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2E036" w14:textId="4D0817B2" w:rsidR="002B4D63" w:rsidRPr="00A9280C" w:rsidRDefault="002B4D63" w:rsidP="00A9280C">
      <w:pPr>
        <w:pStyle w:val="aff6"/>
        <w:spacing w:line="240" w:lineRule="auto"/>
        <w:ind w:left="4253" w:firstLine="0"/>
        <w:rPr>
          <w:sz w:val="24"/>
          <w:szCs w:val="24"/>
        </w:rPr>
      </w:pPr>
      <w:r w:rsidRPr="00A9280C">
        <w:rPr>
          <w:b/>
          <w:bCs/>
          <w:sz w:val="24"/>
          <w:szCs w:val="24"/>
        </w:rPr>
        <w:t xml:space="preserve">Приложение </w:t>
      </w:r>
      <w:r w:rsidR="00A9280C" w:rsidRPr="00A9280C">
        <w:rPr>
          <w:b/>
          <w:bCs/>
          <w:sz w:val="24"/>
          <w:szCs w:val="24"/>
        </w:rPr>
        <w:t>2</w:t>
      </w:r>
      <w:r w:rsidRPr="00A9280C">
        <w:rPr>
          <w:b/>
          <w:bCs/>
          <w:sz w:val="24"/>
          <w:szCs w:val="24"/>
        </w:rPr>
        <w:t xml:space="preserve"> </w:t>
      </w:r>
      <w:r w:rsidRPr="00A9280C">
        <w:rPr>
          <w:sz w:val="24"/>
          <w:szCs w:val="24"/>
        </w:rPr>
        <w:t xml:space="preserve">к документации о закупке </w:t>
      </w:r>
      <w:r w:rsidRPr="00A9280C">
        <w:rPr>
          <w:rStyle w:val="131"/>
          <w:sz w:val="24"/>
          <w:szCs w:val="24"/>
        </w:rPr>
        <w:t>по выбору субподрядной организации для выполнения части обязательств ОАО «</w:t>
      </w:r>
      <w:proofErr w:type="spellStart"/>
      <w:r w:rsidRPr="00A9280C">
        <w:rPr>
          <w:rStyle w:val="131"/>
          <w:sz w:val="24"/>
          <w:szCs w:val="24"/>
        </w:rPr>
        <w:t>Белэлектромонтажналадка</w:t>
      </w:r>
      <w:proofErr w:type="spellEnd"/>
      <w:r w:rsidRPr="00A9280C">
        <w:rPr>
          <w:rStyle w:val="131"/>
          <w:sz w:val="24"/>
          <w:szCs w:val="24"/>
        </w:rPr>
        <w:t xml:space="preserve">», выступающего в качестве Субподрядчика, выполняющего  строительство объекта «Строительство ПС 110/10 </w:t>
      </w:r>
      <w:proofErr w:type="spellStart"/>
      <w:r w:rsidRPr="00A9280C">
        <w:rPr>
          <w:rStyle w:val="131"/>
          <w:sz w:val="24"/>
          <w:szCs w:val="24"/>
        </w:rPr>
        <w:t>кВ</w:t>
      </w:r>
      <w:proofErr w:type="spellEnd"/>
      <w:r w:rsidRPr="00A9280C">
        <w:rPr>
          <w:rStyle w:val="131"/>
          <w:sz w:val="24"/>
          <w:szCs w:val="24"/>
        </w:rPr>
        <w:t xml:space="preserve"> «</w:t>
      </w:r>
      <w:proofErr w:type="spellStart"/>
      <w:r w:rsidRPr="00A9280C">
        <w:rPr>
          <w:rStyle w:val="131"/>
          <w:sz w:val="24"/>
          <w:szCs w:val="24"/>
        </w:rPr>
        <w:t>Прилесье</w:t>
      </w:r>
      <w:proofErr w:type="spellEnd"/>
      <w:r w:rsidRPr="00A9280C">
        <w:rPr>
          <w:rStyle w:val="131"/>
          <w:sz w:val="24"/>
          <w:szCs w:val="24"/>
        </w:rPr>
        <w:t xml:space="preserve">» с питающими ВЛ 110кВ для электроснабжения СЭЗ «Минск», участки №2 и №3», по контракту №R01-1339-20260409 от 09.04.2026г., заключенному с Генподрядчиком ООО «RIKO, </w:t>
      </w:r>
      <w:proofErr w:type="spellStart"/>
      <w:r w:rsidRPr="00A9280C">
        <w:rPr>
          <w:rStyle w:val="131"/>
          <w:sz w:val="24"/>
          <w:szCs w:val="24"/>
        </w:rPr>
        <w:t>celovite</w:t>
      </w:r>
      <w:proofErr w:type="spellEnd"/>
      <w:r w:rsidRPr="00A9280C">
        <w:rPr>
          <w:rStyle w:val="131"/>
          <w:sz w:val="24"/>
          <w:szCs w:val="24"/>
        </w:rPr>
        <w:t xml:space="preserve"> </w:t>
      </w:r>
      <w:proofErr w:type="spellStart"/>
      <w:r w:rsidRPr="00A9280C">
        <w:rPr>
          <w:rStyle w:val="131"/>
          <w:sz w:val="24"/>
          <w:szCs w:val="24"/>
        </w:rPr>
        <w:t>tehnološke</w:t>
      </w:r>
      <w:proofErr w:type="spellEnd"/>
      <w:r w:rsidRPr="00A9280C">
        <w:rPr>
          <w:rStyle w:val="131"/>
          <w:sz w:val="24"/>
          <w:szCs w:val="24"/>
        </w:rPr>
        <w:t xml:space="preserve"> </w:t>
      </w:r>
      <w:proofErr w:type="spellStart"/>
      <w:r w:rsidRPr="00A9280C">
        <w:rPr>
          <w:rStyle w:val="131"/>
          <w:sz w:val="24"/>
          <w:szCs w:val="24"/>
        </w:rPr>
        <w:t>rešitve</w:t>
      </w:r>
      <w:proofErr w:type="spellEnd"/>
      <w:r w:rsidRPr="00A9280C">
        <w:rPr>
          <w:rStyle w:val="131"/>
          <w:sz w:val="24"/>
          <w:szCs w:val="24"/>
        </w:rPr>
        <w:t xml:space="preserve">, </w:t>
      </w:r>
      <w:proofErr w:type="spellStart"/>
      <w:r w:rsidRPr="00A9280C">
        <w:rPr>
          <w:rStyle w:val="131"/>
          <w:sz w:val="24"/>
          <w:szCs w:val="24"/>
        </w:rPr>
        <w:t>d.o.o</w:t>
      </w:r>
      <w:proofErr w:type="spellEnd"/>
      <w:r w:rsidRPr="00A9280C">
        <w:rPr>
          <w:rStyle w:val="131"/>
          <w:sz w:val="24"/>
          <w:szCs w:val="24"/>
        </w:rPr>
        <w:t xml:space="preserve">.» (RIKO, </w:t>
      </w:r>
      <w:proofErr w:type="spellStart"/>
      <w:r w:rsidRPr="00A9280C">
        <w:rPr>
          <w:rStyle w:val="131"/>
          <w:sz w:val="24"/>
          <w:szCs w:val="24"/>
        </w:rPr>
        <w:t>d.o.o</w:t>
      </w:r>
      <w:proofErr w:type="spellEnd"/>
      <w:r w:rsidRPr="00A9280C">
        <w:rPr>
          <w:rStyle w:val="131"/>
          <w:sz w:val="24"/>
          <w:szCs w:val="24"/>
        </w:rPr>
        <w:t>.)</w:t>
      </w:r>
      <w:r w:rsidRPr="00A9280C">
        <w:rPr>
          <w:sz w:val="24"/>
          <w:szCs w:val="24"/>
        </w:rPr>
        <w:t>, утвержденной первым заместителем генерального директора — главным инженером ОАО «</w:t>
      </w:r>
      <w:proofErr w:type="spellStart"/>
      <w:r w:rsidRPr="00A9280C">
        <w:rPr>
          <w:sz w:val="24"/>
          <w:szCs w:val="24"/>
        </w:rPr>
        <w:t>Белэлектромонтажналадка</w:t>
      </w:r>
      <w:proofErr w:type="spellEnd"/>
      <w:r w:rsidRPr="00A9280C">
        <w:rPr>
          <w:sz w:val="24"/>
          <w:szCs w:val="24"/>
        </w:rPr>
        <w:t xml:space="preserve">» А.М. </w:t>
      </w:r>
      <w:proofErr w:type="spellStart"/>
      <w:r w:rsidRPr="00A9280C">
        <w:rPr>
          <w:sz w:val="24"/>
          <w:szCs w:val="24"/>
        </w:rPr>
        <w:t>Трембицким</w:t>
      </w:r>
      <w:proofErr w:type="spellEnd"/>
      <w:r w:rsidRPr="00A9280C">
        <w:rPr>
          <w:sz w:val="24"/>
          <w:szCs w:val="24"/>
        </w:rPr>
        <w:t xml:space="preserve"> 16.10.2026 г.</w:t>
      </w:r>
    </w:p>
    <w:p w14:paraId="26586627" w14:textId="77777777" w:rsidR="0058148A" w:rsidRPr="00A9280C" w:rsidRDefault="0058148A">
      <w:pPr>
        <w:jc w:val="center"/>
        <w:rPr>
          <w:b/>
          <w:sz w:val="22"/>
          <w:szCs w:val="22"/>
        </w:rPr>
      </w:pPr>
    </w:p>
    <w:p w14:paraId="6457758E" w14:textId="05E8FE57" w:rsidR="00BC6C6C" w:rsidRPr="00A9280C" w:rsidRDefault="004D0D6C">
      <w:pPr>
        <w:jc w:val="center"/>
        <w:rPr>
          <w:b/>
          <w:sz w:val="22"/>
          <w:szCs w:val="22"/>
        </w:rPr>
      </w:pPr>
      <w:r w:rsidRPr="00A9280C">
        <w:rPr>
          <w:b/>
          <w:sz w:val="22"/>
          <w:szCs w:val="22"/>
        </w:rPr>
        <w:t xml:space="preserve">Проект </w:t>
      </w:r>
      <w:proofErr w:type="spellStart"/>
      <w:r w:rsidRPr="00A9280C">
        <w:rPr>
          <w:b/>
          <w:sz w:val="22"/>
          <w:szCs w:val="22"/>
        </w:rPr>
        <w:t>КОНТРАКТа</w:t>
      </w:r>
      <w:proofErr w:type="spellEnd"/>
    </w:p>
    <w:p w14:paraId="6457758F" w14:textId="77777777" w:rsidR="00BC6C6C" w:rsidRPr="00A9280C" w:rsidRDefault="00BC6C6C">
      <w:pPr>
        <w:jc w:val="center"/>
        <w:rPr>
          <w:sz w:val="22"/>
          <w:szCs w:val="22"/>
        </w:rPr>
      </w:pPr>
    </w:p>
    <w:p w14:paraId="64577593" w14:textId="78240FF1" w:rsidR="00BC6C6C" w:rsidRPr="00A9280C" w:rsidRDefault="002A45BC">
      <w:pPr>
        <w:pStyle w:val="31"/>
        <w:ind w:right="-185"/>
        <w:rPr>
          <w:sz w:val="22"/>
          <w:szCs w:val="22"/>
        </w:rPr>
      </w:pPr>
      <w:r w:rsidRPr="00A9280C">
        <w:rPr>
          <w:sz w:val="22"/>
          <w:szCs w:val="22"/>
        </w:rPr>
        <w:t xml:space="preserve">город Минск                                                                                                    </w:t>
      </w:r>
      <w:r w:rsidR="003126E3" w:rsidRPr="00A9280C">
        <w:rPr>
          <w:sz w:val="22"/>
          <w:szCs w:val="22"/>
        </w:rPr>
        <w:t xml:space="preserve">           </w:t>
      </w:r>
      <w:r w:rsidR="001F5EE2" w:rsidRPr="00A9280C">
        <w:rPr>
          <w:sz w:val="22"/>
          <w:szCs w:val="22"/>
        </w:rPr>
        <w:t xml:space="preserve">        </w:t>
      </w:r>
      <w:r w:rsidR="004D0D6C" w:rsidRPr="00A9280C">
        <w:rPr>
          <w:sz w:val="22"/>
          <w:szCs w:val="22"/>
        </w:rPr>
        <w:t xml:space="preserve">________________ </w:t>
      </w:r>
      <w:r w:rsidRPr="00A9280C">
        <w:rPr>
          <w:sz w:val="22"/>
          <w:szCs w:val="22"/>
        </w:rPr>
        <w:t>года</w:t>
      </w:r>
    </w:p>
    <w:p w14:paraId="64577594" w14:textId="77777777" w:rsidR="00BC6C6C" w:rsidRPr="00A9280C" w:rsidRDefault="00BC6C6C">
      <w:pPr>
        <w:pStyle w:val="31"/>
        <w:ind w:right="-185"/>
        <w:jc w:val="left"/>
        <w:rPr>
          <w:sz w:val="22"/>
          <w:szCs w:val="22"/>
        </w:rPr>
      </w:pPr>
    </w:p>
    <w:p w14:paraId="684E43BF" w14:textId="7672C5E2" w:rsidR="00BC6C6C" w:rsidRPr="00A9280C" w:rsidRDefault="004D0D6C" w:rsidP="005721F4">
      <w:pPr>
        <w:ind w:left="-142" w:right="-185" w:firstLine="568"/>
        <w:jc w:val="both"/>
        <w:rPr>
          <w:sz w:val="22"/>
          <w:szCs w:val="22"/>
        </w:rPr>
      </w:pPr>
      <w:r w:rsidRPr="00A9280C">
        <w:rPr>
          <w:sz w:val="22"/>
          <w:szCs w:val="22"/>
        </w:rPr>
        <w:t>ОАО «Белэлектромонтажналадка», именуемое в дальнейшем «П</w:t>
      </w:r>
      <w:r w:rsidR="002A45BC" w:rsidRPr="00A9280C">
        <w:rPr>
          <w:sz w:val="22"/>
          <w:szCs w:val="22"/>
        </w:rPr>
        <w:t>одрядчик», в лице</w:t>
      </w:r>
      <w:r w:rsidRPr="00A9280C">
        <w:rPr>
          <w:sz w:val="22"/>
          <w:szCs w:val="22"/>
        </w:rPr>
        <w:t xml:space="preserve"> _________</w:t>
      </w:r>
      <w:r w:rsidR="002A45BC" w:rsidRPr="00A9280C">
        <w:rPr>
          <w:sz w:val="22"/>
          <w:szCs w:val="22"/>
        </w:rPr>
        <w:t>, действующего на основании</w:t>
      </w:r>
      <w:r w:rsidRPr="00A9280C">
        <w:rPr>
          <w:sz w:val="22"/>
          <w:szCs w:val="22"/>
        </w:rPr>
        <w:t xml:space="preserve"> _____________</w:t>
      </w:r>
      <w:r w:rsidR="002A45BC" w:rsidRPr="00A9280C">
        <w:rPr>
          <w:sz w:val="22"/>
          <w:szCs w:val="22"/>
        </w:rPr>
        <w:t>, с одной стороны, и</w:t>
      </w:r>
      <w:r w:rsidRPr="00A9280C">
        <w:rPr>
          <w:sz w:val="22"/>
          <w:szCs w:val="22"/>
        </w:rPr>
        <w:t xml:space="preserve"> ___________</w:t>
      </w:r>
      <w:r w:rsidR="002A45BC" w:rsidRPr="00A9280C">
        <w:rPr>
          <w:sz w:val="22"/>
          <w:szCs w:val="22"/>
        </w:rPr>
        <w:t>, именуемое в дальнейшем «Субподрядчик», в лице</w:t>
      </w:r>
      <w:r w:rsidRPr="00A9280C">
        <w:rPr>
          <w:sz w:val="22"/>
          <w:szCs w:val="22"/>
        </w:rPr>
        <w:t xml:space="preserve"> ___________</w:t>
      </w:r>
      <w:r w:rsidR="002A45BC" w:rsidRPr="00A9280C">
        <w:rPr>
          <w:sz w:val="22"/>
          <w:szCs w:val="22"/>
        </w:rPr>
        <w:t>, действующего на основании</w:t>
      </w:r>
      <w:r w:rsidRPr="00A9280C">
        <w:rPr>
          <w:sz w:val="22"/>
          <w:szCs w:val="22"/>
        </w:rPr>
        <w:t xml:space="preserve"> ___________</w:t>
      </w:r>
      <w:r w:rsidR="002A45BC" w:rsidRPr="00A9280C">
        <w:rPr>
          <w:sz w:val="22"/>
          <w:szCs w:val="22"/>
        </w:rPr>
        <w:t xml:space="preserve">, вместе именуемые «Стороны», по результатам проведенных переговоров, </w:t>
      </w:r>
      <w:r w:rsidR="00396543" w:rsidRPr="00A9280C">
        <w:rPr>
          <w:sz w:val="22"/>
          <w:szCs w:val="22"/>
        </w:rPr>
        <w:t>заключили К</w:t>
      </w:r>
      <w:r w:rsidR="002A45BC" w:rsidRPr="00A9280C">
        <w:rPr>
          <w:sz w:val="22"/>
          <w:szCs w:val="22"/>
        </w:rPr>
        <w:t>онтракт о нижеследующем:</w:t>
      </w:r>
    </w:p>
    <w:tbl>
      <w:tblPr>
        <w:tblW w:w="52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000"/>
        <w:gridCol w:w="7476"/>
      </w:tblGrid>
      <w:tr w:rsidR="00BC6C6C" w:rsidRPr="00A9280C" w14:paraId="64577597" w14:textId="77777777" w:rsidTr="0035471A">
        <w:trPr>
          <w:trHeight w:val="274"/>
          <w:jc w:val="center"/>
        </w:trPr>
        <w:tc>
          <w:tcPr>
            <w:tcW w:w="5000" w:type="pct"/>
            <w:gridSpan w:val="3"/>
          </w:tcPr>
          <w:p w14:paraId="64577596" w14:textId="77777777" w:rsidR="00BC6C6C" w:rsidRPr="00A9280C" w:rsidRDefault="002A45BC" w:rsidP="0035471A">
            <w:pPr>
              <w:widowControl w:val="0"/>
              <w:autoSpaceDE w:val="0"/>
              <w:autoSpaceDN w:val="0"/>
              <w:adjustRightInd w:val="0"/>
              <w:jc w:val="center"/>
              <w:rPr>
                <w:sz w:val="22"/>
                <w:szCs w:val="22"/>
                <w:lang w:eastAsia="zh-CN"/>
              </w:rPr>
            </w:pPr>
            <w:r w:rsidRPr="00A9280C">
              <w:rPr>
                <w:b/>
                <w:bCs/>
                <w:sz w:val="22"/>
                <w:szCs w:val="22"/>
              </w:rPr>
              <w:t>1. Термины и определения</w:t>
            </w:r>
          </w:p>
        </w:tc>
      </w:tr>
      <w:tr w:rsidR="00BC6C6C" w:rsidRPr="00A9280C" w14:paraId="645775AA" w14:textId="77777777" w:rsidTr="0035471A">
        <w:trPr>
          <w:trHeight w:val="281"/>
          <w:jc w:val="center"/>
        </w:trPr>
        <w:tc>
          <w:tcPr>
            <w:tcW w:w="356" w:type="pct"/>
          </w:tcPr>
          <w:p w14:paraId="64577598" w14:textId="77777777" w:rsidR="00BC6C6C" w:rsidRPr="00A9280C" w:rsidRDefault="002A45BC" w:rsidP="0035471A">
            <w:pPr>
              <w:rPr>
                <w:b/>
                <w:bCs/>
                <w:sz w:val="22"/>
                <w:szCs w:val="22"/>
              </w:rPr>
            </w:pPr>
            <w:r w:rsidRPr="00A9280C">
              <w:rPr>
                <w:b/>
                <w:bCs/>
                <w:sz w:val="22"/>
                <w:szCs w:val="22"/>
              </w:rPr>
              <w:t>1.1.</w:t>
            </w:r>
          </w:p>
        </w:tc>
        <w:tc>
          <w:tcPr>
            <w:tcW w:w="980" w:type="pct"/>
          </w:tcPr>
          <w:p w14:paraId="64577599" w14:textId="77777777" w:rsidR="00BC6C6C" w:rsidRPr="00A9280C" w:rsidRDefault="002A45BC" w:rsidP="0035471A">
            <w:pPr>
              <w:rPr>
                <w:b/>
                <w:bCs/>
                <w:sz w:val="22"/>
                <w:szCs w:val="22"/>
              </w:rPr>
            </w:pPr>
            <w:r w:rsidRPr="00A9280C">
              <w:rPr>
                <w:b/>
                <w:bCs/>
                <w:sz w:val="22"/>
                <w:szCs w:val="22"/>
              </w:rPr>
              <w:t>Предмет Контракта. Контракт</w:t>
            </w:r>
          </w:p>
          <w:p w14:paraId="6457759A" w14:textId="77777777" w:rsidR="00BC6C6C" w:rsidRPr="00A9280C" w:rsidRDefault="00BC6C6C" w:rsidP="0035471A">
            <w:pPr>
              <w:rPr>
                <w:b/>
                <w:bCs/>
                <w:sz w:val="22"/>
                <w:szCs w:val="22"/>
                <w:lang w:eastAsia="zh-CN"/>
              </w:rPr>
            </w:pPr>
          </w:p>
        </w:tc>
        <w:tc>
          <w:tcPr>
            <w:tcW w:w="3664" w:type="pct"/>
          </w:tcPr>
          <w:p w14:paraId="753C75B4" w14:textId="67569474" w:rsidR="00BC6C6C" w:rsidRPr="00A9280C" w:rsidRDefault="002A45BC" w:rsidP="0035471A">
            <w:pPr>
              <w:spacing w:line="240" w:lineRule="exact"/>
              <w:ind w:firstLine="407"/>
              <w:jc w:val="both"/>
              <w:rPr>
                <w:sz w:val="22"/>
                <w:szCs w:val="22"/>
              </w:rPr>
            </w:pPr>
            <w:bookmarkStart w:id="0" w:name="OLE_LINK4"/>
            <w:bookmarkStart w:id="1" w:name="OLE_LINK3"/>
            <w:r w:rsidRPr="00A9280C">
              <w:rPr>
                <w:sz w:val="22"/>
                <w:szCs w:val="22"/>
              </w:rPr>
              <w:t xml:space="preserve">Термин «Предмет Контракта» обозначает </w:t>
            </w:r>
            <w:bookmarkStart w:id="2" w:name="_Hlk226554315"/>
            <w:r w:rsidR="003C22DF" w:rsidRPr="00A9280C">
              <w:rPr>
                <w:sz w:val="22"/>
                <w:szCs w:val="22"/>
              </w:rPr>
              <w:t xml:space="preserve">выполнение комплекса строительно-монтажных и иных специальных работ по объекту: </w:t>
            </w:r>
            <w:r w:rsidR="006E0C78" w:rsidRPr="00A9280C">
              <w:rPr>
                <w:b/>
                <w:sz w:val="22"/>
                <w:szCs w:val="22"/>
              </w:rPr>
              <w:t>«Строительство ПС 11</w:t>
            </w:r>
            <w:r w:rsidR="003126E3" w:rsidRPr="00A9280C">
              <w:rPr>
                <w:b/>
                <w:sz w:val="22"/>
                <w:szCs w:val="22"/>
              </w:rPr>
              <w:t xml:space="preserve">0/10 </w:t>
            </w:r>
            <w:proofErr w:type="spellStart"/>
            <w:r w:rsidR="003126E3" w:rsidRPr="00A9280C">
              <w:rPr>
                <w:b/>
                <w:sz w:val="22"/>
                <w:szCs w:val="22"/>
              </w:rPr>
              <w:t>кВ</w:t>
            </w:r>
            <w:proofErr w:type="spellEnd"/>
            <w:r w:rsidR="003126E3" w:rsidRPr="00A9280C">
              <w:rPr>
                <w:b/>
                <w:sz w:val="22"/>
                <w:szCs w:val="22"/>
              </w:rPr>
              <w:t xml:space="preserve"> «</w:t>
            </w:r>
            <w:proofErr w:type="spellStart"/>
            <w:r w:rsidR="003126E3" w:rsidRPr="00A9280C">
              <w:rPr>
                <w:b/>
                <w:sz w:val="22"/>
                <w:szCs w:val="22"/>
              </w:rPr>
              <w:t>Прилесье</w:t>
            </w:r>
            <w:proofErr w:type="spellEnd"/>
            <w:r w:rsidR="003126E3" w:rsidRPr="00A9280C">
              <w:rPr>
                <w:b/>
                <w:sz w:val="22"/>
                <w:szCs w:val="22"/>
              </w:rPr>
              <w:t xml:space="preserve">» с питающими </w:t>
            </w:r>
            <w:r w:rsidR="006E0C78" w:rsidRPr="00A9280C">
              <w:rPr>
                <w:b/>
                <w:sz w:val="22"/>
                <w:szCs w:val="22"/>
              </w:rPr>
              <w:t>ВЛ 110кВ для электроснабжения СЭЗ «Минск», участки №2 и №3»</w:t>
            </w:r>
            <w:bookmarkEnd w:id="2"/>
            <w:r w:rsidR="00523A7F" w:rsidRPr="00A9280C">
              <w:rPr>
                <w:sz w:val="22"/>
                <w:szCs w:val="22"/>
              </w:rPr>
              <w:t>.</w:t>
            </w:r>
          </w:p>
          <w:p w14:paraId="6457759C" w14:textId="77777777" w:rsidR="00BC6C6C" w:rsidRPr="00A9280C" w:rsidRDefault="002A45BC" w:rsidP="0035471A">
            <w:pPr>
              <w:pStyle w:val="32"/>
              <w:numPr>
                <w:ilvl w:val="0"/>
                <w:numId w:val="0"/>
              </w:numPr>
              <w:tabs>
                <w:tab w:val="left" w:pos="709"/>
              </w:tabs>
              <w:spacing w:before="0" w:line="240" w:lineRule="auto"/>
              <w:jc w:val="both"/>
              <w:rPr>
                <w:sz w:val="22"/>
                <w:szCs w:val="22"/>
              </w:rPr>
            </w:pPr>
            <w:r w:rsidRPr="00A9280C">
              <w:rPr>
                <w:sz w:val="22"/>
                <w:szCs w:val="22"/>
              </w:rPr>
              <w:t>В предмет Контракта входит организация и выполнение Субподрядчиком:</w:t>
            </w:r>
          </w:p>
          <w:p w14:paraId="0148992E" w14:textId="77777777" w:rsidR="009B5AA7" w:rsidRPr="00A9280C" w:rsidRDefault="009B5AA7" w:rsidP="0035471A">
            <w:pPr>
              <w:pStyle w:val="32"/>
              <w:tabs>
                <w:tab w:val="clear" w:pos="360"/>
                <w:tab w:val="num" w:pos="279"/>
                <w:tab w:val="num" w:pos="3479"/>
              </w:tabs>
              <w:spacing w:before="0" w:line="240" w:lineRule="auto"/>
              <w:ind w:left="0" w:firstLine="0"/>
              <w:jc w:val="both"/>
              <w:rPr>
                <w:sz w:val="22"/>
                <w:szCs w:val="22"/>
              </w:rPr>
            </w:pPr>
            <w:r w:rsidRPr="00A9280C">
              <w:rPr>
                <w:sz w:val="22"/>
                <w:szCs w:val="22"/>
              </w:rPr>
              <w:t>комплекса строительно-монтажных и иных специальных работ, предусмотренных проектной документацией стадии «строительный проект»;</w:t>
            </w:r>
          </w:p>
          <w:p w14:paraId="5929259E" w14:textId="77777777" w:rsidR="009B5AA7" w:rsidRPr="00A9280C" w:rsidRDefault="009B5AA7" w:rsidP="0035471A">
            <w:pPr>
              <w:pStyle w:val="32"/>
              <w:tabs>
                <w:tab w:val="clear" w:pos="360"/>
                <w:tab w:val="num" w:pos="279"/>
                <w:tab w:val="num" w:pos="3479"/>
              </w:tabs>
              <w:spacing w:before="0" w:line="240" w:lineRule="auto"/>
              <w:ind w:left="0" w:firstLine="0"/>
              <w:jc w:val="both"/>
              <w:rPr>
                <w:sz w:val="22"/>
                <w:szCs w:val="22"/>
              </w:rPr>
            </w:pPr>
            <w:r w:rsidRPr="00A9280C">
              <w:rPr>
                <w:sz w:val="22"/>
                <w:szCs w:val="22"/>
              </w:rPr>
              <w:t xml:space="preserve">обеспечение объекта материальными ресурсами с приобретением, доставкой, хранением (с учетом транспортных расходов); </w:t>
            </w:r>
          </w:p>
          <w:p w14:paraId="1A95092D" w14:textId="77777777" w:rsidR="009B5AA7" w:rsidRPr="00A9280C" w:rsidRDefault="009B5AA7" w:rsidP="0035471A">
            <w:pPr>
              <w:pStyle w:val="32"/>
              <w:tabs>
                <w:tab w:val="clear" w:pos="360"/>
                <w:tab w:val="num" w:pos="279"/>
                <w:tab w:val="num" w:pos="3479"/>
              </w:tabs>
              <w:spacing w:before="0" w:line="240" w:lineRule="auto"/>
              <w:ind w:left="0" w:firstLine="0"/>
              <w:jc w:val="both"/>
              <w:rPr>
                <w:sz w:val="22"/>
                <w:szCs w:val="22"/>
              </w:rPr>
            </w:pPr>
            <w:r w:rsidRPr="00A9280C">
              <w:rPr>
                <w:sz w:val="22"/>
                <w:szCs w:val="22"/>
              </w:rPr>
              <w:t>оформление документов, необходимых для сдачи объекта в эксплуатацию, относящихся к выполнению работ по настоящему Контракту;</w:t>
            </w:r>
          </w:p>
          <w:p w14:paraId="628DBC11" w14:textId="77777777" w:rsidR="009B5AA7" w:rsidRPr="00A9280C" w:rsidRDefault="009B5AA7" w:rsidP="0035471A">
            <w:pPr>
              <w:pStyle w:val="32"/>
              <w:tabs>
                <w:tab w:val="clear" w:pos="360"/>
                <w:tab w:val="num" w:pos="279"/>
                <w:tab w:val="num" w:pos="3479"/>
              </w:tabs>
              <w:spacing w:before="0" w:line="240" w:lineRule="auto"/>
              <w:ind w:left="0" w:firstLine="0"/>
              <w:jc w:val="both"/>
              <w:rPr>
                <w:sz w:val="22"/>
                <w:szCs w:val="22"/>
              </w:rPr>
            </w:pPr>
            <w:r w:rsidRPr="00A9280C">
              <w:rPr>
                <w:sz w:val="22"/>
                <w:szCs w:val="22"/>
              </w:rPr>
              <w:t>техническое обслуживание в гарантийный период;</w:t>
            </w:r>
          </w:p>
          <w:p w14:paraId="520F24E7" w14:textId="4A1CF0EA" w:rsidR="009B5AA7" w:rsidRPr="00A9280C" w:rsidRDefault="009B5AA7" w:rsidP="0035471A">
            <w:pPr>
              <w:pStyle w:val="32"/>
              <w:tabs>
                <w:tab w:val="clear" w:pos="360"/>
                <w:tab w:val="num" w:pos="279"/>
                <w:tab w:val="num" w:pos="3479"/>
              </w:tabs>
              <w:spacing w:before="0" w:line="240" w:lineRule="auto"/>
              <w:ind w:left="0" w:firstLine="0"/>
              <w:jc w:val="both"/>
              <w:rPr>
                <w:sz w:val="22"/>
                <w:szCs w:val="22"/>
              </w:rPr>
            </w:pPr>
            <w:r w:rsidRPr="00A9280C">
              <w:rPr>
                <w:sz w:val="22"/>
                <w:szCs w:val="22"/>
              </w:rPr>
              <w:t xml:space="preserve">прочих работ и услуг, предусмотренных проектной документацией. </w:t>
            </w:r>
          </w:p>
          <w:bookmarkEnd w:id="0"/>
          <w:bookmarkEnd w:id="1"/>
          <w:p w14:paraId="548AE9F7" w14:textId="4D75FAAD" w:rsidR="00BC6C6C" w:rsidRPr="00A9280C" w:rsidRDefault="002A45BC" w:rsidP="0035471A">
            <w:pPr>
              <w:widowControl w:val="0"/>
              <w:autoSpaceDE w:val="0"/>
              <w:autoSpaceDN w:val="0"/>
              <w:adjustRightInd w:val="0"/>
              <w:ind w:firstLine="410"/>
              <w:jc w:val="both"/>
              <w:rPr>
                <w:color w:val="000000" w:themeColor="text1"/>
                <w:sz w:val="22"/>
                <w:szCs w:val="22"/>
              </w:rPr>
            </w:pPr>
            <w:r w:rsidRPr="00A9280C">
              <w:rPr>
                <w:sz w:val="22"/>
                <w:szCs w:val="22"/>
              </w:rPr>
              <w:t xml:space="preserve">Объем Предмета </w:t>
            </w:r>
            <w:r w:rsidR="00396543" w:rsidRPr="00A9280C">
              <w:rPr>
                <w:sz w:val="22"/>
                <w:szCs w:val="22"/>
              </w:rPr>
              <w:t>Контракта на момент заключения</w:t>
            </w:r>
            <w:r w:rsidRPr="00A9280C">
              <w:rPr>
                <w:sz w:val="22"/>
                <w:szCs w:val="22"/>
              </w:rPr>
              <w:t xml:space="preserve"> Контракта определен на основании и в пределах проектной документации стадии Архитектурный проект.</w:t>
            </w:r>
            <w:r w:rsidRPr="00A9280C">
              <w:rPr>
                <w:color w:val="000000" w:themeColor="text1"/>
                <w:sz w:val="22"/>
                <w:szCs w:val="22"/>
              </w:rPr>
              <w:t xml:space="preserve"> </w:t>
            </w:r>
          </w:p>
          <w:p w14:paraId="03FBAE57" w14:textId="2D6F4B9B"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Термин «Контракт» обознач</w:t>
            </w:r>
            <w:r w:rsidR="007A13D2" w:rsidRPr="00A9280C">
              <w:rPr>
                <w:sz w:val="22"/>
                <w:szCs w:val="22"/>
              </w:rPr>
              <w:t>ает Контракт</w:t>
            </w:r>
            <w:r w:rsidRPr="00A9280C">
              <w:rPr>
                <w:sz w:val="22"/>
                <w:szCs w:val="22"/>
              </w:rPr>
              <w:t>, включа</w:t>
            </w:r>
            <w:r w:rsidR="006E0C78" w:rsidRPr="00A9280C">
              <w:rPr>
                <w:sz w:val="22"/>
                <w:szCs w:val="22"/>
              </w:rPr>
              <w:t>ющий</w:t>
            </w:r>
            <w:r w:rsidRPr="00A9280C">
              <w:rPr>
                <w:sz w:val="22"/>
                <w:szCs w:val="22"/>
              </w:rPr>
              <w:t xml:space="preserve"> Приложения,</w:t>
            </w:r>
            <w:r w:rsidRPr="00A9280C">
              <w:rPr>
                <w:color w:val="FF6600"/>
                <w:sz w:val="22"/>
                <w:szCs w:val="22"/>
              </w:rPr>
              <w:t xml:space="preserve"> </w:t>
            </w:r>
            <w:r w:rsidRPr="00A9280C">
              <w:rPr>
                <w:sz w:val="22"/>
                <w:szCs w:val="22"/>
              </w:rPr>
              <w:t>являющиеся его неотъемлемой частью.</w:t>
            </w:r>
          </w:p>
          <w:p w14:paraId="645775A9" w14:textId="1AEED2F8" w:rsidR="00BC6C6C" w:rsidRPr="00A9280C" w:rsidRDefault="002A45BC" w:rsidP="00263C19">
            <w:pPr>
              <w:widowControl w:val="0"/>
              <w:autoSpaceDE w:val="0"/>
              <w:autoSpaceDN w:val="0"/>
              <w:adjustRightInd w:val="0"/>
              <w:ind w:firstLine="410"/>
              <w:jc w:val="both"/>
              <w:rPr>
                <w:i/>
                <w:color w:val="FF0066"/>
                <w:sz w:val="22"/>
                <w:szCs w:val="22"/>
                <w:lang w:eastAsia="zh-CN"/>
              </w:rPr>
            </w:pPr>
            <w:r w:rsidRPr="00A9280C">
              <w:rPr>
                <w:i/>
                <w:sz w:val="22"/>
                <w:szCs w:val="22"/>
              </w:rPr>
              <w:t>Работы, предусмотренные Контрактом, выполняться с</w:t>
            </w:r>
            <w:r w:rsidR="00263C19" w:rsidRPr="00A9280C">
              <w:rPr>
                <w:i/>
                <w:sz w:val="22"/>
                <w:szCs w:val="22"/>
              </w:rPr>
              <w:t>обственными силами.</w:t>
            </w:r>
            <w:r w:rsidRPr="00A9280C">
              <w:rPr>
                <w:i/>
                <w:sz w:val="22"/>
                <w:szCs w:val="22"/>
              </w:rPr>
              <w:t xml:space="preserve"> </w:t>
            </w:r>
          </w:p>
        </w:tc>
      </w:tr>
      <w:tr w:rsidR="00BC6C6C" w:rsidRPr="00A9280C" w14:paraId="645775AF" w14:textId="77777777" w:rsidTr="0035471A">
        <w:trPr>
          <w:trHeight w:val="693"/>
          <w:jc w:val="center"/>
        </w:trPr>
        <w:tc>
          <w:tcPr>
            <w:tcW w:w="356" w:type="pct"/>
          </w:tcPr>
          <w:p w14:paraId="645775AB" w14:textId="77777777" w:rsidR="00BC6C6C" w:rsidRPr="00A9280C" w:rsidRDefault="002A45BC" w:rsidP="0035471A">
            <w:pPr>
              <w:widowControl w:val="0"/>
              <w:autoSpaceDE w:val="0"/>
              <w:autoSpaceDN w:val="0"/>
              <w:adjustRightInd w:val="0"/>
              <w:rPr>
                <w:b/>
                <w:bCs/>
                <w:sz w:val="22"/>
                <w:szCs w:val="22"/>
              </w:rPr>
            </w:pPr>
            <w:r w:rsidRPr="00A9280C">
              <w:rPr>
                <w:b/>
                <w:bCs/>
                <w:sz w:val="22"/>
                <w:szCs w:val="22"/>
              </w:rPr>
              <w:t>1.2.</w:t>
            </w:r>
          </w:p>
        </w:tc>
        <w:tc>
          <w:tcPr>
            <w:tcW w:w="980" w:type="pct"/>
          </w:tcPr>
          <w:p w14:paraId="645775AC" w14:textId="77777777" w:rsidR="00BC6C6C" w:rsidRPr="00A9280C" w:rsidRDefault="002A45BC" w:rsidP="0035471A">
            <w:pPr>
              <w:widowControl w:val="0"/>
              <w:autoSpaceDE w:val="0"/>
              <w:autoSpaceDN w:val="0"/>
              <w:adjustRightInd w:val="0"/>
              <w:rPr>
                <w:b/>
                <w:bCs/>
                <w:sz w:val="22"/>
                <w:szCs w:val="22"/>
                <w:lang w:eastAsia="zh-CN"/>
              </w:rPr>
            </w:pPr>
            <w:r w:rsidRPr="00A9280C">
              <w:rPr>
                <w:b/>
                <w:bCs/>
                <w:sz w:val="22"/>
                <w:szCs w:val="22"/>
              </w:rPr>
              <w:t>Технические требования</w:t>
            </w:r>
          </w:p>
          <w:p w14:paraId="645775AD" w14:textId="77777777" w:rsidR="00BC6C6C" w:rsidRPr="00A9280C" w:rsidRDefault="00BC6C6C" w:rsidP="0035471A">
            <w:pPr>
              <w:widowControl w:val="0"/>
              <w:autoSpaceDE w:val="0"/>
              <w:autoSpaceDN w:val="0"/>
              <w:adjustRightInd w:val="0"/>
              <w:rPr>
                <w:sz w:val="22"/>
                <w:szCs w:val="22"/>
              </w:rPr>
            </w:pPr>
          </w:p>
        </w:tc>
        <w:tc>
          <w:tcPr>
            <w:tcW w:w="3664" w:type="pct"/>
          </w:tcPr>
          <w:p w14:paraId="645775AE" w14:textId="344B53C4" w:rsidR="00BC6C6C" w:rsidRPr="00A9280C" w:rsidRDefault="009E77E2" w:rsidP="0035471A">
            <w:pPr>
              <w:ind w:firstLine="410"/>
              <w:jc w:val="both"/>
              <w:rPr>
                <w:sz w:val="22"/>
                <w:szCs w:val="22"/>
                <w:lang w:eastAsia="zh-CN"/>
              </w:rPr>
            </w:pPr>
            <w:r w:rsidRPr="00A9280C">
              <w:rPr>
                <w:sz w:val="22"/>
                <w:szCs w:val="22"/>
              </w:rPr>
              <w:t>Термин «Технические требования» обозначает технические требования в соответствии со строительным проектом.</w:t>
            </w:r>
          </w:p>
        </w:tc>
      </w:tr>
      <w:tr w:rsidR="00BC6C6C" w:rsidRPr="00A9280C" w14:paraId="645775B4" w14:textId="77777777" w:rsidTr="0035471A">
        <w:trPr>
          <w:trHeight w:val="475"/>
          <w:jc w:val="center"/>
        </w:trPr>
        <w:tc>
          <w:tcPr>
            <w:tcW w:w="356" w:type="pct"/>
          </w:tcPr>
          <w:p w14:paraId="645775B0" w14:textId="77777777" w:rsidR="00BC6C6C" w:rsidRPr="00A9280C" w:rsidRDefault="002A45BC" w:rsidP="0035471A">
            <w:pPr>
              <w:rPr>
                <w:b/>
                <w:bCs/>
                <w:sz w:val="22"/>
                <w:szCs w:val="22"/>
              </w:rPr>
            </w:pPr>
            <w:r w:rsidRPr="00A9280C">
              <w:rPr>
                <w:b/>
                <w:bCs/>
                <w:sz w:val="22"/>
                <w:szCs w:val="22"/>
              </w:rPr>
              <w:t>1.3.</w:t>
            </w:r>
          </w:p>
        </w:tc>
        <w:tc>
          <w:tcPr>
            <w:tcW w:w="980" w:type="pct"/>
          </w:tcPr>
          <w:p w14:paraId="645775B1" w14:textId="77777777" w:rsidR="00BC6C6C" w:rsidRPr="00A9280C" w:rsidRDefault="002A45BC" w:rsidP="0035471A">
            <w:pPr>
              <w:rPr>
                <w:b/>
                <w:bCs/>
                <w:sz w:val="22"/>
                <w:szCs w:val="22"/>
                <w:lang w:eastAsia="zh-CN"/>
              </w:rPr>
            </w:pPr>
            <w:r w:rsidRPr="00A9280C">
              <w:rPr>
                <w:b/>
                <w:bCs/>
                <w:sz w:val="22"/>
                <w:szCs w:val="22"/>
                <w:lang w:eastAsia="zh-CN"/>
              </w:rPr>
              <w:t>Инкотермс – 2020</w:t>
            </w:r>
          </w:p>
          <w:p w14:paraId="645775B2" w14:textId="77777777" w:rsidR="00BC6C6C" w:rsidRPr="00A9280C" w:rsidRDefault="00BC6C6C" w:rsidP="0035471A">
            <w:pPr>
              <w:rPr>
                <w:b/>
                <w:bCs/>
                <w:sz w:val="22"/>
                <w:szCs w:val="22"/>
                <w:lang w:eastAsia="zh-CN"/>
              </w:rPr>
            </w:pPr>
          </w:p>
        </w:tc>
        <w:tc>
          <w:tcPr>
            <w:tcW w:w="3664" w:type="pct"/>
          </w:tcPr>
          <w:p w14:paraId="645775B3" w14:textId="5C86D97C" w:rsidR="00BC6C6C" w:rsidRPr="00A9280C" w:rsidRDefault="002A45BC" w:rsidP="0035471A">
            <w:pPr>
              <w:widowControl w:val="0"/>
              <w:autoSpaceDE w:val="0"/>
              <w:autoSpaceDN w:val="0"/>
              <w:adjustRightInd w:val="0"/>
              <w:ind w:firstLine="410"/>
              <w:jc w:val="both"/>
              <w:rPr>
                <w:sz w:val="22"/>
                <w:szCs w:val="22"/>
                <w:lang w:eastAsia="zh-CN"/>
              </w:rPr>
            </w:pPr>
            <w:r w:rsidRPr="00A9280C">
              <w:rPr>
                <w:sz w:val="22"/>
                <w:szCs w:val="22"/>
              </w:rPr>
              <w:t xml:space="preserve">Термин «Инкотермс-2020» </w:t>
            </w:r>
            <w:r w:rsidR="00321055" w:rsidRPr="00A9280C">
              <w:rPr>
                <w:sz w:val="22"/>
                <w:szCs w:val="22"/>
              </w:rPr>
              <w:t xml:space="preserve">обозначает </w:t>
            </w:r>
            <w:r w:rsidRPr="00A9280C">
              <w:rPr>
                <w:sz w:val="22"/>
                <w:szCs w:val="22"/>
              </w:rPr>
              <w:t>Международные правила толкования торговых терминов</w:t>
            </w:r>
            <w:r w:rsidR="00321055" w:rsidRPr="00A9280C">
              <w:rPr>
                <w:sz w:val="22"/>
                <w:szCs w:val="22"/>
              </w:rPr>
              <w:t xml:space="preserve"> в редакции 2020 года</w:t>
            </w:r>
            <w:r w:rsidRPr="00A9280C">
              <w:rPr>
                <w:sz w:val="22"/>
                <w:szCs w:val="22"/>
              </w:rPr>
              <w:t>.</w:t>
            </w:r>
          </w:p>
        </w:tc>
      </w:tr>
      <w:tr w:rsidR="00BC6C6C" w:rsidRPr="00A9280C" w14:paraId="645775BE" w14:textId="77777777" w:rsidTr="0035471A">
        <w:trPr>
          <w:trHeight w:val="423"/>
          <w:jc w:val="center"/>
        </w:trPr>
        <w:tc>
          <w:tcPr>
            <w:tcW w:w="356" w:type="pct"/>
          </w:tcPr>
          <w:p w14:paraId="645775BA" w14:textId="083EB658" w:rsidR="00BC6C6C" w:rsidRPr="00A9280C" w:rsidRDefault="00263C19" w:rsidP="0035471A">
            <w:pPr>
              <w:ind w:right="-108"/>
              <w:rPr>
                <w:b/>
                <w:bCs/>
                <w:sz w:val="22"/>
                <w:szCs w:val="22"/>
              </w:rPr>
            </w:pPr>
            <w:r w:rsidRPr="00A9280C">
              <w:rPr>
                <w:b/>
                <w:bCs/>
                <w:sz w:val="22"/>
                <w:szCs w:val="22"/>
              </w:rPr>
              <w:t>1.4</w:t>
            </w:r>
            <w:r w:rsidR="002A45BC" w:rsidRPr="00A9280C">
              <w:rPr>
                <w:b/>
                <w:bCs/>
                <w:sz w:val="22"/>
                <w:szCs w:val="22"/>
              </w:rPr>
              <w:t>.</w:t>
            </w:r>
          </w:p>
        </w:tc>
        <w:tc>
          <w:tcPr>
            <w:tcW w:w="980" w:type="pct"/>
          </w:tcPr>
          <w:p w14:paraId="645775BB" w14:textId="77777777" w:rsidR="00BC6C6C" w:rsidRPr="00A9280C" w:rsidRDefault="002A45BC" w:rsidP="0035471A">
            <w:pPr>
              <w:ind w:right="-108"/>
              <w:rPr>
                <w:b/>
                <w:bCs/>
                <w:sz w:val="22"/>
                <w:szCs w:val="22"/>
                <w:lang w:eastAsia="zh-CN"/>
              </w:rPr>
            </w:pPr>
            <w:r w:rsidRPr="00A9280C">
              <w:rPr>
                <w:b/>
                <w:bCs/>
                <w:sz w:val="22"/>
                <w:szCs w:val="22"/>
              </w:rPr>
              <w:t xml:space="preserve">Стороны </w:t>
            </w:r>
          </w:p>
          <w:p w14:paraId="645775BC" w14:textId="77777777" w:rsidR="00BC6C6C" w:rsidRPr="00A9280C" w:rsidRDefault="00BC6C6C" w:rsidP="0035471A">
            <w:pPr>
              <w:ind w:right="-108"/>
              <w:rPr>
                <w:b/>
                <w:bCs/>
                <w:sz w:val="22"/>
                <w:szCs w:val="22"/>
                <w:lang w:eastAsia="zh-CN"/>
              </w:rPr>
            </w:pPr>
          </w:p>
        </w:tc>
        <w:tc>
          <w:tcPr>
            <w:tcW w:w="3664" w:type="pct"/>
          </w:tcPr>
          <w:p w14:paraId="645775BD" w14:textId="51B7974E" w:rsidR="00BC6C6C" w:rsidRPr="00A9280C" w:rsidRDefault="00722AFB" w:rsidP="0035471A">
            <w:pPr>
              <w:widowControl w:val="0"/>
              <w:autoSpaceDE w:val="0"/>
              <w:autoSpaceDN w:val="0"/>
              <w:adjustRightInd w:val="0"/>
              <w:ind w:right="40" w:firstLine="410"/>
              <w:jc w:val="both"/>
              <w:rPr>
                <w:sz w:val="22"/>
                <w:szCs w:val="22"/>
                <w:lang w:eastAsia="zh-CN"/>
              </w:rPr>
            </w:pPr>
            <w:r w:rsidRPr="00A9280C">
              <w:rPr>
                <w:sz w:val="22"/>
                <w:szCs w:val="22"/>
              </w:rPr>
              <w:t>Термин «Стороны» обозначает П</w:t>
            </w:r>
            <w:r w:rsidR="002A45BC" w:rsidRPr="00A9280C">
              <w:rPr>
                <w:sz w:val="22"/>
                <w:szCs w:val="22"/>
              </w:rPr>
              <w:t>одрядчика   или   Субподрядчика   в соответствии с контекстом.</w:t>
            </w:r>
          </w:p>
        </w:tc>
      </w:tr>
      <w:tr w:rsidR="00BC6C6C" w:rsidRPr="00A9280C" w14:paraId="645775C4" w14:textId="77777777" w:rsidTr="0035471A">
        <w:trPr>
          <w:trHeight w:val="399"/>
          <w:jc w:val="center"/>
        </w:trPr>
        <w:tc>
          <w:tcPr>
            <w:tcW w:w="356" w:type="pct"/>
          </w:tcPr>
          <w:p w14:paraId="645775BF" w14:textId="5A0BED02" w:rsidR="00BC6C6C" w:rsidRPr="00A9280C" w:rsidRDefault="00263C19" w:rsidP="0035471A">
            <w:pPr>
              <w:ind w:right="-108"/>
              <w:rPr>
                <w:b/>
                <w:bCs/>
                <w:sz w:val="22"/>
                <w:szCs w:val="22"/>
              </w:rPr>
            </w:pPr>
            <w:r w:rsidRPr="00A9280C">
              <w:rPr>
                <w:b/>
                <w:bCs/>
                <w:sz w:val="22"/>
                <w:szCs w:val="22"/>
              </w:rPr>
              <w:t>1.5</w:t>
            </w:r>
            <w:r w:rsidR="002A45BC" w:rsidRPr="00A9280C">
              <w:rPr>
                <w:b/>
                <w:bCs/>
                <w:sz w:val="22"/>
                <w:szCs w:val="22"/>
              </w:rPr>
              <w:t>.</w:t>
            </w:r>
          </w:p>
          <w:p w14:paraId="645775C0" w14:textId="77777777" w:rsidR="00BC6C6C" w:rsidRPr="00A9280C" w:rsidRDefault="00BC6C6C" w:rsidP="0035471A">
            <w:pPr>
              <w:ind w:right="-108"/>
              <w:rPr>
                <w:b/>
                <w:bCs/>
                <w:sz w:val="22"/>
                <w:szCs w:val="22"/>
              </w:rPr>
            </w:pPr>
          </w:p>
        </w:tc>
        <w:tc>
          <w:tcPr>
            <w:tcW w:w="980" w:type="pct"/>
          </w:tcPr>
          <w:p w14:paraId="645775C1" w14:textId="77777777" w:rsidR="00BC6C6C" w:rsidRPr="00A9280C" w:rsidRDefault="002A45BC" w:rsidP="0035471A">
            <w:pPr>
              <w:ind w:right="-108"/>
              <w:rPr>
                <w:b/>
                <w:sz w:val="22"/>
                <w:szCs w:val="22"/>
              </w:rPr>
            </w:pPr>
            <w:r w:rsidRPr="00A9280C">
              <w:rPr>
                <w:b/>
                <w:sz w:val="22"/>
                <w:szCs w:val="22"/>
              </w:rPr>
              <w:t>Заказчик</w:t>
            </w:r>
          </w:p>
          <w:p w14:paraId="645775C2" w14:textId="77777777" w:rsidR="00BC6C6C" w:rsidRPr="00A9280C" w:rsidRDefault="00BC6C6C" w:rsidP="0035471A">
            <w:pPr>
              <w:ind w:right="-108"/>
              <w:rPr>
                <w:b/>
                <w:sz w:val="22"/>
                <w:szCs w:val="22"/>
                <w:lang w:eastAsia="zh-CN"/>
              </w:rPr>
            </w:pPr>
          </w:p>
        </w:tc>
        <w:tc>
          <w:tcPr>
            <w:tcW w:w="3664" w:type="pct"/>
          </w:tcPr>
          <w:p w14:paraId="645775C3" w14:textId="648C2B55" w:rsidR="00BC6C6C" w:rsidRPr="00A9280C" w:rsidRDefault="00321055" w:rsidP="0035471A">
            <w:pPr>
              <w:widowControl w:val="0"/>
              <w:autoSpaceDE w:val="0"/>
              <w:autoSpaceDN w:val="0"/>
              <w:adjustRightInd w:val="0"/>
              <w:ind w:right="40" w:firstLine="410"/>
              <w:jc w:val="both"/>
              <w:rPr>
                <w:sz w:val="22"/>
                <w:szCs w:val="22"/>
                <w:lang w:eastAsia="zh-CN"/>
              </w:rPr>
            </w:pPr>
            <w:r w:rsidRPr="00A9280C">
              <w:rPr>
                <w:sz w:val="22"/>
                <w:szCs w:val="22"/>
              </w:rPr>
              <w:t xml:space="preserve">Термин «Заказчик» - Минское республиканское унитарное предприятие электроэнергетики «Минскэнерго». </w:t>
            </w:r>
            <w:r w:rsidR="00FE07D4" w:rsidRPr="00A9280C">
              <w:rPr>
                <w:sz w:val="22"/>
                <w:szCs w:val="22"/>
              </w:rPr>
              <w:t>Пере</w:t>
            </w:r>
            <w:r w:rsidRPr="00A9280C">
              <w:rPr>
                <w:sz w:val="22"/>
                <w:szCs w:val="22"/>
              </w:rPr>
              <w:t>регистрировано решением Минского городского исполнительного комитета № 1099 от 29.09.2000 в Едином государственном регистре юридических лиц и индивидуальных предпринимателей за № 100071593.</w:t>
            </w:r>
          </w:p>
        </w:tc>
      </w:tr>
      <w:tr w:rsidR="00BC6C6C" w:rsidRPr="00A9280C" w14:paraId="0DEF2CB3" w14:textId="77777777" w:rsidTr="0035471A">
        <w:trPr>
          <w:trHeight w:val="399"/>
          <w:jc w:val="center"/>
        </w:trPr>
        <w:tc>
          <w:tcPr>
            <w:tcW w:w="356" w:type="pct"/>
          </w:tcPr>
          <w:p w14:paraId="17B85E48" w14:textId="3930B4D6" w:rsidR="00BC6C6C" w:rsidRPr="00A9280C" w:rsidRDefault="00263C19" w:rsidP="0035471A">
            <w:pPr>
              <w:ind w:right="-108"/>
              <w:rPr>
                <w:b/>
                <w:bCs/>
                <w:sz w:val="22"/>
                <w:szCs w:val="22"/>
              </w:rPr>
            </w:pPr>
            <w:r w:rsidRPr="00A9280C">
              <w:rPr>
                <w:b/>
                <w:bCs/>
                <w:color w:val="000000"/>
                <w:sz w:val="22"/>
                <w:szCs w:val="22"/>
              </w:rPr>
              <w:lastRenderedPageBreak/>
              <w:t>1.6</w:t>
            </w:r>
            <w:r w:rsidR="002A45BC" w:rsidRPr="00A9280C">
              <w:rPr>
                <w:b/>
                <w:bCs/>
                <w:color w:val="000000"/>
                <w:sz w:val="22"/>
                <w:szCs w:val="22"/>
              </w:rPr>
              <w:t>.</w:t>
            </w:r>
          </w:p>
        </w:tc>
        <w:tc>
          <w:tcPr>
            <w:tcW w:w="980" w:type="pct"/>
          </w:tcPr>
          <w:p w14:paraId="3785F16C" w14:textId="77777777" w:rsidR="00BC6C6C" w:rsidRPr="00A9280C" w:rsidRDefault="002A45BC" w:rsidP="0035471A">
            <w:pPr>
              <w:jc w:val="both"/>
              <w:rPr>
                <w:b/>
                <w:sz w:val="22"/>
                <w:szCs w:val="22"/>
              </w:rPr>
            </w:pPr>
            <w:r w:rsidRPr="00A9280C">
              <w:rPr>
                <w:b/>
                <w:sz w:val="22"/>
                <w:szCs w:val="22"/>
              </w:rPr>
              <w:t>Генподрядчик</w:t>
            </w:r>
          </w:p>
          <w:p w14:paraId="288B9F97" w14:textId="77777777" w:rsidR="00BC6C6C" w:rsidRPr="00A9280C" w:rsidRDefault="00BC6C6C" w:rsidP="0035471A">
            <w:pPr>
              <w:jc w:val="both"/>
              <w:rPr>
                <w:b/>
                <w:sz w:val="22"/>
                <w:szCs w:val="22"/>
              </w:rPr>
            </w:pPr>
          </w:p>
          <w:p w14:paraId="1705A6A2" w14:textId="77777777" w:rsidR="00BC6C6C" w:rsidRPr="00A9280C" w:rsidRDefault="00BC6C6C" w:rsidP="0035471A">
            <w:pPr>
              <w:ind w:right="-108"/>
              <w:rPr>
                <w:b/>
                <w:sz w:val="22"/>
                <w:szCs w:val="22"/>
              </w:rPr>
            </w:pPr>
          </w:p>
        </w:tc>
        <w:tc>
          <w:tcPr>
            <w:tcW w:w="3664" w:type="pct"/>
          </w:tcPr>
          <w:p w14:paraId="0F763827" w14:textId="69C6C6C6" w:rsidR="00BC6C6C" w:rsidRPr="00A9280C" w:rsidRDefault="002A45BC" w:rsidP="0035471A">
            <w:pPr>
              <w:widowControl w:val="0"/>
              <w:autoSpaceDE w:val="0"/>
              <w:autoSpaceDN w:val="0"/>
              <w:adjustRightInd w:val="0"/>
              <w:ind w:left="5" w:firstLine="410"/>
              <w:jc w:val="both"/>
              <w:rPr>
                <w:sz w:val="22"/>
                <w:szCs w:val="22"/>
              </w:rPr>
            </w:pPr>
            <w:r w:rsidRPr="00A9280C">
              <w:rPr>
                <w:color w:val="000000"/>
                <w:sz w:val="22"/>
                <w:szCs w:val="22"/>
              </w:rPr>
              <w:t xml:space="preserve">Термин «Генподрядчик» - </w:t>
            </w:r>
            <w:r w:rsidRPr="00A9280C">
              <w:rPr>
                <w:sz w:val="22"/>
                <w:szCs w:val="22"/>
              </w:rPr>
              <w:t>«</w:t>
            </w:r>
            <w:r w:rsidRPr="00A9280C">
              <w:rPr>
                <w:sz w:val="22"/>
                <w:szCs w:val="22"/>
                <w:lang w:val="en-US"/>
              </w:rPr>
              <w:t>RIKO</w:t>
            </w:r>
            <w:r w:rsidRPr="00A9280C">
              <w:rPr>
                <w:sz w:val="22"/>
                <w:szCs w:val="22"/>
              </w:rPr>
              <w:t xml:space="preserve">, </w:t>
            </w:r>
            <w:r w:rsidR="00917539" w:rsidRPr="00A9280C">
              <w:rPr>
                <w:bCs/>
                <w:spacing w:val="-1"/>
                <w:sz w:val="22"/>
                <w:szCs w:val="22"/>
                <w:lang w:val="sl-SI"/>
              </w:rPr>
              <w:t xml:space="preserve"> celovite tehnološke rešitve, </w:t>
            </w:r>
            <w:r w:rsidR="00917539" w:rsidRPr="00A9280C">
              <w:rPr>
                <w:bCs/>
                <w:spacing w:val="-1"/>
                <w:sz w:val="22"/>
                <w:szCs w:val="22"/>
                <w:lang w:val="en-US"/>
              </w:rPr>
              <w:t>d</w:t>
            </w:r>
            <w:r w:rsidR="00917539" w:rsidRPr="00A9280C">
              <w:rPr>
                <w:bCs/>
                <w:spacing w:val="-1"/>
                <w:sz w:val="22"/>
                <w:szCs w:val="22"/>
              </w:rPr>
              <w:t>.</w:t>
            </w:r>
            <w:r w:rsidR="00917539" w:rsidRPr="00A9280C">
              <w:rPr>
                <w:bCs/>
                <w:spacing w:val="-1"/>
                <w:sz w:val="22"/>
                <w:szCs w:val="22"/>
                <w:lang w:val="en-US"/>
              </w:rPr>
              <w:t>o</w:t>
            </w:r>
            <w:r w:rsidR="00917539" w:rsidRPr="00A9280C">
              <w:rPr>
                <w:bCs/>
                <w:spacing w:val="-1"/>
                <w:sz w:val="22"/>
                <w:szCs w:val="22"/>
              </w:rPr>
              <w:t>.</w:t>
            </w:r>
            <w:r w:rsidR="00917539" w:rsidRPr="00A9280C">
              <w:rPr>
                <w:bCs/>
                <w:spacing w:val="-1"/>
                <w:sz w:val="22"/>
                <w:szCs w:val="22"/>
                <w:lang w:val="en-US"/>
              </w:rPr>
              <w:t>o</w:t>
            </w:r>
            <w:r w:rsidR="00917539" w:rsidRPr="00A9280C">
              <w:rPr>
                <w:bCs/>
                <w:spacing w:val="-1"/>
                <w:sz w:val="22"/>
                <w:szCs w:val="22"/>
              </w:rPr>
              <w:t xml:space="preserve">.» </w:t>
            </w:r>
            <w:r w:rsidR="00917539" w:rsidRPr="00A9280C">
              <w:rPr>
                <w:sz w:val="22"/>
                <w:szCs w:val="22"/>
              </w:rPr>
              <w:t xml:space="preserve">(«RIKO, </w:t>
            </w:r>
            <w:proofErr w:type="spellStart"/>
            <w:r w:rsidR="00917539" w:rsidRPr="00A9280C">
              <w:rPr>
                <w:sz w:val="22"/>
                <w:szCs w:val="22"/>
              </w:rPr>
              <w:t>d.o.o</w:t>
            </w:r>
            <w:proofErr w:type="spellEnd"/>
            <w:r w:rsidR="00917539" w:rsidRPr="00A9280C">
              <w:rPr>
                <w:sz w:val="22"/>
                <w:szCs w:val="22"/>
              </w:rPr>
              <w:t>.»), з</w:t>
            </w:r>
            <w:r w:rsidRPr="00A9280C">
              <w:rPr>
                <w:sz w:val="22"/>
                <w:szCs w:val="22"/>
              </w:rPr>
              <w:t>арегистрированное 30.01.1990г. в торговом и судебном реестре Словении. Идентификационный код 5909368000.</w:t>
            </w:r>
          </w:p>
          <w:p w14:paraId="4ED64A5A" w14:textId="1E486615" w:rsidR="00BC6C6C" w:rsidRPr="00A9280C" w:rsidRDefault="002A45BC" w:rsidP="0035471A">
            <w:pPr>
              <w:widowControl w:val="0"/>
              <w:autoSpaceDE w:val="0"/>
              <w:autoSpaceDN w:val="0"/>
              <w:adjustRightInd w:val="0"/>
              <w:ind w:right="40" w:firstLine="410"/>
              <w:jc w:val="both"/>
              <w:rPr>
                <w:sz w:val="22"/>
                <w:szCs w:val="22"/>
              </w:rPr>
            </w:pPr>
            <w:r w:rsidRPr="00A9280C">
              <w:rPr>
                <w:color w:val="000000"/>
                <w:sz w:val="22"/>
                <w:szCs w:val="22"/>
              </w:rPr>
              <w:t xml:space="preserve">Используемое в Контракте понятие Генподрядчика обозначает Генерального Подрядчика в </w:t>
            </w:r>
            <w:r w:rsidRPr="00A9280C">
              <w:rPr>
                <w:sz w:val="22"/>
                <w:szCs w:val="22"/>
              </w:rPr>
              <w:t>смысле статьи 660 Гражданского Кодекса Республики Беларусь</w:t>
            </w:r>
          </w:p>
        </w:tc>
      </w:tr>
      <w:tr w:rsidR="00722AFB" w:rsidRPr="00A9280C" w14:paraId="4F3B3978" w14:textId="77777777" w:rsidTr="0035471A">
        <w:trPr>
          <w:trHeight w:val="399"/>
          <w:jc w:val="center"/>
        </w:trPr>
        <w:tc>
          <w:tcPr>
            <w:tcW w:w="356" w:type="pct"/>
          </w:tcPr>
          <w:p w14:paraId="1FBC2810" w14:textId="4D46FB00" w:rsidR="00722AFB" w:rsidRPr="00A9280C" w:rsidRDefault="00263C19" w:rsidP="0035471A">
            <w:pPr>
              <w:ind w:right="-108"/>
              <w:rPr>
                <w:b/>
                <w:bCs/>
                <w:color w:val="000000"/>
                <w:sz w:val="22"/>
                <w:szCs w:val="22"/>
              </w:rPr>
            </w:pPr>
            <w:r w:rsidRPr="00A9280C">
              <w:rPr>
                <w:b/>
                <w:bCs/>
                <w:color w:val="000000"/>
                <w:sz w:val="22"/>
                <w:szCs w:val="22"/>
              </w:rPr>
              <w:t>1.7</w:t>
            </w:r>
            <w:r w:rsidR="00722AFB" w:rsidRPr="00A9280C">
              <w:rPr>
                <w:b/>
                <w:bCs/>
                <w:color w:val="000000"/>
                <w:sz w:val="22"/>
                <w:szCs w:val="22"/>
              </w:rPr>
              <w:t>.</w:t>
            </w:r>
          </w:p>
        </w:tc>
        <w:tc>
          <w:tcPr>
            <w:tcW w:w="980" w:type="pct"/>
          </w:tcPr>
          <w:p w14:paraId="1059B632" w14:textId="24878969" w:rsidR="00722AFB" w:rsidRPr="00A9280C" w:rsidRDefault="00722AFB" w:rsidP="0035471A">
            <w:pPr>
              <w:jc w:val="both"/>
              <w:rPr>
                <w:b/>
                <w:sz w:val="22"/>
                <w:szCs w:val="22"/>
              </w:rPr>
            </w:pPr>
            <w:r w:rsidRPr="00A9280C">
              <w:rPr>
                <w:b/>
                <w:sz w:val="22"/>
                <w:szCs w:val="22"/>
              </w:rPr>
              <w:t>Подрядчик</w:t>
            </w:r>
          </w:p>
        </w:tc>
        <w:tc>
          <w:tcPr>
            <w:tcW w:w="3664" w:type="pct"/>
          </w:tcPr>
          <w:p w14:paraId="23174F68" w14:textId="77777777" w:rsidR="00722AFB" w:rsidRPr="00A9280C" w:rsidRDefault="00722AFB" w:rsidP="0035471A">
            <w:pPr>
              <w:widowControl w:val="0"/>
              <w:autoSpaceDE w:val="0"/>
              <w:autoSpaceDN w:val="0"/>
              <w:adjustRightInd w:val="0"/>
              <w:ind w:left="5" w:firstLine="410"/>
              <w:jc w:val="both"/>
              <w:rPr>
                <w:color w:val="000000"/>
                <w:sz w:val="22"/>
                <w:szCs w:val="22"/>
              </w:rPr>
            </w:pPr>
            <w:r w:rsidRPr="00A9280C">
              <w:rPr>
                <w:color w:val="000000"/>
                <w:sz w:val="22"/>
                <w:szCs w:val="22"/>
              </w:rPr>
              <w:t>Термин «Подрядчик» - ОАО «Белэлектромонтажналадка».</w:t>
            </w:r>
          </w:p>
          <w:p w14:paraId="5CAF6179" w14:textId="1B1D1545" w:rsidR="00722AFB" w:rsidRPr="00A9280C" w:rsidRDefault="00722AFB" w:rsidP="0035471A">
            <w:pPr>
              <w:widowControl w:val="0"/>
              <w:autoSpaceDE w:val="0"/>
              <w:autoSpaceDN w:val="0"/>
              <w:adjustRightInd w:val="0"/>
              <w:ind w:left="5" w:firstLine="410"/>
              <w:jc w:val="both"/>
              <w:rPr>
                <w:color w:val="000000"/>
                <w:sz w:val="22"/>
                <w:szCs w:val="22"/>
              </w:rPr>
            </w:pPr>
            <w:r w:rsidRPr="00A9280C">
              <w:rPr>
                <w:color w:val="000000"/>
                <w:sz w:val="22"/>
                <w:szCs w:val="22"/>
              </w:rPr>
              <w:t>ОАО «Белэлектромонтажналадка» является «Субподрядчиком», привлекающим третье лицо</w:t>
            </w:r>
            <w:r w:rsidR="00687048" w:rsidRPr="00A9280C">
              <w:rPr>
                <w:color w:val="000000"/>
                <w:sz w:val="22"/>
                <w:szCs w:val="22"/>
              </w:rPr>
              <w:t xml:space="preserve"> для выполнения части</w:t>
            </w:r>
            <w:r w:rsidR="003C22DF" w:rsidRPr="00A9280C">
              <w:rPr>
                <w:color w:val="000000"/>
                <w:sz w:val="22"/>
                <w:szCs w:val="22"/>
              </w:rPr>
              <w:t xml:space="preserve"> своих</w:t>
            </w:r>
            <w:r w:rsidR="00396543" w:rsidRPr="00A9280C">
              <w:rPr>
                <w:color w:val="000000"/>
                <w:sz w:val="22"/>
                <w:szCs w:val="22"/>
              </w:rPr>
              <w:t xml:space="preserve"> обязательств по К</w:t>
            </w:r>
            <w:r w:rsidR="00687048" w:rsidRPr="00A9280C">
              <w:rPr>
                <w:color w:val="000000"/>
                <w:sz w:val="22"/>
                <w:szCs w:val="22"/>
              </w:rPr>
              <w:t>онтракту №</w:t>
            </w:r>
            <w:r w:rsidR="00687048" w:rsidRPr="00A9280C">
              <w:rPr>
                <w:b/>
                <w:sz w:val="22"/>
                <w:szCs w:val="22"/>
              </w:rPr>
              <w:t xml:space="preserve"> </w:t>
            </w:r>
            <w:r w:rsidR="00687048" w:rsidRPr="00A9280C">
              <w:rPr>
                <w:sz w:val="22"/>
                <w:szCs w:val="22"/>
                <w:lang w:val="en-US"/>
              </w:rPr>
              <w:t>R</w:t>
            </w:r>
            <w:r w:rsidR="00687048" w:rsidRPr="00A9280C">
              <w:rPr>
                <w:sz w:val="22"/>
                <w:szCs w:val="22"/>
              </w:rPr>
              <w:t>01-1339-20260409_</w:t>
            </w:r>
            <w:r w:rsidR="00687048" w:rsidRPr="00A9280C">
              <w:rPr>
                <w:sz w:val="22"/>
                <w:szCs w:val="22"/>
                <w:lang w:val="en-US"/>
              </w:rPr>
              <w:t>BEMN</w:t>
            </w:r>
            <w:r w:rsidR="00687048" w:rsidRPr="00A9280C">
              <w:rPr>
                <w:sz w:val="22"/>
                <w:szCs w:val="22"/>
              </w:rPr>
              <w:t xml:space="preserve"> от 09.04.2026г, заключенному с «Генеральным подрядчиком» «</w:t>
            </w:r>
            <w:r w:rsidR="00687048" w:rsidRPr="00A9280C">
              <w:rPr>
                <w:sz w:val="22"/>
                <w:szCs w:val="22"/>
                <w:lang w:val="en-US"/>
              </w:rPr>
              <w:t>RIKO</w:t>
            </w:r>
            <w:r w:rsidR="00687048" w:rsidRPr="00A9280C">
              <w:rPr>
                <w:sz w:val="22"/>
                <w:szCs w:val="22"/>
              </w:rPr>
              <w:t xml:space="preserve">, </w:t>
            </w:r>
            <w:proofErr w:type="spellStart"/>
            <w:r w:rsidR="00687048" w:rsidRPr="00A9280C">
              <w:rPr>
                <w:sz w:val="22"/>
                <w:szCs w:val="22"/>
              </w:rPr>
              <w:t>celovite</w:t>
            </w:r>
            <w:proofErr w:type="spellEnd"/>
            <w:r w:rsidR="00687048" w:rsidRPr="00A9280C">
              <w:rPr>
                <w:sz w:val="22"/>
                <w:szCs w:val="22"/>
              </w:rPr>
              <w:t xml:space="preserve"> </w:t>
            </w:r>
            <w:r w:rsidR="00687048" w:rsidRPr="00A9280C">
              <w:rPr>
                <w:bCs/>
                <w:spacing w:val="-1"/>
                <w:sz w:val="22"/>
                <w:szCs w:val="22"/>
                <w:lang w:val="sl-SI"/>
              </w:rPr>
              <w:t xml:space="preserve"> tehnološke rešitve, </w:t>
            </w:r>
            <w:r w:rsidR="00687048" w:rsidRPr="00A9280C">
              <w:rPr>
                <w:bCs/>
                <w:spacing w:val="-1"/>
                <w:sz w:val="22"/>
                <w:szCs w:val="22"/>
                <w:lang w:val="en-US"/>
              </w:rPr>
              <w:t>d</w:t>
            </w:r>
            <w:r w:rsidR="00687048" w:rsidRPr="00A9280C">
              <w:rPr>
                <w:bCs/>
                <w:spacing w:val="-1"/>
                <w:sz w:val="22"/>
                <w:szCs w:val="22"/>
              </w:rPr>
              <w:t>.</w:t>
            </w:r>
            <w:r w:rsidR="00687048" w:rsidRPr="00A9280C">
              <w:rPr>
                <w:bCs/>
                <w:spacing w:val="-1"/>
                <w:sz w:val="22"/>
                <w:szCs w:val="22"/>
                <w:lang w:val="en-US"/>
              </w:rPr>
              <w:t>o</w:t>
            </w:r>
            <w:r w:rsidR="00687048" w:rsidRPr="00A9280C">
              <w:rPr>
                <w:bCs/>
                <w:spacing w:val="-1"/>
                <w:sz w:val="22"/>
                <w:szCs w:val="22"/>
              </w:rPr>
              <w:t>.</w:t>
            </w:r>
            <w:r w:rsidR="00687048" w:rsidRPr="00A9280C">
              <w:rPr>
                <w:bCs/>
                <w:spacing w:val="-1"/>
                <w:sz w:val="22"/>
                <w:szCs w:val="22"/>
                <w:lang w:val="en-US"/>
              </w:rPr>
              <w:t>o</w:t>
            </w:r>
            <w:r w:rsidR="00687048" w:rsidRPr="00A9280C">
              <w:rPr>
                <w:bCs/>
                <w:spacing w:val="-1"/>
                <w:sz w:val="22"/>
                <w:szCs w:val="22"/>
              </w:rPr>
              <w:t>.</w:t>
            </w:r>
            <w:r w:rsidR="00687048" w:rsidRPr="00A9280C">
              <w:rPr>
                <w:sz w:val="22"/>
                <w:szCs w:val="22"/>
              </w:rPr>
              <w:t>» (</w:t>
            </w:r>
            <w:r w:rsidR="007D10D1" w:rsidRPr="00A9280C">
              <w:rPr>
                <w:sz w:val="22"/>
                <w:szCs w:val="22"/>
              </w:rPr>
              <w:t xml:space="preserve">«РИКО, комплексные технологические решения, </w:t>
            </w:r>
            <w:proofErr w:type="spellStart"/>
            <w:r w:rsidR="007D10D1" w:rsidRPr="00A9280C">
              <w:rPr>
                <w:sz w:val="22"/>
                <w:szCs w:val="22"/>
              </w:rPr>
              <w:t>д.о.о</w:t>
            </w:r>
            <w:proofErr w:type="spellEnd"/>
            <w:r w:rsidR="007D10D1" w:rsidRPr="00A9280C">
              <w:rPr>
                <w:sz w:val="22"/>
                <w:szCs w:val="22"/>
              </w:rPr>
              <w:t>.»</w:t>
            </w:r>
            <w:r w:rsidR="00687048" w:rsidRPr="00A9280C">
              <w:rPr>
                <w:sz w:val="22"/>
                <w:szCs w:val="22"/>
              </w:rPr>
              <w:t>)</w:t>
            </w:r>
            <w:r w:rsidR="007D10D1" w:rsidRPr="00A9280C">
              <w:rPr>
                <w:sz w:val="22"/>
                <w:szCs w:val="22"/>
              </w:rPr>
              <w:t>.</w:t>
            </w:r>
          </w:p>
        </w:tc>
      </w:tr>
      <w:tr w:rsidR="00BC6C6C" w:rsidRPr="00A9280C" w14:paraId="211BC7B0" w14:textId="77777777" w:rsidTr="0035471A">
        <w:trPr>
          <w:trHeight w:val="399"/>
          <w:jc w:val="center"/>
        </w:trPr>
        <w:tc>
          <w:tcPr>
            <w:tcW w:w="356" w:type="pct"/>
          </w:tcPr>
          <w:p w14:paraId="56BBA93E" w14:textId="2F06DE11" w:rsidR="00BC6C6C" w:rsidRPr="00A9280C" w:rsidRDefault="002A45BC" w:rsidP="0035471A">
            <w:pPr>
              <w:ind w:right="-108"/>
              <w:rPr>
                <w:b/>
                <w:bCs/>
                <w:sz w:val="22"/>
                <w:szCs w:val="22"/>
              </w:rPr>
            </w:pPr>
            <w:r w:rsidRPr="00A9280C">
              <w:rPr>
                <w:b/>
                <w:bCs/>
                <w:color w:val="000000"/>
                <w:sz w:val="22"/>
                <w:szCs w:val="22"/>
              </w:rPr>
              <w:t>1.</w:t>
            </w:r>
            <w:r w:rsidR="00263C19" w:rsidRPr="00A9280C">
              <w:rPr>
                <w:b/>
                <w:bCs/>
                <w:color w:val="000000"/>
                <w:sz w:val="22"/>
                <w:szCs w:val="22"/>
              </w:rPr>
              <w:t>8</w:t>
            </w:r>
            <w:r w:rsidRPr="00A9280C">
              <w:rPr>
                <w:b/>
                <w:bCs/>
                <w:color w:val="000000"/>
                <w:sz w:val="22"/>
                <w:szCs w:val="22"/>
              </w:rPr>
              <w:t>.</w:t>
            </w:r>
          </w:p>
        </w:tc>
        <w:tc>
          <w:tcPr>
            <w:tcW w:w="980" w:type="pct"/>
          </w:tcPr>
          <w:p w14:paraId="62B60989" w14:textId="77777777" w:rsidR="00BC6C6C" w:rsidRPr="00A9280C" w:rsidRDefault="002A45BC" w:rsidP="0035471A">
            <w:pPr>
              <w:jc w:val="both"/>
              <w:rPr>
                <w:b/>
                <w:bCs/>
                <w:color w:val="000000"/>
                <w:sz w:val="22"/>
                <w:szCs w:val="22"/>
              </w:rPr>
            </w:pPr>
            <w:r w:rsidRPr="00A9280C">
              <w:rPr>
                <w:b/>
                <w:bCs/>
                <w:color w:val="000000"/>
                <w:sz w:val="22"/>
                <w:szCs w:val="22"/>
              </w:rPr>
              <w:t>Субподрядчик</w:t>
            </w:r>
          </w:p>
          <w:p w14:paraId="7C98B43E" w14:textId="77777777" w:rsidR="00BC6C6C" w:rsidRPr="00A9280C" w:rsidRDefault="00BC6C6C" w:rsidP="0035471A">
            <w:pPr>
              <w:jc w:val="both"/>
              <w:rPr>
                <w:b/>
                <w:bCs/>
                <w:color w:val="000000"/>
                <w:sz w:val="22"/>
                <w:szCs w:val="22"/>
              </w:rPr>
            </w:pPr>
          </w:p>
          <w:p w14:paraId="78589CB1" w14:textId="77777777" w:rsidR="00BC6C6C" w:rsidRPr="00A9280C" w:rsidRDefault="00BC6C6C" w:rsidP="0035471A">
            <w:pPr>
              <w:ind w:right="-108"/>
              <w:rPr>
                <w:b/>
                <w:sz w:val="22"/>
                <w:szCs w:val="22"/>
              </w:rPr>
            </w:pPr>
          </w:p>
        </w:tc>
        <w:tc>
          <w:tcPr>
            <w:tcW w:w="3664" w:type="pct"/>
          </w:tcPr>
          <w:p w14:paraId="5000D5B3" w14:textId="77777777" w:rsidR="00BC6C6C" w:rsidRPr="00A9280C" w:rsidRDefault="007D10D1" w:rsidP="0035471A">
            <w:pPr>
              <w:widowControl w:val="0"/>
              <w:autoSpaceDE w:val="0"/>
              <w:autoSpaceDN w:val="0"/>
              <w:adjustRightInd w:val="0"/>
              <w:ind w:right="40" w:firstLine="410"/>
              <w:jc w:val="both"/>
              <w:rPr>
                <w:sz w:val="22"/>
                <w:szCs w:val="22"/>
              </w:rPr>
            </w:pPr>
            <w:r w:rsidRPr="00A9280C">
              <w:rPr>
                <w:sz w:val="22"/>
                <w:szCs w:val="22"/>
              </w:rPr>
              <w:t>Термин «Субподрядчик» - ________________.</w:t>
            </w:r>
          </w:p>
          <w:p w14:paraId="7A802516" w14:textId="4D7D8C35" w:rsidR="007D10D1" w:rsidRPr="00A9280C" w:rsidRDefault="007D10D1" w:rsidP="0035471A">
            <w:pPr>
              <w:widowControl w:val="0"/>
              <w:autoSpaceDE w:val="0"/>
              <w:autoSpaceDN w:val="0"/>
              <w:adjustRightInd w:val="0"/>
              <w:ind w:right="40" w:firstLine="410"/>
              <w:jc w:val="both"/>
              <w:rPr>
                <w:sz w:val="22"/>
                <w:szCs w:val="22"/>
              </w:rPr>
            </w:pPr>
            <w:r w:rsidRPr="00A9280C">
              <w:rPr>
                <w:sz w:val="22"/>
                <w:szCs w:val="22"/>
              </w:rPr>
              <w:t xml:space="preserve">_______________ привлекается в качестве третьего лица для выполнения части обязательств ОАО «Белэлектромонтажналадка», </w:t>
            </w:r>
            <w:r w:rsidRPr="00A9280C">
              <w:rPr>
                <w:color w:val="000000"/>
                <w:sz w:val="22"/>
                <w:szCs w:val="22"/>
              </w:rPr>
              <w:t xml:space="preserve">является «Субподрядчиком», по </w:t>
            </w:r>
            <w:r w:rsidR="00396543" w:rsidRPr="00A9280C">
              <w:rPr>
                <w:color w:val="000000"/>
                <w:sz w:val="22"/>
                <w:szCs w:val="22"/>
              </w:rPr>
              <w:t>К</w:t>
            </w:r>
            <w:r w:rsidRPr="00A9280C">
              <w:rPr>
                <w:color w:val="000000"/>
                <w:sz w:val="22"/>
                <w:szCs w:val="22"/>
              </w:rPr>
              <w:t>онтракту №</w:t>
            </w:r>
            <w:r w:rsidRPr="00A9280C">
              <w:rPr>
                <w:b/>
                <w:sz w:val="22"/>
                <w:szCs w:val="22"/>
              </w:rPr>
              <w:t xml:space="preserve"> </w:t>
            </w:r>
            <w:r w:rsidRPr="00A9280C">
              <w:rPr>
                <w:sz w:val="22"/>
                <w:szCs w:val="22"/>
                <w:lang w:val="en-US"/>
              </w:rPr>
              <w:t>R</w:t>
            </w:r>
            <w:r w:rsidRPr="00A9280C">
              <w:rPr>
                <w:sz w:val="22"/>
                <w:szCs w:val="22"/>
              </w:rPr>
              <w:t>01-1339-20260409_</w:t>
            </w:r>
            <w:r w:rsidRPr="00A9280C">
              <w:rPr>
                <w:sz w:val="22"/>
                <w:szCs w:val="22"/>
                <w:lang w:val="en-US"/>
              </w:rPr>
              <w:t>BEMN</w:t>
            </w:r>
            <w:r w:rsidRPr="00A9280C">
              <w:rPr>
                <w:sz w:val="22"/>
                <w:szCs w:val="22"/>
              </w:rPr>
              <w:t xml:space="preserve"> от 09.04.2026г, заключенному с «Генеральным подрядчиком» «</w:t>
            </w:r>
            <w:r w:rsidRPr="00A9280C">
              <w:rPr>
                <w:sz w:val="22"/>
                <w:szCs w:val="22"/>
                <w:lang w:val="en-US"/>
              </w:rPr>
              <w:t>RIKO</w:t>
            </w:r>
            <w:r w:rsidRPr="00A9280C">
              <w:rPr>
                <w:sz w:val="22"/>
                <w:szCs w:val="22"/>
              </w:rPr>
              <w:t xml:space="preserve">, </w:t>
            </w:r>
            <w:proofErr w:type="spellStart"/>
            <w:r w:rsidRPr="00A9280C">
              <w:rPr>
                <w:sz w:val="22"/>
                <w:szCs w:val="22"/>
              </w:rPr>
              <w:t>celovite</w:t>
            </w:r>
            <w:proofErr w:type="spellEnd"/>
            <w:r w:rsidRPr="00A9280C">
              <w:rPr>
                <w:sz w:val="22"/>
                <w:szCs w:val="22"/>
              </w:rPr>
              <w:t xml:space="preserve"> </w:t>
            </w:r>
            <w:r w:rsidRPr="00A9280C">
              <w:rPr>
                <w:bCs/>
                <w:spacing w:val="-1"/>
                <w:sz w:val="22"/>
                <w:szCs w:val="22"/>
                <w:lang w:val="sl-SI"/>
              </w:rPr>
              <w:t xml:space="preserve"> tehnološke rešitve, </w:t>
            </w:r>
            <w:r w:rsidRPr="00A9280C">
              <w:rPr>
                <w:bCs/>
                <w:spacing w:val="-1"/>
                <w:sz w:val="22"/>
                <w:szCs w:val="22"/>
                <w:lang w:val="en-US"/>
              </w:rPr>
              <w:t>d</w:t>
            </w:r>
            <w:r w:rsidRPr="00A9280C">
              <w:rPr>
                <w:bCs/>
                <w:spacing w:val="-1"/>
                <w:sz w:val="22"/>
                <w:szCs w:val="22"/>
              </w:rPr>
              <w:t>.</w:t>
            </w:r>
            <w:r w:rsidRPr="00A9280C">
              <w:rPr>
                <w:bCs/>
                <w:spacing w:val="-1"/>
                <w:sz w:val="22"/>
                <w:szCs w:val="22"/>
                <w:lang w:val="en-US"/>
              </w:rPr>
              <w:t>o</w:t>
            </w:r>
            <w:r w:rsidRPr="00A9280C">
              <w:rPr>
                <w:bCs/>
                <w:spacing w:val="-1"/>
                <w:sz w:val="22"/>
                <w:szCs w:val="22"/>
              </w:rPr>
              <w:t>.</w:t>
            </w:r>
            <w:r w:rsidRPr="00A9280C">
              <w:rPr>
                <w:bCs/>
                <w:spacing w:val="-1"/>
                <w:sz w:val="22"/>
                <w:szCs w:val="22"/>
                <w:lang w:val="en-US"/>
              </w:rPr>
              <w:t>o</w:t>
            </w:r>
            <w:r w:rsidRPr="00A9280C">
              <w:rPr>
                <w:bCs/>
                <w:spacing w:val="-1"/>
                <w:sz w:val="22"/>
                <w:szCs w:val="22"/>
              </w:rPr>
              <w:t>.</w:t>
            </w:r>
            <w:r w:rsidRPr="00A9280C">
              <w:rPr>
                <w:sz w:val="22"/>
                <w:szCs w:val="22"/>
              </w:rPr>
              <w:t xml:space="preserve">» </w:t>
            </w:r>
            <w:r w:rsidRPr="00A9280C">
              <w:rPr>
                <w:sz w:val="22"/>
                <w:szCs w:val="22"/>
                <w:lang w:val="en-US"/>
              </w:rPr>
              <w:t>(</w:t>
            </w:r>
            <w:r w:rsidRPr="00A9280C">
              <w:rPr>
                <w:sz w:val="22"/>
                <w:szCs w:val="22"/>
              </w:rPr>
              <w:t xml:space="preserve">«РИКО, комплексные технологические решения, </w:t>
            </w:r>
            <w:proofErr w:type="spellStart"/>
            <w:r w:rsidRPr="00A9280C">
              <w:rPr>
                <w:sz w:val="22"/>
                <w:szCs w:val="22"/>
              </w:rPr>
              <w:t>д.о.о</w:t>
            </w:r>
            <w:proofErr w:type="spellEnd"/>
            <w:r w:rsidRPr="00A9280C">
              <w:rPr>
                <w:sz w:val="22"/>
                <w:szCs w:val="22"/>
              </w:rPr>
              <w:t>.»</w:t>
            </w:r>
            <w:r w:rsidRPr="00A9280C">
              <w:rPr>
                <w:sz w:val="22"/>
                <w:szCs w:val="22"/>
                <w:lang w:val="en-US"/>
              </w:rPr>
              <w:t>)</w:t>
            </w:r>
            <w:r w:rsidRPr="00A9280C">
              <w:rPr>
                <w:sz w:val="22"/>
                <w:szCs w:val="22"/>
              </w:rPr>
              <w:t>.</w:t>
            </w:r>
          </w:p>
        </w:tc>
      </w:tr>
      <w:tr w:rsidR="00BC6C6C" w:rsidRPr="00A9280C" w14:paraId="645775C9" w14:textId="77777777" w:rsidTr="0035471A">
        <w:trPr>
          <w:trHeight w:val="274"/>
          <w:jc w:val="center"/>
        </w:trPr>
        <w:tc>
          <w:tcPr>
            <w:tcW w:w="356" w:type="pct"/>
          </w:tcPr>
          <w:p w14:paraId="645775C5" w14:textId="54709C89" w:rsidR="00BC6C6C" w:rsidRPr="00A9280C" w:rsidRDefault="00263C19" w:rsidP="0035471A">
            <w:pPr>
              <w:ind w:right="-108"/>
              <w:rPr>
                <w:b/>
                <w:bCs/>
                <w:sz w:val="22"/>
                <w:szCs w:val="22"/>
              </w:rPr>
            </w:pPr>
            <w:r w:rsidRPr="00A9280C">
              <w:rPr>
                <w:b/>
                <w:bCs/>
                <w:sz w:val="22"/>
                <w:szCs w:val="22"/>
              </w:rPr>
              <w:t>1.9</w:t>
            </w:r>
            <w:r w:rsidR="002A45BC" w:rsidRPr="00A9280C">
              <w:rPr>
                <w:b/>
                <w:bCs/>
                <w:sz w:val="22"/>
                <w:szCs w:val="22"/>
              </w:rPr>
              <w:t>.</w:t>
            </w:r>
          </w:p>
        </w:tc>
        <w:tc>
          <w:tcPr>
            <w:tcW w:w="980" w:type="pct"/>
          </w:tcPr>
          <w:p w14:paraId="26F548FE" w14:textId="77777777" w:rsidR="00BC6C6C" w:rsidRPr="00A9280C" w:rsidRDefault="002A45BC" w:rsidP="0035471A">
            <w:pPr>
              <w:ind w:right="-108"/>
              <w:rPr>
                <w:b/>
                <w:sz w:val="22"/>
                <w:szCs w:val="22"/>
                <w:lang w:eastAsia="zh-CN"/>
              </w:rPr>
            </w:pPr>
            <w:r w:rsidRPr="00A9280C">
              <w:rPr>
                <w:b/>
                <w:sz w:val="22"/>
                <w:szCs w:val="22"/>
              </w:rPr>
              <w:t xml:space="preserve">Руководитель проекта </w:t>
            </w:r>
          </w:p>
          <w:p w14:paraId="645775C7" w14:textId="77777777" w:rsidR="00BC6C6C" w:rsidRPr="00A9280C" w:rsidRDefault="00BC6C6C" w:rsidP="0035471A">
            <w:pPr>
              <w:ind w:right="-108"/>
              <w:rPr>
                <w:b/>
                <w:sz w:val="22"/>
                <w:szCs w:val="22"/>
                <w:lang w:eastAsia="zh-CN"/>
              </w:rPr>
            </w:pPr>
          </w:p>
        </w:tc>
        <w:tc>
          <w:tcPr>
            <w:tcW w:w="3664" w:type="pct"/>
          </w:tcPr>
          <w:p w14:paraId="645775C8" w14:textId="7CCE204F" w:rsidR="00BC6C6C" w:rsidRPr="00A9280C" w:rsidRDefault="002A45BC" w:rsidP="009E77E2">
            <w:pPr>
              <w:widowControl w:val="0"/>
              <w:autoSpaceDE w:val="0"/>
              <w:autoSpaceDN w:val="0"/>
              <w:adjustRightInd w:val="0"/>
              <w:ind w:right="40" w:firstLine="410"/>
              <w:jc w:val="both"/>
              <w:rPr>
                <w:sz w:val="22"/>
                <w:szCs w:val="22"/>
              </w:rPr>
            </w:pPr>
            <w:r w:rsidRPr="00A9280C">
              <w:rPr>
                <w:sz w:val="22"/>
                <w:szCs w:val="22"/>
              </w:rPr>
              <w:t xml:space="preserve"> Термин «Руководитель проекта» обозначает работника Заказчика соответствующей квалификации, назначенного Заказчиком в качестве Руководителя проекта для выполнения </w:t>
            </w:r>
            <w:r w:rsidR="009E77E2" w:rsidRPr="00A9280C">
              <w:rPr>
                <w:sz w:val="22"/>
                <w:szCs w:val="22"/>
              </w:rPr>
              <w:t>работ по Контракту</w:t>
            </w:r>
            <w:r w:rsidR="00321055" w:rsidRPr="00A9280C">
              <w:rPr>
                <w:sz w:val="22"/>
                <w:szCs w:val="22"/>
              </w:rPr>
              <w:t xml:space="preserve"> </w:t>
            </w:r>
            <w:r w:rsidRPr="00A9280C">
              <w:rPr>
                <w:sz w:val="22"/>
                <w:szCs w:val="22"/>
              </w:rPr>
              <w:t>и названного в качестве такового в Контра</w:t>
            </w:r>
            <w:r w:rsidR="00396543" w:rsidRPr="00A9280C">
              <w:rPr>
                <w:sz w:val="22"/>
                <w:szCs w:val="22"/>
              </w:rPr>
              <w:t xml:space="preserve">кте и (или) приказе Заказчика, </w:t>
            </w:r>
            <w:r w:rsidRPr="00A9280C">
              <w:rPr>
                <w:sz w:val="22"/>
                <w:szCs w:val="22"/>
              </w:rPr>
              <w:t>л</w:t>
            </w:r>
            <w:r w:rsidR="00396543" w:rsidRPr="00A9280C">
              <w:rPr>
                <w:rFonts w:eastAsia="Calibri"/>
                <w:sz w:val="22"/>
                <w:szCs w:val="22"/>
              </w:rPr>
              <w:t>ибо</w:t>
            </w:r>
            <w:r w:rsidRPr="00A9280C">
              <w:rPr>
                <w:rFonts w:eastAsia="Calibri"/>
                <w:sz w:val="22"/>
                <w:szCs w:val="22"/>
              </w:rPr>
              <w:t xml:space="preserve"> привлеченная Заказчиком инженерная организация (инженер) </w:t>
            </w:r>
            <w:r w:rsidR="00396543" w:rsidRPr="00A9280C">
              <w:rPr>
                <w:sz w:val="22"/>
                <w:szCs w:val="22"/>
              </w:rPr>
              <w:t>на основании К</w:t>
            </w:r>
            <w:r w:rsidRPr="00A9280C">
              <w:rPr>
                <w:sz w:val="22"/>
                <w:szCs w:val="22"/>
              </w:rPr>
              <w:t>онтракта, заключенного между Заказчиком и этим третьим лицом.</w:t>
            </w:r>
          </w:p>
        </w:tc>
      </w:tr>
      <w:tr w:rsidR="00BC6C6C" w:rsidRPr="00A9280C" w14:paraId="1A8729C5" w14:textId="77777777" w:rsidTr="0035471A">
        <w:trPr>
          <w:trHeight w:val="955"/>
          <w:jc w:val="center"/>
        </w:trPr>
        <w:tc>
          <w:tcPr>
            <w:tcW w:w="356" w:type="pct"/>
          </w:tcPr>
          <w:p w14:paraId="570E9C90" w14:textId="404933F0" w:rsidR="00BC6C6C" w:rsidRPr="00A9280C" w:rsidRDefault="002A45BC" w:rsidP="0035471A">
            <w:pPr>
              <w:ind w:right="-108"/>
              <w:rPr>
                <w:b/>
                <w:bCs/>
                <w:sz w:val="22"/>
                <w:szCs w:val="22"/>
              </w:rPr>
            </w:pPr>
            <w:r w:rsidRPr="00A9280C">
              <w:rPr>
                <w:b/>
                <w:bCs/>
                <w:color w:val="000000"/>
                <w:sz w:val="22"/>
                <w:szCs w:val="22"/>
              </w:rPr>
              <w:t>1.</w:t>
            </w:r>
            <w:r w:rsidR="00263C19" w:rsidRPr="00A9280C">
              <w:rPr>
                <w:b/>
                <w:bCs/>
                <w:color w:val="000000"/>
                <w:sz w:val="22"/>
                <w:szCs w:val="22"/>
                <w:lang w:val="en-US"/>
              </w:rPr>
              <w:t>10</w:t>
            </w:r>
            <w:r w:rsidRPr="00A9280C">
              <w:rPr>
                <w:b/>
                <w:bCs/>
                <w:color w:val="000000"/>
                <w:sz w:val="22"/>
                <w:szCs w:val="22"/>
              </w:rPr>
              <w:t>.</w:t>
            </w:r>
          </w:p>
        </w:tc>
        <w:tc>
          <w:tcPr>
            <w:tcW w:w="980" w:type="pct"/>
          </w:tcPr>
          <w:p w14:paraId="0DCC58F7" w14:textId="77777777" w:rsidR="00BC6C6C" w:rsidRPr="00A9280C" w:rsidRDefault="002A45BC" w:rsidP="0035471A">
            <w:pPr>
              <w:widowControl w:val="0"/>
              <w:autoSpaceDE w:val="0"/>
              <w:autoSpaceDN w:val="0"/>
              <w:adjustRightInd w:val="0"/>
              <w:jc w:val="both"/>
              <w:rPr>
                <w:color w:val="000000"/>
                <w:sz w:val="22"/>
                <w:szCs w:val="22"/>
              </w:rPr>
            </w:pPr>
            <w:r w:rsidRPr="00A9280C">
              <w:rPr>
                <w:b/>
                <w:bCs/>
                <w:color w:val="000000"/>
                <w:sz w:val="22"/>
                <w:szCs w:val="22"/>
              </w:rPr>
              <w:t>Представитель</w:t>
            </w:r>
          </w:p>
          <w:p w14:paraId="737DBAE4" w14:textId="77777777" w:rsidR="00BC6C6C" w:rsidRPr="00A9280C" w:rsidRDefault="002A45BC" w:rsidP="0035471A">
            <w:pPr>
              <w:widowControl w:val="0"/>
              <w:autoSpaceDE w:val="0"/>
              <w:autoSpaceDN w:val="0"/>
              <w:adjustRightInd w:val="0"/>
              <w:jc w:val="both"/>
              <w:rPr>
                <w:color w:val="000000"/>
                <w:sz w:val="22"/>
                <w:szCs w:val="22"/>
              </w:rPr>
            </w:pPr>
            <w:r w:rsidRPr="00A9280C">
              <w:rPr>
                <w:b/>
                <w:bCs/>
                <w:color w:val="000000"/>
                <w:sz w:val="22"/>
                <w:szCs w:val="22"/>
              </w:rPr>
              <w:t>Субподрядчика</w:t>
            </w:r>
          </w:p>
          <w:p w14:paraId="6699259D" w14:textId="77777777" w:rsidR="00BC6C6C" w:rsidRPr="00A9280C" w:rsidRDefault="00BC6C6C" w:rsidP="0035471A">
            <w:pPr>
              <w:ind w:right="-108"/>
              <w:rPr>
                <w:b/>
                <w:sz w:val="22"/>
                <w:szCs w:val="22"/>
              </w:rPr>
            </w:pPr>
          </w:p>
        </w:tc>
        <w:tc>
          <w:tcPr>
            <w:tcW w:w="3664" w:type="pct"/>
          </w:tcPr>
          <w:p w14:paraId="1C44E80E" w14:textId="078F94FB"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Термин «Представитель Субподрядчика» обозначает лицо, названное в качестве такового в Контракте или периодически назначаемое Субподрядчиком, в соответствии с Пунктом 5.4. (</w:t>
            </w:r>
            <w:r w:rsidRPr="00A9280C">
              <w:rPr>
                <w:i/>
                <w:iCs/>
                <w:sz w:val="22"/>
                <w:szCs w:val="22"/>
              </w:rPr>
              <w:t>Представитель Субподрядчика</w:t>
            </w:r>
            <w:r w:rsidRPr="00A9280C">
              <w:rPr>
                <w:sz w:val="22"/>
                <w:szCs w:val="22"/>
              </w:rPr>
              <w:t>), которое действует от имени Субподряд</w:t>
            </w:r>
            <w:r w:rsidR="00D11298" w:rsidRPr="00A9280C">
              <w:rPr>
                <w:sz w:val="22"/>
                <w:szCs w:val="22"/>
              </w:rPr>
              <w:t>чика на основании доверенности</w:t>
            </w:r>
            <w:r w:rsidRPr="00A9280C">
              <w:rPr>
                <w:sz w:val="22"/>
                <w:szCs w:val="22"/>
              </w:rPr>
              <w:t>.</w:t>
            </w:r>
          </w:p>
        </w:tc>
      </w:tr>
      <w:tr w:rsidR="00BC6C6C" w:rsidRPr="00A9280C" w14:paraId="0BFDC6AA" w14:textId="77777777" w:rsidTr="0035471A">
        <w:trPr>
          <w:trHeight w:val="955"/>
          <w:jc w:val="center"/>
        </w:trPr>
        <w:tc>
          <w:tcPr>
            <w:tcW w:w="356" w:type="pct"/>
          </w:tcPr>
          <w:p w14:paraId="4FB01DC3" w14:textId="4954F438" w:rsidR="00BC6C6C" w:rsidRPr="00A9280C" w:rsidRDefault="002A45BC" w:rsidP="0035471A">
            <w:pPr>
              <w:ind w:right="-108"/>
              <w:rPr>
                <w:b/>
                <w:bCs/>
                <w:sz w:val="22"/>
                <w:szCs w:val="22"/>
              </w:rPr>
            </w:pPr>
            <w:r w:rsidRPr="00A9280C">
              <w:rPr>
                <w:b/>
                <w:bCs/>
                <w:color w:val="000000"/>
                <w:sz w:val="22"/>
                <w:szCs w:val="22"/>
              </w:rPr>
              <w:t>1.1</w:t>
            </w:r>
            <w:r w:rsidR="00263C19" w:rsidRPr="00A9280C">
              <w:rPr>
                <w:b/>
                <w:bCs/>
                <w:color w:val="000000"/>
                <w:sz w:val="22"/>
                <w:szCs w:val="22"/>
                <w:lang w:val="en-US"/>
              </w:rPr>
              <w:t>1</w:t>
            </w:r>
            <w:r w:rsidRPr="00A9280C">
              <w:rPr>
                <w:b/>
                <w:bCs/>
                <w:color w:val="000000"/>
                <w:sz w:val="22"/>
                <w:szCs w:val="22"/>
              </w:rPr>
              <w:t>.</w:t>
            </w:r>
          </w:p>
        </w:tc>
        <w:tc>
          <w:tcPr>
            <w:tcW w:w="980" w:type="pct"/>
          </w:tcPr>
          <w:p w14:paraId="327294B6" w14:textId="77777777" w:rsidR="00BC6C6C" w:rsidRPr="00A9280C" w:rsidRDefault="002A45BC" w:rsidP="0035471A">
            <w:pPr>
              <w:ind w:right="-108"/>
              <w:rPr>
                <w:b/>
                <w:sz w:val="22"/>
                <w:szCs w:val="22"/>
              </w:rPr>
            </w:pPr>
            <w:r w:rsidRPr="00A9280C">
              <w:rPr>
                <w:b/>
                <w:bCs/>
                <w:color w:val="000000"/>
                <w:sz w:val="22"/>
                <w:szCs w:val="22"/>
              </w:rPr>
              <w:t>Персонал Генподрядчика</w:t>
            </w:r>
          </w:p>
        </w:tc>
        <w:tc>
          <w:tcPr>
            <w:tcW w:w="3664" w:type="pct"/>
          </w:tcPr>
          <w:p w14:paraId="70BFDFE8" w14:textId="17AE0376"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Термин «Персонал Генподрядчика» обозначает Представителя Генподрядчика и весь персонал, используемый Генподрядчиком на строительной площадке, и может включать рабочих, служащих и прочих работников Генподрядчика, а также любой другой персонал, оказывающий помощь Генподрядчику в выполнении работ на Объекте, за исключением любых работников</w:t>
            </w:r>
            <w:r w:rsidR="00321055" w:rsidRPr="00A9280C">
              <w:rPr>
                <w:sz w:val="22"/>
                <w:szCs w:val="22"/>
              </w:rPr>
              <w:t xml:space="preserve"> и персонала</w:t>
            </w:r>
            <w:r w:rsidRPr="00A9280C">
              <w:rPr>
                <w:sz w:val="22"/>
                <w:szCs w:val="22"/>
              </w:rPr>
              <w:t xml:space="preserve"> Заказчика и</w:t>
            </w:r>
            <w:r w:rsidR="00321055" w:rsidRPr="00A9280C">
              <w:rPr>
                <w:sz w:val="22"/>
                <w:szCs w:val="22"/>
              </w:rPr>
              <w:t xml:space="preserve"> персонала</w:t>
            </w:r>
            <w:r w:rsidRPr="00A9280C">
              <w:rPr>
                <w:sz w:val="22"/>
                <w:szCs w:val="22"/>
              </w:rPr>
              <w:t xml:space="preserve"> Субподрядчика.</w:t>
            </w:r>
          </w:p>
        </w:tc>
      </w:tr>
      <w:tr w:rsidR="00BC6C6C" w:rsidRPr="00A9280C" w14:paraId="06A4606D" w14:textId="77777777" w:rsidTr="0035471A">
        <w:trPr>
          <w:trHeight w:val="1187"/>
          <w:jc w:val="center"/>
        </w:trPr>
        <w:tc>
          <w:tcPr>
            <w:tcW w:w="356" w:type="pct"/>
          </w:tcPr>
          <w:p w14:paraId="0A5DCDE0" w14:textId="7052BCB1" w:rsidR="00BC6C6C" w:rsidRPr="00A9280C" w:rsidRDefault="00263C19" w:rsidP="0035471A">
            <w:pPr>
              <w:ind w:right="-108"/>
              <w:rPr>
                <w:b/>
                <w:bCs/>
                <w:sz w:val="22"/>
                <w:szCs w:val="22"/>
              </w:rPr>
            </w:pPr>
            <w:r w:rsidRPr="00A9280C">
              <w:rPr>
                <w:b/>
                <w:bCs/>
                <w:color w:val="000000"/>
                <w:sz w:val="22"/>
                <w:szCs w:val="22"/>
              </w:rPr>
              <w:t>1.12</w:t>
            </w:r>
            <w:r w:rsidR="002A45BC" w:rsidRPr="00A9280C">
              <w:rPr>
                <w:b/>
                <w:bCs/>
                <w:color w:val="000000"/>
                <w:sz w:val="22"/>
                <w:szCs w:val="22"/>
              </w:rPr>
              <w:t>.</w:t>
            </w:r>
          </w:p>
        </w:tc>
        <w:tc>
          <w:tcPr>
            <w:tcW w:w="980" w:type="pct"/>
          </w:tcPr>
          <w:p w14:paraId="4BAFD2D5" w14:textId="77777777" w:rsidR="00BC6C6C" w:rsidRPr="00A9280C" w:rsidRDefault="002A45BC" w:rsidP="0035471A">
            <w:pPr>
              <w:ind w:right="-108"/>
              <w:rPr>
                <w:b/>
                <w:sz w:val="22"/>
                <w:szCs w:val="22"/>
              </w:rPr>
            </w:pPr>
            <w:r w:rsidRPr="00A9280C">
              <w:rPr>
                <w:b/>
                <w:bCs/>
                <w:color w:val="000000"/>
                <w:sz w:val="22"/>
                <w:szCs w:val="22"/>
              </w:rPr>
              <w:t>Персонал Заказчика</w:t>
            </w:r>
          </w:p>
        </w:tc>
        <w:tc>
          <w:tcPr>
            <w:tcW w:w="3664" w:type="pct"/>
          </w:tcPr>
          <w:p w14:paraId="333801A8" w14:textId="77777777"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Термин «Персонал Заказчика» обозначает Руководителя проекта, его помощников и всех других рабочих, служащих и прочих работников Руководителя проекта и Заказчика, а также любой другой персонал, указываемый Руководителем проекта или Заказчиком как Персонал Заказчика.</w:t>
            </w:r>
          </w:p>
        </w:tc>
      </w:tr>
      <w:tr w:rsidR="00BC6C6C" w:rsidRPr="00A9280C" w14:paraId="5334BDBA" w14:textId="77777777" w:rsidTr="0035471A">
        <w:trPr>
          <w:trHeight w:val="1445"/>
          <w:jc w:val="center"/>
        </w:trPr>
        <w:tc>
          <w:tcPr>
            <w:tcW w:w="356" w:type="pct"/>
          </w:tcPr>
          <w:p w14:paraId="47D4A40F" w14:textId="5FB9F544" w:rsidR="00BC6C6C" w:rsidRPr="00A9280C" w:rsidRDefault="002A45BC" w:rsidP="0035471A">
            <w:pPr>
              <w:widowControl w:val="0"/>
              <w:autoSpaceDE w:val="0"/>
              <w:autoSpaceDN w:val="0"/>
              <w:adjustRightInd w:val="0"/>
              <w:ind w:right="-11"/>
              <w:jc w:val="both"/>
              <w:rPr>
                <w:color w:val="000000"/>
                <w:sz w:val="22"/>
                <w:szCs w:val="22"/>
              </w:rPr>
            </w:pPr>
            <w:r w:rsidRPr="00A9280C">
              <w:rPr>
                <w:b/>
                <w:color w:val="000000"/>
                <w:sz w:val="22"/>
                <w:szCs w:val="22"/>
              </w:rPr>
              <w:t>1.</w:t>
            </w:r>
            <w:r w:rsidRPr="00A9280C">
              <w:rPr>
                <w:b/>
                <w:color w:val="000000"/>
                <w:sz w:val="22"/>
                <w:szCs w:val="22"/>
                <w:lang w:val="en-US"/>
              </w:rPr>
              <w:t>1</w:t>
            </w:r>
            <w:r w:rsidR="00263C19" w:rsidRPr="00A9280C">
              <w:rPr>
                <w:b/>
                <w:color w:val="000000"/>
                <w:sz w:val="22"/>
                <w:szCs w:val="22"/>
              </w:rPr>
              <w:t>3</w:t>
            </w:r>
            <w:r w:rsidRPr="00A9280C">
              <w:rPr>
                <w:b/>
                <w:color w:val="000000"/>
                <w:sz w:val="22"/>
                <w:szCs w:val="22"/>
              </w:rPr>
              <w:t>.</w:t>
            </w:r>
          </w:p>
          <w:p w14:paraId="6B13F9A1" w14:textId="77777777" w:rsidR="00BC6C6C" w:rsidRPr="00A9280C" w:rsidRDefault="00BC6C6C" w:rsidP="0035471A">
            <w:pPr>
              <w:ind w:right="-108"/>
              <w:rPr>
                <w:b/>
                <w:bCs/>
                <w:sz w:val="22"/>
                <w:szCs w:val="22"/>
              </w:rPr>
            </w:pPr>
          </w:p>
        </w:tc>
        <w:tc>
          <w:tcPr>
            <w:tcW w:w="980" w:type="pct"/>
          </w:tcPr>
          <w:p w14:paraId="43A6B861" w14:textId="77777777" w:rsidR="00BC6C6C" w:rsidRPr="00A9280C" w:rsidRDefault="002A45BC" w:rsidP="0035471A">
            <w:pPr>
              <w:widowControl w:val="0"/>
              <w:autoSpaceDE w:val="0"/>
              <w:autoSpaceDN w:val="0"/>
              <w:adjustRightInd w:val="0"/>
              <w:jc w:val="both"/>
              <w:rPr>
                <w:color w:val="000000"/>
                <w:sz w:val="22"/>
                <w:szCs w:val="22"/>
              </w:rPr>
            </w:pPr>
            <w:r w:rsidRPr="00A9280C">
              <w:rPr>
                <w:b/>
                <w:bCs/>
                <w:color w:val="000000"/>
                <w:sz w:val="22"/>
                <w:szCs w:val="22"/>
              </w:rPr>
              <w:t>Персонал</w:t>
            </w:r>
          </w:p>
          <w:p w14:paraId="6DFC2E69" w14:textId="77777777" w:rsidR="00BC6C6C" w:rsidRPr="00A9280C" w:rsidRDefault="002A45BC" w:rsidP="0035471A">
            <w:pPr>
              <w:widowControl w:val="0"/>
              <w:autoSpaceDE w:val="0"/>
              <w:autoSpaceDN w:val="0"/>
              <w:adjustRightInd w:val="0"/>
              <w:jc w:val="both"/>
              <w:rPr>
                <w:color w:val="000000"/>
                <w:sz w:val="22"/>
                <w:szCs w:val="22"/>
                <w:lang w:val="en-US"/>
              </w:rPr>
            </w:pPr>
            <w:r w:rsidRPr="00A9280C">
              <w:rPr>
                <w:b/>
                <w:bCs/>
                <w:color w:val="000000"/>
                <w:sz w:val="22"/>
                <w:szCs w:val="22"/>
              </w:rPr>
              <w:t>Субподрядчика</w:t>
            </w:r>
          </w:p>
          <w:p w14:paraId="785C92FD" w14:textId="77777777" w:rsidR="00BC6C6C" w:rsidRPr="00A9280C" w:rsidRDefault="00BC6C6C" w:rsidP="0035471A">
            <w:pPr>
              <w:ind w:right="-108"/>
              <w:rPr>
                <w:b/>
                <w:sz w:val="22"/>
                <w:szCs w:val="22"/>
              </w:rPr>
            </w:pPr>
          </w:p>
        </w:tc>
        <w:tc>
          <w:tcPr>
            <w:tcW w:w="3664" w:type="pct"/>
          </w:tcPr>
          <w:p w14:paraId="127FFDB5" w14:textId="019634DE"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 xml:space="preserve">Термин «Персонал Субподрядчика» обозначает Представителя Субподрядчика и весь персонал, используемый Субподрядчиком на строительной площадке, </w:t>
            </w:r>
            <w:r w:rsidRPr="00A9280C">
              <w:rPr>
                <w:i/>
                <w:sz w:val="22"/>
                <w:szCs w:val="22"/>
              </w:rPr>
              <w:t xml:space="preserve">и может включать рабочих, служащих и прочих работников Субподрядчика и каждого из </w:t>
            </w:r>
            <w:r w:rsidR="00321055" w:rsidRPr="00A9280C">
              <w:rPr>
                <w:i/>
                <w:sz w:val="22"/>
                <w:szCs w:val="22"/>
              </w:rPr>
              <w:t xml:space="preserve">привлекаемых им </w:t>
            </w:r>
            <w:proofErr w:type="spellStart"/>
            <w:r w:rsidRPr="00A9280C">
              <w:rPr>
                <w:i/>
                <w:sz w:val="22"/>
                <w:szCs w:val="22"/>
              </w:rPr>
              <w:t>Субсубподрядчиков</w:t>
            </w:r>
            <w:proofErr w:type="spellEnd"/>
            <w:r w:rsidRPr="00A9280C">
              <w:rPr>
                <w:i/>
                <w:sz w:val="22"/>
                <w:szCs w:val="22"/>
              </w:rPr>
              <w:t xml:space="preserve">, а также любой другой персонал, оказывающий помощь Субподрядчику в выполнении работ на Объекте, </w:t>
            </w:r>
            <w:r w:rsidRPr="00A9280C">
              <w:rPr>
                <w:i/>
                <w:color w:val="000000"/>
                <w:sz w:val="22"/>
                <w:szCs w:val="22"/>
              </w:rPr>
              <w:t xml:space="preserve">за исключением любых работников </w:t>
            </w:r>
            <w:r w:rsidR="004649E7" w:rsidRPr="00A9280C">
              <w:rPr>
                <w:i/>
                <w:color w:val="000000"/>
                <w:sz w:val="22"/>
                <w:szCs w:val="22"/>
              </w:rPr>
              <w:t>П</w:t>
            </w:r>
            <w:r w:rsidRPr="00A9280C">
              <w:rPr>
                <w:i/>
                <w:color w:val="000000"/>
                <w:sz w:val="22"/>
                <w:szCs w:val="22"/>
              </w:rPr>
              <w:t>одрядчика и Заказчика.</w:t>
            </w:r>
          </w:p>
        </w:tc>
      </w:tr>
      <w:tr w:rsidR="00BC6C6C" w:rsidRPr="00A9280C" w14:paraId="645775CF" w14:textId="77777777" w:rsidTr="0035471A">
        <w:trPr>
          <w:trHeight w:val="756"/>
          <w:jc w:val="center"/>
        </w:trPr>
        <w:tc>
          <w:tcPr>
            <w:tcW w:w="356" w:type="pct"/>
          </w:tcPr>
          <w:p w14:paraId="645775CA" w14:textId="1C1542B7" w:rsidR="00BC6C6C" w:rsidRPr="00A9280C" w:rsidRDefault="00263C19" w:rsidP="0035471A">
            <w:pPr>
              <w:widowControl w:val="0"/>
              <w:autoSpaceDE w:val="0"/>
              <w:autoSpaceDN w:val="0"/>
              <w:adjustRightInd w:val="0"/>
              <w:ind w:right="-108"/>
              <w:rPr>
                <w:sz w:val="22"/>
                <w:szCs w:val="22"/>
              </w:rPr>
            </w:pPr>
            <w:r w:rsidRPr="00A9280C">
              <w:rPr>
                <w:b/>
                <w:sz w:val="22"/>
                <w:szCs w:val="22"/>
              </w:rPr>
              <w:t>1.14</w:t>
            </w:r>
            <w:r w:rsidR="002A45BC" w:rsidRPr="00A9280C">
              <w:rPr>
                <w:b/>
                <w:sz w:val="22"/>
                <w:szCs w:val="22"/>
              </w:rPr>
              <w:t>.</w:t>
            </w:r>
          </w:p>
          <w:p w14:paraId="645775CB" w14:textId="77777777" w:rsidR="00BC6C6C" w:rsidRPr="00A9280C" w:rsidRDefault="00BC6C6C" w:rsidP="0035471A">
            <w:pPr>
              <w:widowControl w:val="0"/>
              <w:autoSpaceDE w:val="0"/>
              <w:autoSpaceDN w:val="0"/>
              <w:adjustRightInd w:val="0"/>
              <w:ind w:right="-108"/>
              <w:rPr>
                <w:b/>
                <w:bCs/>
                <w:sz w:val="22"/>
                <w:szCs w:val="22"/>
              </w:rPr>
            </w:pPr>
          </w:p>
        </w:tc>
        <w:tc>
          <w:tcPr>
            <w:tcW w:w="980" w:type="pct"/>
          </w:tcPr>
          <w:p w14:paraId="645775CC" w14:textId="77777777" w:rsidR="00BC6C6C" w:rsidRPr="00A9280C" w:rsidRDefault="002A45BC" w:rsidP="0035471A">
            <w:pPr>
              <w:widowControl w:val="0"/>
              <w:autoSpaceDE w:val="0"/>
              <w:autoSpaceDN w:val="0"/>
              <w:adjustRightInd w:val="0"/>
              <w:ind w:right="-108"/>
              <w:rPr>
                <w:b/>
                <w:bCs/>
                <w:i/>
                <w:sz w:val="22"/>
                <w:szCs w:val="22"/>
                <w:lang w:eastAsia="zh-CN"/>
              </w:rPr>
            </w:pPr>
            <w:proofErr w:type="spellStart"/>
            <w:r w:rsidRPr="00A9280C">
              <w:rPr>
                <w:b/>
                <w:bCs/>
                <w:i/>
                <w:sz w:val="22"/>
                <w:szCs w:val="22"/>
              </w:rPr>
              <w:t>Субсубподрядчик</w:t>
            </w:r>
            <w:proofErr w:type="spellEnd"/>
          </w:p>
          <w:p w14:paraId="645775CD" w14:textId="77777777" w:rsidR="00BC6C6C" w:rsidRPr="00A9280C" w:rsidRDefault="00BC6C6C" w:rsidP="0035471A">
            <w:pPr>
              <w:widowControl w:val="0"/>
              <w:autoSpaceDE w:val="0"/>
              <w:autoSpaceDN w:val="0"/>
              <w:adjustRightInd w:val="0"/>
              <w:ind w:right="-108"/>
              <w:rPr>
                <w:b/>
                <w:bCs/>
                <w:i/>
                <w:sz w:val="22"/>
                <w:szCs w:val="22"/>
                <w:lang w:eastAsia="zh-CN"/>
              </w:rPr>
            </w:pPr>
          </w:p>
        </w:tc>
        <w:tc>
          <w:tcPr>
            <w:tcW w:w="3664" w:type="pct"/>
          </w:tcPr>
          <w:p w14:paraId="645775CE" w14:textId="64FB72D0" w:rsidR="00BC6C6C" w:rsidRPr="00A9280C" w:rsidRDefault="002A45BC" w:rsidP="0035471A">
            <w:pPr>
              <w:widowControl w:val="0"/>
              <w:autoSpaceDE w:val="0"/>
              <w:autoSpaceDN w:val="0"/>
              <w:adjustRightInd w:val="0"/>
              <w:ind w:right="40" w:firstLine="410"/>
              <w:jc w:val="both"/>
              <w:rPr>
                <w:i/>
                <w:sz w:val="22"/>
                <w:szCs w:val="22"/>
                <w:lang w:eastAsia="zh-CN"/>
              </w:rPr>
            </w:pPr>
            <w:r w:rsidRPr="00A9280C">
              <w:rPr>
                <w:i/>
                <w:sz w:val="22"/>
                <w:szCs w:val="22"/>
              </w:rPr>
              <w:t>Термин «</w:t>
            </w:r>
            <w:proofErr w:type="spellStart"/>
            <w:r w:rsidRPr="00A9280C">
              <w:rPr>
                <w:i/>
                <w:sz w:val="22"/>
                <w:szCs w:val="22"/>
              </w:rPr>
              <w:t>Субсубподрядчик</w:t>
            </w:r>
            <w:proofErr w:type="spellEnd"/>
            <w:r w:rsidRPr="00A9280C">
              <w:rPr>
                <w:i/>
                <w:sz w:val="22"/>
                <w:szCs w:val="22"/>
              </w:rPr>
              <w:t>» обозначает любое лицо, привлечё</w:t>
            </w:r>
            <w:r w:rsidR="00396543" w:rsidRPr="00A9280C">
              <w:rPr>
                <w:i/>
                <w:sz w:val="22"/>
                <w:szCs w:val="22"/>
              </w:rPr>
              <w:t xml:space="preserve">нное Субподрядчиком в качестве </w:t>
            </w:r>
            <w:proofErr w:type="spellStart"/>
            <w:r w:rsidR="00396543" w:rsidRPr="00A9280C">
              <w:rPr>
                <w:i/>
                <w:sz w:val="22"/>
                <w:szCs w:val="22"/>
              </w:rPr>
              <w:t>С</w:t>
            </w:r>
            <w:r w:rsidR="00F452D1" w:rsidRPr="00A9280C">
              <w:rPr>
                <w:i/>
                <w:sz w:val="22"/>
                <w:szCs w:val="22"/>
              </w:rPr>
              <w:t>убсубподрядчика</w:t>
            </w:r>
            <w:proofErr w:type="spellEnd"/>
            <w:r w:rsidR="00F452D1" w:rsidRPr="00A9280C">
              <w:rPr>
                <w:i/>
                <w:sz w:val="22"/>
                <w:szCs w:val="22"/>
              </w:rPr>
              <w:t xml:space="preserve"> на выполнение работ по</w:t>
            </w:r>
            <w:r w:rsidRPr="00A9280C">
              <w:rPr>
                <w:i/>
                <w:sz w:val="22"/>
                <w:szCs w:val="22"/>
              </w:rPr>
              <w:t xml:space="preserve"> части Объекта в соответствии с условиями Контракта</w:t>
            </w:r>
            <w:r w:rsidR="00F452D1" w:rsidRPr="00A9280C">
              <w:rPr>
                <w:i/>
                <w:sz w:val="22"/>
                <w:szCs w:val="22"/>
              </w:rPr>
              <w:t xml:space="preserve"> по согласованию с П</w:t>
            </w:r>
            <w:r w:rsidR="00321055" w:rsidRPr="00A9280C">
              <w:rPr>
                <w:i/>
                <w:sz w:val="22"/>
                <w:szCs w:val="22"/>
              </w:rPr>
              <w:t>одрядчиком</w:t>
            </w:r>
            <w:r w:rsidRPr="00A9280C">
              <w:rPr>
                <w:i/>
                <w:sz w:val="22"/>
                <w:szCs w:val="22"/>
              </w:rPr>
              <w:t>.</w:t>
            </w:r>
          </w:p>
        </w:tc>
      </w:tr>
      <w:tr w:rsidR="00BC6C6C" w:rsidRPr="00A9280C" w14:paraId="645775D3" w14:textId="77777777" w:rsidTr="0035471A">
        <w:trPr>
          <w:trHeight w:val="341"/>
          <w:jc w:val="center"/>
        </w:trPr>
        <w:tc>
          <w:tcPr>
            <w:tcW w:w="356" w:type="pct"/>
          </w:tcPr>
          <w:p w14:paraId="645775D0" w14:textId="697EE109" w:rsidR="00BC6C6C" w:rsidRPr="00A9280C" w:rsidRDefault="00263C19" w:rsidP="0035471A">
            <w:pPr>
              <w:ind w:right="-108"/>
              <w:rPr>
                <w:b/>
                <w:bCs/>
                <w:sz w:val="22"/>
                <w:szCs w:val="22"/>
              </w:rPr>
            </w:pPr>
            <w:r w:rsidRPr="00A9280C">
              <w:rPr>
                <w:b/>
                <w:bCs/>
                <w:sz w:val="22"/>
                <w:szCs w:val="22"/>
              </w:rPr>
              <w:t>1.15</w:t>
            </w:r>
            <w:r w:rsidR="002A45BC" w:rsidRPr="00A9280C">
              <w:rPr>
                <w:b/>
                <w:bCs/>
                <w:sz w:val="22"/>
                <w:szCs w:val="22"/>
              </w:rPr>
              <w:t>.</w:t>
            </w:r>
          </w:p>
        </w:tc>
        <w:tc>
          <w:tcPr>
            <w:tcW w:w="980" w:type="pct"/>
          </w:tcPr>
          <w:p w14:paraId="645775D1" w14:textId="77777777" w:rsidR="00BC6C6C" w:rsidRPr="00A9280C" w:rsidRDefault="002A45BC" w:rsidP="0035471A">
            <w:pPr>
              <w:ind w:right="-108"/>
              <w:rPr>
                <w:sz w:val="22"/>
                <w:szCs w:val="22"/>
                <w:lang w:eastAsia="zh-CN"/>
              </w:rPr>
            </w:pPr>
            <w:r w:rsidRPr="00A9280C">
              <w:rPr>
                <w:b/>
                <w:bCs/>
                <w:sz w:val="22"/>
                <w:szCs w:val="22"/>
              </w:rPr>
              <w:t>Дата начала Работ</w:t>
            </w:r>
          </w:p>
        </w:tc>
        <w:tc>
          <w:tcPr>
            <w:tcW w:w="3664" w:type="pct"/>
          </w:tcPr>
          <w:p w14:paraId="645775D2" w14:textId="0042F381" w:rsidR="00AA559C" w:rsidRPr="00A9280C" w:rsidRDefault="002A45BC" w:rsidP="0035471A">
            <w:pPr>
              <w:widowControl w:val="0"/>
              <w:autoSpaceDE w:val="0"/>
              <w:autoSpaceDN w:val="0"/>
              <w:adjustRightInd w:val="0"/>
              <w:ind w:right="40" w:firstLine="410"/>
              <w:jc w:val="both"/>
              <w:rPr>
                <w:b/>
                <w:sz w:val="22"/>
                <w:szCs w:val="22"/>
              </w:rPr>
            </w:pPr>
            <w:r w:rsidRPr="00A9280C">
              <w:rPr>
                <w:sz w:val="22"/>
                <w:szCs w:val="22"/>
              </w:rPr>
              <w:t>Термин «</w:t>
            </w:r>
            <w:r w:rsidRPr="00A9280C">
              <w:rPr>
                <w:b/>
                <w:sz w:val="22"/>
                <w:szCs w:val="22"/>
              </w:rPr>
              <w:t>Дата начала</w:t>
            </w:r>
            <w:r w:rsidRPr="00A9280C">
              <w:rPr>
                <w:sz w:val="22"/>
                <w:szCs w:val="22"/>
              </w:rPr>
              <w:t xml:space="preserve"> </w:t>
            </w:r>
            <w:r w:rsidRPr="00A9280C">
              <w:rPr>
                <w:b/>
                <w:sz w:val="22"/>
                <w:szCs w:val="22"/>
              </w:rPr>
              <w:t>Работ»</w:t>
            </w:r>
            <w:r w:rsidRPr="00A9280C">
              <w:rPr>
                <w:sz w:val="22"/>
                <w:szCs w:val="22"/>
              </w:rPr>
              <w:t xml:space="preserve"> означает дату </w:t>
            </w:r>
            <w:r w:rsidR="0047091A" w:rsidRPr="00A9280C">
              <w:rPr>
                <w:b/>
                <w:sz w:val="22"/>
                <w:szCs w:val="22"/>
              </w:rPr>
              <w:t>________________</w:t>
            </w:r>
            <w:r w:rsidRPr="00A9280C">
              <w:rPr>
                <w:bCs/>
                <w:sz w:val="22"/>
                <w:szCs w:val="22"/>
              </w:rPr>
              <w:t>.</w:t>
            </w:r>
          </w:p>
        </w:tc>
      </w:tr>
      <w:tr w:rsidR="00BC6C6C" w:rsidRPr="00A9280C" w14:paraId="645775DA" w14:textId="77777777" w:rsidTr="0035471A">
        <w:trPr>
          <w:trHeight w:val="578"/>
          <w:jc w:val="center"/>
        </w:trPr>
        <w:tc>
          <w:tcPr>
            <w:tcW w:w="356" w:type="pct"/>
          </w:tcPr>
          <w:p w14:paraId="645775D4" w14:textId="6F05001C" w:rsidR="00BC6C6C" w:rsidRPr="00A9280C" w:rsidRDefault="00263C19" w:rsidP="0035471A">
            <w:pPr>
              <w:ind w:right="-108"/>
              <w:rPr>
                <w:b/>
                <w:bCs/>
                <w:sz w:val="22"/>
                <w:szCs w:val="22"/>
              </w:rPr>
            </w:pPr>
            <w:r w:rsidRPr="00A9280C">
              <w:rPr>
                <w:b/>
                <w:bCs/>
                <w:sz w:val="22"/>
                <w:szCs w:val="22"/>
              </w:rPr>
              <w:t>1.16</w:t>
            </w:r>
            <w:r w:rsidR="002A45BC" w:rsidRPr="00A9280C">
              <w:rPr>
                <w:b/>
                <w:bCs/>
                <w:sz w:val="22"/>
                <w:szCs w:val="22"/>
              </w:rPr>
              <w:t>.</w:t>
            </w:r>
          </w:p>
        </w:tc>
        <w:tc>
          <w:tcPr>
            <w:tcW w:w="980" w:type="pct"/>
          </w:tcPr>
          <w:p w14:paraId="645775D5" w14:textId="77777777" w:rsidR="00BC6C6C" w:rsidRPr="00A9280C" w:rsidRDefault="002A45BC" w:rsidP="0035471A">
            <w:pPr>
              <w:ind w:right="-108"/>
              <w:rPr>
                <w:b/>
                <w:color w:val="000000"/>
                <w:sz w:val="22"/>
                <w:szCs w:val="22"/>
              </w:rPr>
            </w:pPr>
            <w:r w:rsidRPr="00A9280C">
              <w:rPr>
                <w:b/>
                <w:color w:val="000000"/>
                <w:sz w:val="22"/>
                <w:szCs w:val="22"/>
              </w:rPr>
              <w:t xml:space="preserve">Дата завершения </w:t>
            </w:r>
          </w:p>
          <w:p w14:paraId="645775D7" w14:textId="37A82054" w:rsidR="00BC6C6C" w:rsidRPr="00A9280C" w:rsidRDefault="002A45BC" w:rsidP="0035471A">
            <w:pPr>
              <w:ind w:right="-108"/>
              <w:rPr>
                <w:b/>
                <w:color w:val="000000"/>
                <w:sz w:val="22"/>
                <w:szCs w:val="22"/>
              </w:rPr>
            </w:pPr>
            <w:r w:rsidRPr="00A9280C">
              <w:rPr>
                <w:b/>
                <w:color w:val="000000"/>
                <w:sz w:val="22"/>
                <w:szCs w:val="22"/>
              </w:rPr>
              <w:t xml:space="preserve">Работ </w:t>
            </w:r>
          </w:p>
        </w:tc>
        <w:tc>
          <w:tcPr>
            <w:tcW w:w="3664" w:type="pct"/>
          </w:tcPr>
          <w:p w14:paraId="645775D9" w14:textId="7242A26F" w:rsidR="00917539" w:rsidRPr="00A9280C" w:rsidRDefault="002A45BC" w:rsidP="0035471A">
            <w:pPr>
              <w:ind w:firstLine="410"/>
              <w:jc w:val="both"/>
              <w:rPr>
                <w:bCs/>
                <w:color w:val="000000"/>
                <w:sz w:val="22"/>
                <w:szCs w:val="22"/>
              </w:rPr>
            </w:pPr>
            <w:r w:rsidRPr="00A9280C">
              <w:rPr>
                <w:bCs/>
                <w:color w:val="000000"/>
                <w:sz w:val="22"/>
                <w:szCs w:val="22"/>
              </w:rPr>
              <w:t xml:space="preserve">Термин </w:t>
            </w:r>
            <w:r w:rsidRPr="00A9280C">
              <w:rPr>
                <w:b/>
                <w:color w:val="000000"/>
                <w:sz w:val="22"/>
                <w:szCs w:val="22"/>
              </w:rPr>
              <w:t>«Дата завершения работ»</w:t>
            </w:r>
            <w:r w:rsidRPr="00A9280C">
              <w:rPr>
                <w:bCs/>
                <w:color w:val="000000"/>
                <w:sz w:val="22"/>
                <w:szCs w:val="22"/>
              </w:rPr>
              <w:t xml:space="preserve"> означает дат</w:t>
            </w:r>
            <w:r w:rsidR="00F123AB" w:rsidRPr="00A9280C">
              <w:rPr>
                <w:bCs/>
                <w:color w:val="000000"/>
                <w:sz w:val="22"/>
                <w:szCs w:val="22"/>
              </w:rPr>
              <w:t>у</w:t>
            </w:r>
            <w:r w:rsidR="00DA036F" w:rsidRPr="00A9280C">
              <w:rPr>
                <w:bCs/>
                <w:color w:val="000000"/>
                <w:sz w:val="22"/>
                <w:szCs w:val="22"/>
              </w:rPr>
              <w:t xml:space="preserve"> </w:t>
            </w:r>
            <w:r w:rsidR="0047091A" w:rsidRPr="00A9280C">
              <w:rPr>
                <w:b/>
                <w:color w:val="000000"/>
                <w:sz w:val="22"/>
                <w:szCs w:val="22"/>
              </w:rPr>
              <w:t>_______________</w:t>
            </w:r>
            <w:r w:rsidR="00F452D1" w:rsidRPr="00A9280C">
              <w:rPr>
                <w:bCs/>
                <w:color w:val="000000"/>
                <w:sz w:val="22"/>
                <w:szCs w:val="22"/>
              </w:rPr>
              <w:t>.</w:t>
            </w:r>
          </w:p>
        </w:tc>
      </w:tr>
      <w:tr w:rsidR="00BC6C6C" w:rsidRPr="00A9280C" w14:paraId="645775E4" w14:textId="77777777" w:rsidTr="0035471A">
        <w:trPr>
          <w:jc w:val="center"/>
        </w:trPr>
        <w:tc>
          <w:tcPr>
            <w:tcW w:w="356" w:type="pct"/>
          </w:tcPr>
          <w:p w14:paraId="645775E0" w14:textId="59D01D54"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1.17</w:t>
            </w:r>
            <w:r w:rsidR="002A45BC" w:rsidRPr="00A9280C">
              <w:rPr>
                <w:b/>
                <w:bCs/>
                <w:sz w:val="22"/>
                <w:szCs w:val="22"/>
              </w:rPr>
              <w:t>.</w:t>
            </w:r>
          </w:p>
        </w:tc>
        <w:tc>
          <w:tcPr>
            <w:tcW w:w="980" w:type="pct"/>
          </w:tcPr>
          <w:p w14:paraId="645775E1"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 xml:space="preserve">Акт приемки объекта </w:t>
            </w:r>
          </w:p>
          <w:p w14:paraId="645775E2"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lastRenderedPageBreak/>
              <w:t>в эксплуатацию</w:t>
            </w:r>
          </w:p>
        </w:tc>
        <w:tc>
          <w:tcPr>
            <w:tcW w:w="3664" w:type="pct"/>
          </w:tcPr>
          <w:p w14:paraId="645775E3" w14:textId="77777777"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lastRenderedPageBreak/>
              <w:t xml:space="preserve">Термин «Акт приёмки объекта в эксплуатацию» обозначает акт, оформленный в соответствии со Статьей 10 </w:t>
            </w:r>
            <w:r w:rsidRPr="00A9280C">
              <w:rPr>
                <w:i/>
                <w:iCs/>
                <w:sz w:val="22"/>
                <w:szCs w:val="22"/>
              </w:rPr>
              <w:t>(Приемка Объекта)</w:t>
            </w:r>
            <w:r w:rsidRPr="00A9280C">
              <w:rPr>
                <w:sz w:val="22"/>
                <w:szCs w:val="22"/>
              </w:rPr>
              <w:t>.</w:t>
            </w:r>
          </w:p>
        </w:tc>
      </w:tr>
      <w:tr w:rsidR="00BC6C6C" w:rsidRPr="00A9280C" w14:paraId="645775F2" w14:textId="77777777" w:rsidTr="0035471A">
        <w:trPr>
          <w:trHeight w:val="558"/>
          <w:jc w:val="center"/>
        </w:trPr>
        <w:tc>
          <w:tcPr>
            <w:tcW w:w="356" w:type="pct"/>
          </w:tcPr>
          <w:p w14:paraId="645775E5" w14:textId="0754C366"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1.18</w:t>
            </w:r>
            <w:r w:rsidR="002A45BC" w:rsidRPr="00A9280C">
              <w:rPr>
                <w:b/>
                <w:bCs/>
                <w:sz w:val="22"/>
                <w:szCs w:val="22"/>
              </w:rPr>
              <w:t>.</w:t>
            </w:r>
          </w:p>
          <w:p w14:paraId="645775E6" w14:textId="77777777" w:rsidR="00BC6C6C" w:rsidRPr="00A9280C" w:rsidRDefault="00BC6C6C" w:rsidP="0035471A">
            <w:pPr>
              <w:widowControl w:val="0"/>
              <w:autoSpaceDE w:val="0"/>
              <w:autoSpaceDN w:val="0"/>
              <w:adjustRightInd w:val="0"/>
              <w:ind w:right="-108"/>
              <w:rPr>
                <w:b/>
                <w:bCs/>
                <w:sz w:val="22"/>
                <w:szCs w:val="22"/>
              </w:rPr>
            </w:pPr>
          </w:p>
          <w:p w14:paraId="645775E7" w14:textId="77777777" w:rsidR="00BC6C6C" w:rsidRPr="00A9280C" w:rsidRDefault="00BC6C6C" w:rsidP="0035471A">
            <w:pPr>
              <w:widowControl w:val="0"/>
              <w:autoSpaceDE w:val="0"/>
              <w:autoSpaceDN w:val="0"/>
              <w:adjustRightInd w:val="0"/>
              <w:ind w:right="-108"/>
              <w:rPr>
                <w:b/>
                <w:bCs/>
                <w:sz w:val="22"/>
                <w:szCs w:val="22"/>
              </w:rPr>
            </w:pPr>
          </w:p>
          <w:p w14:paraId="645775E8" w14:textId="77777777" w:rsidR="00BC6C6C" w:rsidRPr="00A9280C" w:rsidRDefault="00BC6C6C" w:rsidP="0035471A">
            <w:pPr>
              <w:widowControl w:val="0"/>
              <w:autoSpaceDE w:val="0"/>
              <w:autoSpaceDN w:val="0"/>
              <w:adjustRightInd w:val="0"/>
              <w:ind w:right="-108"/>
              <w:rPr>
                <w:b/>
                <w:bCs/>
                <w:sz w:val="22"/>
                <w:szCs w:val="22"/>
              </w:rPr>
            </w:pPr>
          </w:p>
          <w:p w14:paraId="645775E9" w14:textId="77777777" w:rsidR="00BC6C6C" w:rsidRPr="00A9280C" w:rsidRDefault="00BC6C6C" w:rsidP="0035471A">
            <w:pPr>
              <w:widowControl w:val="0"/>
              <w:autoSpaceDE w:val="0"/>
              <w:autoSpaceDN w:val="0"/>
              <w:adjustRightInd w:val="0"/>
              <w:ind w:right="-108"/>
              <w:rPr>
                <w:b/>
                <w:bCs/>
                <w:sz w:val="22"/>
                <w:szCs w:val="22"/>
              </w:rPr>
            </w:pPr>
          </w:p>
          <w:p w14:paraId="645775EA" w14:textId="77777777" w:rsidR="00BC6C6C" w:rsidRPr="00A9280C" w:rsidRDefault="00BC6C6C" w:rsidP="0035471A">
            <w:pPr>
              <w:widowControl w:val="0"/>
              <w:autoSpaceDE w:val="0"/>
              <w:autoSpaceDN w:val="0"/>
              <w:adjustRightInd w:val="0"/>
              <w:ind w:right="-108"/>
              <w:rPr>
                <w:b/>
                <w:bCs/>
                <w:sz w:val="22"/>
                <w:szCs w:val="22"/>
              </w:rPr>
            </w:pPr>
          </w:p>
        </w:tc>
        <w:tc>
          <w:tcPr>
            <w:tcW w:w="980" w:type="pct"/>
          </w:tcPr>
          <w:p w14:paraId="645775EB" w14:textId="77777777" w:rsidR="00BC6C6C" w:rsidRPr="00A9280C" w:rsidRDefault="002A45BC" w:rsidP="0035471A">
            <w:pPr>
              <w:ind w:right="-108"/>
              <w:rPr>
                <w:b/>
                <w:sz w:val="22"/>
                <w:szCs w:val="22"/>
              </w:rPr>
            </w:pPr>
            <w:r w:rsidRPr="00A9280C">
              <w:rPr>
                <w:b/>
                <w:sz w:val="22"/>
                <w:szCs w:val="22"/>
              </w:rPr>
              <w:t xml:space="preserve">Гарантийный срок </w:t>
            </w:r>
          </w:p>
          <w:p w14:paraId="645775EC" w14:textId="4B33BD92" w:rsidR="00BC6C6C" w:rsidRPr="00A9280C" w:rsidRDefault="00BC6C6C" w:rsidP="0035471A">
            <w:pPr>
              <w:ind w:right="-108"/>
              <w:rPr>
                <w:b/>
                <w:sz w:val="22"/>
                <w:szCs w:val="22"/>
              </w:rPr>
            </w:pPr>
          </w:p>
          <w:p w14:paraId="645775ED" w14:textId="77777777" w:rsidR="00BC6C6C" w:rsidRPr="00A9280C" w:rsidRDefault="00BC6C6C" w:rsidP="0035471A">
            <w:pPr>
              <w:ind w:right="-108"/>
              <w:rPr>
                <w:b/>
                <w:sz w:val="22"/>
                <w:szCs w:val="22"/>
              </w:rPr>
            </w:pPr>
          </w:p>
          <w:p w14:paraId="645775EE" w14:textId="77777777" w:rsidR="00BC6C6C" w:rsidRPr="00A9280C" w:rsidRDefault="00BC6C6C" w:rsidP="0035471A">
            <w:pPr>
              <w:ind w:right="-108"/>
              <w:rPr>
                <w:b/>
                <w:sz w:val="22"/>
                <w:szCs w:val="22"/>
              </w:rPr>
            </w:pPr>
          </w:p>
          <w:p w14:paraId="645775EF" w14:textId="77777777" w:rsidR="00BC6C6C" w:rsidRPr="00A9280C" w:rsidRDefault="00BC6C6C" w:rsidP="0035471A">
            <w:pPr>
              <w:ind w:right="-108"/>
              <w:rPr>
                <w:sz w:val="22"/>
                <w:szCs w:val="22"/>
              </w:rPr>
            </w:pPr>
          </w:p>
        </w:tc>
        <w:tc>
          <w:tcPr>
            <w:tcW w:w="3664" w:type="pct"/>
          </w:tcPr>
          <w:p w14:paraId="77D014F9" w14:textId="3DB95FDC"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Т</w:t>
            </w:r>
            <w:r w:rsidR="0047091A" w:rsidRPr="00A9280C">
              <w:rPr>
                <w:sz w:val="22"/>
                <w:szCs w:val="22"/>
              </w:rPr>
              <w:t>ермин «Гарантийный срок</w:t>
            </w:r>
            <w:r w:rsidRPr="00A9280C">
              <w:rPr>
                <w:sz w:val="22"/>
                <w:szCs w:val="22"/>
              </w:rPr>
              <w:t>» обозначает период времени, в течение которого Субподрядчик гарантирует возможность эксплуатации Объекта</w:t>
            </w:r>
            <w:r w:rsidR="00072886" w:rsidRPr="00A9280C">
              <w:rPr>
                <w:sz w:val="22"/>
                <w:szCs w:val="22"/>
              </w:rPr>
              <w:t xml:space="preserve"> и качество выполненных работ</w:t>
            </w:r>
            <w:r w:rsidR="00C514E5" w:rsidRPr="00A9280C">
              <w:rPr>
                <w:sz w:val="22"/>
                <w:szCs w:val="22"/>
              </w:rPr>
              <w:t xml:space="preserve"> по Контракту</w:t>
            </w:r>
            <w:r w:rsidRPr="00A9280C">
              <w:rPr>
                <w:sz w:val="22"/>
                <w:szCs w:val="22"/>
              </w:rPr>
              <w:t xml:space="preserve"> и по требованию </w:t>
            </w:r>
            <w:r w:rsidR="004649E7" w:rsidRPr="00A9280C">
              <w:rPr>
                <w:sz w:val="22"/>
                <w:szCs w:val="22"/>
              </w:rPr>
              <w:t>П</w:t>
            </w:r>
            <w:r w:rsidRPr="00A9280C">
              <w:rPr>
                <w:sz w:val="22"/>
                <w:szCs w:val="22"/>
              </w:rPr>
              <w:t>одрядчика (Заказчика) за свой счет устраняет недостатки, выявленные на Объекте в этот период в соответствии со Статьёй 11 (</w:t>
            </w:r>
            <w:r w:rsidRPr="00A9280C">
              <w:rPr>
                <w:i/>
                <w:sz w:val="22"/>
                <w:szCs w:val="22"/>
              </w:rPr>
              <w:t>Ответственность за недостатки</w:t>
            </w:r>
            <w:r w:rsidRPr="00A9280C">
              <w:rPr>
                <w:sz w:val="22"/>
                <w:szCs w:val="22"/>
              </w:rPr>
              <w:t>), с любым продлением его в соответствии с Пунктом 11.3. (</w:t>
            </w:r>
            <w:r w:rsidR="00F10BCE" w:rsidRPr="00A9280C">
              <w:rPr>
                <w:i/>
                <w:sz w:val="22"/>
                <w:szCs w:val="22"/>
              </w:rPr>
              <w:t>Продление Гарантийного срока</w:t>
            </w:r>
            <w:r w:rsidRPr="00A9280C">
              <w:rPr>
                <w:sz w:val="22"/>
                <w:szCs w:val="22"/>
              </w:rPr>
              <w:t>) Контракта.</w:t>
            </w:r>
          </w:p>
          <w:p w14:paraId="645775F1" w14:textId="6F909802" w:rsidR="00AA559C" w:rsidRPr="00A9280C" w:rsidRDefault="002A45BC" w:rsidP="003126E3">
            <w:pPr>
              <w:widowControl w:val="0"/>
              <w:autoSpaceDE w:val="0"/>
              <w:autoSpaceDN w:val="0"/>
              <w:adjustRightInd w:val="0"/>
              <w:ind w:firstLine="410"/>
              <w:jc w:val="both"/>
              <w:rPr>
                <w:sz w:val="22"/>
                <w:szCs w:val="22"/>
              </w:rPr>
            </w:pPr>
            <w:r w:rsidRPr="00A9280C">
              <w:rPr>
                <w:sz w:val="22"/>
                <w:szCs w:val="22"/>
              </w:rPr>
              <w:t xml:space="preserve">На </w:t>
            </w:r>
            <w:r w:rsidR="00072886" w:rsidRPr="00A9280C">
              <w:rPr>
                <w:sz w:val="22"/>
                <w:szCs w:val="22"/>
              </w:rPr>
              <w:t>принятый в эксплуатацию</w:t>
            </w:r>
            <w:r w:rsidR="005F4339" w:rsidRPr="00A9280C">
              <w:rPr>
                <w:sz w:val="22"/>
                <w:szCs w:val="22"/>
              </w:rPr>
              <w:t xml:space="preserve"> </w:t>
            </w:r>
            <w:r w:rsidR="00072886" w:rsidRPr="00A9280C">
              <w:rPr>
                <w:sz w:val="22"/>
                <w:szCs w:val="22"/>
              </w:rPr>
              <w:t xml:space="preserve">объект, </w:t>
            </w:r>
            <w:r w:rsidRPr="00A9280C">
              <w:rPr>
                <w:sz w:val="22"/>
                <w:szCs w:val="22"/>
              </w:rPr>
              <w:t xml:space="preserve">выполненные работы </w:t>
            </w:r>
            <w:r w:rsidR="00E55EA3" w:rsidRPr="00A9280C">
              <w:rPr>
                <w:sz w:val="22"/>
                <w:szCs w:val="22"/>
              </w:rPr>
              <w:t>и поставляемые</w:t>
            </w:r>
            <w:r w:rsidR="0084347F" w:rsidRPr="00A9280C">
              <w:rPr>
                <w:sz w:val="22"/>
                <w:szCs w:val="22"/>
              </w:rPr>
              <w:t xml:space="preserve"> </w:t>
            </w:r>
            <w:r w:rsidR="00E55EA3" w:rsidRPr="00A9280C">
              <w:rPr>
                <w:sz w:val="22"/>
                <w:szCs w:val="22"/>
              </w:rPr>
              <w:t>Субподрядчиком материальные ресурсы</w:t>
            </w:r>
            <w:r w:rsidR="0084347F" w:rsidRPr="00A9280C">
              <w:rPr>
                <w:sz w:val="22"/>
                <w:szCs w:val="22"/>
              </w:rPr>
              <w:t xml:space="preserve"> </w:t>
            </w:r>
            <w:r w:rsidRPr="00A9280C">
              <w:rPr>
                <w:sz w:val="22"/>
                <w:szCs w:val="22"/>
              </w:rPr>
              <w:t xml:space="preserve">устанавливается Гарантийный срок </w:t>
            </w:r>
            <w:r w:rsidR="004C1E5E" w:rsidRPr="00A9280C">
              <w:rPr>
                <w:b/>
                <w:bCs/>
                <w:sz w:val="22"/>
                <w:szCs w:val="22"/>
              </w:rPr>
              <w:t>68</w:t>
            </w:r>
            <w:r w:rsidRPr="00A9280C">
              <w:rPr>
                <w:b/>
                <w:bCs/>
                <w:sz w:val="22"/>
                <w:szCs w:val="22"/>
              </w:rPr>
              <w:t xml:space="preserve"> месяцев</w:t>
            </w:r>
            <w:r w:rsidRPr="00A9280C">
              <w:rPr>
                <w:sz w:val="22"/>
                <w:szCs w:val="22"/>
              </w:rPr>
              <w:t xml:space="preserve">. Исчисление Гарантийного срока </w:t>
            </w:r>
            <w:r w:rsidR="0084347F" w:rsidRPr="00A9280C">
              <w:rPr>
                <w:sz w:val="22"/>
                <w:szCs w:val="22"/>
              </w:rPr>
              <w:t xml:space="preserve">на выполненные работы </w:t>
            </w:r>
            <w:r w:rsidRPr="00A9280C">
              <w:rPr>
                <w:sz w:val="22"/>
                <w:szCs w:val="22"/>
              </w:rPr>
              <w:t>начинается с</w:t>
            </w:r>
            <w:r w:rsidR="003126E3" w:rsidRPr="00A9280C">
              <w:rPr>
                <w:sz w:val="22"/>
                <w:szCs w:val="22"/>
              </w:rPr>
              <w:t>о дня утверждения в установленном порядке акта приемки объекта в эксплуатацию.</w:t>
            </w:r>
          </w:p>
        </w:tc>
      </w:tr>
      <w:tr w:rsidR="00BC6C6C" w:rsidRPr="00A9280C" w14:paraId="645775F9" w14:textId="77777777" w:rsidTr="0035471A">
        <w:trPr>
          <w:jc w:val="center"/>
        </w:trPr>
        <w:tc>
          <w:tcPr>
            <w:tcW w:w="356" w:type="pct"/>
          </w:tcPr>
          <w:p w14:paraId="645775F3" w14:textId="32EDB813"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1.19</w:t>
            </w:r>
            <w:r w:rsidR="002A45BC" w:rsidRPr="00A9280C">
              <w:rPr>
                <w:b/>
                <w:bCs/>
                <w:sz w:val="22"/>
                <w:szCs w:val="22"/>
              </w:rPr>
              <w:t>.</w:t>
            </w:r>
          </w:p>
        </w:tc>
        <w:tc>
          <w:tcPr>
            <w:tcW w:w="980" w:type="pct"/>
          </w:tcPr>
          <w:p w14:paraId="645775F4" w14:textId="77777777" w:rsidR="00BC6C6C" w:rsidRPr="00A9280C" w:rsidRDefault="002A45BC" w:rsidP="0035471A">
            <w:pPr>
              <w:ind w:right="-108"/>
              <w:rPr>
                <w:b/>
                <w:sz w:val="22"/>
                <w:szCs w:val="22"/>
                <w:lang w:eastAsia="zh-CN"/>
              </w:rPr>
            </w:pPr>
            <w:r w:rsidRPr="00A9280C">
              <w:rPr>
                <w:b/>
                <w:sz w:val="22"/>
                <w:szCs w:val="22"/>
              </w:rPr>
              <w:t>День, месяц, год</w:t>
            </w:r>
          </w:p>
          <w:p w14:paraId="645775F5" w14:textId="77777777" w:rsidR="00BC6C6C" w:rsidRPr="00A9280C" w:rsidRDefault="00BC6C6C" w:rsidP="0035471A">
            <w:pPr>
              <w:ind w:right="-108"/>
              <w:rPr>
                <w:b/>
                <w:sz w:val="22"/>
                <w:szCs w:val="22"/>
                <w:lang w:eastAsia="zh-CN"/>
              </w:rPr>
            </w:pPr>
          </w:p>
        </w:tc>
        <w:tc>
          <w:tcPr>
            <w:tcW w:w="3664" w:type="pct"/>
          </w:tcPr>
          <w:p w14:paraId="645775F6" w14:textId="77777777" w:rsidR="00BC6C6C" w:rsidRPr="00A9280C" w:rsidRDefault="002A45BC" w:rsidP="0035471A">
            <w:pPr>
              <w:widowControl w:val="0"/>
              <w:autoSpaceDE w:val="0"/>
              <w:autoSpaceDN w:val="0"/>
              <w:adjustRightInd w:val="0"/>
              <w:ind w:left="1" w:right="40" w:firstLine="409"/>
              <w:jc w:val="both"/>
              <w:rPr>
                <w:sz w:val="22"/>
                <w:szCs w:val="22"/>
                <w:lang w:eastAsia="zh-CN"/>
              </w:rPr>
            </w:pPr>
            <w:r w:rsidRPr="00A9280C">
              <w:rPr>
                <w:sz w:val="22"/>
                <w:szCs w:val="22"/>
              </w:rPr>
              <w:t>Термин «День» означает 1 календарный день.</w:t>
            </w:r>
          </w:p>
          <w:p w14:paraId="645775F7" w14:textId="77777777" w:rsidR="00BC6C6C" w:rsidRPr="00A9280C" w:rsidRDefault="002A45BC" w:rsidP="0035471A">
            <w:pPr>
              <w:widowControl w:val="0"/>
              <w:autoSpaceDE w:val="0"/>
              <w:autoSpaceDN w:val="0"/>
              <w:adjustRightInd w:val="0"/>
              <w:ind w:left="1" w:right="40" w:firstLine="409"/>
              <w:jc w:val="both"/>
              <w:rPr>
                <w:sz w:val="22"/>
                <w:szCs w:val="22"/>
              </w:rPr>
            </w:pPr>
            <w:r w:rsidRPr="00A9280C">
              <w:rPr>
                <w:sz w:val="22"/>
                <w:szCs w:val="22"/>
              </w:rPr>
              <w:t>Термин «Месяц» означает 30 дней</w:t>
            </w:r>
          </w:p>
          <w:p w14:paraId="645775F8" w14:textId="77777777" w:rsidR="00BC6C6C" w:rsidRPr="00A9280C" w:rsidRDefault="002A45BC" w:rsidP="0035471A">
            <w:pPr>
              <w:widowControl w:val="0"/>
              <w:autoSpaceDE w:val="0"/>
              <w:autoSpaceDN w:val="0"/>
              <w:adjustRightInd w:val="0"/>
              <w:ind w:left="1" w:right="40" w:firstLine="409"/>
              <w:jc w:val="both"/>
              <w:rPr>
                <w:sz w:val="22"/>
                <w:szCs w:val="22"/>
                <w:lang w:eastAsia="zh-CN"/>
              </w:rPr>
            </w:pPr>
            <w:r w:rsidRPr="00A9280C">
              <w:rPr>
                <w:sz w:val="22"/>
                <w:szCs w:val="22"/>
              </w:rPr>
              <w:t>Термин «Год» означает 365 (366) дней.</w:t>
            </w:r>
          </w:p>
        </w:tc>
      </w:tr>
      <w:tr w:rsidR="00BC6C6C" w:rsidRPr="00A9280C" w14:paraId="645775FE" w14:textId="77777777" w:rsidTr="0035471A">
        <w:trPr>
          <w:trHeight w:val="451"/>
          <w:jc w:val="center"/>
        </w:trPr>
        <w:tc>
          <w:tcPr>
            <w:tcW w:w="356" w:type="pct"/>
          </w:tcPr>
          <w:p w14:paraId="645775FA" w14:textId="05DE19B4"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0</w:t>
            </w:r>
            <w:r w:rsidRPr="00A9280C">
              <w:rPr>
                <w:b/>
                <w:bCs/>
                <w:sz w:val="22"/>
                <w:szCs w:val="22"/>
              </w:rPr>
              <w:t>.</w:t>
            </w:r>
          </w:p>
        </w:tc>
        <w:tc>
          <w:tcPr>
            <w:tcW w:w="980" w:type="pct"/>
          </w:tcPr>
          <w:p w14:paraId="645775FB"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Цена Контракта</w:t>
            </w:r>
          </w:p>
          <w:p w14:paraId="645775FC"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5FD" w14:textId="77777777" w:rsidR="00BC6C6C" w:rsidRPr="00A9280C" w:rsidRDefault="002A45BC" w:rsidP="0035471A">
            <w:pPr>
              <w:widowControl w:val="0"/>
              <w:autoSpaceDE w:val="0"/>
              <w:autoSpaceDN w:val="0"/>
              <w:adjustRightInd w:val="0"/>
              <w:ind w:right="40" w:firstLine="409"/>
              <w:jc w:val="both"/>
              <w:rPr>
                <w:sz w:val="22"/>
                <w:szCs w:val="22"/>
                <w:lang w:eastAsia="zh-CN"/>
              </w:rPr>
            </w:pPr>
            <w:r w:rsidRPr="00A9280C">
              <w:rPr>
                <w:sz w:val="22"/>
                <w:szCs w:val="22"/>
              </w:rPr>
              <w:t xml:space="preserve">Термин «Цена Контракта» обозначает цену, указанную в Пункте 13.1. </w:t>
            </w:r>
            <w:r w:rsidRPr="00A9280C">
              <w:rPr>
                <w:i/>
                <w:sz w:val="22"/>
                <w:szCs w:val="22"/>
              </w:rPr>
              <w:t>(Цена Контракта)</w:t>
            </w:r>
            <w:r w:rsidRPr="00A9280C">
              <w:rPr>
                <w:sz w:val="22"/>
                <w:szCs w:val="22"/>
              </w:rPr>
              <w:t>.</w:t>
            </w:r>
          </w:p>
        </w:tc>
      </w:tr>
      <w:tr w:rsidR="00BC6C6C" w:rsidRPr="00A9280C" w14:paraId="64577607" w14:textId="77777777" w:rsidTr="0035471A">
        <w:trPr>
          <w:trHeight w:val="525"/>
          <w:jc w:val="center"/>
        </w:trPr>
        <w:tc>
          <w:tcPr>
            <w:tcW w:w="356" w:type="pct"/>
          </w:tcPr>
          <w:p w14:paraId="645775FF" w14:textId="19185AC0"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1</w:t>
            </w:r>
            <w:r w:rsidRPr="00A9280C">
              <w:rPr>
                <w:b/>
                <w:bCs/>
                <w:sz w:val="22"/>
                <w:szCs w:val="22"/>
              </w:rPr>
              <w:t>.</w:t>
            </w:r>
          </w:p>
        </w:tc>
        <w:tc>
          <w:tcPr>
            <w:tcW w:w="980" w:type="pct"/>
          </w:tcPr>
          <w:p w14:paraId="64577600" w14:textId="77777777" w:rsidR="00BC6C6C" w:rsidRPr="00A9280C" w:rsidRDefault="002A45BC" w:rsidP="0035471A">
            <w:pPr>
              <w:widowControl w:val="0"/>
              <w:autoSpaceDE w:val="0"/>
              <w:autoSpaceDN w:val="0"/>
              <w:adjustRightInd w:val="0"/>
              <w:ind w:right="-108"/>
              <w:rPr>
                <w:b/>
                <w:sz w:val="22"/>
                <w:szCs w:val="22"/>
              </w:rPr>
            </w:pPr>
            <w:r w:rsidRPr="00A9280C">
              <w:rPr>
                <w:b/>
                <w:sz w:val="22"/>
                <w:szCs w:val="22"/>
              </w:rPr>
              <w:t>Валюта Контракта</w:t>
            </w:r>
          </w:p>
          <w:p w14:paraId="64577601"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Валюта Платежей</w:t>
            </w:r>
          </w:p>
          <w:p w14:paraId="64577602" w14:textId="77777777" w:rsidR="00BC6C6C" w:rsidRPr="00A9280C" w:rsidRDefault="00BC6C6C" w:rsidP="0035471A">
            <w:pPr>
              <w:widowControl w:val="0"/>
              <w:autoSpaceDE w:val="0"/>
              <w:autoSpaceDN w:val="0"/>
              <w:adjustRightInd w:val="0"/>
              <w:ind w:right="-108"/>
              <w:rPr>
                <w:b/>
                <w:sz w:val="22"/>
                <w:szCs w:val="22"/>
                <w:lang w:eastAsia="zh-CN"/>
              </w:rPr>
            </w:pPr>
          </w:p>
        </w:tc>
        <w:tc>
          <w:tcPr>
            <w:tcW w:w="3664" w:type="pct"/>
          </w:tcPr>
          <w:p w14:paraId="64577603" w14:textId="77777777"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Термин «Валюта Контракта» обозначает валюту, в которой выражена Цена Контракта.</w:t>
            </w:r>
          </w:p>
          <w:p w14:paraId="64577604" w14:textId="6CA004C0" w:rsidR="00BC6C6C" w:rsidRPr="00A9280C" w:rsidRDefault="00773D40" w:rsidP="0035471A">
            <w:pPr>
              <w:widowControl w:val="0"/>
              <w:autoSpaceDE w:val="0"/>
              <w:autoSpaceDN w:val="0"/>
              <w:adjustRightInd w:val="0"/>
              <w:ind w:right="40" w:firstLine="410"/>
              <w:jc w:val="both"/>
              <w:rPr>
                <w:sz w:val="22"/>
                <w:szCs w:val="22"/>
                <w:lang w:eastAsia="zh-CN"/>
              </w:rPr>
            </w:pPr>
            <w:r w:rsidRPr="00A9280C">
              <w:rPr>
                <w:sz w:val="22"/>
                <w:szCs w:val="22"/>
              </w:rPr>
              <w:t>Валюта Контракта – белорусский рубль</w:t>
            </w:r>
            <w:r w:rsidR="002A45BC" w:rsidRPr="00A9280C">
              <w:rPr>
                <w:sz w:val="22"/>
                <w:szCs w:val="22"/>
              </w:rPr>
              <w:t>.</w:t>
            </w:r>
          </w:p>
          <w:p w14:paraId="64577605" w14:textId="14670B74"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Термин «Валюта Платежей» обозначает валюту, в которой будут осуществляться платежи по Контракту.</w:t>
            </w:r>
          </w:p>
          <w:p w14:paraId="64577606" w14:textId="158F1340" w:rsidR="00BC6C6C" w:rsidRPr="00A9280C" w:rsidRDefault="00773D40" w:rsidP="0035471A">
            <w:pPr>
              <w:widowControl w:val="0"/>
              <w:autoSpaceDE w:val="0"/>
              <w:autoSpaceDN w:val="0"/>
              <w:adjustRightInd w:val="0"/>
              <w:ind w:right="40" w:firstLine="410"/>
              <w:jc w:val="both"/>
              <w:rPr>
                <w:sz w:val="22"/>
                <w:szCs w:val="22"/>
                <w:lang w:eastAsia="zh-CN"/>
              </w:rPr>
            </w:pPr>
            <w:r w:rsidRPr="00A9280C">
              <w:rPr>
                <w:sz w:val="22"/>
                <w:szCs w:val="22"/>
              </w:rPr>
              <w:t>Валюта Платежей – белорусский рубль</w:t>
            </w:r>
            <w:r w:rsidR="002A45BC" w:rsidRPr="00A9280C">
              <w:rPr>
                <w:sz w:val="22"/>
                <w:szCs w:val="22"/>
              </w:rPr>
              <w:t>.</w:t>
            </w:r>
          </w:p>
        </w:tc>
      </w:tr>
      <w:tr w:rsidR="00BC6C6C" w:rsidRPr="00A9280C" w14:paraId="6457760C" w14:textId="77777777" w:rsidTr="0035471A">
        <w:trPr>
          <w:jc w:val="center"/>
        </w:trPr>
        <w:tc>
          <w:tcPr>
            <w:tcW w:w="356" w:type="pct"/>
          </w:tcPr>
          <w:p w14:paraId="64577608" w14:textId="78FFFB75"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2</w:t>
            </w:r>
            <w:r w:rsidRPr="00A9280C">
              <w:rPr>
                <w:b/>
                <w:bCs/>
                <w:sz w:val="22"/>
                <w:szCs w:val="22"/>
              </w:rPr>
              <w:t>.</w:t>
            </w:r>
          </w:p>
        </w:tc>
        <w:tc>
          <w:tcPr>
            <w:tcW w:w="980" w:type="pct"/>
          </w:tcPr>
          <w:p w14:paraId="64577609"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Расходы</w:t>
            </w:r>
          </w:p>
          <w:p w14:paraId="6457760A" w14:textId="77777777" w:rsidR="00BC6C6C" w:rsidRPr="00A9280C" w:rsidRDefault="00BC6C6C" w:rsidP="0035471A">
            <w:pPr>
              <w:ind w:right="-108"/>
              <w:rPr>
                <w:sz w:val="22"/>
                <w:szCs w:val="22"/>
                <w:lang w:eastAsia="zh-CN"/>
              </w:rPr>
            </w:pPr>
          </w:p>
        </w:tc>
        <w:tc>
          <w:tcPr>
            <w:tcW w:w="3664" w:type="pct"/>
          </w:tcPr>
          <w:p w14:paraId="6457760B" w14:textId="1CE84651"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 xml:space="preserve">Термин «Расходы» обозначает все надлежащим образом понесенные </w:t>
            </w:r>
            <w:r w:rsidR="00C514E5" w:rsidRPr="00A9280C">
              <w:rPr>
                <w:sz w:val="22"/>
                <w:szCs w:val="22"/>
              </w:rPr>
              <w:t>Субп</w:t>
            </w:r>
            <w:r w:rsidRPr="00A9280C">
              <w:rPr>
                <w:sz w:val="22"/>
                <w:szCs w:val="22"/>
              </w:rPr>
              <w:t xml:space="preserve">одрядчиком расходы при </w:t>
            </w:r>
            <w:r w:rsidR="00F452D1" w:rsidRPr="00A9280C">
              <w:rPr>
                <w:sz w:val="22"/>
                <w:szCs w:val="22"/>
              </w:rPr>
              <w:t xml:space="preserve">выполнении работ </w:t>
            </w:r>
            <w:r w:rsidRPr="00A9280C">
              <w:rPr>
                <w:sz w:val="22"/>
                <w:szCs w:val="22"/>
              </w:rPr>
              <w:t>в соответствии с Контрактом.</w:t>
            </w:r>
          </w:p>
        </w:tc>
      </w:tr>
      <w:tr w:rsidR="00BC6C6C" w:rsidRPr="00A9280C" w14:paraId="64577612" w14:textId="77777777" w:rsidTr="0035471A">
        <w:trPr>
          <w:jc w:val="center"/>
        </w:trPr>
        <w:tc>
          <w:tcPr>
            <w:tcW w:w="356" w:type="pct"/>
          </w:tcPr>
          <w:p w14:paraId="6457760D" w14:textId="40D41FD4"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3</w:t>
            </w:r>
            <w:r w:rsidRPr="00A9280C">
              <w:rPr>
                <w:b/>
                <w:bCs/>
                <w:sz w:val="22"/>
                <w:szCs w:val="22"/>
              </w:rPr>
              <w:t>.</w:t>
            </w:r>
          </w:p>
        </w:tc>
        <w:tc>
          <w:tcPr>
            <w:tcW w:w="980" w:type="pct"/>
          </w:tcPr>
          <w:p w14:paraId="6457760E" w14:textId="13255263"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 xml:space="preserve">Материальные ресурсы. </w:t>
            </w:r>
            <w:r w:rsidR="005F4339" w:rsidRPr="00A9280C">
              <w:rPr>
                <w:b/>
                <w:sz w:val="22"/>
                <w:szCs w:val="22"/>
              </w:rPr>
              <w:t>Материалы.</w:t>
            </w:r>
          </w:p>
          <w:p w14:paraId="6457760F"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5007BD6C" w14:textId="54780192" w:rsidR="00BC6C6C" w:rsidRPr="00A9280C" w:rsidRDefault="002A45BC" w:rsidP="0035471A">
            <w:pPr>
              <w:pStyle w:val="81"/>
              <w:shd w:val="clear" w:color="auto" w:fill="auto"/>
              <w:spacing w:line="238" w:lineRule="exact"/>
              <w:ind w:right="40" w:firstLine="410"/>
              <w:jc w:val="both"/>
              <w:rPr>
                <w:rFonts w:cs="Times New Roman"/>
                <w:sz w:val="22"/>
                <w:szCs w:val="22"/>
                <w:lang w:eastAsia="zh-CN"/>
              </w:rPr>
            </w:pPr>
            <w:r w:rsidRPr="00A9280C">
              <w:rPr>
                <w:rFonts w:cs="Times New Roman"/>
                <w:sz w:val="22"/>
                <w:szCs w:val="22"/>
                <w:lang w:eastAsia="zh-CN"/>
              </w:rPr>
              <w:t>Термин «Материальные ресурсы» обозначает</w:t>
            </w:r>
            <w:r w:rsidRPr="00A9280C">
              <w:rPr>
                <w:rFonts w:cs="Times New Roman"/>
                <w:sz w:val="22"/>
                <w:szCs w:val="22"/>
              </w:rPr>
              <w:t xml:space="preserve"> </w:t>
            </w:r>
            <w:r w:rsidR="00C514E5" w:rsidRPr="00A9280C">
              <w:rPr>
                <w:rFonts w:cs="Times New Roman"/>
                <w:sz w:val="22"/>
                <w:szCs w:val="22"/>
              </w:rPr>
              <w:t xml:space="preserve">материалы, изделия, конструкции, горюче-смазочные материалы, энергия всех видов, оборудование, другие ресурсы, используемые для выполнения </w:t>
            </w:r>
            <w:r w:rsidR="00FD3497" w:rsidRPr="00A9280C">
              <w:rPr>
                <w:rFonts w:cs="Times New Roman"/>
                <w:sz w:val="22"/>
                <w:szCs w:val="22"/>
              </w:rPr>
              <w:t>работ</w:t>
            </w:r>
            <w:r w:rsidR="00C514E5" w:rsidRPr="00A9280C">
              <w:rPr>
                <w:rFonts w:cs="Times New Roman"/>
                <w:sz w:val="22"/>
                <w:szCs w:val="22"/>
              </w:rPr>
              <w:t>, предусмотренные в проектной документации</w:t>
            </w:r>
            <w:r w:rsidRPr="00A9280C">
              <w:rPr>
                <w:rFonts w:cs="Times New Roman"/>
                <w:sz w:val="22"/>
                <w:szCs w:val="22"/>
                <w:lang w:eastAsia="zh-CN"/>
              </w:rPr>
              <w:t xml:space="preserve">. </w:t>
            </w:r>
          </w:p>
          <w:p w14:paraId="64577611" w14:textId="4499117D" w:rsidR="005F4339" w:rsidRPr="00A9280C" w:rsidRDefault="005F4339" w:rsidP="0035471A">
            <w:pPr>
              <w:widowControl w:val="0"/>
              <w:autoSpaceDE w:val="0"/>
              <w:autoSpaceDN w:val="0"/>
              <w:adjustRightInd w:val="0"/>
              <w:ind w:right="40" w:firstLine="410"/>
              <w:jc w:val="both"/>
              <w:rPr>
                <w:sz w:val="22"/>
                <w:szCs w:val="22"/>
              </w:rPr>
            </w:pPr>
            <w:r w:rsidRPr="00A9280C">
              <w:rPr>
                <w:sz w:val="22"/>
                <w:szCs w:val="22"/>
              </w:rPr>
              <w:t>Термин «Материалы» обозначает изделия и конструкции всех видов (за исключением Оборудования), которые включены или предполагаются к включению в Объект.</w:t>
            </w:r>
          </w:p>
        </w:tc>
      </w:tr>
      <w:tr w:rsidR="00BC6C6C" w:rsidRPr="00A9280C" w14:paraId="64577617" w14:textId="77777777" w:rsidTr="0035471A">
        <w:trPr>
          <w:trHeight w:val="212"/>
          <w:jc w:val="center"/>
        </w:trPr>
        <w:tc>
          <w:tcPr>
            <w:tcW w:w="356" w:type="pct"/>
          </w:tcPr>
          <w:p w14:paraId="64577613" w14:textId="3A3857E6"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4</w:t>
            </w:r>
            <w:r w:rsidRPr="00A9280C">
              <w:rPr>
                <w:b/>
                <w:bCs/>
                <w:sz w:val="22"/>
                <w:szCs w:val="22"/>
              </w:rPr>
              <w:t>.</w:t>
            </w:r>
          </w:p>
        </w:tc>
        <w:tc>
          <w:tcPr>
            <w:tcW w:w="980" w:type="pct"/>
          </w:tcPr>
          <w:p w14:paraId="64577614"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Оборудование</w:t>
            </w:r>
          </w:p>
          <w:p w14:paraId="64577615"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16" w14:textId="77777777"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Термин «Оборудование» обозначает приборы, механизмы и оборудование, которые будут являться или являются частью Объекта.</w:t>
            </w:r>
          </w:p>
        </w:tc>
      </w:tr>
      <w:tr w:rsidR="00BC6C6C" w:rsidRPr="00A9280C" w14:paraId="6457761C" w14:textId="77777777" w:rsidTr="0035471A">
        <w:trPr>
          <w:jc w:val="center"/>
        </w:trPr>
        <w:tc>
          <w:tcPr>
            <w:tcW w:w="356" w:type="pct"/>
          </w:tcPr>
          <w:p w14:paraId="64577618" w14:textId="36C167C6"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5</w:t>
            </w:r>
            <w:r w:rsidRPr="00A9280C">
              <w:rPr>
                <w:b/>
                <w:bCs/>
                <w:sz w:val="22"/>
                <w:szCs w:val="22"/>
              </w:rPr>
              <w:t>.</w:t>
            </w:r>
          </w:p>
        </w:tc>
        <w:tc>
          <w:tcPr>
            <w:tcW w:w="980" w:type="pct"/>
          </w:tcPr>
          <w:p w14:paraId="64577619"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Временные объекты</w:t>
            </w:r>
          </w:p>
          <w:p w14:paraId="6457761A"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1B" w14:textId="44C55750"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Термин «Временные объекты» обозначает все временные здания и сооружения всех видов, необходимые на площадке для выполнения и завершения</w:t>
            </w:r>
            <w:r w:rsidR="00B63D64" w:rsidRPr="00A9280C">
              <w:rPr>
                <w:sz w:val="22"/>
                <w:szCs w:val="22"/>
              </w:rPr>
              <w:t xml:space="preserve"> выполнения работ</w:t>
            </w:r>
            <w:r w:rsidRPr="00A9280C">
              <w:rPr>
                <w:sz w:val="22"/>
                <w:szCs w:val="22"/>
              </w:rPr>
              <w:t>, а также для устранения всех недостатков (дефектов).</w:t>
            </w:r>
          </w:p>
        </w:tc>
      </w:tr>
      <w:tr w:rsidR="00BC6C6C" w:rsidRPr="00A9280C" w14:paraId="64577622" w14:textId="77777777" w:rsidTr="0035471A">
        <w:trPr>
          <w:trHeight w:val="894"/>
          <w:jc w:val="center"/>
        </w:trPr>
        <w:tc>
          <w:tcPr>
            <w:tcW w:w="356" w:type="pct"/>
          </w:tcPr>
          <w:p w14:paraId="6457761D" w14:textId="65FB0CDF"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6</w:t>
            </w:r>
            <w:r w:rsidRPr="00A9280C">
              <w:rPr>
                <w:b/>
                <w:bCs/>
                <w:sz w:val="22"/>
                <w:szCs w:val="22"/>
              </w:rPr>
              <w:t>.</w:t>
            </w:r>
          </w:p>
        </w:tc>
        <w:tc>
          <w:tcPr>
            <w:tcW w:w="980" w:type="pct"/>
          </w:tcPr>
          <w:p w14:paraId="6457761E" w14:textId="3AC3EC7F"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 xml:space="preserve">Объект Строительства.  </w:t>
            </w:r>
          </w:p>
          <w:p w14:paraId="64577620"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21" w14:textId="36A36855" w:rsidR="00BC6C6C" w:rsidRPr="00A9280C" w:rsidRDefault="002A45BC" w:rsidP="00A2020C">
            <w:pPr>
              <w:ind w:right="40" w:firstLine="410"/>
              <w:jc w:val="both"/>
              <w:rPr>
                <w:sz w:val="22"/>
                <w:szCs w:val="22"/>
                <w:lang w:eastAsia="zh-CN"/>
              </w:rPr>
            </w:pPr>
            <w:r w:rsidRPr="00A9280C">
              <w:rPr>
                <w:sz w:val="22"/>
                <w:szCs w:val="22"/>
              </w:rPr>
              <w:t xml:space="preserve"> Термин «Объект Строительства» обозначает </w:t>
            </w:r>
            <w:r w:rsidR="00B63D64" w:rsidRPr="00A9280C">
              <w:rPr>
                <w:sz w:val="22"/>
                <w:szCs w:val="22"/>
              </w:rPr>
              <w:t>объект</w:t>
            </w:r>
            <w:r w:rsidRPr="00A9280C">
              <w:rPr>
                <w:sz w:val="22"/>
                <w:szCs w:val="22"/>
              </w:rPr>
              <w:t xml:space="preserve"> </w:t>
            </w:r>
            <w:r w:rsidR="005F4339" w:rsidRPr="00A9280C">
              <w:rPr>
                <w:b/>
                <w:sz w:val="22"/>
                <w:szCs w:val="22"/>
              </w:rPr>
              <w:t xml:space="preserve">«Строительство ПС 110/10 </w:t>
            </w:r>
            <w:proofErr w:type="spellStart"/>
            <w:r w:rsidR="005F4339" w:rsidRPr="00A9280C">
              <w:rPr>
                <w:b/>
                <w:sz w:val="22"/>
                <w:szCs w:val="22"/>
              </w:rPr>
              <w:t>кВ</w:t>
            </w:r>
            <w:proofErr w:type="spellEnd"/>
            <w:r w:rsidR="005F4339" w:rsidRPr="00A9280C">
              <w:rPr>
                <w:b/>
                <w:sz w:val="22"/>
                <w:szCs w:val="22"/>
              </w:rPr>
              <w:t xml:space="preserve"> «</w:t>
            </w:r>
            <w:proofErr w:type="spellStart"/>
            <w:r w:rsidR="005F4339" w:rsidRPr="00A9280C">
              <w:rPr>
                <w:b/>
                <w:sz w:val="22"/>
                <w:szCs w:val="22"/>
              </w:rPr>
              <w:t>Прилесье</w:t>
            </w:r>
            <w:proofErr w:type="spellEnd"/>
            <w:r w:rsidR="005F4339" w:rsidRPr="00A9280C">
              <w:rPr>
                <w:b/>
                <w:sz w:val="22"/>
                <w:szCs w:val="22"/>
              </w:rPr>
              <w:t>» с питающими  ВЛ 110кВ для электроснабжения СЭЗ «Минск», участки №2 и №3»</w:t>
            </w:r>
            <w:r w:rsidRPr="00A9280C">
              <w:rPr>
                <w:b/>
                <w:sz w:val="22"/>
                <w:szCs w:val="22"/>
              </w:rPr>
              <w:t xml:space="preserve"> </w:t>
            </w:r>
            <w:r w:rsidR="00EB00C3" w:rsidRPr="00A9280C">
              <w:rPr>
                <w:sz w:val="22"/>
                <w:szCs w:val="22"/>
              </w:rPr>
              <w:t xml:space="preserve"> </w:t>
            </w:r>
            <w:r w:rsidRPr="00A9280C">
              <w:rPr>
                <w:sz w:val="22"/>
                <w:szCs w:val="22"/>
              </w:rPr>
              <w:t>в объеме и задачах, определенных проектной документацией и условиями</w:t>
            </w:r>
            <w:r w:rsidR="00D54F07" w:rsidRPr="00A9280C">
              <w:rPr>
                <w:sz w:val="22"/>
                <w:szCs w:val="22"/>
              </w:rPr>
              <w:t xml:space="preserve"> </w:t>
            </w:r>
            <w:r w:rsidRPr="00A9280C">
              <w:rPr>
                <w:sz w:val="22"/>
                <w:szCs w:val="22"/>
              </w:rPr>
              <w:t xml:space="preserve">Контракта. </w:t>
            </w:r>
          </w:p>
        </w:tc>
      </w:tr>
      <w:tr w:rsidR="00BC6C6C" w:rsidRPr="00A9280C" w14:paraId="64577628" w14:textId="77777777" w:rsidTr="0035471A">
        <w:trPr>
          <w:trHeight w:val="689"/>
          <w:jc w:val="center"/>
        </w:trPr>
        <w:tc>
          <w:tcPr>
            <w:tcW w:w="356" w:type="pct"/>
          </w:tcPr>
          <w:p w14:paraId="64577623" w14:textId="3879AC72"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1.2</w:t>
            </w:r>
            <w:r w:rsidR="00263C19" w:rsidRPr="00A9280C">
              <w:rPr>
                <w:b/>
                <w:bCs/>
                <w:sz w:val="22"/>
                <w:szCs w:val="22"/>
              </w:rPr>
              <w:t>7</w:t>
            </w:r>
            <w:r w:rsidRPr="00A9280C">
              <w:rPr>
                <w:b/>
                <w:bCs/>
                <w:sz w:val="22"/>
                <w:szCs w:val="22"/>
              </w:rPr>
              <w:t>.</w:t>
            </w:r>
          </w:p>
        </w:tc>
        <w:tc>
          <w:tcPr>
            <w:tcW w:w="980" w:type="pct"/>
          </w:tcPr>
          <w:p w14:paraId="64577624"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Строительное оборудование</w:t>
            </w:r>
          </w:p>
          <w:p w14:paraId="64577625"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26" w14:textId="3C9283B4"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 xml:space="preserve">Термин «Строительное оборудование» обозначает все механизмы, оборудование, транспортные средства и прочие вещи, используемые Субподрядчиком для выполнения </w:t>
            </w:r>
            <w:r w:rsidR="00427DBA" w:rsidRPr="00A9280C">
              <w:rPr>
                <w:sz w:val="22"/>
                <w:szCs w:val="22"/>
              </w:rPr>
              <w:t xml:space="preserve">работ на Объекте </w:t>
            </w:r>
            <w:r w:rsidRPr="00A9280C">
              <w:rPr>
                <w:sz w:val="22"/>
                <w:szCs w:val="22"/>
              </w:rPr>
              <w:t>и устранения всех недостатков</w:t>
            </w:r>
            <w:r w:rsidR="00427DBA" w:rsidRPr="00A9280C">
              <w:rPr>
                <w:sz w:val="22"/>
                <w:szCs w:val="22"/>
              </w:rPr>
              <w:t xml:space="preserve"> выполненных работ</w:t>
            </w:r>
            <w:r w:rsidRPr="00A9280C">
              <w:rPr>
                <w:sz w:val="22"/>
                <w:szCs w:val="22"/>
              </w:rPr>
              <w:t xml:space="preserve">. </w:t>
            </w:r>
          </w:p>
          <w:p w14:paraId="64577627" w14:textId="77777777" w:rsidR="00BC6C6C" w:rsidRPr="00A9280C" w:rsidRDefault="002A45BC" w:rsidP="0035471A">
            <w:pPr>
              <w:widowControl w:val="0"/>
              <w:autoSpaceDE w:val="0"/>
              <w:autoSpaceDN w:val="0"/>
              <w:adjustRightInd w:val="0"/>
              <w:ind w:right="40" w:firstLine="410"/>
              <w:jc w:val="both"/>
              <w:rPr>
                <w:sz w:val="22"/>
                <w:szCs w:val="22"/>
                <w:lang w:eastAsia="zh-CN"/>
              </w:rPr>
            </w:pPr>
            <w:r w:rsidRPr="00A9280C">
              <w:rPr>
                <w:sz w:val="22"/>
                <w:szCs w:val="22"/>
              </w:rPr>
              <w:t>Термин «Строительное оборудование» не включает Временные объекты, Оборудование, Материалы и любые другие вещи, которые являются или будут являться частью Объекта.</w:t>
            </w:r>
          </w:p>
        </w:tc>
      </w:tr>
      <w:tr w:rsidR="00BC6C6C" w:rsidRPr="00A9280C" w14:paraId="0B8E4459" w14:textId="77777777" w:rsidTr="0035471A">
        <w:trPr>
          <w:trHeight w:val="558"/>
          <w:jc w:val="center"/>
        </w:trPr>
        <w:tc>
          <w:tcPr>
            <w:tcW w:w="356" w:type="pct"/>
          </w:tcPr>
          <w:p w14:paraId="304EF502" w14:textId="6234597A"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w:t>
            </w:r>
            <w:r w:rsidR="00263C19" w:rsidRPr="00A9280C">
              <w:rPr>
                <w:b/>
                <w:bCs/>
                <w:sz w:val="22"/>
                <w:szCs w:val="22"/>
              </w:rPr>
              <w:t>28</w:t>
            </w:r>
            <w:r w:rsidRPr="00A9280C">
              <w:rPr>
                <w:b/>
                <w:bCs/>
                <w:sz w:val="22"/>
                <w:szCs w:val="22"/>
              </w:rPr>
              <w:t>.</w:t>
            </w:r>
          </w:p>
        </w:tc>
        <w:tc>
          <w:tcPr>
            <w:tcW w:w="980" w:type="pct"/>
          </w:tcPr>
          <w:p w14:paraId="3B95BF6D" w14:textId="177510B5" w:rsidR="00BC6C6C" w:rsidRPr="00A9280C" w:rsidRDefault="002A45BC" w:rsidP="0035471A">
            <w:pPr>
              <w:widowControl w:val="0"/>
              <w:autoSpaceDE w:val="0"/>
              <w:autoSpaceDN w:val="0"/>
              <w:adjustRightInd w:val="0"/>
              <w:ind w:right="-11"/>
              <w:jc w:val="both"/>
              <w:rPr>
                <w:color w:val="000000"/>
                <w:sz w:val="22"/>
                <w:szCs w:val="22"/>
              </w:rPr>
            </w:pPr>
            <w:r w:rsidRPr="00A9280C">
              <w:rPr>
                <w:b/>
                <w:bCs/>
                <w:color w:val="000000"/>
                <w:sz w:val="22"/>
                <w:szCs w:val="22"/>
              </w:rPr>
              <w:t xml:space="preserve">Строительная документация </w:t>
            </w:r>
          </w:p>
          <w:p w14:paraId="601A20F8" w14:textId="77777777" w:rsidR="00BC6C6C" w:rsidRPr="00A9280C" w:rsidRDefault="00BC6C6C" w:rsidP="0035471A">
            <w:pPr>
              <w:widowControl w:val="0"/>
              <w:autoSpaceDE w:val="0"/>
              <w:autoSpaceDN w:val="0"/>
              <w:adjustRightInd w:val="0"/>
              <w:ind w:right="-108"/>
              <w:rPr>
                <w:b/>
                <w:sz w:val="22"/>
                <w:szCs w:val="22"/>
              </w:rPr>
            </w:pPr>
          </w:p>
        </w:tc>
        <w:tc>
          <w:tcPr>
            <w:tcW w:w="3664" w:type="pct"/>
          </w:tcPr>
          <w:p w14:paraId="032D503B" w14:textId="3B9C59E2" w:rsidR="005F4339" w:rsidRPr="00A9280C" w:rsidRDefault="005F4339" w:rsidP="0035471A">
            <w:pPr>
              <w:widowControl w:val="0"/>
              <w:autoSpaceDE w:val="0"/>
              <w:autoSpaceDN w:val="0"/>
              <w:adjustRightInd w:val="0"/>
              <w:ind w:right="40" w:firstLine="605"/>
              <w:jc w:val="both"/>
              <w:rPr>
                <w:sz w:val="22"/>
                <w:szCs w:val="22"/>
              </w:rPr>
            </w:pPr>
            <w:r w:rsidRPr="00A9280C">
              <w:rPr>
                <w:sz w:val="22"/>
                <w:szCs w:val="22"/>
              </w:rPr>
              <w:t xml:space="preserve">Термин «Строительная документация» </w:t>
            </w:r>
            <w:r w:rsidR="00396543" w:rsidRPr="00A9280C">
              <w:rPr>
                <w:sz w:val="22"/>
                <w:szCs w:val="22"/>
              </w:rPr>
              <w:t>обозначает все расчеты, компьютерные программы и прочие файлы, чертежи, текстовые документы, руководства, модели и прочую техническую документацию, которая представляется Подрядчиком в соответствии с Контрактом</w:t>
            </w:r>
          </w:p>
          <w:p w14:paraId="656FC2BA" w14:textId="010EBB5C"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 xml:space="preserve">Строительная документация включает в себя проектно-сметную, техническую, разрешительную, исполнительную документацию, состав и содержание которых определяется, законодательством Республики Беларусь.  </w:t>
            </w:r>
          </w:p>
        </w:tc>
      </w:tr>
      <w:tr w:rsidR="00BC6C6C" w:rsidRPr="00A9280C" w14:paraId="6457762E" w14:textId="77777777" w:rsidTr="0035471A">
        <w:trPr>
          <w:trHeight w:val="751"/>
          <w:jc w:val="center"/>
        </w:trPr>
        <w:tc>
          <w:tcPr>
            <w:tcW w:w="356" w:type="pct"/>
          </w:tcPr>
          <w:p w14:paraId="64577629" w14:textId="54C30885"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1.29</w:t>
            </w:r>
            <w:r w:rsidR="002A45BC" w:rsidRPr="00A9280C">
              <w:rPr>
                <w:b/>
                <w:bCs/>
                <w:sz w:val="22"/>
                <w:szCs w:val="22"/>
              </w:rPr>
              <w:t>.</w:t>
            </w:r>
          </w:p>
        </w:tc>
        <w:tc>
          <w:tcPr>
            <w:tcW w:w="980" w:type="pct"/>
          </w:tcPr>
          <w:p w14:paraId="6457762A"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Строительная площадка</w:t>
            </w:r>
          </w:p>
          <w:p w14:paraId="6457762B" w14:textId="77777777" w:rsidR="00BC6C6C" w:rsidRPr="00A9280C" w:rsidRDefault="00BC6C6C" w:rsidP="0035471A">
            <w:pPr>
              <w:ind w:right="-108" w:firstLine="708"/>
              <w:rPr>
                <w:sz w:val="22"/>
                <w:szCs w:val="22"/>
                <w:lang w:eastAsia="zh-CN"/>
              </w:rPr>
            </w:pPr>
          </w:p>
        </w:tc>
        <w:tc>
          <w:tcPr>
            <w:tcW w:w="3664" w:type="pct"/>
          </w:tcPr>
          <w:p w14:paraId="7A39A695" w14:textId="5FFA3E14" w:rsidR="00BC6C6C" w:rsidRPr="00A9280C" w:rsidRDefault="002A45BC" w:rsidP="0035471A">
            <w:pPr>
              <w:widowControl w:val="0"/>
              <w:autoSpaceDE w:val="0"/>
              <w:autoSpaceDN w:val="0"/>
              <w:adjustRightInd w:val="0"/>
              <w:ind w:right="40" w:firstLine="410"/>
              <w:jc w:val="both"/>
              <w:rPr>
                <w:sz w:val="22"/>
                <w:szCs w:val="22"/>
              </w:rPr>
            </w:pPr>
            <w:r w:rsidRPr="00A9280C">
              <w:rPr>
                <w:sz w:val="22"/>
                <w:szCs w:val="22"/>
              </w:rPr>
              <w:t>Термин «Строительная площадка» обозн</w:t>
            </w:r>
            <w:r w:rsidR="009B5AA7" w:rsidRPr="00A9280C">
              <w:rPr>
                <w:sz w:val="22"/>
                <w:szCs w:val="22"/>
              </w:rPr>
              <w:t>ачает предоставленные Субподрядчику</w:t>
            </w:r>
            <w:r w:rsidRPr="00A9280C">
              <w:rPr>
                <w:sz w:val="22"/>
                <w:szCs w:val="22"/>
              </w:rPr>
              <w:t xml:space="preserve"> места, где должен быть построен Объект, а также любые другие места, указанные в Контракте в качестве входящих в состав Строительной площадки. </w:t>
            </w:r>
          </w:p>
          <w:p w14:paraId="65BCFA2B" w14:textId="00D06DC0" w:rsidR="009D4E8B" w:rsidRPr="00A9280C" w:rsidRDefault="00773D40" w:rsidP="0035471A">
            <w:pPr>
              <w:ind w:firstLine="424"/>
              <w:jc w:val="both"/>
              <w:rPr>
                <w:sz w:val="22"/>
                <w:szCs w:val="22"/>
              </w:rPr>
            </w:pPr>
            <w:r w:rsidRPr="00A9280C">
              <w:rPr>
                <w:sz w:val="22"/>
                <w:szCs w:val="22"/>
              </w:rPr>
              <w:t>Местонахождение</w:t>
            </w:r>
            <w:r w:rsidR="009D4E8B" w:rsidRPr="00A9280C">
              <w:rPr>
                <w:sz w:val="22"/>
                <w:szCs w:val="22"/>
              </w:rPr>
              <w:t xml:space="preserve"> объекта </w:t>
            </w:r>
            <w:r w:rsidR="009D4E8B" w:rsidRPr="00A9280C">
              <w:rPr>
                <w:b/>
                <w:sz w:val="22"/>
                <w:szCs w:val="22"/>
              </w:rPr>
              <w:t xml:space="preserve">«Строительство ПС 110/10 </w:t>
            </w:r>
            <w:proofErr w:type="spellStart"/>
            <w:r w:rsidR="009D4E8B" w:rsidRPr="00A9280C">
              <w:rPr>
                <w:b/>
                <w:sz w:val="22"/>
                <w:szCs w:val="22"/>
              </w:rPr>
              <w:t>кВ</w:t>
            </w:r>
            <w:proofErr w:type="spellEnd"/>
            <w:r w:rsidR="009D4E8B" w:rsidRPr="00A9280C">
              <w:rPr>
                <w:b/>
                <w:sz w:val="22"/>
                <w:szCs w:val="22"/>
              </w:rPr>
              <w:t xml:space="preserve"> «</w:t>
            </w:r>
            <w:proofErr w:type="spellStart"/>
            <w:r w:rsidR="009D4E8B" w:rsidRPr="00A9280C">
              <w:rPr>
                <w:b/>
                <w:sz w:val="22"/>
                <w:szCs w:val="22"/>
              </w:rPr>
              <w:t>Прилесье</w:t>
            </w:r>
            <w:proofErr w:type="spellEnd"/>
            <w:r w:rsidR="009D4E8B" w:rsidRPr="00A9280C">
              <w:rPr>
                <w:b/>
                <w:sz w:val="22"/>
                <w:szCs w:val="22"/>
              </w:rPr>
              <w:t>» с питающими ВЛ 110кВ для электроснабжения СЭЗ «Минск», участки №2 и №3»</w:t>
            </w:r>
            <w:r w:rsidR="009D4E8B" w:rsidRPr="00A9280C">
              <w:rPr>
                <w:sz w:val="22"/>
                <w:szCs w:val="22"/>
              </w:rPr>
              <w:t>: Республика Беларусь, Минская область, Пуховичский район.</w:t>
            </w:r>
          </w:p>
          <w:p w14:paraId="6457762D" w14:textId="1770A67A" w:rsidR="00BC6C6C" w:rsidRPr="00A9280C" w:rsidRDefault="009D4E8B" w:rsidP="0035471A">
            <w:pPr>
              <w:ind w:firstLine="410"/>
              <w:jc w:val="both"/>
              <w:rPr>
                <w:sz w:val="22"/>
                <w:szCs w:val="22"/>
              </w:rPr>
            </w:pPr>
            <w:r w:rsidRPr="00A9280C">
              <w:rPr>
                <w:sz w:val="22"/>
                <w:szCs w:val="22"/>
              </w:rPr>
              <w:t xml:space="preserve">Для целей налогообложения и оформления </w:t>
            </w:r>
            <w:r w:rsidR="00773D40" w:rsidRPr="00A9280C">
              <w:rPr>
                <w:sz w:val="22"/>
                <w:szCs w:val="22"/>
              </w:rPr>
              <w:t>товаросопроводительных документов место</w:t>
            </w:r>
            <w:r w:rsidRPr="00A9280C">
              <w:rPr>
                <w:sz w:val="22"/>
                <w:szCs w:val="22"/>
              </w:rPr>
              <w:t>нахождения в Республике Беларусь: территория ТЛК «</w:t>
            </w:r>
            <w:proofErr w:type="spellStart"/>
            <w:r w:rsidRPr="00A9280C">
              <w:rPr>
                <w:sz w:val="22"/>
                <w:szCs w:val="22"/>
              </w:rPr>
              <w:t>Прилесье</w:t>
            </w:r>
            <w:proofErr w:type="spellEnd"/>
            <w:r w:rsidRPr="00A9280C">
              <w:rPr>
                <w:sz w:val="22"/>
                <w:szCs w:val="22"/>
              </w:rPr>
              <w:t xml:space="preserve">», вблизи деревни </w:t>
            </w:r>
            <w:proofErr w:type="spellStart"/>
            <w:r w:rsidRPr="00A9280C">
              <w:rPr>
                <w:sz w:val="22"/>
                <w:szCs w:val="22"/>
              </w:rPr>
              <w:t>Прилесье</w:t>
            </w:r>
            <w:proofErr w:type="spellEnd"/>
            <w:r w:rsidRPr="00A9280C">
              <w:rPr>
                <w:sz w:val="22"/>
                <w:szCs w:val="22"/>
              </w:rPr>
              <w:t>.</w:t>
            </w:r>
          </w:p>
        </w:tc>
      </w:tr>
      <w:tr w:rsidR="00BC6C6C" w:rsidRPr="00A9280C" w14:paraId="64577633" w14:textId="77777777" w:rsidTr="0035471A">
        <w:trPr>
          <w:trHeight w:val="388"/>
          <w:jc w:val="center"/>
        </w:trPr>
        <w:tc>
          <w:tcPr>
            <w:tcW w:w="356" w:type="pct"/>
          </w:tcPr>
          <w:p w14:paraId="6457762F" w14:textId="55E59E01"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0</w:t>
            </w:r>
            <w:r w:rsidRPr="00A9280C">
              <w:rPr>
                <w:b/>
                <w:bCs/>
                <w:sz w:val="22"/>
                <w:szCs w:val="22"/>
              </w:rPr>
              <w:t>.</w:t>
            </w:r>
          </w:p>
        </w:tc>
        <w:tc>
          <w:tcPr>
            <w:tcW w:w="980" w:type="pct"/>
          </w:tcPr>
          <w:p w14:paraId="64577630" w14:textId="77777777" w:rsidR="00BC6C6C" w:rsidRPr="00A9280C" w:rsidRDefault="002A45BC" w:rsidP="0035471A">
            <w:pPr>
              <w:ind w:right="-108"/>
              <w:rPr>
                <w:b/>
                <w:sz w:val="22"/>
                <w:szCs w:val="22"/>
                <w:lang w:eastAsia="zh-CN"/>
              </w:rPr>
            </w:pPr>
            <w:r w:rsidRPr="00A9280C">
              <w:rPr>
                <w:b/>
                <w:sz w:val="22"/>
                <w:szCs w:val="22"/>
              </w:rPr>
              <w:t>Непредвиденные геологические     условия</w:t>
            </w:r>
          </w:p>
          <w:p w14:paraId="64577631" w14:textId="77777777" w:rsidR="00BC6C6C" w:rsidRPr="00A9280C" w:rsidRDefault="00BC6C6C" w:rsidP="0035471A">
            <w:pPr>
              <w:ind w:right="-108"/>
              <w:rPr>
                <w:b/>
                <w:bCs/>
                <w:sz w:val="22"/>
                <w:szCs w:val="22"/>
                <w:lang w:eastAsia="zh-CN"/>
              </w:rPr>
            </w:pPr>
          </w:p>
        </w:tc>
        <w:tc>
          <w:tcPr>
            <w:tcW w:w="3664" w:type="pct"/>
          </w:tcPr>
          <w:p w14:paraId="64577632" w14:textId="6B3AC3D5" w:rsidR="00BC6C6C" w:rsidRPr="00A9280C" w:rsidRDefault="002A45BC" w:rsidP="00A2020C">
            <w:pPr>
              <w:widowControl w:val="0"/>
              <w:autoSpaceDE w:val="0"/>
              <w:autoSpaceDN w:val="0"/>
              <w:adjustRightInd w:val="0"/>
              <w:ind w:right="40" w:firstLine="410"/>
              <w:jc w:val="both"/>
              <w:rPr>
                <w:sz w:val="22"/>
                <w:szCs w:val="22"/>
                <w:lang w:eastAsia="zh-CN"/>
              </w:rPr>
            </w:pPr>
            <w:r w:rsidRPr="00A9280C">
              <w:rPr>
                <w:sz w:val="22"/>
                <w:szCs w:val="22"/>
              </w:rPr>
              <w:t xml:space="preserve">Термин «Непредвиденные геологические условия» обозначает естественные и искусственные геологические условия, а также другие физические препятствия и загрязнения включая токсичные или опасные вещества, археологические остатки, а </w:t>
            </w:r>
            <w:r w:rsidR="00F27431" w:rsidRPr="00A9280C">
              <w:rPr>
                <w:sz w:val="22"/>
                <w:szCs w:val="22"/>
              </w:rPr>
              <w:t xml:space="preserve">также взрывчатые вещества, с </w:t>
            </w:r>
            <w:r w:rsidRPr="00A9280C">
              <w:rPr>
                <w:sz w:val="22"/>
                <w:szCs w:val="22"/>
              </w:rPr>
              <w:t xml:space="preserve">которыми сталкивается Субподрядчик при выполнении </w:t>
            </w:r>
            <w:r w:rsidR="00A2020C" w:rsidRPr="00A9280C">
              <w:rPr>
                <w:sz w:val="22"/>
                <w:szCs w:val="22"/>
              </w:rPr>
              <w:t xml:space="preserve">работ, </w:t>
            </w:r>
            <w:r w:rsidRPr="00A9280C">
              <w:rPr>
                <w:sz w:val="22"/>
                <w:szCs w:val="22"/>
              </w:rPr>
              <w:t>включая подземные и гидрологические условия, но исключая климатические условия, кроме тех, которые были известны Субподрядчику на момент заключения Контракта.</w:t>
            </w:r>
          </w:p>
        </w:tc>
      </w:tr>
      <w:tr w:rsidR="00BC6C6C" w:rsidRPr="00A9280C" w14:paraId="64577637" w14:textId="77777777" w:rsidTr="0035471A">
        <w:trPr>
          <w:trHeight w:val="522"/>
          <w:jc w:val="center"/>
        </w:trPr>
        <w:tc>
          <w:tcPr>
            <w:tcW w:w="356" w:type="pct"/>
          </w:tcPr>
          <w:p w14:paraId="64577634" w14:textId="36AB3FD4"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1</w:t>
            </w:r>
            <w:r w:rsidRPr="00A9280C">
              <w:rPr>
                <w:b/>
                <w:bCs/>
                <w:sz w:val="22"/>
                <w:szCs w:val="22"/>
              </w:rPr>
              <w:t>.</w:t>
            </w:r>
          </w:p>
        </w:tc>
        <w:tc>
          <w:tcPr>
            <w:tcW w:w="980" w:type="pct"/>
          </w:tcPr>
          <w:p w14:paraId="64577635"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Разработчик проекта</w:t>
            </w:r>
          </w:p>
        </w:tc>
        <w:tc>
          <w:tcPr>
            <w:tcW w:w="3664" w:type="pct"/>
          </w:tcPr>
          <w:p w14:paraId="5504A3DC" w14:textId="77777777" w:rsidR="004F36EA" w:rsidRPr="00A9280C" w:rsidRDefault="002A45BC" w:rsidP="0035471A">
            <w:pPr>
              <w:pStyle w:val="a9"/>
              <w:ind w:right="40" w:firstLine="410"/>
              <w:jc w:val="both"/>
              <w:rPr>
                <w:rFonts w:ascii="Times New Roman" w:hAnsi="Times New Roman"/>
                <w:sz w:val="22"/>
                <w:szCs w:val="22"/>
              </w:rPr>
            </w:pPr>
            <w:r w:rsidRPr="00A9280C">
              <w:rPr>
                <w:rFonts w:ascii="Times New Roman" w:hAnsi="Times New Roman"/>
                <w:sz w:val="22"/>
                <w:szCs w:val="22"/>
              </w:rPr>
              <w:t>Разработчик</w:t>
            </w:r>
            <w:r w:rsidR="004F36EA" w:rsidRPr="00A9280C">
              <w:rPr>
                <w:rFonts w:ascii="Times New Roman" w:hAnsi="Times New Roman"/>
                <w:sz w:val="22"/>
                <w:szCs w:val="22"/>
              </w:rPr>
              <w:t xml:space="preserve"> проектной документации</w:t>
            </w:r>
            <w:r w:rsidRPr="00A9280C">
              <w:rPr>
                <w:rFonts w:ascii="Times New Roman" w:hAnsi="Times New Roman"/>
                <w:sz w:val="22"/>
                <w:szCs w:val="22"/>
              </w:rPr>
              <w:t xml:space="preserve">: </w:t>
            </w:r>
          </w:p>
          <w:p w14:paraId="64577636" w14:textId="2CC9E428" w:rsidR="00BC6C6C" w:rsidRPr="00A9280C" w:rsidRDefault="004F36EA" w:rsidP="0035471A">
            <w:pPr>
              <w:pStyle w:val="a9"/>
              <w:ind w:right="40" w:firstLine="410"/>
              <w:jc w:val="both"/>
              <w:rPr>
                <w:rFonts w:ascii="Times New Roman" w:hAnsi="Times New Roman"/>
                <w:sz w:val="22"/>
                <w:szCs w:val="22"/>
              </w:rPr>
            </w:pPr>
            <w:r w:rsidRPr="00A9280C">
              <w:rPr>
                <w:rFonts w:ascii="Times New Roman" w:hAnsi="Times New Roman"/>
                <w:sz w:val="22"/>
                <w:szCs w:val="22"/>
              </w:rPr>
              <w:t>ОАО</w:t>
            </w:r>
            <w:r w:rsidR="002A45BC" w:rsidRPr="00A9280C">
              <w:rPr>
                <w:rFonts w:ascii="Times New Roman" w:hAnsi="Times New Roman"/>
                <w:sz w:val="22"/>
                <w:szCs w:val="22"/>
              </w:rPr>
              <w:t> «Бел</w:t>
            </w:r>
            <w:r w:rsidRPr="00A9280C">
              <w:rPr>
                <w:rFonts w:ascii="Times New Roman" w:hAnsi="Times New Roman"/>
                <w:sz w:val="22"/>
                <w:szCs w:val="22"/>
              </w:rPr>
              <w:t>электромонтажналадка</w:t>
            </w:r>
            <w:r w:rsidR="002A45BC" w:rsidRPr="00A9280C">
              <w:rPr>
                <w:rFonts w:ascii="Times New Roman" w:hAnsi="Times New Roman"/>
                <w:sz w:val="22"/>
                <w:szCs w:val="22"/>
              </w:rPr>
              <w:t>».</w:t>
            </w:r>
          </w:p>
        </w:tc>
      </w:tr>
      <w:tr w:rsidR="00BC6C6C" w:rsidRPr="00A9280C" w14:paraId="6EB7CCB4" w14:textId="77777777" w:rsidTr="0035471A">
        <w:trPr>
          <w:trHeight w:val="769"/>
          <w:jc w:val="center"/>
        </w:trPr>
        <w:tc>
          <w:tcPr>
            <w:tcW w:w="356" w:type="pct"/>
          </w:tcPr>
          <w:p w14:paraId="33254859" w14:textId="7538DB71"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2</w:t>
            </w:r>
            <w:r w:rsidRPr="00A9280C">
              <w:rPr>
                <w:b/>
                <w:bCs/>
                <w:sz w:val="22"/>
                <w:szCs w:val="22"/>
              </w:rPr>
              <w:t>.</w:t>
            </w:r>
          </w:p>
        </w:tc>
        <w:tc>
          <w:tcPr>
            <w:tcW w:w="980" w:type="pct"/>
          </w:tcPr>
          <w:p w14:paraId="38555F84" w14:textId="77777777" w:rsidR="00BC6C6C" w:rsidRPr="00A9280C" w:rsidRDefault="002A45BC" w:rsidP="0035471A">
            <w:pPr>
              <w:widowControl w:val="0"/>
              <w:autoSpaceDE w:val="0"/>
              <w:autoSpaceDN w:val="0"/>
              <w:adjustRightInd w:val="0"/>
              <w:ind w:right="-108"/>
              <w:rPr>
                <w:b/>
                <w:bCs/>
                <w:sz w:val="22"/>
                <w:szCs w:val="22"/>
              </w:rPr>
            </w:pPr>
            <w:r w:rsidRPr="00A9280C">
              <w:rPr>
                <w:b/>
                <w:iCs/>
                <w:sz w:val="22"/>
                <w:szCs w:val="22"/>
              </w:rPr>
              <w:t>Проектная документация на строительство</w:t>
            </w:r>
          </w:p>
        </w:tc>
        <w:tc>
          <w:tcPr>
            <w:tcW w:w="3664" w:type="pct"/>
          </w:tcPr>
          <w:p w14:paraId="06C4DB1D" w14:textId="3106F2C7" w:rsidR="00BC6C6C" w:rsidRPr="00A9280C" w:rsidRDefault="002A45BC" w:rsidP="0035471A">
            <w:pPr>
              <w:pStyle w:val="a9"/>
              <w:ind w:left="5" w:firstLine="405"/>
              <w:jc w:val="both"/>
              <w:rPr>
                <w:rFonts w:ascii="Times New Roman" w:hAnsi="Times New Roman"/>
                <w:sz w:val="22"/>
                <w:szCs w:val="22"/>
              </w:rPr>
            </w:pPr>
            <w:r w:rsidRPr="00A9280C">
              <w:rPr>
                <w:rFonts w:ascii="Times New Roman" w:hAnsi="Times New Roman"/>
                <w:iCs/>
                <w:sz w:val="22"/>
                <w:szCs w:val="22"/>
              </w:rPr>
              <w:t>«Проектная документация на строительство»</w:t>
            </w:r>
            <w:r w:rsidRPr="00A9280C">
              <w:rPr>
                <w:rFonts w:ascii="Times New Roman" w:hAnsi="Times New Roman"/>
                <w:sz w:val="22"/>
                <w:szCs w:val="22"/>
              </w:rPr>
              <w:t xml:space="preserve"> - система взаимоувязанных текстовых, чертежных и других документов, разработанных в соответствии с нормами и правилами Республики Беларусь, служащая основой для</w:t>
            </w:r>
            <w:r w:rsidR="00A2020C" w:rsidRPr="00A9280C">
              <w:rPr>
                <w:rFonts w:ascii="Times New Roman" w:hAnsi="Times New Roman"/>
                <w:sz w:val="22"/>
                <w:szCs w:val="22"/>
              </w:rPr>
              <w:t xml:space="preserve"> выполнения работ</w:t>
            </w:r>
            <w:r w:rsidRPr="00A9280C">
              <w:rPr>
                <w:rFonts w:ascii="Times New Roman" w:hAnsi="Times New Roman"/>
                <w:sz w:val="22"/>
                <w:szCs w:val="22"/>
              </w:rPr>
              <w:t xml:space="preserve">. </w:t>
            </w:r>
          </w:p>
          <w:p w14:paraId="3E3E14FC" w14:textId="77777777" w:rsidR="00BC6C6C" w:rsidRPr="00A9280C" w:rsidRDefault="002A45BC" w:rsidP="0035471A">
            <w:pPr>
              <w:pStyle w:val="a9"/>
              <w:ind w:right="40" w:firstLine="405"/>
              <w:jc w:val="both"/>
              <w:rPr>
                <w:rFonts w:ascii="Times New Roman" w:hAnsi="Times New Roman"/>
                <w:sz w:val="22"/>
                <w:szCs w:val="22"/>
              </w:rPr>
            </w:pPr>
            <w:r w:rsidRPr="00A9280C">
              <w:rPr>
                <w:rFonts w:ascii="Times New Roman" w:hAnsi="Times New Roman"/>
                <w:sz w:val="22"/>
                <w:szCs w:val="22"/>
              </w:rPr>
              <w:t xml:space="preserve">В проектную документацию входят архитектурный проект и строительный проект, в том числе сметная документация. </w:t>
            </w:r>
          </w:p>
        </w:tc>
      </w:tr>
      <w:tr w:rsidR="00BC6C6C" w:rsidRPr="00A9280C" w14:paraId="39AC23FC" w14:textId="77777777" w:rsidTr="0035471A">
        <w:trPr>
          <w:trHeight w:val="735"/>
          <w:jc w:val="center"/>
        </w:trPr>
        <w:tc>
          <w:tcPr>
            <w:tcW w:w="356" w:type="pct"/>
          </w:tcPr>
          <w:p w14:paraId="72E67C29" w14:textId="4ED7748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3</w:t>
            </w:r>
            <w:r w:rsidRPr="00A9280C">
              <w:rPr>
                <w:b/>
                <w:bCs/>
                <w:sz w:val="22"/>
                <w:szCs w:val="22"/>
              </w:rPr>
              <w:t>.</w:t>
            </w:r>
          </w:p>
        </w:tc>
        <w:tc>
          <w:tcPr>
            <w:tcW w:w="980" w:type="pct"/>
          </w:tcPr>
          <w:p w14:paraId="0F361753" w14:textId="77777777" w:rsidR="00BC6C6C" w:rsidRPr="00A9280C" w:rsidRDefault="002A45BC" w:rsidP="0035471A">
            <w:pPr>
              <w:widowControl w:val="0"/>
              <w:autoSpaceDE w:val="0"/>
              <w:autoSpaceDN w:val="0"/>
              <w:adjustRightInd w:val="0"/>
              <w:ind w:right="-108"/>
              <w:rPr>
                <w:b/>
                <w:iCs/>
                <w:sz w:val="22"/>
                <w:szCs w:val="22"/>
              </w:rPr>
            </w:pPr>
            <w:r w:rsidRPr="00A9280C">
              <w:rPr>
                <w:b/>
                <w:iCs/>
                <w:sz w:val="22"/>
                <w:szCs w:val="22"/>
              </w:rPr>
              <w:t>Архитектурный проект</w:t>
            </w:r>
          </w:p>
        </w:tc>
        <w:tc>
          <w:tcPr>
            <w:tcW w:w="3664" w:type="pct"/>
          </w:tcPr>
          <w:p w14:paraId="29298A52" w14:textId="344AC80F" w:rsidR="00BC6C6C" w:rsidRPr="00A9280C" w:rsidRDefault="004F36EA" w:rsidP="00DA6F8C">
            <w:pPr>
              <w:pStyle w:val="a9"/>
              <w:ind w:left="5" w:firstLine="567"/>
              <w:jc w:val="both"/>
              <w:rPr>
                <w:rFonts w:ascii="Times New Roman" w:eastAsia="Times New Roman" w:hAnsi="Times New Roman"/>
                <w:sz w:val="22"/>
                <w:szCs w:val="22"/>
              </w:rPr>
            </w:pPr>
            <w:r w:rsidRPr="00A9280C">
              <w:rPr>
                <w:rFonts w:ascii="Times New Roman" w:hAnsi="Times New Roman"/>
                <w:iCs/>
                <w:sz w:val="22"/>
                <w:szCs w:val="22"/>
              </w:rPr>
              <w:t>«Архитектурный проект»</w:t>
            </w:r>
            <w:r w:rsidRPr="00A9280C">
              <w:rPr>
                <w:rFonts w:ascii="Times New Roman" w:hAnsi="Times New Roman"/>
                <w:i/>
                <w:iCs/>
                <w:sz w:val="22"/>
                <w:szCs w:val="22"/>
              </w:rPr>
              <w:t xml:space="preserve"> </w:t>
            </w:r>
            <w:r w:rsidRPr="00A9280C">
              <w:rPr>
                <w:rFonts w:ascii="Times New Roman" w:hAnsi="Times New Roman"/>
                <w:sz w:val="22"/>
                <w:szCs w:val="22"/>
              </w:rPr>
              <w:t xml:space="preserve">– существующий действительный архитектурный проект, прошедший государственную </w:t>
            </w:r>
            <w:r w:rsidR="00DA6F8C" w:rsidRPr="00A9280C">
              <w:rPr>
                <w:rFonts w:ascii="Times New Roman" w:hAnsi="Times New Roman"/>
                <w:sz w:val="22"/>
                <w:szCs w:val="22"/>
              </w:rPr>
              <w:t>экспертизу.</w:t>
            </w:r>
          </w:p>
        </w:tc>
      </w:tr>
      <w:tr w:rsidR="00BC6C6C" w:rsidRPr="00A9280C" w14:paraId="6457763C" w14:textId="77777777" w:rsidTr="0035471A">
        <w:trPr>
          <w:trHeight w:val="703"/>
          <w:jc w:val="center"/>
        </w:trPr>
        <w:tc>
          <w:tcPr>
            <w:tcW w:w="356" w:type="pct"/>
          </w:tcPr>
          <w:p w14:paraId="64577638" w14:textId="666B8011"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4</w:t>
            </w:r>
            <w:r w:rsidRPr="00A9280C">
              <w:rPr>
                <w:b/>
                <w:bCs/>
                <w:sz w:val="22"/>
                <w:szCs w:val="22"/>
              </w:rPr>
              <w:t>.</w:t>
            </w:r>
          </w:p>
        </w:tc>
        <w:tc>
          <w:tcPr>
            <w:tcW w:w="980" w:type="pct"/>
          </w:tcPr>
          <w:p w14:paraId="6457763A"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iCs/>
                <w:sz w:val="22"/>
                <w:szCs w:val="22"/>
              </w:rPr>
              <w:t>Строительный проект</w:t>
            </w:r>
          </w:p>
        </w:tc>
        <w:tc>
          <w:tcPr>
            <w:tcW w:w="3664" w:type="pct"/>
          </w:tcPr>
          <w:p w14:paraId="6457763B" w14:textId="684D97AB" w:rsidR="00BC6C6C" w:rsidRPr="00A9280C" w:rsidRDefault="004F36EA" w:rsidP="0035471A">
            <w:pPr>
              <w:widowControl w:val="0"/>
              <w:autoSpaceDE w:val="0"/>
              <w:autoSpaceDN w:val="0"/>
              <w:adjustRightInd w:val="0"/>
              <w:ind w:left="5" w:firstLine="567"/>
              <w:jc w:val="both"/>
              <w:rPr>
                <w:rFonts w:eastAsia="Times New Roman"/>
                <w:iCs/>
                <w:sz w:val="22"/>
                <w:szCs w:val="22"/>
              </w:rPr>
            </w:pPr>
            <w:r w:rsidRPr="00A9280C">
              <w:rPr>
                <w:iCs/>
                <w:sz w:val="22"/>
                <w:szCs w:val="22"/>
              </w:rPr>
              <w:t>«Строительный проект» – проектная документация, подлежащая разработке на основе Задания на проектирование и существующего Архитектурного проекта, прошедшего государственную экспертизу.</w:t>
            </w:r>
          </w:p>
        </w:tc>
      </w:tr>
      <w:tr w:rsidR="00BC6C6C" w:rsidRPr="00A9280C" w14:paraId="64577640" w14:textId="77777777" w:rsidTr="0035471A">
        <w:trPr>
          <w:jc w:val="center"/>
        </w:trPr>
        <w:tc>
          <w:tcPr>
            <w:tcW w:w="356" w:type="pct"/>
          </w:tcPr>
          <w:p w14:paraId="6457763D" w14:textId="067F1644"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5</w:t>
            </w:r>
            <w:r w:rsidRPr="00A9280C">
              <w:rPr>
                <w:b/>
                <w:bCs/>
                <w:sz w:val="22"/>
                <w:szCs w:val="22"/>
              </w:rPr>
              <w:t>.</w:t>
            </w:r>
          </w:p>
        </w:tc>
        <w:tc>
          <w:tcPr>
            <w:tcW w:w="980" w:type="pct"/>
          </w:tcPr>
          <w:p w14:paraId="6457763E"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sz w:val="22"/>
                <w:szCs w:val="22"/>
              </w:rPr>
              <w:t>Обстоятельства непреодолимой силы</w:t>
            </w:r>
          </w:p>
        </w:tc>
        <w:tc>
          <w:tcPr>
            <w:tcW w:w="3664" w:type="pct"/>
          </w:tcPr>
          <w:p w14:paraId="6457763F" w14:textId="77777777" w:rsidR="00BC6C6C" w:rsidRPr="00A9280C" w:rsidRDefault="002A45BC" w:rsidP="0035471A">
            <w:pPr>
              <w:widowControl w:val="0"/>
              <w:autoSpaceDE w:val="0"/>
              <w:autoSpaceDN w:val="0"/>
              <w:adjustRightInd w:val="0"/>
              <w:ind w:left="1" w:right="40" w:firstLine="405"/>
              <w:jc w:val="both"/>
              <w:rPr>
                <w:sz w:val="22"/>
                <w:szCs w:val="22"/>
                <w:lang w:eastAsia="zh-CN"/>
              </w:rPr>
            </w:pPr>
            <w:r w:rsidRPr="00A9280C">
              <w:rPr>
                <w:sz w:val="22"/>
                <w:szCs w:val="22"/>
              </w:rPr>
              <w:t>Термин «Обстоятельства непреодолимой силы» определен в Статье 16 (</w:t>
            </w:r>
            <w:r w:rsidRPr="00A9280C">
              <w:rPr>
                <w:i/>
                <w:iCs/>
                <w:sz w:val="22"/>
                <w:szCs w:val="22"/>
              </w:rPr>
              <w:t>Обстоятельства непреодолимой силы</w:t>
            </w:r>
            <w:r w:rsidRPr="00A9280C">
              <w:rPr>
                <w:i/>
                <w:sz w:val="22"/>
                <w:szCs w:val="22"/>
              </w:rPr>
              <w:t>).</w:t>
            </w:r>
          </w:p>
        </w:tc>
      </w:tr>
      <w:tr w:rsidR="00BC6C6C" w:rsidRPr="00A9280C" w14:paraId="64577644" w14:textId="77777777" w:rsidTr="0035471A">
        <w:trPr>
          <w:jc w:val="center"/>
        </w:trPr>
        <w:tc>
          <w:tcPr>
            <w:tcW w:w="356" w:type="pct"/>
          </w:tcPr>
          <w:p w14:paraId="64577641" w14:textId="31DAD282"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1.3</w:t>
            </w:r>
            <w:r w:rsidR="00263C19" w:rsidRPr="00A9280C">
              <w:rPr>
                <w:b/>
                <w:bCs/>
                <w:sz w:val="22"/>
                <w:szCs w:val="22"/>
              </w:rPr>
              <w:t>6</w:t>
            </w:r>
            <w:r w:rsidRPr="00A9280C">
              <w:rPr>
                <w:b/>
                <w:bCs/>
                <w:sz w:val="22"/>
                <w:szCs w:val="22"/>
              </w:rPr>
              <w:t>.</w:t>
            </w:r>
          </w:p>
        </w:tc>
        <w:tc>
          <w:tcPr>
            <w:tcW w:w="980" w:type="pct"/>
          </w:tcPr>
          <w:p w14:paraId="64577642"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sz w:val="22"/>
                <w:szCs w:val="22"/>
              </w:rPr>
              <w:t xml:space="preserve">Законодательство   </w:t>
            </w:r>
          </w:p>
        </w:tc>
        <w:tc>
          <w:tcPr>
            <w:tcW w:w="3664" w:type="pct"/>
          </w:tcPr>
          <w:p w14:paraId="64577643" w14:textId="34FA6C0D" w:rsidR="00BC6C6C" w:rsidRPr="00A9280C" w:rsidRDefault="002A45BC" w:rsidP="0035471A">
            <w:pPr>
              <w:widowControl w:val="0"/>
              <w:autoSpaceDE w:val="0"/>
              <w:autoSpaceDN w:val="0"/>
              <w:adjustRightInd w:val="0"/>
              <w:ind w:right="40" w:firstLine="405"/>
              <w:jc w:val="both"/>
              <w:rPr>
                <w:sz w:val="22"/>
                <w:szCs w:val="22"/>
                <w:lang w:eastAsia="zh-CN"/>
              </w:rPr>
            </w:pPr>
            <w:r w:rsidRPr="00A9280C">
              <w:rPr>
                <w:sz w:val="22"/>
                <w:szCs w:val="22"/>
              </w:rPr>
              <w:t>Термин «Законодательство» обозначает все национальное (или государственное) законодательств</w:t>
            </w:r>
            <w:r w:rsidR="008147E4" w:rsidRPr="00A9280C">
              <w:rPr>
                <w:sz w:val="22"/>
                <w:szCs w:val="22"/>
              </w:rPr>
              <w:t>о Республики Беларусь, включая П</w:t>
            </w:r>
            <w:r w:rsidRPr="00A9280C">
              <w:rPr>
                <w:sz w:val="22"/>
                <w:szCs w:val="22"/>
              </w:rPr>
              <w:t>остановления, указы и другие законодательные акты, иные нормативные правовые акты любого законно учрежденного органа государственной власти.</w:t>
            </w:r>
          </w:p>
        </w:tc>
      </w:tr>
      <w:tr w:rsidR="00BC6C6C" w:rsidRPr="00A9280C" w14:paraId="64577649" w14:textId="77777777" w:rsidTr="0035471A">
        <w:trPr>
          <w:jc w:val="center"/>
        </w:trPr>
        <w:tc>
          <w:tcPr>
            <w:tcW w:w="356" w:type="pct"/>
          </w:tcPr>
          <w:p w14:paraId="64577645" w14:textId="2344F55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1.</w:t>
            </w:r>
            <w:r w:rsidR="00263C19" w:rsidRPr="00A9280C">
              <w:rPr>
                <w:b/>
                <w:bCs/>
                <w:sz w:val="22"/>
                <w:szCs w:val="22"/>
              </w:rPr>
              <w:t>37</w:t>
            </w:r>
            <w:r w:rsidRPr="00A9280C">
              <w:rPr>
                <w:b/>
                <w:bCs/>
                <w:sz w:val="22"/>
                <w:szCs w:val="22"/>
              </w:rPr>
              <w:t>.</w:t>
            </w:r>
          </w:p>
        </w:tc>
        <w:tc>
          <w:tcPr>
            <w:tcW w:w="980" w:type="pct"/>
          </w:tcPr>
          <w:p w14:paraId="64577646"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 xml:space="preserve">Изменение  </w:t>
            </w:r>
          </w:p>
          <w:p w14:paraId="64577647"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48" w14:textId="77777777" w:rsidR="00BC6C6C" w:rsidRPr="00A9280C" w:rsidRDefault="002A45BC" w:rsidP="0035471A">
            <w:pPr>
              <w:widowControl w:val="0"/>
              <w:autoSpaceDE w:val="0"/>
              <w:autoSpaceDN w:val="0"/>
              <w:adjustRightInd w:val="0"/>
              <w:ind w:right="40" w:firstLine="405"/>
              <w:jc w:val="both"/>
              <w:rPr>
                <w:sz w:val="22"/>
                <w:szCs w:val="22"/>
              </w:rPr>
            </w:pPr>
            <w:r w:rsidRPr="00A9280C">
              <w:rPr>
                <w:sz w:val="22"/>
                <w:szCs w:val="22"/>
              </w:rPr>
              <w:t>Термин «Изменение» обозначает любое изменение в Контракте, которое согласовано в качестве Изменения в соответствии со Статьей 12 (</w:t>
            </w:r>
            <w:r w:rsidRPr="00A9280C">
              <w:rPr>
                <w:i/>
                <w:iCs/>
                <w:sz w:val="22"/>
                <w:szCs w:val="22"/>
              </w:rPr>
              <w:t>Изменения и корректировка</w:t>
            </w:r>
            <w:r w:rsidRPr="00A9280C">
              <w:rPr>
                <w:sz w:val="22"/>
                <w:szCs w:val="22"/>
              </w:rPr>
              <w:t>).</w:t>
            </w:r>
          </w:p>
        </w:tc>
      </w:tr>
      <w:tr w:rsidR="00BC6C6C" w:rsidRPr="00A9280C" w14:paraId="6457764D" w14:textId="77777777" w:rsidTr="0035471A">
        <w:trPr>
          <w:jc w:val="center"/>
        </w:trPr>
        <w:tc>
          <w:tcPr>
            <w:tcW w:w="356" w:type="pct"/>
          </w:tcPr>
          <w:p w14:paraId="6457764A" w14:textId="6E4AE26A" w:rsidR="00BC6C6C" w:rsidRPr="00A9280C" w:rsidRDefault="00263C19" w:rsidP="0035471A">
            <w:pPr>
              <w:widowControl w:val="0"/>
              <w:autoSpaceDE w:val="0"/>
              <w:autoSpaceDN w:val="0"/>
              <w:adjustRightInd w:val="0"/>
              <w:ind w:right="72"/>
              <w:rPr>
                <w:bCs/>
                <w:sz w:val="22"/>
                <w:szCs w:val="22"/>
              </w:rPr>
            </w:pPr>
            <w:r w:rsidRPr="00A9280C">
              <w:rPr>
                <w:b/>
                <w:bCs/>
                <w:sz w:val="22"/>
                <w:szCs w:val="22"/>
              </w:rPr>
              <w:t>1.38</w:t>
            </w:r>
            <w:r w:rsidR="002A45BC" w:rsidRPr="00A9280C">
              <w:rPr>
                <w:b/>
                <w:bCs/>
                <w:sz w:val="22"/>
                <w:szCs w:val="22"/>
              </w:rPr>
              <w:t>.</w:t>
            </w:r>
          </w:p>
        </w:tc>
        <w:tc>
          <w:tcPr>
            <w:tcW w:w="980" w:type="pct"/>
          </w:tcPr>
          <w:p w14:paraId="6457764B" w14:textId="77777777" w:rsidR="00BC6C6C" w:rsidRPr="00A9280C" w:rsidRDefault="002A45BC" w:rsidP="0035471A">
            <w:pPr>
              <w:widowControl w:val="0"/>
              <w:autoSpaceDE w:val="0"/>
              <w:autoSpaceDN w:val="0"/>
              <w:adjustRightInd w:val="0"/>
              <w:rPr>
                <w:b/>
                <w:sz w:val="22"/>
                <w:szCs w:val="22"/>
              </w:rPr>
            </w:pPr>
            <w:r w:rsidRPr="00A9280C">
              <w:rPr>
                <w:b/>
                <w:sz w:val="22"/>
                <w:szCs w:val="22"/>
              </w:rPr>
              <w:t>Работы</w:t>
            </w:r>
          </w:p>
        </w:tc>
        <w:tc>
          <w:tcPr>
            <w:tcW w:w="3664" w:type="pct"/>
          </w:tcPr>
          <w:p w14:paraId="6457764C" w14:textId="68321DCE" w:rsidR="00BC6C6C" w:rsidRPr="00A9280C" w:rsidRDefault="00A2020C" w:rsidP="0035471A">
            <w:pPr>
              <w:widowControl w:val="0"/>
              <w:autoSpaceDE w:val="0"/>
              <w:autoSpaceDN w:val="0"/>
              <w:adjustRightInd w:val="0"/>
              <w:ind w:firstLine="405"/>
              <w:jc w:val="both"/>
              <w:rPr>
                <w:sz w:val="22"/>
                <w:szCs w:val="22"/>
              </w:rPr>
            </w:pPr>
            <w:r w:rsidRPr="00A9280C">
              <w:rPr>
                <w:sz w:val="22"/>
                <w:szCs w:val="22"/>
              </w:rPr>
              <w:t>Термин «Р</w:t>
            </w:r>
            <w:r w:rsidR="002A45BC" w:rsidRPr="00A9280C">
              <w:rPr>
                <w:sz w:val="22"/>
                <w:szCs w:val="22"/>
              </w:rPr>
              <w:t>аботы» по тексту Контракта обозначает как выполнение работ, так и оказание услуг, необх</w:t>
            </w:r>
            <w:r w:rsidR="00AD2795" w:rsidRPr="00A9280C">
              <w:rPr>
                <w:sz w:val="22"/>
                <w:szCs w:val="22"/>
              </w:rPr>
              <w:t>одимых для исполнения Контракта</w:t>
            </w:r>
            <w:r w:rsidR="002A45BC" w:rsidRPr="00A9280C">
              <w:rPr>
                <w:sz w:val="22"/>
                <w:szCs w:val="22"/>
              </w:rPr>
              <w:t>.</w:t>
            </w:r>
          </w:p>
        </w:tc>
      </w:tr>
      <w:tr w:rsidR="00BC6C6C" w:rsidRPr="00A9280C" w14:paraId="64577653" w14:textId="77777777" w:rsidTr="0035471A">
        <w:trPr>
          <w:jc w:val="center"/>
        </w:trPr>
        <w:tc>
          <w:tcPr>
            <w:tcW w:w="356" w:type="pct"/>
          </w:tcPr>
          <w:p w14:paraId="6457764E" w14:textId="2FB17E7E" w:rsidR="00BC6C6C" w:rsidRPr="00A9280C" w:rsidRDefault="00263C19" w:rsidP="0035471A">
            <w:pPr>
              <w:widowControl w:val="0"/>
              <w:autoSpaceDE w:val="0"/>
              <w:autoSpaceDN w:val="0"/>
              <w:adjustRightInd w:val="0"/>
              <w:ind w:right="72"/>
              <w:rPr>
                <w:b/>
                <w:bCs/>
                <w:sz w:val="22"/>
                <w:szCs w:val="22"/>
              </w:rPr>
            </w:pPr>
            <w:r w:rsidRPr="00A9280C">
              <w:rPr>
                <w:b/>
                <w:bCs/>
                <w:sz w:val="22"/>
                <w:szCs w:val="22"/>
              </w:rPr>
              <w:t>1.39</w:t>
            </w:r>
            <w:r w:rsidR="002A45BC" w:rsidRPr="00A9280C">
              <w:rPr>
                <w:b/>
                <w:bCs/>
                <w:sz w:val="22"/>
                <w:szCs w:val="22"/>
              </w:rPr>
              <w:t>.</w:t>
            </w:r>
          </w:p>
        </w:tc>
        <w:tc>
          <w:tcPr>
            <w:tcW w:w="980" w:type="pct"/>
          </w:tcPr>
          <w:p w14:paraId="6457764F" w14:textId="77777777" w:rsidR="00BC6C6C" w:rsidRPr="00A9280C" w:rsidRDefault="002A45BC" w:rsidP="0035471A">
            <w:pPr>
              <w:widowControl w:val="0"/>
              <w:autoSpaceDE w:val="0"/>
              <w:autoSpaceDN w:val="0"/>
              <w:adjustRightInd w:val="0"/>
              <w:rPr>
                <w:b/>
                <w:sz w:val="22"/>
                <w:szCs w:val="22"/>
              </w:rPr>
            </w:pPr>
            <w:r w:rsidRPr="00A9280C">
              <w:rPr>
                <w:b/>
                <w:sz w:val="22"/>
                <w:szCs w:val="22"/>
              </w:rPr>
              <w:t>Дефектный акт.</w:t>
            </w:r>
          </w:p>
          <w:p w14:paraId="64577650" w14:textId="77777777" w:rsidR="00BC6C6C" w:rsidRPr="00A9280C" w:rsidRDefault="002A45BC" w:rsidP="0035471A">
            <w:pPr>
              <w:widowControl w:val="0"/>
              <w:autoSpaceDE w:val="0"/>
              <w:autoSpaceDN w:val="0"/>
              <w:adjustRightInd w:val="0"/>
              <w:rPr>
                <w:b/>
                <w:sz w:val="22"/>
                <w:szCs w:val="22"/>
              </w:rPr>
            </w:pPr>
            <w:r w:rsidRPr="00A9280C">
              <w:rPr>
                <w:b/>
                <w:sz w:val="22"/>
                <w:szCs w:val="22"/>
              </w:rPr>
              <w:t>Акт о браке.</w:t>
            </w:r>
          </w:p>
        </w:tc>
        <w:tc>
          <w:tcPr>
            <w:tcW w:w="3664" w:type="pct"/>
          </w:tcPr>
          <w:p w14:paraId="016DB9A0" w14:textId="6BE89829" w:rsidR="00E078AD" w:rsidRPr="00A9280C" w:rsidRDefault="00E078AD" w:rsidP="0035471A">
            <w:pPr>
              <w:widowControl w:val="0"/>
              <w:autoSpaceDE w:val="0"/>
              <w:autoSpaceDN w:val="0"/>
              <w:adjustRightInd w:val="0"/>
              <w:ind w:firstLine="405"/>
              <w:jc w:val="both"/>
              <w:rPr>
                <w:sz w:val="22"/>
                <w:szCs w:val="22"/>
              </w:rPr>
            </w:pPr>
            <w:r w:rsidRPr="00A9280C">
              <w:rPr>
                <w:sz w:val="22"/>
                <w:szCs w:val="22"/>
              </w:rPr>
              <w:t>Дефектный акт –</w:t>
            </w:r>
            <w:r w:rsidR="009B5AA7" w:rsidRPr="00A9280C">
              <w:rPr>
                <w:sz w:val="22"/>
                <w:szCs w:val="22"/>
              </w:rPr>
              <w:t xml:space="preserve"> </w:t>
            </w:r>
            <w:r w:rsidR="00C514E5" w:rsidRPr="00A9280C">
              <w:rPr>
                <w:sz w:val="22"/>
                <w:szCs w:val="22"/>
              </w:rPr>
              <w:t>акт на гарантийный ремонт</w:t>
            </w:r>
            <w:r w:rsidRPr="00A9280C">
              <w:rPr>
                <w:sz w:val="22"/>
                <w:szCs w:val="22"/>
              </w:rPr>
              <w:t>, составленн</w:t>
            </w:r>
            <w:r w:rsidR="008147E4" w:rsidRPr="00A9280C">
              <w:rPr>
                <w:sz w:val="22"/>
                <w:szCs w:val="22"/>
              </w:rPr>
              <w:t>ый по форме С-23, утвержденной П</w:t>
            </w:r>
            <w:r w:rsidRPr="00A9280C">
              <w:rPr>
                <w:sz w:val="22"/>
                <w:szCs w:val="22"/>
              </w:rPr>
              <w:t>остановлением Министерства архитектуры и строительства Республики Беларусь от 17.10.2011 №48</w:t>
            </w:r>
            <w:r w:rsidR="00AD2795" w:rsidRPr="00A9280C">
              <w:rPr>
                <w:sz w:val="22"/>
                <w:szCs w:val="22"/>
              </w:rPr>
              <w:t xml:space="preserve"> </w:t>
            </w:r>
            <w:r w:rsidR="00F27431" w:rsidRPr="00A9280C">
              <w:rPr>
                <w:i/>
                <w:sz w:val="22"/>
                <w:szCs w:val="22"/>
              </w:rPr>
              <w:t>(Об установлении форм документов и утверждении Инструкции о порядке заполнения и применения дефектного акта на гарантийный ремонт)</w:t>
            </w:r>
            <w:r w:rsidRPr="00A9280C">
              <w:rPr>
                <w:sz w:val="22"/>
                <w:szCs w:val="22"/>
              </w:rPr>
              <w:t>.</w:t>
            </w:r>
          </w:p>
          <w:p w14:paraId="64577652" w14:textId="19E4DA8D" w:rsidR="00BC6C6C" w:rsidRPr="00A9280C" w:rsidRDefault="00E078AD" w:rsidP="009254FD">
            <w:pPr>
              <w:widowControl w:val="0"/>
              <w:autoSpaceDE w:val="0"/>
              <w:autoSpaceDN w:val="0"/>
              <w:adjustRightInd w:val="0"/>
              <w:ind w:firstLine="405"/>
              <w:jc w:val="both"/>
              <w:rPr>
                <w:sz w:val="22"/>
                <w:szCs w:val="22"/>
              </w:rPr>
            </w:pPr>
            <w:r w:rsidRPr="00A9280C">
              <w:rPr>
                <w:sz w:val="22"/>
                <w:szCs w:val="22"/>
              </w:rPr>
              <w:t>Акт о браке – акт, составленный</w:t>
            </w:r>
            <w:r w:rsidR="008147E4" w:rsidRPr="00A9280C">
              <w:rPr>
                <w:sz w:val="22"/>
                <w:szCs w:val="22"/>
              </w:rPr>
              <w:t xml:space="preserve"> по форме С-11, утвержденной П</w:t>
            </w:r>
            <w:r w:rsidRPr="00A9280C">
              <w:rPr>
                <w:sz w:val="22"/>
                <w:szCs w:val="22"/>
              </w:rPr>
              <w:t>остановлением Министерства архитектуры и строительства Республики Беларусь от 25.01.2013 №3</w:t>
            </w:r>
            <w:r w:rsidR="00AD2795" w:rsidRPr="00A9280C">
              <w:rPr>
                <w:sz w:val="22"/>
                <w:szCs w:val="22"/>
              </w:rPr>
              <w:t xml:space="preserve"> </w:t>
            </w:r>
            <w:r w:rsidR="00F27431" w:rsidRPr="00A9280C">
              <w:rPr>
                <w:i/>
                <w:sz w:val="22"/>
                <w:szCs w:val="22"/>
              </w:rPr>
              <w:t>(О примерных формах учетных документов в строительстве</w:t>
            </w:r>
            <w:r w:rsidR="00AD2795" w:rsidRPr="00A9280C">
              <w:rPr>
                <w:i/>
                <w:sz w:val="22"/>
                <w:szCs w:val="22"/>
              </w:rPr>
              <w:t>)</w:t>
            </w:r>
            <w:r w:rsidRPr="00A9280C">
              <w:rPr>
                <w:i/>
                <w:sz w:val="22"/>
                <w:szCs w:val="22"/>
              </w:rPr>
              <w:t>,</w:t>
            </w:r>
            <w:r w:rsidRPr="00A9280C">
              <w:rPr>
                <w:sz w:val="22"/>
                <w:szCs w:val="22"/>
              </w:rPr>
              <w:t xml:space="preserve"> свидетельствующий о выявлении в процессе </w:t>
            </w:r>
            <w:r w:rsidR="009254FD" w:rsidRPr="00A9280C">
              <w:rPr>
                <w:sz w:val="22"/>
                <w:szCs w:val="22"/>
              </w:rPr>
              <w:t xml:space="preserve">выполнения </w:t>
            </w:r>
            <w:r w:rsidRPr="00A9280C">
              <w:rPr>
                <w:sz w:val="22"/>
                <w:szCs w:val="22"/>
              </w:rPr>
              <w:t>работ ненадлежащего качества.</w:t>
            </w:r>
          </w:p>
        </w:tc>
      </w:tr>
      <w:tr w:rsidR="00BC6C6C" w:rsidRPr="00A9280C" w14:paraId="64577657" w14:textId="77777777" w:rsidTr="0035471A">
        <w:trPr>
          <w:jc w:val="center"/>
        </w:trPr>
        <w:tc>
          <w:tcPr>
            <w:tcW w:w="356" w:type="pct"/>
          </w:tcPr>
          <w:p w14:paraId="64577654" w14:textId="27E0CBF4" w:rsidR="00BC6C6C" w:rsidRPr="00A9280C" w:rsidRDefault="002A45BC" w:rsidP="0035471A">
            <w:pPr>
              <w:widowControl w:val="0"/>
              <w:autoSpaceDE w:val="0"/>
              <w:autoSpaceDN w:val="0"/>
              <w:adjustRightInd w:val="0"/>
              <w:ind w:right="72"/>
              <w:rPr>
                <w:b/>
                <w:bCs/>
                <w:sz w:val="22"/>
                <w:szCs w:val="22"/>
              </w:rPr>
            </w:pPr>
            <w:r w:rsidRPr="00A9280C">
              <w:rPr>
                <w:b/>
                <w:bCs/>
                <w:sz w:val="22"/>
                <w:szCs w:val="22"/>
              </w:rPr>
              <w:t>1.4</w:t>
            </w:r>
            <w:r w:rsidR="00263C19" w:rsidRPr="00A9280C">
              <w:rPr>
                <w:b/>
                <w:bCs/>
                <w:sz w:val="22"/>
                <w:szCs w:val="22"/>
              </w:rPr>
              <w:t>0</w:t>
            </w:r>
            <w:r w:rsidRPr="00A9280C">
              <w:rPr>
                <w:b/>
                <w:bCs/>
                <w:sz w:val="22"/>
                <w:szCs w:val="22"/>
              </w:rPr>
              <w:t>.</w:t>
            </w:r>
          </w:p>
        </w:tc>
        <w:tc>
          <w:tcPr>
            <w:tcW w:w="980" w:type="pct"/>
          </w:tcPr>
          <w:p w14:paraId="64577655" w14:textId="77777777" w:rsidR="00BC6C6C" w:rsidRPr="00A9280C" w:rsidRDefault="002A45BC" w:rsidP="0035471A">
            <w:pPr>
              <w:widowControl w:val="0"/>
              <w:autoSpaceDE w:val="0"/>
              <w:autoSpaceDN w:val="0"/>
              <w:adjustRightInd w:val="0"/>
              <w:rPr>
                <w:b/>
                <w:sz w:val="22"/>
                <w:szCs w:val="22"/>
              </w:rPr>
            </w:pPr>
            <w:proofErr w:type="spellStart"/>
            <w:r w:rsidRPr="00A9280C">
              <w:rPr>
                <w:b/>
                <w:sz w:val="22"/>
                <w:szCs w:val="22"/>
              </w:rPr>
              <w:t>Эксплуатацион</w:t>
            </w:r>
            <w:proofErr w:type="spellEnd"/>
            <w:r w:rsidRPr="00A9280C">
              <w:rPr>
                <w:b/>
                <w:sz w:val="22"/>
                <w:szCs w:val="22"/>
              </w:rPr>
              <w:t>-ная документация</w:t>
            </w:r>
          </w:p>
        </w:tc>
        <w:tc>
          <w:tcPr>
            <w:tcW w:w="3664" w:type="pct"/>
          </w:tcPr>
          <w:p w14:paraId="64577656" w14:textId="1F87A402"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 xml:space="preserve">В состав эксплуатационной документации должны входить документация в соответствии с </w:t>
            </w:r>
            <w:r w:rsidR="008167E3" w:rsidRPr="00A9280C">
              <w:rPr>
                <w:sz w:val="22"/>
                <w:szCs w:val="22"/>
              </w:rPr>
              <w:t xml:space="preserve">техническими нормативными правовыми актами (далее – </w:t>
            </w:r>
            <w:r w:rsidRPr="00A9280C">
              <w:rPr>
                <w:sz w:val="22"/>
                <w:szCs w:val="22"/>
              </w:rPr>
              <w:t>ТНПА</w:t>
            </w:r>
            <w:r w:rsidR="008167E3" w:rsidRPr="00A9280C">
              <w:rPr>
                <w:sz w:val="22"/>
                <w:szCs w:val="22"/>
              </w:rPr>
              <w:t>)</w:t>
            </w:r>
            <w:r w:rsidRPr="00A9280C">
              <w:rPr>
                <w:sz w:val="22"/>
                <w:szCs w:val="22"/>
              </w:rPr>
              <w:t>, действующими в Республике Беларусь.</w:t>
            </w:r>
          </w:p>
        </w:tc>
      </w:tr>
      <w:tr w:rsidR="00BC6C6C" w:rsidRPr="00A9280C" w14:paraId="20B6C487" w14:textId="77777777" w:rsidTr="0035471A">
        <w:trPr>
          <w:jc w:val="center"/>
        </w:trPr>
        <w:tc>
          <w:tcPr>
            <w:tcW w:w="356" w:type="pct"/>
          </w:tcPr>
          <w:p w14:paraId="3A752ACE" w14:textId="091988CB" w:rsidR="00BC6C6C" w:rsidRPr="00A9280C" w:rsidRDefault="002A45BC" w:rsidP="0035471A">
            <w:pPr>
              <w:widowControl w:val="0"/>
              <w:autoSpaceDE w:val="0"/>
              <w:autoSpaceDN w:val="0"/>
              <w:adjustRightInd w:val="0"/>
              <w:ind w:right="72"/>
              <w:rPr>
                <w:b/>
                <w:bCs/>
                <w:sz w:val="22"/>
                <w:szCs w:val="22"/>
              </w:rPr>
            </w:pPr>
            <w:r w:rsidRPr="00A9280C">
              <w:rPr>
                <w:b/>
                <w:bCs/>
                <w:sz w:val="22"/>
                <w:szCs w:val="22"/>
              </w:rPr>
              <w:t>1.4</w:t>
            </w:r>
            <w:r w:rsidR="00263C19" w:rsidRPr="00A9280C">
              <w:rPr>
                <w:b/>
                <w:bCs/>
                <w:sz w:val="22"/>
                <w:szCs w:val="22"/>
              </w:rPr>
              <w:t>1</w:t>
            </w:r>
            <w:r w:rsidRPr="00A9280C">
              <w:rPr>
                <w:b/>
                <w:bCs/>
                <w:sz w:val="22"/>
                <w:szCs w:val="22"/>
              </w:rPr>
              <w:t>.</w:t>
            </w:r>
          </w:p>
        </w:tc>
        <w:tc>
          <w:tcPr>
            <w:tcW w:w="980" w:type="pct"/>
          </w:tcPr>
          <w:p w14:paraId="3BF7F369" w14:textId="77777777" w:rsidR="00BC6C6C" w:rsidRPr="00A9280C" w:rsidRDefault="002A45BC" w:rsidP="0035471A">
            <w:pPr>
              <w:widowControl w:val="0"/>
              <w:autoSpaceDE w:val="0"/>
              <w:autoSpaceDN w:val="0"/>
              <w:adjustRightInd w:val="0"/>
              <w:rPr>
                <w:b/>
                <w:sz w:val="22"/>
                <w:szCs w:val="22"/>
              </w:rPr>
            </w:pPr>
            <w:r w:rsidRPr="00A9280C">
              <w:rPr>
                <w:b/>
                <w:bCs/>
                <w:sz w:val="22"/>
                <w:szCs w:val="22"/>
              </w:rPr>
              <w:t>Исполнительная документация</w:t>
            </w:r>
          </w:p>
        </w:tc>
        <w:tc>
          <w:tcPr>
            <w:tcW w:w="3664" w:type="pct"/>
          </w:tcPr>
          <w:p w14:paraId="3241C887" w14:textId="60F2C08C"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Совокупность документов, предусмотренных НПА Республики Беларусь (в том числе ТНПА), отражающих и фиксирующ</w:t>
            </w:r>
            <w:r w:rsidR="000E23EF" w:rsidRPr="00A9280C">
              <w:rPr>
                <w:sz w:val="22"/>
                <w:szCs w:val="22"/>
              </w:rPr>
              <w:t>их процесс выполнения работ</w:t>
            </w:r>
            <w:r w:rsidRPr="00A9280C">
              <w:rPr>
                <w:sz w:val="22"/>
                <w:szCs w:val="22"/>
              </w:rPr>
              <w:t>, в том числе комплект рабочих черте</w:t>
            </w:r>
            <w:r w:rsidR="00AD2795" w:rsidRPr="00A9280C">
              <w:rPr>
                <w:sz w:val="22"/>
                <w:szCs w:val="22"/>
              </w:rPr>
              <w:t>жей на выполнение работ</w:t>
            </w:r>
            <w:r w:rsidRPr="00A9280C">
              <w:rPr>
                <w:sz w:val="22"/>
                <w:szCs w:val="22"/>
              </w:rPr>
              <w:t xml:space="preserve"> с подписями о соответствии фактически выполненных работ этим чертежам или внесенным в них по согласованию с заказчиком изменениями; сертификаты, технические паспорта и другие документы, удостоверяющие качество выполненных </w:t>
            </w:r>
            <w:r w:rsidR="00E0386E" w:rsidRPr="00A9280C">
              <w:rPr>
                <w:sz w:val="22"/>
                <w:szCs w:val="22"/>
              </w:rPr>
              <w:t>работ, использованных материальных ресурсов</w:t>
            </w:r>
            <w:r w:rsidRPr="00A9280C">
              <w:rPr>
                <w:sz w:val="22"/>
                <w:szCs w:val="22"/>
              </w:rPr>
              <w:t>, оборудования; акты освидетельствования скрытых работ; акты промежуточной приемки отдельных ответственных конструкций; журналы производства работ и другая документация</w:t>
            </w:r>
            <w:r w:rsidR="00C514E5" w:rsidRPr="00A9280C">
              <w:rPr>
                <w:sz w:val="22"/>
                <w:szCs w:val="22"/>
              </w:rPr>
              <w:t>, состав и содержание которой определены в соответствии с законодательством.</w:t>
            </w:r>
          </w:p>
        </w:tc>
      </w:tr>
      <w:tr w:rsidR="00BC6C6C" w:rsidRPr="00A9280C" w14:paraId="6457765B" w14:textId="77777777" w:rsidTr="0035471A">
        <w:trPr>
          <w:jc w:val="center"/>
        </w:trPr>
        <w:tc>
          <w:tcPr>
            <w:tcW w:w="356" w:type="pct"/>
          </w:tcPr>
          <w:p w14:paraId="64577658" w14:textId="593A4B71" w:rsidR="00BC6C6C" w:rsidRPr="00A9280C" w:rsidRDefault="002A45BC" w:rsidP="0035471A">
            <w:pPr>
              <w:widowControl w:val="0"/>
              <w:autoSpaceDE w:val="0"/>
              <w:autoSpaceDN w:val="0"/>
              <w:adjustRightInd w:val="0"/>
              <w:ind w:right="72"/>
              <w:rPr>
                <w:b/>
                <w:bCs/>
                <w:sz w:val="22"/>
                <w:szCs w:val="22"/>
              </w:rPr>
            </w:pPr>
            <w:r w:rsidRPr="00A9280C">
              <w:rPr>
                <w:b/>
                <w:bCs/>
                <w:sz w:val="22"/>
                <w:szCs w:val="22"/>
              </w:rPr>
              <w:t>1.4</w:t>
            </w:r>
            <w:r w:rsidR="00263C19" w:rsidRPr="00A9280C">
              <w:rPr>
                <w:b/>
                <w:bCs/>
                <w:sz w:val="22"/>
                <w:szCs w:val="22"/>
              </w:rPr>
              <w:t>2</w:t>
            </w:r>
            <w:r w:rsidRPr="00A9280C">
              <w:rPr>
                <w:b/>
                <w:bCs/>
                <w:sz w:val="22"/>
                <w:szCs w:val="22"/>
              </w:rPr>
              <w:t>.</w:t>
            </w:r>
          </w:p>
        </w:tc>
        <w:tc>
          <w:tcPr>
            <w:tcW w:w="980" w:type="pct"/>
          </w:tcPr>
          <w:p w14:paraId="64577659" w14:textId="356367DB" w:rsidR="00BC6C6C" w:rsidRPr="00A9280C" w:rsidRDefault="002A45BC" w:rsidP="0035471A">
            <w:pPr>
              <w:widowControl w:val="0"/>
              <w:autoSpaceDE w:val="0"/>
              <w:autoSpaceDN w:val="0"/>
              <w:adjustRightInd w:val="0"/>
              <w:rPr>
                <w:b/>
                <w:sz w:val="22"/>
                <w:szCs w:val="22"/>
              </w:rPr>
            </w:pPr>
            <w:r w:rsidRPr="00A9280C">
              <w:rPr>
                <w:b/>
                <w:sz w:val="22"/>
                <w:szCs w:val="22"/>
              </w:rPr>
              <w:t xml:space="preserve">Техническое обслуживание в гарантийный </w:t>
            </w:r>
            <w:r w:rsidR="00F10BCE" w:rsidRPr="00A9280C">
              <w:rPr>
                <w:b/>
                <w:sz w:val="22"/>
                <w:szCs w:val="22"/>
              </w:rPr>
              <w:t>срок</w:t>
            </w:r>
          </w:p>
        </w:tc>
        <w:tc>
          <w:tcPr>
            <w:tcW w:w="3664" w:type="pct"/>
          </w:tcPr>
          <w:p w14:paraId="6457765A" w14:textId="45B4AF0A" w:rsidR="00BC6C6C" w:rsidRPr="00A9280C" w:rsidRDefault="002A45BC" w:rsidP="0035471A">
            <w:pPr>
              <w:widowControl w:val="0"/>
              <w:autoSpaceDE w:val="0"/>
              <w:autoSpaceDN w:val="0"/>
              <w:adjustRightInd w:val="0"/>
              <w:ind w:firstLine="410"/>
              <w:jc w:val="both"/>
              <w:rPr>
                <w:sz w:val="22"/>
                <w:szCs w:val="22"/>
              </w:rPr>
            </w:pPr>
            <w:r w:rsidRPr="00A9280C">
              <w:rPr>
                <w:iCs/>
                <w:sz w:val="22"/>
                <w:szCs w:val="22"/>
              </w:rPr>
              <w:t xml:space="preserve">Термин «Техническое обслуживание в гарантийный </w:t>
            </w:r>
            <w:r w:rsidR="00F10BCE" w:rsidRPr="00A9280C">
              <w:rPr>
                <w:iCs/>
                <w:sz w:val="22"/>
                <w:szCs w:val="22"/>
              </w:rPr>
              <w:t>срок</w:t>
            </w:r>
            <w:r w:rsidRPr="00A9280C">
              <w:rPr>
                <w:iCs/>
                <w:sz w:val="22"/>
                <w:szCs w:val="22"/>
              </w:rPr>
              <w:t>» означает безвозмездное устранение недостатков</w:t>
            </w:r>
            <w:r w:rsidR="000F1A9E" w:rsidRPr="00A9280C">
              <w:rPr>
                <w:iCs/>
                <w:sz w:val="22"/>
                <w:szCs w:val="22"/>
              </w:rPr>
              <w:t>, выполненных Субподрядчиком работ</w:t>
            </w:r>
            <w:r w:rsidRPr="00A9280C">
              <w:rPr>
                <w:iCs/>
                <w:sz w:val="22"/>
                <w:szCs w:val="22"/>
              </w:rPr>
              <w:t xml:space="preserve">, выявленных на объекте в течение гарантийного </w:t>
            </w:r>
            <w:r w:rsidR="00F10BCE" w:rsidRPr="00A9280C">
              <w:rPr>
                <w:iCs/>
                <w:sz w:val="22"/>
                <w:szCs w:val="22"/>
              </w:rPr>
              <w:t>срок</w:t>
            </w:r>
            <w:r w:rsidRPr="00A9280C">
              <w:rPr>
                <w:iCs/>
                <w:sz w:val="22"/>
                <w:szCs w:val="22"/>
              </w:rPr>
              <w:t>а.</w:t>
            </w:r>
          </w:p>
        </w:tc>
      </w:tr>
      <w:tr w:rsidR="00BC6C6C" w:rsidRPr="00A9280C" w14:paraId="6457765D" w14:textId="77777777" w:rsidTr="0035471A">
        <w:trPr>
          <w:cantSplit/>
          <w:trHeight w:val="214"/>
          <w:jc w:val="center"/>
        </w:trPr>
        <w:tc>
          <w:tcPr>
            <w:tcW w:w="5000" w:type="pct"/>
            <w:gridSpan w:val="3"/>
          </w:tcPr>
          <w:p w14:paraId="6457765C" w14:textId="77777777" w:rsidR="00BC6C6C" w:rsidRPr="00A9280C" w:rsidRDefault="002A45BC" w:rsidP="0035471A">
            <w:pPr>
              <w:widowControl w:val="0"/>
              <w:autoSpaceDE w:val="0"/>
              <w:autoSpaceDN w:val="0"/>
              <w:adjustRightInd w:val="0"/>
              <w:ind w:right="-108" w:firstLine="688"/>
              <w:jc w:val="center"/>
              <w:rPr>
                <w:b/>
                <w:sz w:val="22"/>
                <w:szCs w:val="22"/>
                <w:lang w:eastAsia="zh-CN"/>
              </w:rPr>
            </w:pPr>
            <w:r w:rsidRPr="00A9280C">
              <w:rPr>
                <w:b/>
                <w:sz w:val="22"/>
                <w:szCs w:val="22"/>
              </w:rPr>
              <w:t>2. Общие положения</w:t>
            </w:r>
          </w:p>
        </w:tc>
      </w:tr>
      <w:tr w:rsidR="00BC6C6C" w:rsidRPr="00A9280C" w14:paraId="6457766A" w14:textId="77777777" w:rsidTr="0035471A">
        <w:trPr>
          <w:jc w:val="center"/>
        </w:trPr>
        <w:tc>
          <w:tcPr>
            <w:tcW w:w="356" w:type="pct"/>
          </w:tcPr>
          <w:p w14:paraId="6457765E"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2.1.</w:t>
            </w:r>
          </w:p>
        </w:tc>
        <w:tc>
          <w:tcPr>
            <w:tcW w:w="980" w:type="pct"/>
          </w:tcPr>
          <w:p w14:paraId="6457765F" w14:textId="77777777" w:rsidR="00BC6C6C" w:rsidRPr="00A9280C" w:rsidRDefault="002A45BC" w:rsidP="0035471A">
            <w:pPr>
              <w:widowControl w:val="0"/>
              <w:tabs>
                <w:tab w:val="left" w:pos="2052"/>
              </w:tabs>
              <w:autoSpaceDE w:val="0"/>
              <w:autoSpaceDN w:val="0"/>
              <w:adjustRightInd w:val="0"/>
              <w:ind w:right="-108"/>
              <w:rPr>
                <w:b/>
                <w:bCs/>
                <w:sz w:val="22"/>
                <w:szCs w:val="22"/>
                <w:lang w:eastAsia="zh-CN"/>
              </w:rPr>
            </w:pPr>
            <w:r w:rsidRPr="00A9280C">
              <w:rPr>
                <w:b/>
                <w:bCs/>
                <w:sz w:val="22"/>
                <w:szCs w:val="22"/>
              </w:rPr>
              <w:t>Интерпретация</w:t>
            </w:r>
          </w:p>
        </w:tc>
        <w:tc>
          <w:tcPr>
            <w:tcW w:w="3664" w:type="pct"/>
          </w:tcPr>
          <w:p w14:paraId="64577660"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В Контракте, за исключением случаев, когда по контексту требуется иное</w:t>
            </w:r>
            <w:r w:rsidRPr="00A9280C">
              <w:rPr>
                <w:sz w:val="22"/>
                <w:szCs w:val="22"/>
                <w:lang w:eastAsia="zh-CN"/>
              </w:rPr>
              <w:t>,</w:t>
            </w:r>
          </w:p>
          <w:p w14:paraId="64577661"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(а) слова, используемые в одном из родов, включают и другие роды</w:t>
            </w:r>
          </w:p>
          <w:p w14:paraId="64577662"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w:t>
            </w:r>
            <w:r w:rsidRPr="00A9280C">
              <w:rPr>
                <w:sz w:val="22"/>
                <w:szCs w:val="22"/>
                <w:lang w:val="en-US"/>
              </w:rPr>
              <w:t>b</w:t>
            </w:r>
            <w:r w:rsidRPr="00A9280C">
              <w:rPr>
                <w:sz w:val="22"/>
                <w:szCs w:val="22"/>
              </w:rPr>
              <w:t xml:space="preserve">) слова, используемые в единственном числе, также обозначают множественное число и наоборот, в зависимости от контекста </w:t>
            </w:r>
          </w:p>
          <w:p w14:paraId="64577663" w14:textId="1283C7CF"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w:t>
            </w:r>
            <w:r w:rsidRPr="00A9280C">
              <w:rPr>
                <w:sz w:val="22"/>
                <w:szCs w:val="22"/>
                <w:lang w:val="en-US"/>
              </w:rPr>
              <w:t>c</w:t>
            </w:r>
            <w:r w:rsidRPr="00A9280C">
              <w:rPr>
                <w:sz w:val="22"/>
                <w:szCs w:val="22"/>
              </w:rPr>
              <w:t>) положения статей, включающие слово «согласовать», «согласовано» или «соглашение» требуют, чтобы такое соглашение было оформлено в письменной форме;</w:t>
            </w:r>
          </w:p>
          <w:p w14:paraId="64577664"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w:t>
            </w:r>
            <w:r w:rsidRPr="00A9280C">
              <w:rPr>
                <w:sz w:val="22"/>
                <w:szCs w:val="22"/>
                <w:lang w:val="en-US"/>
              </w:rPr>
              <w:t>d</w:t>
            </w:r>
            <w:r w:rsidRPr="00A9280C">
              <w:rPr>
                <w:sz w:val="22"/>
                <w:szCs w:val="22"/>
              </w:rPr>
              <w:t>)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64577665" w14:textId="1B86DABB" w:rsidR="00BC6C6C" w:rsidRPr="00A9280C" w:rsidRDefault="002A45BC" w:rsidP="0035471A">
            <w:pPr>
              <w:widowControl w:val="0"/>
              <w:autoSpaceDE w:val="0"/>
              <w:autoSpaceDN w:val="0"/>
              <w:adjustRightInd w:val="0"/>
              <w:ind w:right="42" w:firstLine="410"/>
              <w:jc w:val="both"/>
              <w:rPr>
                <w:sz w:val="22"/>
                <w:szCs w:val="22"/>
              </w:rPr>
            </w:pPr>
            <w:r w:rsidRPr="00A9280C">
              <w:rPr>
                <w:sz w:val="22"/>
                <w:szCs w:val="22"/>
              </w:rPr>
              <w:t xml:space="preserve">Заголовки и сноски на полях </w:t>
            </w:r>
            <w:r w:rsidR="00E078AD" w:rsidRPr="00A9280C">
              <w:rPr>
                <w:sz w:val="22"/>
                <w:szCs w:val="22"/>
              </w:rPr>
              <w:t>указаны в Контракте для удобства</w:t>
            </w:r>
            <w:r w:rsidRPr="00A9280C">
              <w:rPr>
                <w:sz w:val="22"/>
                <w:szCs w:val="22"/>
              </w:rPr>
              <w:t xml:space="preserve"> и не должны учитываться при </w:t>
            </w:r>
            <w:r w:rsidR="00E078AD" w:rsidRPr="00A9280C">
              <w:rPr>
                <w:sz w:val="22"/>
                <w:szCs w:val="22"/>
              </w:rPr>
              <w:t>его</w:t>
            </w:r>
            <w:r w:rsidRPr="00A9280C">
              <w:rPr>
                <w:sz w:val="22"/>
                <w:szCs w:val="22"/>
              </w:rPr>
              <w:t xml:space="preserve"> толковании.</w:t>
            </w:r>
          </w:p>
          <w:p w14:paraId="64577666" w14:textId="431CBCA2" w:rsidR="00BC6C6C" w:rsidRPr="00A9280C" w:rsidRDefault="002A45BC" w:rsidP="0035471A">
            <w:pPr>
              <w:widowControl w:val="0"/>
              <w:autoSpaceDE w:val="0"/>
              <w:autoSpaceDN w:val="0"/>
              <w:adjustRightInd w:val="0"/>
              <w:ind w:right="42" w:firstLine="410"/>
              <w:jc w:val="both"/>
              <w:rPr>
                <w:sz w:val="22"/>
                <w:szCs w:val="22"/>
              </w:rPr>
            </w:pPr>
            <w:r w:rsidRPr="00A9280C">
              <w:rPr>
                <w:sz w:val="22"/>
                <w:szCs w:val="22"/>
              </w:rPr>
              <w:t>Термины, не определённые выше, следует толковать согласно определениям, данны</w:t>
            </w:r>
            <w:r w:rsidR="000F1A9E" w:rsidRPr="00A9280C">
              <w:rPr>
                <w:sz w:val="22"/>
                <w:szCs w:val="22"/>
              </w:rPr>
              <w:t>м</w:t>
            </w:r>
            <w:r w:rsidRPr="00A9280C">
              <w:rPr>
                <w:sz w:val="22"/>
                <w:szCs w:val="22"/>
              </w:rPr>
              <w:t xml:space="preserve"> в актах законодательства Республики Беларусь.</w:t>
            </w:r>
          </w:p>
          <w:p w14:paraId="64577667" w14:textId="3B1F7896" w:rsidR="00BC6C6C" w:rsidRPr="00A9280C" w:rsidRDefault="002A45BC" w:rsidP="0035471A">
            <w:pPr>
              <w:widowControl w:val="0"/>
              <w:autoSpaceDE w:val="0"/>
              <w:autoSpaceDN w:val="0"/>
              <w:adjustRightInd w:val="0"/>
              <w:ind w:right="42" w:firstLine="410"/>
              <w:jc w:val="both"/>
              <w:rPr>
                <w:sz w:val="22"/>
                <w:szCs w:val="22"/>
              </w:rPr>
            </w:pPr>
            <w:r w:rsidRPr="00A9280C">
              <w:rPr>
                <w:sz w:val="22"/>
                <w:szCs w:val="22"/>
              </w:rPr>
              <w:t>Если ТНПА, форма какого- 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Контрактом применимые формы, если не согласуют письменно между собой иное.</w:t>
            </w:r>
          </w:p>
          <w:p w14:paraId="64577668" w14:textId="77777777" w:rsidR="00BC6C6C" w:rsidRPr="00A9280C" w:rsidRDefault="002A45BC" w:rsidP="0035471A">
            <w:pPr>
              <w:widowControl w:val="0"/>
              <w:autoSpaceDE w:val="0"/>
              <w:autoSpaceDN w:val="0"/>
              <w:adjustRightInd w:val="0"/>
              <w:ind w:right="42" w:firstLine="410"/>
              <w:jc w:val="both"/>
              <w:rPr>
                <w:sz w:val="22"/>
                <w:szCs w:val="22"/>
              </w:rPr>
            </w:pPr>
            <w:r w:rsidRPr="00A9280C">
              <w:rPr>
                <w:sz w:val="22"/>
                <w:szCs w:val="22"/>
              </w:rPr>
              <w:t>За исключением случаев, предусмотренных ч. 6 настоящего пункта, 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64577669" w14:textId="03C06466"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 либо изменений в правах и обязанностях Сторон.</w:t>
            </w:r>
          </w:p>
        </w:tc>
      </w:tr>
      <w:tr w:rsidR="00BC6C6C" w:rsidRPr="00A9280C" w14:paraId="64577675" w14:textId="77777777" w:rsidTr="0035471A">
        <w:trPr>
          <w:jc w:val="center"/>
        </w:trPr>
        <w:tc>
          <w:tcPr>
            <w:tcW w:w="356" w:type="pct"/>
          </w:tcPr>
          <w:p w14:paraId="6457766B"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2.2.</w:t>
            </w:r>
          </w:p>
        </w:tc>
        <w:tc>
          <w:tcPr>
            <w:tcW w:w="980" w:type="pct"/>
          </w:tcPr>
          <w:p w14:paraId="6457766C"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Сообщения</w:t>
            </w:r>
          </w:p>
          <w:p w14:paraId="6457766D"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66E" w14:textId="4161F074"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Во всех случаях, когда в Контракте оговаривается выдача или оформление какого-либо утверждения, сертификата, разрешения, определения, замечания или просьбы, то такие сообщения должны быть:</w:t>
            </w:r>
          </w:p>
          <w:p w14:paraId="6457766F"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(а) в письменной форме и вручены (под расписку в получении), отправлены почтой или курьерской почтой, или переданы, по согласованию, с помощью согласованной системы электронной передачи сообщений;</w:t>
            </w:r>
          </w:p>
          <w:p w14:paraId="64577670" w14:textId="12691EE4"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w:t>
            </w:r>
            <w:r w:rsidRPr="00A9280C">
              <w:rPr>
                <w:sz w:val="22"/>
                <w:szCs w:val="22"/>
                <w:lang w:val="en-US"/>
              </w:rPr>
              <w:t>b</w:t>
            </w:r>
            <w:r w:rsidRPr="00A9280C">
              <w:rPr>
                <w:sz w:val="22"/>
                <w:szCs w:val="22"/>
              </w:rPr>
              <w:t xml:space="preserve">) доставлены, отправлены или переданы в адрес получателя, указанный в </w:t>
            </w:r>
            <w:r w:rsidR="003120D7" w:rsidRPr="00A9280C">
              <w:rPr>
                <w:sz w:val="22"/>
                <w:szCs w:val="22"/>
              </w:rPr>
              <w:t>п.20</w:t>
            </w:r>
            <w:r w:rsidR="000F1A9E" w:rsidRPr="00A9280C">
              <w:rPr>
                <w:sz w:val="22"/>
                <w:szCs w:val="22"/>
              </w:rPr>
              <w:t xml:space="preserve"> Контракта </w:t>
            </w:r>
            <w:r w:rsidRPr="00A9280C">
              <w:rPr>
                <w:sz w:val="22"/>
                <w:szCs w:val="22"/>
              </w:rPr>
              <w:t>в качестве адреса для переписки.</w:t>
            </w:r>
          </w:p>
          <w:p w14:paraId="64577671"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Однако:</w:t>
            </w:r>
          </w:p>
          <w:p w14:paraId="64577672" w14:textId="79925638"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 xml:space="preserve">(1) если </w:t>
            </w:r>
            <w:r w:rsidR="000F1A9E" w:rsidRPr="00A9280C">
              <w:rPr>
                <w:sz w:val="22"/>
                <w:szCs w:val="22"/>
              </w:rPr>
              <w:t xml:space="preserve">Сторона письменно </w:t>
            </w:r>
            <w:r w:rsidRPr="00A9280C">
              <w:rPr>
                <w:sz w:val="22"/>
                <w:szCs w:val="22"/>
              </w:rPr>
              <w:t>уведомляет о другом адресе, то сообщения по    получении уведомления будут отправляться, соответственно, на этот адрес;</w:t>
            </w:r>
          </w:p>
          <w:p w14:paraId="64577673" w14:textId="216CCCB3"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(2) если</w:t>
            </w:r>
            <w:r w:rsidR="000F1A9E" w:rsidRPr="00A9280C">
              <w:rPr>
                <w:sz w:val="22"/>
                <w:szCs w:val="22"/>
              </w:rPr>
              <w:t xml:space="preserve"> Сторона письменно</w:t>
            </w:r>
            <w:r w:rsidRPr="00A9280C">
              <w:rPr>
                <w:sz w:val="22"/>
                <w:szCs w:val="22"/>
              </w:rPr>
              <w:t>, посылая просьбу о согласовании или одобрении какого-либо вопроса, не предоставил иного адреса, то ответы могут направляться в тот адрес, откуда поступила просьба.</w:t>
            </w:r>
          </w:p>
          <w:p w14:paraId="64577674"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Отправка утверждений, сертификатов, разрешений и определений   не должна необоснованно задерживаться или откладываться. При отправке одной из Сторон сертификата, копия этого сертификата должна быть направлена отправителем и другой Стороне. Если какой-либо из Сторон другой Стороной или Руководителем проекта направлено уведомление, то его копия должна быть направлена Руководителю проекта или другой Стороне, в зависимости от обстоятельств.</w:t>
            </w:r>
          </w:p>
        </w:tc>
      </w:tr>
      <w:tr w:rsidR="00BC6C6C" w:rsidRPr="00A9280C" w14:paraId="6457767B" w14:textId="77777777" w:rsidTr="0035471A">
        <w:trPr>
          <w:jc w:val="center"/>
        </w:trPr>
        <w:tc>
          <w:tcPr>
            <w:tcW w:w="356" w:type="pct"/>
          </w:tcPr>
          <w:p w14:paraId="64577676"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2.3.</w:t>
            </w:r>
          </w:p>
        </w:tc>
        <w:tc>
          <w:tcPr>
            <w:tcW w:w="980" w:type="pct"/>
          </w:tcPr>
          <w:p w14:paraId="64577677"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Применимое законодательство, язык</w:t>
            </w:r>
          </w:p>
          <w:p w14:paraId="64577678" w14:textId="77777777" w:rsidR="00BC6C6C" w:rsidRPr="00A9280C" w:rsidRDefault="00BC6C6C" w:rsidP="0035471A">
            <w:pPr>
              <w:ind w:right="-108"/>
              <w:rPr>
                <w:sz w:val="22"/>
                <w:szCs w:val="22"/>
                <w:lang w:eastAsia="zh-CN"/>
              </w:rPr>
            </w:pPr>
          </w:p>
        </w:tc>
        <w:tc>
          <w:tcPr>
            <w:tcW w:w="3664" w:type="pct"/>
          </w:tcPr>
          <w:p w14:paraId="64577679" w14:textId="74228FAE" w:rsidR="00BC6C6C" w:rsidRPr="00A9280C" w:rsidRDefault="00396543" w:rsidP="0035471A">
            <w:pPr>
              <w:ind w:right="42" w:firstLine="410"/>
              <w:jc w:val="both"/>
              <w:rPr>
                <w:sz w:val="22"/>
                <w:szCs w:val="22"/>
                <w:lang w:eastAsia="zh-CN"/>
              </w:rPr>
            </w:pPr>
            <w:r w:rsidRPr="00A9280C">
              <w:rPr>
                <w:sz w:val="22"/>
                <w:szCs w:val="22"/>
              </w:rPr>
              <w:t>К</w:t>
            </w:r>
            <w:r w:rsidR="002A45BC" w:rsidRPr="00A9280C">
              <w:rPr>
                <w:sz w:val="22"/>
                <w:szCs w:val="22"/>
              </w:rPr>
              <w:t>онтракт регулируется законодательством Республики Беларусь</w:t>
            </w:r>
            <w:r w:rsidR="000E23EF" w:rsidRPr="00A9280C">
              <w:rPr>
                <w:sz w:val="22"/>
                <w:szCs w:val="22"/>
              </w:rPr>
              <w:t xml:space="preserve">, в том числе Правилами </w:t>
            </w:r>
            <w:r w:rsidR="0012289A" w:rsidRPr="00A9280C">
              <w:rPr>
                <w:sz w:val="22"/>
                <w:szCs w:val="22"/>
              </w:rPr>
              <w:t>з</w:t>
            </w:r>
            <w:r w:rsidR="008147E4" w:rsidRPr="00A9280C">
              <w:rPr>
                <w:sz w:val="22"/>
                <w:szCs w:val="22"/>
              </w:rPr>
              <w:t xml:space="preserve">аключения и исполнения договора строительного </w:t>
            </w:r>
            <w:r w:rsidR="00EE729A" w:rsidRPr="00A9280C">
              <w:rPr>
                <w:sz w:val="22"/>
                <w:szCs w:val="22"/>
              </w:rPr>
              <w:t>подряда</w:t>
            </w:r>
            <w:r w:rsidR="0012289A" w:rsidRPr="00A9280C">
              <w:rPr>
                <w:sz w:val="22"/>
                <w:szCs w:val="22"/>
              </w:rPr>
              <w:t>, утвержденного Постановлением Совета Министров Республики Беларусь от 15.09.1998 №1450 (далее - Правила)</w:t>
            </w:r>
            <w:r w:rsidR="002A45BC" w:rsidRPr="00A9280C">
              <w:rPr>
                <w:sz w:val="22"/>
                <w:szCs w:val="22"/>
              </w:rPr>
              <w:t>.</w:t>
            </w:r>
          </w:p>
          <w:p w14:paraId="6457767A" w14:textId="010AB864" w:rsidR="00BC6C6C" w:rsidRPr="00A9280C" w:rsidRDefault="002A45BC" w:rsidP="0035471A">
            <w:pPr>
              <w:ind w:right="42" w:firstLine="410"/>
              <w:jc w:val="both"/>
              <w:rPr>
                <w:sz w:val="22"/>
                <w:szCs w:val="22"/>
                <w:lang w:eastAsia="zh-CN"/>
              </w:rPr>
            </w:pPr>
            <w:r w:rsidRPr="00A9280C">
              <w:rPr>
                <w:sz w:val="22"/>
                <w:szCs w:val="22"/>
              </w:rPr>
              <w:t xml:space="preserve">Языком Контракта, а также его приложений - является русский </w:t>
            </w:r>
            <w:r w:rsidR="0012289A" w:rsidRPr="00A9280C">
              <w:rPr>
                <w:sz w:val="22"/>
                <w:szCs w:val="22"/>
              </w:rPr>
              <w:t xml:space="preserve">язык </w:t>
            </w:r>
            <w:r w:rsidRPr="00A9280C">
              <w:rPr>
                <w:sz w:val="22"/>
                <w:szCs w:val="22"/>
              </w:rPr>
              <w:t xml:space="preserve">вне зависимости от переводов, которые могут быть выполнены для удобства Сторон. Вся переписка в рамках ведения Контракта осуществляется на русском языке. </w:t>
            </w:r>
          </w:p>
        </w:tc>
      </w:tr>
      <w:tr w:rsidR="00BC6C6C" w:rsidRPr="00A9280C" w14:paraId="64577682" w14:textId="77777777" w:rsidTr="0035471A">
        <w:trPr>
          <w:jc w:val="center"/>
        </w:trPr>
        <w:tc>
          <w:tcPr>
            <w:tcW w:w="356" w:type="pct"/>
          </w:tcPr>
          <w:p w14:paraId="6457767C" w14:textId="77777777" w:rsidR="00BC6C6C" w:rsidRPr="00A9280C" w:rsidRDefault="002A45BC" w:rsidP="0035471A">
            <w:pPr>
              <w:widowControl w:val="0"/>
              <w:autoSpaceDE w:val="0"/>
              <w:autoSpaceDN w:val="0"/>
              <w:adjustRightInd w:val="0"/>
              <w:ind w:left="-108" w:right="-108"/>
              <w:rPr>
                <w:b/>
                <w:bCs/>
                <w:sz w:val="22"/>
                <w:szCs w:val="22"/>
              </w:rPr>
            </w:pPr>
            <w:r w:rsidRPr="00A9280C">
              <w:rPr>
                <w:b/>
                <w:bCs/>
                <w:sz w:val="22"/>
                <w:szCs w:val="22"/>
                <w:lang w:eastAsia="zh-CN"/>
              </w:rPr>
              <w:t xml:space="preserve">   </w:t>
            </w:r>
            <w:r w:rsidRPr="00A9280C">
              <w:rPr>
                <w:b/>
                <w:bCs/>
                <w:sz w:val="22"/>
                <w:szCs w:val="22"/>
              </w:rPr>
              <w:t>2.4.</w:t>
            </w:r>
          </w:p>
        </w:tc>
        <w:tc>
          <w:tcPr>
            <w:tcW w:w="980" w:type="pct"/>
          </w:tcPr>
          <w:p w14:paraId="6457767D"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 xml:space="preserve">Порядок </w:t>
            </w:r>
          </w:p>
          <w:p w14:paraId="6457767E"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 xml:space="preserve">очередности документов </w:t>
            </w:r>
          </w:p>
          <w:p w14:paraId="64577680" w14:textId="77777777" w:rsidR="00BC6C6C" w:rsidRPr="00A9280C" w:rsidRDefault="00BC6C6C" w:rsidP="00072E35">
            <w:pPr>
              <w:widowControl w:val="0"/>
              <w:autoSpaceDE w:val="0"/>
              <w:autoSpaceDN w:val="0"/>
              <w:adjustRightInd w:val="0"/>
              <w:ind w:right="-108"/>
              <w:rPr>
                <w:sz w:val="22"/>
                <w:szCs w:val="22"/>
                <w:lang w:eastAsia="zh-CN"/>
              </w:rPr>
            </w:pPr>
          </w:p>
        </w:tc>
        <w:tc>
          <w:tcPr>
            <w:tcW w:w="3664" w:type="pct"/>
          </w:tcPr>
          <w:p w14:paraId="64577681" w14:textId="1E08182A" w:rsidR="00BC6C6C" w:rsidRPr="00A9280C" w:rsidRDefault="002A45BC" w:rsidP="0035471A">
            <w:pPr>
              <w:ind w:right="42" w:firstLine="410"/>
              <w:jc w:val="both"/>
              <w:rPr>
                <w:sz w:val="22"/>
                <w:szCs w:val="22"/>
                <w:lang w:eastAsia="zh-CN"/>
              </w:rPr>
            </w:pPr>
            <w:r w:rsidRPr="00A9280C">
              <w:rPr>
                <w:sz w:val="22"/>
                <w:szCs w:val="22"/>
              </w:rPr>
              <w:t>В случае возникновения двусмысленного толкования или появления разночтений в документах Стороны должны добросовестно прийти к соглашению о единообразном толковании или устранении разночтений в документах, что найдет отражение в подписанном сторонами</w:t>
            </w:r>
            <w:r w:rsidR="00E078AD" w:rsidRPr="00A9280C">
              <w:rPr>
                <w:sz w:val="22"/>
                <w:szCs w:val="22"/>
              </w:rPr>
              <w:t xml:space="preserve"> документе</w:t>
            </w:r>
            <w:r w:rsidRPr="00A9280C">
              <w:rPr>
                <w:sz w:val="22"/>
                <w:szCs w:val="22"/>
              </w:rPr>
              <w:t>. Если соглашение не найдено, то стороны имеют право действовать в соответствии со Статьей 17</w:t>
            </w:r>
            <w:r w:rsidRPr="00A9280C">
              <w:rPr>
                <w:b/>
                <w:sz w:val="22"/>
                <w:szCs w:val="22"/>
              </w:rPr>
              <w:t xml:space="preserve"> </w:t>
            </w:r>
            <w:r w:rsidRPr="00A9280C">
              <w:rPr>
                <w:i/>
                <w:sz w:val="22"/>
                <w:szCs w:val="22"/>
              </w:rPr>
              <w:t>(</w:t>
            </w:r>
            <w:r w:rsidRPr="00A9280C">
              <w:rPr>
                <w:bCs/>
                <w:i/>
                <w:sz w:val="22"/>
                <w:szCs w:val="22"/>
              </w:rPr>
              <w:t>Иски,</w:t>
            </w:r>
            <w:r w:rsidRPr="00A9280C">
              <w:rPr>
                <w:i/>
                <w:sz w:val="22"/>
                <w:szCs w:val="22"/>
              </w:rPr>
              <w:t xml:space="preserve"> споры</w:t>
            </w:r>
            <w:r w:rsidRPr="00A9280C">
              <w:rPr>
                <w:bCs/>
                <w:i/>
                <w:sz w:val="22"/>
                <w:szCs w:val="22"/>
              </w:rPr>
              <w:t xml:space="preserve"> и</w:t>
            </w:r>
            <w:r w:rsidRPr="00A9280C">
              <w:rPr>
                <w:i/>
                <w:sz w:val="22"/>
                <w:szCs w:val="22"/>
              </w:rPr>
              <w:t xml:space="preserve"> арбитраж</w:t>
            </w:r>
            <w:r w:rsidR="00F27431" w:rsidRPr="00A9280C">
              <w:rPr>
                <w:bCs/>
                <w:i/>
                <w:sz w:val="22"/>
                <w:szCs w:val="22"/>
              </w:rPr>
              <w:t>).</w:t>
            </w:r>
          </w:p>
        </w:tc>
      </w:tr>
      <w:tr w:rsidR="00BC6C6C" w:rsidRPr="00A9280C" w14:paraId="64577688" w14:textId="77777777" w:rsidTr="0035471A">
        <w:trPr>
          <w:jc w:val="center"/>
        </w:trPr>
        <w:tc>
          <w:tcPr>
            <w:tcW w:w="356" w:type="pct"/>
          </w:tcPr>
          <w:p w14:paraId="64577683"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2.5.</w:t>
            </w:r>
          </w:p>
        </w:tc>
        <w:tc>
          <w:tcPr>
            <w:tcW w:w="980" w:type="pct"/>
          </w:tcPr>
          <w:p w14:paraId="64577684"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Уступка прав</w:t>
            </w:r>
          </w:p>
          <w:p w14:paraId="64577685" w14:textId="77777777" w:rsidR="00BC6C6C" w:rsidRPr="00A9280C" w:rsidRDefault="00BC6C6C" w:rsidP="0035471A">
            <w:pPr>
              <w:ind w:right="-108"/>
              <w:rPr>
                <w:sz w:val="22"/>
                <w:szCs w:val="22"/>
                <w:lang w:eastAsia="zh-CN"/>
              </w:rPr>
            </w:pPr>
          </w:p>
        </w:tc>
        <w:tc>
          <w:tcPr>
            <w:tcW w:w="3664" w:type="pct"/>
          </w:tcPr>
          <w:p w14:paraId="64577686" w14:textId="16BFEECF"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Ни одна из С</w:t>
            </w:r>
            <w:r w:rsidR="00B40EB5" w:rsidRPr="00A9280C">
              <w:rPr>
                <w:sz w:val="22"/>
                <w:szCs w:val="22"/>
              </w:rPr>
              <w:t>торон не имеет права уступать</w:t>
            </w:r>
            <w:r w:rsidRPr="00A9280C">
              <w:rPr>
                <w:sz w:val="22"/>
                <w:szCs w:val="22"/>
              </w:rPr>
              <w:t xml:space="preserve"> третьим лицам исполнение Контракта или его части, права и (или) обязанности по Контракту, без письменного разрешения другой Стороны. </w:t>
            </w:r>
          </w:p>
          <w:p w14:paraId="64577687" w14:textId="2F81489C" w:rsidR="00BC6C6C" w:rsidRPr="00A9280C" w:rsidRDefault="002A45BC" w:rsidP="0035471A">
            <w:pPr>
              <w:ind w:right="42" w:firstLine="410"/>
              <w:jc w:val="both"/>
              <w:rPr>
                <w:sz w:val="22"/>
                <w:szCs w:val="22"/>
                <w:lang w:eastAsia="zh-CN"/>
              </w:rPr>
            </w:pPr>
            <w:r w:rsidRPr="00A9280C">
              <w:rPr>
                <w:sz w:val="22"/>
                <w:szCs w:val="22"/>
              </w:rPr>
              <w:t>Заинтересованная в</w:t>
            </w:r>
            <w:r w:rsidR="000F1A9E" w:rsidRPr="00A9280C">
              <w:rPr>
                <w:sz w:val="22"/>
                <w:szCs w:val="22"/>
              </w:rPr>
              <w:t xml:space="preserve"> </w:t>
            </w:r>
            <w:r w:rsidR="00B40EB5" w:rsidRPr="00A9280C">
              <w:rPr>
                <w:sz w:val="22"/>
                <w:szCs w:val="22"/>
              </w:rPr>
              <w:t>уступке</w:t>
            </w:r>
            <w:r w:rsidR="000F1A9E" w:rsidRPr="00A9280C">
              <w:rPr>
                <w:sz w:val="22"/>
                <w:szCs w:val="22"/>
              </w:rPr>
              <w:t xml:space="preserve"> </w:t>
            </w:r>
            <w:r w:rsidRPr="00A9280C">
              <w:rPr>
                <w:sz w:val="22"/>
                <w:szCs w:val="22"/>
              </w:rPr>
              <w:t>сторона обращается к другой стороне с запросом о получении разрешения на уступку с прилож</w:t>
            </w:r>
            <w:r w:rsidR="00C039ED" w:rsidRPr="00A9280C">
              <w:rPr>
                <w:sz w:val="22"/>
                <w:szCs w:val="22"/>
              </w:rPr>
              <w:t>ением всех обосновывающих такую</w:t>
            </w:r>
            <w:r w:rsidR="009C669C" w:rsidRPr="00A9280C">
              <w:rPr>
                <w:sz w:val="22"/>
                <w:szCs w:val="22"/>
              </w:rPr>
              <w:t xml:space="preserve"> </w:t>
            </w:r>
            <w:r w:rsidR="00B40EB5" w:rsidRPr="00A9280C">
              <w:rPr>
                <w:sz w:val="22"/>
                <w:szCs w:val="22"/>
              </w:rPr>
              <w:t>уступку</w:t>
            </w:r>
            <w:r w:rsidRPr="00A9280C">
              <w:rPr>
                <w:sz w:val="22"/>
                <w:szCs w:val="22"/>
              </w:rPr>
              <w:t xml:space="preserve"> документов, а другая сторона должна предоставить согласие на уступку или мотивированный отказ от</w:t>
            </w:r>
            <w:r w:rsidR="00C039ED" w:rsidRPr="00A9280C">
              <w:rPr>
                <w:sz w:val="22"/>
                <w:szCs w:val="22"/>
              </w:rPr>
              <w:t xml:space="preserve"> согласования </w:t>
            </w:r>
            <w:r w:rsidR="004F36EA" w:rsidRPr="00A9280C">
              <w:rPr>
                <w:sz w:val="22"/>
                <w:szCs w:val="22"/>
              </w:rPr>
              <w:t>уступки в течение</w:t>
            </w:r>
            <w:r w:rsidR="00B40EB5" w:rsidRPr="00A9280C">
              <w:rPr>
                <w:sz w:val="22"/>
                <w:szCs w:val="22"/>
              </w:rPr>
              <w:t xml:space="preserve"> 10</w:t>
            </w:r>
            <w:r w:rsidRPr="00A9280C">
              <w:rPr>
                <w:sz w:val="22"/>
                <w:szCs w:val="22"/>
              </w:rPr>
              <w:t xml:space="preserve"> </w:t>
            </w:r>
            <w:r w:rsidR="00A62923" w:rsidRPr="00A9280C">
              <w:rPr>
                <w:sz w:val="22"/>
                <w:szCs w:val="22"/>
              </w:rPr>
              <w:t>рабочих</w:t>
            </w:r>
            <w:r w:rsidR="004F36EA" w:rsidRPr="00A9280C">
              <w:rPr>
                <w:sz w:val="22"/>
                <w:szCs w:val="22"/>
              </w:rPr>
              <w:t xml:space="preserve"> </w:t>
            </w:r>
            <w:r w:rsidRPr="00A9280C">
              <w:rPr>
                <w:sz w:val="22"/>
                <w:szCs w:val="22"/>
              </w:rPr>
              <w:t xml:space="preserve">дней с момента получения запроса о получении разрешения на </w:t>
            </w:r>
            <w:r w:rsidR="009C669C" w:rsidRPr="00A9280C">
              <w:rPr>
                <w:sz w:val="22"/>
                <w:szCs w:val="22"/>
              </w:rPr>
              <w:t xml:space="preserve"> уступку</w:t>
            </w:r>
            <w:r w:rsidRPr="00A9280C">
              <w:rPr>
                <w:sz w:val="22"/>
                <w:szCs w:val="22"/>
              </w:rPr>
              <w:t>.</w:t>
            </w:r>
          </w:p>
        </w:tc>
      </w:tr>
      <w:tr w:rsidR="00BC6C6C" w:rsidRPr="00A9280C" w14:paraId="64577695" w14:textId="77777777" w:rsidTr="0035471A">
        <w:trPr>
          <w:trHeight w:val="693"/>
          <w:jc w:val="center"/>
        </w:trPr>
        <w:tc>
          <w:tcPr>
            <w:tcW w:w="356" w:type="pct"/>
            <w:tcBorders>
              <w:bottom w:val="single" w:sz="4" w:space="0" w:color="auto"/>
            </w:tcBorders>
          </w:tcPr>
          <w:p w14:paraId="64577689"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2.6.</w:t>
            </w:r>
          </w:p>
        </w:tc>
        <w:tc>
          <w:tcPr>
            <w:tcW w:w="980" w:type="pct"/>
            <w:tcBorders>
              <w:bottom w:val="single" w:sz="4" w:space="0" w:color="auto"/>
            </w:tcBorders>
          </w:tcPr>
          <w:p w14:paraId="6457768A"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Хранение и</w:t>
            </w:r>
          </w:p>
          <w:p w14:paraId="6457768B"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предоставление</w:t>
            </w:r>
          </w:p>
          <w:p w14:paraId="6457768C"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Строительной документации</w:t>
            </w:r>
          </w:p>
          <w:p w14:paraId="6457768D"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Borders>
              <w:bottom w:val="single" w:sz="4" w:space="0" w:color="auto"/>
            </w:tcBorders>
          </w:tcPr>
          <w:p w14:paraId="6457768E" w14:textId="1E2C63E7" w:rsidR="00BC6C6C" w:rsidRPr="00A9280C" w:rsidRDefault="002A45BC" w:rsidP="0035471A">
            <w:pPr>
              <w:widowControl w:val="0"/>
              <w:autoSpaceDE w:val="0"/>
              <w:autoSpaceDN w:val="0"/>
              <w:adjustRightInd w:val="0"/>
              <w:ind w:firstLine="410"/>
              <w:jc w:val="both"/>
              <w:rPr>
                <w:sz w:val="22"/>
                <w:szCs w:val="22"/>
              </w:rPr>
            </w:pPr>
            <w:bookmarkStart w:id="3" w:name="OLE_LINK1"/>
            <w:bookmarkStart w:id="4" w:name="OLE_LINK2"/>
            <w:r w:rsidRPr="00A9280C">
              <w:rPr>
                <w:sz w:val="22"/>
                <w:szCs w:val="22"/>
              </w:rPr>
              <w:t xml:space="preserve">Хранение Строительной документации обеспечивается Субподрядчиком до тех пор, пока эта документация не передана </w:t>
            </w:r>
            <w:r w:rsidR="004649E7" w:rsidRPr="00A9280C">
              <w:rPr>
                <w:sz w:val="22"/>
                <w:szCs w:val="22"/>
              </w:rPr>
              <w:t>П</w:t>
            </w:r>
            <w:r w:rsidRPr="00A9280C">
              <w:rPr>
                <w:sz w:val="22"/>
                <w:szCs w:val="22"/>
              </w:rPr>
              <w:t xml:space="preserve">одрядчику. </w:t>
            </w:r>
            <w:r w:rsidR="004649E7" w:rsidRPr="00A9280C">
              <w:rPr>
                <w:sz w:val="22"/>
                <w:szCs w:val="22"/>
              </w:rPr>
              <w:t>П</w:t>
            </w:r>
            <w:r w:rsidRPr="00A9280C">
              <w:rPr>
                <w:sz w:val="22"/>
                <w:szCs w:val="22"/>
              </w:rPr>
              <w:t>одрядчик обязан предоставить Субподрядчику два экземпляра каждого документа Строительного проекта (проектно-сметная документация стадии «Строительный проект»), утвержденных в установленном порядке</w:t>
            </w:r>
            <w:r w:rsidR="009C669C" w:rsidRPr="00A9280C">
              <w:rPr>
                <w:sz w:val="22"/>
                <w:szCs w:val="22"/>
              </w:rPr>
              <w:t xml:space="preserve"> и со штампом «в производство работ»</w:t>
            </w:r>
            <w:r w:rsidRPr="00A9280C">
              <w:rPr>
                <w:sz w:val="22"/>
                <w:szCs w:val="22"/>
              </w:rPr>
              <w:t>, и 1 экземпляр строительного проекта на электронном.</w:t>
            </w:r>
          </w:p>
          <w:p w14:paraId="6457768F" w14:textId="6F4757CE"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 xml:space="preserve">Субподрядчик обязан хранить на Строительной площадке копию Контракта, документы, указанные в Технических Требованиях, журнал авторского надзора за строительством объекта, Строительную документацию, изменения и прочие документы, полученные в соответствии с Контрактом. Персонал </w:t>
            </w:r>
            <w:r w:rsidR="004649E7" w:rsidRPr="00A9280C">
              <w:rPr>
                <w:sz w:val="22"/>
                <w:szCs w:val="22"/>
              </w:rPr>
              <w:t>П</w:t>
            </w:r>
            <w:r w:rsidRPr="00A9280C">
              <w:rPr>
                <w:sz w:val="22"/>
                <w:szCs w:val="22"/>
              </w:rPr>
              <w:t>одрядчика должен иметь право доступа ко всем этим документам в любое необходимое время.</w:t>
            </w:r>
          </w:p>
          <w:p w14:paraId="64577690" w14:textId="77777777"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Если одна из Сторон обнаруживает ошибку или техническую неточность в документе, предназначенном для использования при выполнении работ по Контракту, то эта Сторона должна немедленно уведомить другую Сторону о такой ошибке или неточности.</w:t>
            </w:r>
          </w:p>
          <w:p w14:paraId="265CA7EB" w14:textId="37D4B0A6" w:rsidR="00E078AD" w:rsidRPr="00A9280C" w:rsidRDefault="00E078AD" w:rsidP="0035471A">
            <w:pPr>
              <w:widowControl w:val="0"/>
              <w:autoSpaceDE w:val="0"/>
              <w:autoSpaceDN w:val="0"/>
              <w:adjustRightInd w:val="0"/>
              <w:ind w:firstLine="410"/>
              <w:jc w:val="both"/>
              <w:rPr>
                <w:sz w:val="22"/>
                <w:szCs w:val="22"/>
              </w:rPr>
            </w:pPr>
            <w:r w:rsidRPr="00A9280C">
              <w:rPr>
                <w:sz w:val="22"/>
                <w:szCs w:val="22"/>
              </w:rPr>
              <w:t xml:space="preserve">Если, вследствие ошибок в документах, представленных </w:t>
            </w:r>
            <w:r w:rsidR="004649E7" w:rsidRPr="00A9280C">
              <w:rPr>
                <w:sz w:val="22"/>
                <w:szCs w:val="22"/>
              </w:rPr>
              <w:t>П</w:t>
            </w:r>
            <w:r w:rsidRPr="00A9280C">
              <w:rPr>
                <w:sz w:val="22"/>
                <w:szCs w:val="22"/>
              </w:rPr>
              <w:t xml:space="preserve">одрядчиком, у Субподрядчика возникает задержка в выполнении работ по Контракту и/или он несет расходы, и опытный подрядчик при тщательном </w:t>
            </w:r>
            <w:r w:rsidRPr="00A9280C">
              <w:rPr>
                <w:color w:val="000000"/>
                <w:sz w:val="22"/>
                <w:szCs w:val="22"/>
              </w:rPr>
              <w:t>изучении технической документации, в соотве</w:t>
            </w:r>
            <w:r w:rsidRPr="00A9280C">
              <w:rPr>
                <w:sz w:val="22"/>
                <w:szCs w:val="22"/>
              </w:rPr>
              <w:t xml:space="preserve">тствии настоящим пунктом и Пунктом 5.1 (Общие обязательства Субподрядчика) не обнаружил бы этих ошибок, то, то Субподрядчик обязан уведомить </w:t>
            </w:r>
            <w:r w:rsidR="004649E7" w:rsidRPr="00A9280C">
              <w:rPr>
                <w:sz w:val="22"/>
                <w:szCs w:val="22"/>
              </w:rPr>
              <w:t>П</w:t>
            </w:r>
            <w:r w:rsidRPr="00A9280C">
              <w:rPr>
                <w:sz w:val="22"/>
                <w:szCs w:val="22"/>
              </w:rPr>
              <w:t xml:space="preserve">одрядчика и может инициировать оплату </w:t>
            </w:r>
            <w:r w:rsidR="004649E7" w:rsidRPr="00A9280C">
              <w:rPr>
                <w:sz w:val="22"/>
                <w:szCs w:val="22"/>
              </w:rPr>
              <w:t>П</w:t>
            </w:r>
            <w:r w:rsidRPr="00A9280C">
              <w:rPr>
                <w:sz w:val="22"/>
                <w:szCs w:val="22"/>
              </w:rPr>
              <w:t xml:space="preserve">одрядчиком обоснованных расходов, согласованных Субподрядчиком и </w:t>
            </w:r>
            <w:r w:rsidR="004649E7" w:rsidRPr="00A9280C">
              <w:rPr>
                <w:sz w:val="22"/>
                <w:szCs w:val="22"/>
              </w:rPr>
              <w:t>П</w:t>
            </w:r>
            <w:r w:rsidRPr="00A9280C">
              <w:rPr>
                <w:sz w:val="22"/>
                <w:szCs w:val="22"/>
              </w:rPr>
              <w:t>одрядчиком до начала осуществления соответствующих работ, связанных с настоящим пунктом.</w:t>
            </w:r>
          </w:p>
          <w:p w14:paraId="5579B802" w14:textId="3D9EBB9F"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 xml:space="preserve">По получению такого уведомления </w:t>
            </w:r>
            <w:r w:rsidR="004649E7" w:rsidRPr="00A9280C">
              <w:rPr>
                <w:sz w:val="22"/>
                <w:szCs w:val="22"/>
              </w:rPr>
              <w:t>П</w:t>
            </w:r>
            <w:r w:rsidRPr="00A9280C">
              <w:rPr>
                <w:sz w:val="22"/>
                <w:szCs w:val="22"/>
              </w:rPr>
              <w:t>одрядчик должен действовать с целью согласования или принятия решения относительно (1) того, могла ли ошибка быть обнаружена ранее и, если да, то в каком объеме, и (2) вопросов, указанных выше в подпунктах (а) и (b).</w:t>
            </w:r>
          </w:p>
          <w:p w14:paraId="64577694" w14:textId="34A37BC7" w:rsidR="00BC6C6C" w:rsidRPr="00A9280C" w:rsidRDefault="002A45BC" w:rsidP="0035471A">
            <w:pPr>
              <w:widowControl w:val="0"/>
              <w:autoSpaceDE w:val="0"/>
              <w:autoSpaceDN w:val="0"/>
              <w:adjustRightInd w:val="0"/>
              <w:ind w:right="-11" w:firstLine="410"/>
              <w:jc w:val="both"/>
              <w:rPr>
                <w:sz w:val="22"/>
                <w:szCs w:val="22"/>
              </w:rPr>
            </w:pPr>
            <w:r w:rsidRPr="00A9280C">
              <w:rPr>
                <w:sz w:val="22"/>
                <w:szCs w:val="22"/>
              </w:rPr>
              <w:t>Субподрядчик обязан рассмотреть проектно-</w:t>
            </w:r>
            <w:r w:rsidR="004F36EA" w:rsidRPr="00A9280C">
              <w:rPr>
                <w:sz w:val="22"/>
                <w:szCs w:val="22"/>
              </w:rPr>
              <w:t>сметную документацию в течение 1</w:t>
            </w:r>
            <w:r w:rsidRPr="00A9280C">
              <w:rPr>
                <w:sz w:val="22"/>
                <w:szCs w:val="22"/>
              </w:rPr>
              <w:t>0 календарных дней с момента получения и в случае наличия ошиб</w:t>
            </w:r>
            <w:r w:rsidR="00F27431" w:rsidRPr="00A9280C">
              <w:rPr>
                <w:sz w:val="22"/>
                <w:szCs w:val="22"/>
              </w:rPr>
              <w:t xml:space="preserve">ок, описок счетного характера, </w:t>
            </w:r>
            <w:r w:rsidRPr="00A9280C">
              <w:rPr>
                <w:sz w:val="22"/>
                <w:szCs w:val="22"/>
              </w:rPr>
              <w:t>технических неточностей</w:t>
            </w:r>
            <w:r w:rsidR="00E0386E" w:rsidRPr="00A9280C">
              <w:rPr>
                <w:sz w:val="22"/>
                <w:szCs w:val="22"/>
              </w:rPr>
              <w:t>, занижения стоимости материальных ресурсов</w:t>
            </w:r>
            <w:r w:rsidRPr="00A9280C">
              <w:rPr>
                <w:sz w:val="22"/>
                <w:szCs w:val="22"/>
              </w:rPr>
              <w:t>, от</w:t>
            </w:r>
            <w:r w:rsidR="0006073F" w:rsidRPr="00A9280C">
              <w:rPr>
                <w:sz w:val="22"/>
                <w:szCs w:val="22"/>
              </w:rPr>
              <w:t xml:space="preserve">носительно ожидаемой стоимости </w:t>
            </w:r>
            <w:r w:rsidRPr="00A9280C">
              <w:rPr>
                <w:sz w:val="22"/>
                <w:szCs w:val="22"/>
              </w:rPr>
              <w:t xml:space="preserve">их приобретения, определенной на основании маркетинговых исследований Субподрядчика проинформировать </w:t>
            </w:r>
            <w:r w:rsidR="004649E7" w:rsidRPr="00A9280C">
              <w:rPr>
                <w:sz w:val="22"/>
                <w:szCs w:val="22"/>
              </w:rPr>
              <w:t>П</w:t>
            </w:r>
            <w:r w:rsidRPr="00A9280C">
              <w:rPr>
                <w:sz w:val="22"/>
                <w:szCs w:val="22"/>
              </w:rPr>
              <w:t xml:space="preserve">одрядчика о необходимости внесения изменений в проектно-сметную документацию. </w:t>
            </w:r>
            <w:bookmarkEnd w:id="3"/>
            <w:bookmarkEnd w:id="4"/>
          </w:p>
        </w:tc>
      </w:tr>
      <w:tr w:rsidR="00BC6C6C" w:rsidRPr="00A9280C" w14:paraId="645776AC" w14:textId="77777777" w:rsidTr="0035471A">
        <w:trPr>
          <w:jc w:val="center"/>
        </w:trPr>
        <w:tc>
          <w:tcPr>
            <w:tcW w:w="356" w:type="pct"/>
            <w:tcBorders>
              <w:top w:val="single" w:sz="4" w:space="0" w:color="auto"/>
            </w:tcBorders>
          </w:tcPr>
          <w:p w14:paraId="645776A4" w14:textId="72581382" w:rsidR="00BC6C6C" w:rsidRPr="00A9280C" w:rsidRDefault="00263C19" w:rsidP="0035471A">
            <w:pPr>
              <w:ind w:right="-108"/>
              <w:rPr>
                <w:b/>
                <w:bCs/>
                <w:sz w:val="22"/>
                <w:szCs w:val="22"/>
              </w:rPr>
            </w:pPr>
            <w:r w:rsidRPr="00A9280C">
              <w:rPr>
                <w:b/>
                <w:bCs/>
                <w:sz w:val="22"/>
                <w:szCs w:val="22"/>
              </w:rPr>
              <w:t>2.7</w:t>
            </w:r>
            <w:r w:rsidR="002A45BC" w:rsidRPr="00A9280C">
              <w:rPr>
                <w:b/>
                <w:bCs/>
                <w:sz w:val="22"/>
                <w:szCs w:val="22"/>
              </w:rPr>
              <w:t>.</w:t>
            </w:r>
          </w:p>
        </w:tc>
        <w:tc>
          <w:tcPr>
            <w:tcW w:w="980" w:type="pct"/>
            <w:tcBorders>
              <w:top w:val="single" w:sz="4" w:space="0" w:color="auto"/>
            </w:tcBorders>
          </w:tcPr>
          <w:p w14:paraId="1A6EC4AE" w14:textId="77777777" w:rsidR="00BC6C6C" w:rsidRPr="00A9280C" w:rsidRDefault="002A45BC" w:rsidP="0035471A">
            <w:pPr>
              <w:jc w:val="both"/>
              <w:rPr>
                <w:b/>
                <w:bCs/>
                <w:color w:val="000000"/>
                <w:sz w:val="22"/>
                <w:szCs w:val="22"/>
              </w:rPr>
            </w:pPr>
            <w:r w:rsidRPr="00A9280C">
              <w:rPr>
                <w:b/>
                <w:bCs/>
                <w:color w:val="000000"/>
                <w:sz w:val="22"/>
                <w:szCs w:val="22"/>
              </w:rPr>
              <w:t>Использование</w:t>
            </w:r>
          </w:p>
          <w:p w14:paraId="267C0C12" w14:textId="77777777" w:rsidR="00BC6C6C" w:rsidRPr="00A9280C" w:rsidRDefault="002A45BC" w:rsidP="0035471A">
            <w:pPr>
              <w:jc w:val="both"/>
              <w:rPr>
                <w:b/>
                <w:bCs/>
                <w:color w:val="000000"/>
                <w:sz w:val="22"/>
                <w:szCs w:val="22"/>
              </w:rPr>
            </w:pPr>
            <w:r w:rsidRPr="00A9280C">
              <w:rPr>
                <w:b/>
                <w:bCs/>
                <w:color w:val="000000"/>
                <w:sz w:val="22"/>
                <w:szCs w:val="22"/>
              </w:rPr>
              <w:t>Субподрядчиком</w:t>
            </w:r>
          </w:p>
          <w:p w14:paraId="7FE7E59A" w14:textId="77777777" w:rsidR="00BC6C6C" w:rsidRPr="00A9280C" w:rsidRDefault="002A45BC" w:rsidP="0035471A">
            <w:pPr>
              <w:jc w:val="both"/>
              <w:rPr>
                <w:b/>
                <w:bCs/>
                <w:color w:val="000000"/>
                <w:sz w:val="22"/>
                <w:szCs w:val="22"/>
              </w:rPr>
            </w:pPr>
            <w:r w:rsidRPr="00A9280C">
              <w:rPr>
                <w:b/>
                <w:bCs/>
                <w:color w:val="000000"/>
                <w:sz w:val="22"/>
                <w:szCs w:val="22"/>
              </w:rPr>
              <w:t>документов</w:t>
            </w:r>
          </w:p>
          <w:p w14:paraId="645776A9" w14:textId="627FA59C" w:rsidR="00BC6C6C" w:rsidRPr="00A9280C" w:rsidRDefault="00FC03A7" w:rsidP="0035471A">
            <w:pPr>
              <w:ind w:right="-108"/>
              <w:rPr>
                <w:b/>
                <w:bCs/>
                <w:sz w:val="22"/>
                <w:szCs w:val="22"/>
                <w:lang w:eastAsia="zh-CN"/>
              </w:rPr>
            </w:pPr>
            <w:r w:rsidRPr="00A9280C">
              <w:rPr>
                <w:b/>
                <w:bCs/>
                <w:color w:val="000000"/>
                <w:sz w:val="22"/>
                <w:szCs w:val="22"/>
              </w:rPr>
              <w:t>П</w:t>
            </w:r>
            <w:r w:rsidR="002A45BC" w:rsidRPr="00A9280C">
              <w:rPr>
                <w:b/>
                <w:bCs/>
                <w:color w:val="000000"/>
                <w:sz w:val="22"/>
                <w:szCs w:val="22"/>
              </w:rPr>
              <w:t>одрядчика</w:t>
            </w:r>
            <w:r w:rsidRPr="00A9280C">
              <w:rPr>
                <w:b/>
                <w:bCs/>
                <w:color w:val="000000"/>
                <w:sz w:val="22"/>
                <w:szCs w:val="22"/>
              </w:rPr>
              <w:t>.</w:t>
            </w:r>
            <w:r w:rsidR="002A45BC" w:rsidRPr="00A9280C">
              <w:rPr>
                <w:b/>
                <w:bCs/>
                <w:sz w:val="22"/>
                <w:szCs w:val="22"/>
                <w:lang w:eastAsia="zh-CN"/>
              </w:rPr>
              <w:t xml:space="preserve"> </w:t>
            </w:r>
          </w:p>
        </w:tc>
        <w:tc>
          <w:tcPr>
            <w:tcW w:w="3664" w:type="pct"/>
            <w:tcBorders>
              <w:top w:val="single" w:sz="4" w:space="0" w:color="auto"/>
            </w:tcBorders>
          </w:tcPr>
          <w:p w14:paraId="645776AA" w14:textId="161CC680"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В отношениях между Сторонами авторское право и прочие права на интеллектуальную собственность, содержащуюся в проектной документации, а также в других документах, предостав</w:t>
            </w:r>
            <w:r w:rsidR="00933BEC" w:rsidRPr="00A9280C">
              <w:rPr>
                <w:sz w:val="22"/>
                <w:szCs w:val="22"/>
              </w:rPr>
              <w:t>ленных Подрядчиком</w:t>
            </w:r>
            <w:r w:rsidRPr="00A9280C">
              <w:rPr>
                <w:sz w:val="22"/>
                <w:szCs w:val="22"/>
              </w:rPr>
              <w:t>, остается собственностью</w:t>
            </w:r>
            <w:r w:rsidR="00933BEC" w:rsidRPr="00A9280C">
              <w:rPr>
                <w:sz w:val="22"/>
                <w:szCs w:val="22"/>
              </w:rPr>
              <w:t xml:space="preserve"> Подрядчика</w:t>
            </w:r>
            <w:r w:rsidRPr="00A9280C">
              <w:rPr>
                <w:sz w:val="22"/>
                <w:szCs w:val="22"/>
              </w:rPr>
              <w:t xml:space="preserve">. Субподрядчик вправе за свой счет множить, использовать эти документы и получать сообщения об этих документах во исполнение Контракта. </w:t>
            </w:r>
          </w:p>
          <w:p w14:paraId="645776AB" w14:textId="7DB5152E" w:rsidR="00BC6C6C" w:rsidRPr="00A9280C" w:rsidRDefault="00933BEC" w:rsidP="0035471A">
            <w:pPr>
              <w:widowControl w:val="0"/>
              <w:autoSpaceDE w:val="0"/>
              <w:autoSpaceDN w:val="0"/>
              <w:adjustRightInd w:val="0"/>
              <w:ind w:right="42" w:firstLine="410"/>
              <w:jc w:val="both"/>
              <w:rPr>
                <w:sz w:val="22"/>
                <w:szCs w:val="22"/>
                <w:lang w:eastAsia="zh-CN"/>
              </w:rPr>
            </w:pPr>
            <w:r w:rsidRPr="00A9280C">
              <w:rPr>
                <w:sz w:val="22"/>
                <w:szCs w:val="22"/>
              </w:rPr>
              <w:t>Без одобрения П</w:t>
            </w:r>
            <w:r w:rsidR="002A45BC" w:rsidRPr="00A9280C">
              <w:rPr>
                <w:sz w:val="22"/>
                <w:szCs w:val="22"/>
              </w:rPr>
              <w:t>одрядчика Субподрядчик не вправе множить, использовать или передавать эти документы третьей стороне, за исключением случаев, когда это необходимо для выполнения Контракта.</w:t>
            </w:r>
          </w:p>
        </w:tc>
      </w:tr>
      <w:tr w:rsidR="00BC6C6C" w:rsidRPr="00A9280C" w14:paraId="60E87F76" w14:textId="77777777" w:rsidTr="0035471A">
        <w:trPr>
          <w:jc w:val="center"/>
        </w:trPr>
        <w:tc>
          <w:tcPr>
            <w:tcW w:w="356" w:type="pct"/>
            <w:tcBorders>
              <w:top w:val="single" w:sz="4" w:space="0" w:color="auto"/>
            </w:tcBorders>
          </w:tcPr>
          <w:p w14:paraId="31545AD8" w14:textId="413A74A4" w:rsidR="00BC6C6C" w:rsidRPr="00A9280C" w:rsidRDefault="00263C19" w:rsidP="0035471A">
            <w:pPr>
              <w:ind w:right="-108"/>
              <w:rPr>
                <w:b/>
                <w:bCs/>
                <w:sz w:val="22"/>
                <w:szCs w:val="22"/>
              </w:rPr>
            </w:pPr>
            <w:r w:rsidRPr="00A9280C">
              <w:rPr>
                <w:b/>
                <w:bCs/>
                <w:sz w:val="22"/>
                <w:szCs w:val="22"/>
              </w:rPr>
              <w:t>2.8</w:t>
            </w:r>
            <w:r w:rsidR="002A45BC" w:rsidRPr="00A9280C">
              <w:rPr>
                <w:b/>
                <w:bCs/>
                <w:sz w:val="22"/>
                <w:szCs w:val="22"/>
              </w:rPr>
              <w:t>.</w:t>
            </w:r>
          </w:p>
        </w:tc>
        <w:tc>
          <w:tcPr>
            <w:tcW w:w="980" w:type="pct"/>
            <w:tcBorders>
              <w:top w:val="single" w:sz="4" w:space="0" w:color="auto"/>
            </w:tcBorders>
          </w:tcPr>
          <w:p w14:paraId="5DDF3AF5"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Конфиденциальная информация</w:t>
            </w:r>
          </w:p>
          <w:p w14:paraId="0C2DEA9C" w14:textId="77777777" w:rsidR="00BC6C6C" w:rsidRPr="00A9280C" w:rsidRDefault="00BC6C6C" w:rsidP="0035471A">
            <w:pPr>
              <w:jc w:val="both"/>
              <w:rPr>
                <w:b/>
                <w:bCs/>
                <w:color w:val="000000"/>
                <w:sz w:val="22"/>
                <w:szCs w:val="22"/>
              </w:rPr>
            </w:pPr>
          </w:p>
        </w:tc>
        <w:tc>
          <w:tcPr>
            <w:tcW w:w="3664" w:type="pct"/>
            <w:tcBorders>
              <w:top w:val="single" w:sz="4" w:space="0" w:color="auto"/>
            </w:tcBorders>
          </w:tcPr>
          <w:p w14:paraId="01BB5D31"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По обоснованному требованию Сторон, для обеспечения проверки соблюдения положений Контракта, Стороны обязаны предоставлять друг другу конфиденциальную и иную информацию за исключением информации, являющейся собственностью Сторон, и не составляющей часть Контракта.</w:t>
            </w:r>
          </w:p>
          <w:p w14:paraId="0BF2C3DF" w14:textId="77777777" w:rsidR="00BC6C6C" w:rsidRPr="00A9280C" w:rsidRDefault="002A45BC" w:rsidP="0035471A">
            <w:pPr>
              <w:widowControl w:val="0"/>
              <w:autoSpaceDE w:val="0"/>
              <w:autoSpaceDN w:val="0"/>
              <w:adjustRightInd w:val="0"/>
              <w:ind w:left="-32" w:right="42" w:firstLine="410"/>
              <w:jc w:val="both"/>
              <w:rPr>
                <w:sz w:val="22"/>
                <w:szCs w:val="22"/>
                <w:lang w:eastAsia="zh-CN"/>
              </w:rPr>
            </w:pPr>
            <w:r w:rsidRPr="00A9280C">
              <w:rPr>
                <w:sz w:val="22"/>
                <w:szCs w:val="22"/>
              </w:rPr>
              <w:t>Во время передачи конфиденциальной информации или информации, являющейся собственностью Сторон, Стороны будут ставить соответствующую четкую маркировку-гриф, отметку, или иной письменный знак, подтверждающие, что представленная информация является конфиденциальной. Стороны обязуются:</w:t>
            </w:r>
          </w:p>
          <w:p w14:paraId="7B50F5C9" w14:textId="77777777" w:rsidR="00BC6C6C" w:rsidRPr="00A9280C" w:rsidRDefault="002A45BC" w:rsidP="0035471A">
            <w:pPr>
              <w:widowControl w:val="0"/>
              <w:numPr>
                <w:ilvl w:val="0"/>
                <w:numId w:val="11"/>
              </w:numPr>
              <w:autoSpaceDE w:val="0"/>
              <w:autoSpaceDN w:val="0"/>
              <w:adjustRightInd w:val="0"/>
              <w:ind w:left="410" w:right="42" w:hanging="142"/>
              <w:jc w:val="both"/>
              <w:rPr>
                <w:sz w:val="22"/>
                <w:szCs w:val="22"/>
                <w:lang w:eastAsia="zh-CN"/>
              </w:rPr>
            </w:pPr>
            <w:r w:rsidRPr="00A9280C">
              <w:rPr>
                <w:sz w:val="22"/>
                <w:szCs w:val="22"/>
              </w:rPr>
              <w:t>считать такую информацию конфиденциальной,</w:t>
            </w:r>
          </w:p>
          <w:p w14:paraId="6BF2248E" w14:textId="36C4B502" w:rsidR="00BC6C6C" w:rsidRPr="00A9280C" w:rsidRDefault="002A45BC" w:rsidP="0035471A">
            <w:pPr>
              <w:widowControl w:val="0"/>
              <w:numPr>
                <w:ilvl w:val="0"/>
                <w:numId w:val="11"/>
              </w:numPr>
              <w:autoSpaceDE w:val="0"/>
              <w:autoSpaceDN w:val="0"/>
              <w:adjustRightInd w:val="0"/>
              <w:ind w:left="410" w:right="42" w:hanging="142"/>
              <w:jc w:val="both"/>
              <w:rPr>
                <w:sz w:val="22"/>
                <w:szCs w:val="22"/>
                <w:lang w:eastAsia="zh-CN"/>
              </w:rPr>
            </w:pPr>
            <w:r w:rsidRPr="00A9280C">
              <w:rPr>
                <w:sz w:val="22"/>
                <w:szCs w:val="22"/>
              </w:rPr>
              <w:t>использовать такую информацию только применительно к работам</w:t>
            </w:r>
            <w:r w:rsidR="00D01596" w:rsidRPr="00A9280C">
              <w:rPr>
                <w:sz w:val="22"/>
                <w:szCs w:val="22"/>
              </w:rPr>
              <w:t xml:space="preserve"> и иным обязательствам</w:t>
            </w:r>
            <w:r w:rsidRPr="00A9280C">
              <w:rPr>
                <w:sz w:val="22"/>
                <w:szCs w:val="22"/>
              </w:rPr>
              <w:t>, выполняемым Сторонами в рамках Контракта, и</w:t>
            </w:r>
          </w:p>
          <w:p w14:paraId="437158F1" w14:textId="77777777" w:rsidR="00BC6C6C" w:rsidRPr="00A9280C" w:rsidRDefault="002A45BC" w:rsidP="0035471A">
            <w:pPr>
              <w:widowControl w:val="0"/>
              <w:numPr>
                <w:ilvl w:val="0"/>
                <w:numId w:val="11"/>
              </w:numPr>
              <w:autoSpaceDE w:val="0"/>
              <w:autoSpaceDN w:val="0"/>
              <w:adjustRightInd w:val="0"/>
              <w:ind w:left="410" w:right="42" w:hanging="142"/>
              <w:jc w:val="both"/>
              <w:rPr>
                <w:sz w:val="22"/>
                <w:szCs w:val="22"/>
                <w:lang w:eastAsia="zh-CN"/>
              </w:rPr>
            </w:pPr>
            <w:r w:rsidRPr="00A9280C">
              <w:rPr>
                <w:sz w:val="22"/>
                <w:szCs w:val="22"/>
              </w:rPr>
              <w:t>разрешить доступ к такой информации только тому персоналу Сторон, которому это необходимо для исполнения Контракта.</w:t>
            </w:r>
          </w:p>
          <w:p w14:paraId="6E6DEB0B"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Конфиденциальная информация не будет воспроизведена без предварительного письменного согласия соответствующей Стороны, и все копии информации, представленной в письменном виде, будут возвращены соответствующей Стороне по её требованию, за исключением случая, когда такая информация передается соответствующей Стороне в соответствии с Контрактом.</w:t>
            </w:r>
          </w:p>
          <w:p w14:paraId="09DEE881"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Вышеупомянутые ограничения не относятся к информации, которая:</w:t>
            </w:r>
          </w:p>
          <w:p w14:paraId="478A58BB" w14:textId="77777777" w:rsidR="00BC6C6C" w:rsidRPr="00A9280C" w:rsidRDefault="002A45BC" w:rsidP="0035471A">
            <w:pPr>
              <w:widowControl w:val="0"/>
              <w:numPr>
                <w:ilvl w:val="0"/>
                <w:numId w:val="6"/>
              </w:numPr>
              <w:autoSpaceDE w:val="0"/>
              <w:autoSpaceDN w:val="0"/>
              <w:adjustRightInd w:val="0"/>
              <w:ind w:left="410" w:right="42" w:hanging="142"/>
              <w:jc w:val="both"/>
              <w:rPr>
                <w:sz w:val="22"/>
                <w:szCs w:val="22"/>
                <w:lang w:eastAsia="zh-CN"/>
              </w:rPr>
            </w:pPr>
            <w:r w:rsidRPr="00A9280C">
              <w:rPr>
                <w:sz w:val="22"/>
                <w:szCs w:val="22"/>
              </w:rPr>
              <w:t>содержится в общедоступном материале, опубликованном Стороной,</w:t>
            </w:r>
          </w:p>
          <w:p w14:paraId="217ADCCC" w14:textId="5DE0B065" w:rsidR="00BC6C6C" w:rsidRPr="00A9280C" w:rsidRDefault="002A4324" w:rsidP="0035471A">
            <w:pPr>
              <w:widowControl w:val="0"/>
              <w:autoSpaceDE w:val="0"/>
              <w:autoSpaceDN w:val="0"/>
              <w:adjustRightInd w:val="0"/>
              <w:ind w:right="42" w:firstLine="126"/>
              <w:jc w:val="both"/>
              <w:rPr>
                <w:sz w:val="22"/>
                <w:szCs w:val="22"/>
                <w:lang w:eastAsia="zh-CN"/>
              </w:rPr>
            </w:pPr>
            <w:r w:rsidRPr="00A9280C">
              <w:rPr>
                <w:sz w:val="22"/>
                <w:szCs w:val="22"/>
                <w:lang w:val="en-US"/>
              </w:rPr>
              <w:t>II</w:t>
            </w:r>
            <w:r w:rsidRPr="00A9280C">
              <w:rPr>
                <w:sz w:val="22"/>
                <w:szCs w:val="22"/>
              </w:rPr>
              <w:t>.</w:t>
            </w:r>
            <w:r w:rsidR="002A45BC" w:rsidRPr="00A9280C">
              <w:rPr>
                <w:sz w:val="22"/>
                <w:szCs w:val="22"/>
              </w:rPr>
              <w:tab/>
              <w:t>является, или станет, достоянием общественности иным способом, а не вследствие противоправного деяния Сторон или их персонала,</w:t>
            </w:r>
            <w:r w:rsidR="002A45BC" w:rsidRPr="00A9280C">
              <w:rPr>
                <w:sz w:val="22"/>
                <w:szCs w:val="22"/>
                <w:lang w:eastAsia="zh-CN"/>
              </w:rPr>
              <w:t xml:space="preserve"> </w:t>
            </w:r>
          </w:p>
          <w:p w14:paraId="01752FF1" w14:textId="193761ED" w:rsidR="00BC6C6C" w:rsidRPr="00A9280C" w:rsidRDefault="002A4324" w:rsidP="0035471A">
            <w:pPr>
              <w:widowControl w:val="0"/>
              <w:autoSpaceDE w:val="0"/>
              <w:autoSpaceDN w:val="0"/>
              <w:adjustRightInd w:val="0"/>
              <w:ind w:right="42" w:firstLine="126"/>
              <w:jc w:val="both"/>
              <w:rPr>
                <w:sz w:val="22"/>
                <w:szCs w:val="22"/>
                <w:lang w:eastAsia="zh-CN"/>
              </w:rPr>
            </w:pPr>
            <w:r w:rsidRPr="00A9280C">
              <w:rPr>
                <w:sz w:val="22"/>
                <w:szCs w:val="22"/>
                <w:lang w:val="en-US"/>
              </w:rPr>
              <w:t>III</w:t>
            </w:r>
            <w:r w:rsidRPr="00A9280C">
              <w:rPr>
                <w:sz w:val="22"/>
                <w:szCs w:val="22"/>
              </w:rPr>
              <w:t>.</w:t>
            </w:r>
            <w:r w:rsidR="002A45BC" w:rsidRPr="00A9280C">
              <w:rPr>
                <w:sz w:val="22"/>
                <w:szCs w:val="22"/>
              </w:rPr>
              <w:t xml:space="preserve"> известна Сторонам, их персоналу до получения такой информации от соответствующей Стороны, при условии, что лицо или лица, представившие такую информацию, не имели доступа к указанной информации,</w:t>
            </w:r>
          </w:p>
          <w:p w14:paraId="588E29DA" w14:textId="7A92A589" w:rsidR="00BC6C6C" w:rsidRPr="00A9280C" w:rsidRDefault="00D01596" w:rsidP="0035471A">
            <w:pPr>
              <w:widowControl w:val="0"/>
              <w:autoSpaceDE w:val="0"/>
              <w:autoSpaceDN w:val="0"/>
              <w:adjustRightInd w:val="0"/>
              <w:ind w:right="42" w:firstLine="121"/>
              <w:jc w:val="both"/>
              <w:rPr>
                <w:sz w:val="22"/>
                <w:szCs w:val="22"/>
              </w:rPr>
            </w:pPr>
            <w:r w:rsidRPr="00A9280C">
              <w:rPr>
                <w:sz w:val="22"/>
                <w:szCs w:val="22"/>
              </w:rPr>
              <w:t>I</w:t>
            </w:r>
            <w:r w:rsidRPr="00A9280C">
              <w:rPr>
                <w:sz w:val="22"/>
                <w:szCs w:val="22"/>
                <w:lang w:val="en-US"/>
              </w:rPr>
              <w:t>V</w:t>
            </w:r>
            <w:r w:rsidRPr="00A9280C">
              <w:rPr>
                <w:sz w:val="22"/>
                <w:szCs w:val="22"/>
              </w:rPr>
              <w:t xml:space="preserve">. </w:t>
            </w:r>
            <w:r w:rsidR="002A45BC" w:rsidRPr="00A9280C">
              <w:rPr>
                <w:sz w:val="22"/>
                <w:szCs w:val="22"/>
              </w:rPr>
              <w:t>предоставляется Сторонами другим лицам без упомянутых в настоящем документе ограничений, что позволяет получающей стороне использовать или раскрывать такую информацию; или может быть опубликована соответствующей Стороной, её персоналом или работникам третьего лица с письменного одобрения одной из Сторон.</w:t>
            </w:r>
          </w:p>
        </w:tc>
      </w:tr>
      <w:tr w:rsidR="00BC6C6C" w:rsidRPr="00A9280C" w14:paraId="645776C3" w14:textId="77777777" w:rsidTr="0035471A">
        <w:trPr>
          <w:jc w:val="center"/>
        </w:trPr>
        <w:tc>
          <w:tcPr>
            <w:tcW w:w="356" w:type="pct"/>
          </w:tcPr>
          <w:p w14:paraId="645776BC" w14:textId="6FEB2D5C"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2.9</w:t>
            </w:r>
            <w:r w:rsidR="002A45BC" w:rsidRPr="00A9280C">
              <w:rPr>
                <w:b/>
                <w:bCs/>
                <w:sz w:val="22"/>
                <w:szCs w:val="22"/>
              </w:rPr>
              <w:t>.</w:t>
            </w:r>
          </w:p>
        </w:tc>
        <w:tc>
          <w:tcPr>
            <w:tcW w:w="980" w:type="pct"/>
          </w:tcPr>
          <w:p w14:paraId="645776BD"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Соответствие законодательству</w:t>
            </w:r>
          </w:p>
          <w:p w14:paraId="645776BE" w14:textId="77777777" w:rsidR="00BC6C6C" w:rsidRPr="00A9280C" w:rsidRDefault="00BC6C6C" w:rsidP="0035471A">
            <w:pPr>
              <w:ind w:right="-108"/>
              <w:rPr>
                <w:sz w:val="22"/>
                <w:szCs w:val="22"/>
                <w:lang w:eastAsia="zh-CN"/>
              </w:rPr>
            </w:pPr>
          </w:p>
        </w:tc>
        <w:tc>
          <w:tcPr>
            <w:tcW w:w="3664" w:type="pct"/>
          </w:tcPr>
          <w:p w14:paraId="645776BF" w14:textId="77777777"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 xml:space="preserve">В вопросах, связанных с исполнением Контракта, Субподрядчик обязан руководствоваться применимым законодательством согласно пункту 2.3. Контракта </w:t>
            </w:r>
            <w:r w:rsidRPr="00A9280C">
              <w:rPr>
                <w:i/>
                <w:sz w:val="22"/>
                <w:szCs w:val="22"/>
              </w:rPr>
              <w:t>(Применимое законодательство, язык)</w:t>
            </w:r>
            <w:r w:rsidRPr="00A9280C">
              <w:rPr>
                <w:sz w:val="22"/>
                <w:szCs w:val="22"/>
              </w:rPr>
              <w:t>.</w:t>
            </w:r>
          </w:p>
          <w:p w14:paraId="645776C0" w14:textId="5900E730" w:rsidR="00BC6C6C" w:rsidRPr="00A9280C" w:rsidRDefault="001D44C2" w:rsidP="0035471A">
            <w:pPr>
              <w:widowControl w:val="0"/>
              <w:autoSpaceDE w:val="0"/>
              <w:autoSpaceDN w:val="0"/>
              <w:adjustRightInd w:val="0"/>
              <w:ind w:right="42" w:firstLine="410"/>
              <w:jc w:val="both"/>
              <w:rPr>
                <w:sz w:val="22"/>
                <w:szCs w:val="22"/>
                <w:lang w:eastAsia="zh-CN"/>
              </w:rPr>
            </w:pPr>
            <w:r w:rsidRPr="00A9280C">
              <w:rPr>
                <w:sz w:val="22"/>
                <w:szCs w:val="22"/>
              </w:rPr>
              <w:t>(а) П</w:t>
            </w:r>
            <w:r w:rsidR="002A45BC" w:rsidRPr="00A9280C">
              <w:rPr>
                <w:sz w:val="22"/>
                <w:szCs w:val="22"/>
              </w:rPr>
              <w:t>одрядчик должен иметь документы по планированию, землеотводу или другие аналогичные   разрешения на строительство Объекта, а также любые другие разрешения, подлежащие получению Заказчиком в соответствии с Законодательством;</w:t>
            </w:r>
          </w:p>
          <w:p w14:paraId="645776C1" w14:textId="7EEFF266" w:rsidR="00BC6C6C" w:rsidRPr="00A9280C" w:rsidRDefault="002A45BC" w:rsidP="0035471A">
            <w:pPr>
              <w:widowControl w:val="0"/>
              <w:autoSpaceDE w:val="0"/>
              <w:autoSpaceDN w:val="0"/>
              <w:adjustRightInd w:val="0"/>
              <w:ind w:right="42" w:firstLine="410"/>
              <w:jc w:val="both"/>
              <w:rPr>
                <w:sz w:val="22"/>
                <w:szCs w:val="22"/>
                <w:lang w:eastAsia="zh-CN"/>
              </w:rPr>
            </w:pPr>
            <w:r w:rsidRPr="00A9280C">
              <w:rPr>
                <w:sz w:val="22"/>
                <w:szCs w:val="22"/>
              </w:rPr>
              <w:t>(</w:t>
            </w:r>
            <w:r w:rsidRPr="00A9280C">
              <w:rPr>
                <w:sz w:val="22"/>
                <w:szCs w:val="22"/>
                <w:lang w:val="en-US"/>
              </w:rPr>
              <w:t>b</w:t>
            </w:r>
            <w:r w:rsidRPr="00A9280C">
              <w:rPr>
                <w:sz w:val="22"/>
                <w:szCs w:val="22"/>
              </w:rPr>
              <w:t xml:space="preserve">) Субподрядчик должен иметь все необходимые разрешительные документы, подлежащие получению Субподрядчиком в соответствии с законодательством и Контрактом для исполнения своих обязательств. </w:t>
            </w:r>
            <w:r w:rsidRPr="00A9280C">
              <w:rPr>
                <w:i/>
                <w:sz w:val="22"/>
                <w:szCs w:val="22"/>
              </w:rPr>
              <w:t xml:space="preserve">Субподрядчик гарантирует, что привлекаемые им </w:t>
            </w:r>
            <w:r w:rsidR="0056682E" w:rsidRPr="00A9280C">
              <w:rPr>
                <w:i/>
                <w:sz w:val="22"/>
                <w:szCs w:val="22"/>
                <w:lang w:val="en-US"/>
              </w:rPr>
              <w:t>C</w:t>
            </w:r>
            <w:proofErr w:type="spellStart"/>
            <w:r w:rsidRPr="00A9280C">
              <w:rPr>
                <w:i/>
                <w:sz w:val="22"/>
                <w:szCs w:val="22"/>
              </w:rPr>
              <w:t>убсубподрядные</w:t>
            </w:r>
            <w:proofErr w:type="spellEnd"/>
            <w:r w:rsidRPr="00A9280C">
              <w:rPr>
                <w:i/>
                <w:sz w:val="22"/>
                <w:szCs w:val="22"/>
              </w:rPr>
              <w:t xml:space="preserve"> организации имеют все необходимые разрешительные документы для исполнения своих обязательств. Субподр</w:t>
            </w:r>
            <w:r w:rsidR="001D44C2" w:rsidRPr="00A9280C">
              <w:rPr>
                <w:i/>
                <w:sz w:val="22"/>
                <w:szCs w:val="22"/>
              </w:rPr>
              <w:t>ядчик обязан компенсировать П</w:t>
            </w:r>
            <w:r w:rsidRPr="00A9280C">
              <w:rPr>
                <w:i/>
                <w:sz w:val="22"/>
                <w:szCs w:val="22"/>
              </w:rPr>
              <w:t>одрядчику все штрафы, пени и иные расходы по причине невыполнения Субподрядчиком (</w:t>
            </w:r>
            <w:r w:rsidR="0056682E" w:rsidRPr="00A9280C">
              <w:rPr>
                <w:i/>
                <w:sz w:val="22"/>
                <w:szCs w:val="22"/>
                <w:lang w:val="en-US"/>
              </w:rPr>
              <w:t>C</w:t>
            </w:r>
            <w:proofErr w:type="spellStart"/>
            <w:r w:rsidRPr="00A9280C">
              <w:rPr>
                <w:i/>
                <w:sz w:val="22"/>
                <w:szCs w:val="22"/>
              </w:rPr>
              <w:t>убсубподрядчиком</w:t>
            </w:r>
            <w:proofErr w:type="spellEnd"/>
            <w:r w:rsidRPr="00A9280C">
              <w:rPr>
                <w:i/>
                <w:sz w:val="22"/>
                <w:szCs w:val="22"/>
              </w:rPr>
              <w:t>) своей обязанности по получению соответствующих разрешительных документов в соответствии с настоящим Контрактом. Невозможность своевременного получения Субподрядчиком (</w:t>
            </w:r>
            <w:r w:rsidR="0056682E" w:rsidRPr="00A9280C">
              <w:rPr>
                <w:i/>
                <w:sz w:val="22"/>
                <w:szCs w:val="22"/>
                <w:lang w:val="en-US"/>
              </w:rPr>
              <w:t>C</w:t>
            </w:r>
            <w:proofErr w:type="spellStart"/>
            <w:r w:rsidRPr="00A9280C">
              <w:rPr>
                <w:i/>
                <w:sz w:val="22"/>
                <w:szCs w:val="22"/>
              </w:rPr>
              <w:t>убсубподрядчиком</w:t>
            </w:r>
            <w:proofErr w:type="spellEnd"/>
            <w:r w:rsidRPr="00A9280C">
              <w:rPr>
                <w:i/>
                <w:sz w:val="22"/>
                <w:szCs w:val="22"/>
              </w:rPr>
              <w:t xml:space="preserve">) разрешительных документов не является основанием для изменения Субподрядчиком </w:t>
            </w:r>
            <w:r w:rsidRPr="00A9280C">
              <w:rPr>
                <w:sz w:val="22"/>
                <w:szCs w:val="22"/>
              </w:rPr>
              <w:t>Срока завершения работ по Контракту.</w:t>
            </w:r>
          </w:p>
          <w:p w14:paraId="645776C2" w14:textId="77777777" w:rsidR="00BC6C6C" w:rsidRPr="00A9280C" w:rsidRDefault="002A45BC" w:rsidP="0035471A">
            <w:pPr>
              <w:ind w:right="42" w:firstLine="410"/>
              <w:jc w:val="both"/>
              <w:rPr>
                <w:sz w:val="22"/>
                <w:szCs w:val="22"/>
                <w:lang w:eastAsia="zh-CN"/>
              </w:rPr>
            </w:pPr>
            <w:r w:rsidRPr="00A9280C">
              <w:rPr>
                <w:sz w:val="22"/>
                <w:szCs w:val="22"/>
              </w:rPr>
              <w:t>Субподрядчик обязуется обеспечить получение всех необходимых разрешений на производство работ персоналом Субподрядчика заблаговременно до начала производства работ.</w:t>
            </w:r>
          </w:p>
        </w:tc>
      </w:tr>
      <w:tr w:rsidR="00BC6C6C" w:rsidRPr="00A9280C" w14:paraId="645776DE" w14:textId="77777777" w:rsidTr="0035471A">
        <w:trPr>
          <w:jc w:val="center"/>
        </w:trPr>
        <w:tc>
          <w:tcPr>
            <w:tcW w:w="356" w:type="pct"/>
          </w:tcPr>
          <w:p w14:paraId="645776C4" w14:textId="7F927182" w:rsidR="00BC6C6C" w:rsidRPr="00A9280C" w:rsidRDefault="00263C19" w:rsidP="0035471A">
            <w:pPr>
              <w:widowControl w:val="0"/>
              <w:autoSpaceDE w:val="0"/>
              <w:autoSpaceDN w:val="0"/>
              <w:adjustRightInd w:val="0"/>
              <w:ind w:right="-108"/>
              <w:rPr>
                <w:b/>
                <w:bCs/>
                <w:sz w:val="22"/>
                <w:szCs w:val="22"/>
              </w:rPr>
            </w:pPr>
            <w:r w:rsidRPr="00A9280C">
              <w:rPr>
                <w:b/>
                <w:bCs/>
                <w:sz w:val="22"/>
                <w:szCs w:val="22"/>
              </w:rPr>
              <w:t>2.10</w:t>
            </w:r>
            <w:r w:rsidR="002A45BC" w:rsidRPr="00A9280C">
              <w:rPr>
                <w:b/>
                <w:bCs/>
                <w:sz w:val="22"/>
                <w:szCs w:val="22"/>
              </w:rPr>
              <w:t>.</w:t>
            </w:r>
          </w:p>
        </w:tc>
        <w:tc>
          <w:tcPr>
            <w:tcW w:w="980" w:type="pct"/>
          </w:tcPr>
          <w:p w14:paraId="645776C5" w14:textId="73D3AC05" w:rsidR="00BC6C6C" w:rsidRPr="00A9280C" w:rsidRDefault="002A45BC" w:rsidP="00C34FC5">
            <w:pPr>
              <w:ind w:right="-108"/>
              <w:rPr>
                <w:sz w:val="22"/>
                <w:szCs w:val="22"/>
                <w:lang w:eastAsia="zh-CN"/>
              </w:rPr>
            </w:pPr>
            <w:r w:rsidRPr="00A9280C">
              <w:rPr>
                <w:b/>
                <w:bCs/>
                <w:sz w:val="22"/>
                <w:szCs w:val="22"/>
              </w:rPr>
              <w:t xml:space="preserve">Организация выполнения работ </w:t>
            </w:r>
          </w:p>
        </w:tc>
        <w:tc>
          <w:tcPr>
            <w:tcW w:w="3664" w:type="pct"/>
          </w:tcPr>
          <w:p w14:paraId="645776C6" w14:textId="77777777" w:rsidR="00BC6C6C" w:rsidRPr="00A9280C" w:rsidRDefault="002A45BC"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Стороны обязаны своевременно принимать необходимые меры по исполнению Контракта и устранению обстоятельств, препятствующих надлежащему его исполнению.</w:t>
            </w:r>
          </w:p>
          <w:p w14:paraId="79061B35" w14:textId="05382CD3" w:rsidR="00D01596" w:rsidRPr="00A9280C" w:rsidRDefault="00D01596" w:rsidP="0035471A">
            <w:pPr>
              <w:tabs>
                <w:tab w:val="left" w:pos="0"/>
                <w:tab w:val="left" w:pos="567"/>
              </w:tabs>
              <w:ind w:firstLine="410"/>
              <w:jc w:val="both"/>
              <w:rPr>
                <w:sz w:val="22"/>
                <w:szCs w:val="22"/>
              </w:rPr>
            </w:pPr>
            <w:r w:rsidRPr="00A9280C">
              <w:rPr>
                <w:sz w:val="22"/>
                <w:szCs w:val="22"/>
              </w:rPr>
              <w:t xml:space="preserve">Стороны назначают своих представителей из числа аттестованных специалистов для организации исполнения обязательств по Контракту и решения вопросов, возникающих в ходе его исполнения. </w:t>
            </w:r>
            <w:r w:rsidRPr="00A9280C">
              <w:rPr>
                <w:color w:val="000000"/>
                <w:sz w:val="22"/>
                <w:szCs w:val="22"/>
              </w:rPr>
              <w:t>Субподрядчик назн</w:t>
            </w:r>
            <w:r w:rsidR="00FC03A7" w:rsidRPr="00A9280C">
              <w:rPr>
                <w:color w:val="000000"/>
                <w:sz w:val="22"/>
                <w:szCs w:val="22"/>
              </w:rPr>
              <w:t>ачает руководителя выполнения работ по объекту и уведомляет об этом П</w:t>
            </w:r>
            <w:r w:rsidRPr="00A9280C">
              <w:rPr>
                <w:color w:val="000000"/>
                <w:sz w:val="22"/>
                <w:szCs w:val="22"/>
              </w:rPr>
              <w:t>одрядчика в письменной форме</w:t>
            </w:r>
            <w:r w:rsidR="00FC03A7" w:rsidRPr="00A9280C">
              <w:rPr>
                <w:color w:val="000000"/>
                <w:sz w:val="22"/>
                <w:szCs w:val="22"/>
              </w:rPr>
              <w:t xml:space="preserve"> до начала работ</w:t>
            </w:r>
            <w:r w:rsidRPr="00A9280C">
              <w:rPr>
                <w:color w:val="000000"/>
                <w:sz w:val="22"/>
                <w:szCs w:val="22"/>
              </w:rPr>
              <w:t>.</w:t>
            </w:r>
          </w:p>
          <w:p w14:paraId="645776C8" w14:textId="7ED042B4" w:rsidR="00BC6C6C" w:rsidRPr="00A9280C" w:rsidRDefault="002A45BC" w:rsidP="0035471A">
            <w:pPr>
              <w:tabs>
                <w:tab w:val="left" w:pos="0"/>
                <w:tab w:val="left" w:pos="567"/>
              </w:tabs>
              <w:ind w:firstLine="410"/>
              <w:jc w:val="both"/>
              <w:rPr>
                <w:sz w:val="22"/>
                <w:szCs w:val="22"/>
              </w:rPr>
            </w:pPr>
            <w:r w:rsidRPr="00A9280C">
              <w:rPr>
                <w:sz w:val="22"/>
                <w:szCs w:val="22"/>
              </w:rPr>
              <w:t xml:space="preserve">Представители </w:t>
            </w:r>
            <w:r w:rsidR="004649E7" w:rsidRPr="00A9280C">
              <w:rPr>
                <w:sz w:val="22"/>
                <w:szCs w:val="22"/>
              </w:rPr>
              <w:t>П</w:t>
            </w:r>
            <w:r w:rsidRPr="00A9280C">
              <w:rPr>
                <w:sz w:val="22"/>
                <w:szCs w:val="22"/>
              </w:rPr>
              <w:t>одрядчика и Субподрядчика оформляют справки о выполнении работ на объекте, о проверке соответствия использу</w:t>
            </w:r>
            <w:r w:rsidR="00E0386E" w:rsidRPr="00A9280C">
              <w:rPr>
                <w:sz w:val="22"/>
                <w:szCs w:val="22"/>
              </w:rPr>
              <w:t>емых конструкций, материальных ресурсов</w:t>
            </w:r>
            <w:r w:rsidRPr="00A9280C">
              <w:rPr>
                <w:sz w:val="22"/>
                <w:szCs w:val="22"/>
              </w:rPr>
              <w:t>, проектной документации, составляют акты промежуточной приемки ответственных конструкций и освидетельствования скрытых работ.</w:t>
            </w:r>
          </w:p>
          <w:p w14:paraId="645776C9" w14:textId="2E71F484" w:rsidR="00BC6C6C" w:rsidRPr="00A9280C" w:rsidRDefault="002A45BC"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 xml:space="preserve">Строительная площадка предоставляется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одрядчиком Субподрядчику по акту.</w:t>
            </w:r>
          </w:p>
          <w:p w14:paraId="645776CA" w14:textId="14319D15" w:rsidR="00BC6C6C" w:rsidRPr="00A9280C" w:rsidRDefault="002A45BC"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 xml:space="preserve">Организация работ на строительной площадке должна соответствовать документации по организации </w:t>
            </w:r>
            <w:r w:rsidR="00C34FC5" w:rsidRPr="00A9280C">
              <w:rPr>
                <w:rFonts w:ascii="Times New Roman" w:hAnsi="Times New Roman" w:cs="Times New Roman"/>
                <w:sz w:val="22"/>
                <w:szCs w:val="22"/>
              </w:rPr>
              <w:t xml:space="preserve">выполнения работ </w:t>
            </w:r>
            <w:r w:rsidRPr="00A9280C">
              <w:rPr>
                <w:rFonts w:ascii="Times New Roman" w:hAnsi="Times New Roman" w:cs="Times New Roman"/>
                <w:sz w:val="22"/>
                <w:szCs w:val="22"/>
              </w:rPr>
              <w:t>и производству работ, ТНПА.</w:t>
            </w:r>
          </w:p>
          <w:p w14:paraId="645776CB" w14:textId="68E5F77A" w:rsidR="00BC6C6C" w:rsidRPr="00A9280C" w:rsidRDefault="002A45BC"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Субподрядчик несет ответс</w:t>
            </w:r>
            <w:r w:rsidR="00C34FC5" w:rsidRPr="00A9280C">
              <w:rPr>
                <w:rFonts w:ascii="Times New Roman" w:hAnsi="Times New Roman" w:cs="Times New Roman"/>
                <w:sz w:val="22"/>
                <w:szCs w:val="22"/>
              </w:rPr>
              <w:t>твенность за сохранность строительной площадки</w:t>
            </w:r>
            <w:r w:rsidRPr="00A9280C">
              <w:rPr>
                <w:rFonts w:ascii="Times New Roman" w:hAnsi="Times New Roman" w:cs="Times New Roman"/>
                <w:sz w:val="22"/>
                <w:szCs w:val="22"/>
              </w:rPr>
              <w:t xml:space="preserve"> от начала до </w:t>
            </w:r>
            <w:r w:rsidR="00FC03A7" w:rsidRPr="00A9280C">
              <w:rPr>
                <w:rFonts w:ascii="Times New Roman" w:hAnsi="Times New Roman" w:cs="Times New Roman"/>
                <w:sz w:val="22"/>
                <w:szCs w:val="22"/>
              </w:rPr>
              <w:t xml:space="preserve">их </w:t>
            </w:r>
            <w:r w:rsidRPr="00A9280C">
              <w:rPr>
                <w:rFonts w:ascii="Times New Roman" w:hAnsi="Times New Roman" w:cs="Times New Roman"/>
                <w:sz w:val="22"/>
                <w:szCs w:val="22"/>
              </w:rPr>
              <w:t>завершения. Субподрядчик обеспечивает охрану, ограждение, освещение строительной площадки, а также возможность доступа уполномоченных представителей</w:t>
            </w:r>
            <w:r w:rsidR="004649E7" w:rsidRPr="00A9280C">
              <w:rPr>
                <w:rFonts w:ascii="Times New Roman" w:hAnsi="Times New Roman" w:cs="Times New Roman"/>
                <w:sz w:val="22"/>
                <w:szCs w:val="22"/>
              </w:rPr>
              <w:t xml:space="preserve"> Подрядчика,</w:t>
            </w:r>
            <w:r w:rsidRPr="00A9280C">
              <w:rPr>
                <w:rFonts w:ascii="Times New Roman" w:hAnsi="Times New Roman" w:cs="Times New Roman"/>
                <w:sz w:val="22"/>
                <w:szCs w:val="22"/>
              </w:rPr>
              <w:t xml:space="preserve"> Генподрядчика, Заказчика и контролирующих органов к Объекту при соблюдении правил безопасности, предусмотренных</w:t>
            </w:r>
            <w:r w:rsidR="008167E3" w:rsidRPr="00A9280C">
              <w:rPr>
                <w:rFonts w:ascii="Times New Roman" w:hAnsi="Times New Roman" w:cs="Times New Roman"/>
                <w:sz w:val="22"/>
                <w:szCs w:val="22"/>
              </w:rPr>
              <w:t xml:space="preserve"> ТНПА</w:t>
            </w:r>
            <w:r w:rsidRPr="00A9280C">
              <w:rPr>
                <w:rFonts w:ascii="Times New Roman" w:hAnsi="Times New Roman" w:cs="Times New Roman"/>
                <w:sz w:val="22"/>
                <w:szCs w:val="22"/>
              </w:rPr>
              <w:t>. Субподрядчик несет полную материальную и иную ответственность за соблюдение техники безопасности и правил охраны труда подчиненным персоналом Субподрядчика в соответствии с действующим законодательством.</w:t>
            </w:r>
          </w:p>
          <w:p w14:paraId="2D01FAC2" w14:textId="4B7F43DA" w:rsidR="004D0503" w:rsidRPr="00A9280C" w:rsidRDefault="004D0503"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При выявлении Субподрядчиком дополнительных работ, не предусмотренных в проектной документации и влекущих увеличение стои</w:t>
            </w:r>
            <w:r w:rsidR="007E085A" w:rsidRPr="00A9280C">
              <w:rPr>
                <w:rFonts w:ascii="Times New Roman" w:hAnsi="Times New Roman" w:cs="Times New Roman"/>
                <w:sz w:val="22"/>
                <w:szCs w:val="22"/>
              </w:rPr>
              <w:t>мости работ</w:t>
            </w:r>
            <w:r w:rsidRPr="00A9280C">
              <w:rPr>
                <w:rFonts w:ascii="Times New Roman" w:hAnsi="Times New Roman" w:cs="Times New Roman"/>
                <w:sz w:val="22"/>
                <w:szCs w:val="22"/>
              </w:rPr>
              <w:t>, он обязан своевременно до момента выполнения этих дополнительных работ в письме</w:t>
            </w:r>
            <w:r w:rsidR="007E085A" w:rsidRPr="00A9280C">
              <w:rPr>
                <w:rFonts w:ascii="Times New Roman" w:hAnsi="Times New Roman" w:cs="Times New Roman"/>
                <w:sz w:val="22"/>
                <w:szCs w:val="22"/>
              </w:rPr>
              <w:t>нной форме сообщить об этом П</w:t>
            </w:r>
            <w:r w:rsidRPr="00A9280C">
              <w:rPr>
                <w:rFonts w:ascii="Times New Roman" w:hAnsi="Times New Roman" w:cs="Times New Roman"/>
                <w:sz w:val="22"/>
                <w:szCs w:val="22"/>
              </w:rPr>
              <w:t xml:space="preserve">одрядчику. </w:t>
            </w:r>
          </w:p>
          <w:p w14:paraId="645776CD" w14:textId="0706BE22" w:rsidR="00BC6C6C" w:rsidRPr="00A9280C" w:rsidRDefault="002A45BC" w:rsidP="0035471A">
            <w:pPr>
              <w:pStyle w:val="ConsPlusNonformat"/>
              <w:tabs>
                <w:tab w:val="left" w:pos="540"/>
              </w:tabs>
              <w:ind w:firstLine="410"/>
              <w:jc w:val="both"/>
              <w:rPr>
                <w:rFonts w:ascii="Times New Roman" w:hAnsi="Times New Roman" w:cs="Times New Roman"/>
                <w:sz w:val="22"/>
                <w:szCs w:val="22"/>
              </w:rPr>
            </w:pPr>
            <w:r w:rsidRPr="00A9280C">
              <w:rPr>
                <w:rFonts w:ascii="Times New Roman" w:hAnsi="Times New Roman" w:cs="Times New Roman"/>
                <w:sz w:val="22"/>
                <w:szCs w:val="22"/>
              </w:rPr>
              <w:t xml:space="preserve">При выявлении работ ненадлежащего качества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 xml:space="preserve">одрядчик (либо уполномоченное им лицо) в течение двух </w:t>
            </w:r>
            <w:r w:rsidR="004D0503" w:rsidRPr="00A9280C">
              <w:rPr>
                <w:rFonts w:ascii="Times New Roman" w:hAnsi="Times New Roman" w:cs="Times New Roman"/>
                <w:sz w:val="22"/>
                <w:szCs w:val="22"/>
              </w:rPr>
              <w:t xml:space="preserve">рабочих </w:t>
            </w:r>
            <w:r w:rsidRPr="00A9280C">
              <w:rPr>
                <w:rFonts w:ascii="Times New Roman" w:hAnsi="Times New Roman" w:cs="Times New Roman"/>
                <w:sz w:val="22"/>
                <w:szCs w:val="22"/>
              </w:rPr>
              <w:t xml:space="preserve">дней составляет в произвольной форме акт, в котором указываются перечень работ ненадлежащего качества и сроки их устранения, и направляет его Субподрядчику. Субподрядчик обязан устранить указанные в акте замечания за свой счет в срок, указанный в акте. При непринятии Субподрядчиком </w:t>
            </w:r>
            <w:r w:rsidR="007E085A" w:rsidRPr="00A9280C">
              <w:rPr>
                <w:rFonts w:ascii="Times New Roman" w:hAnsi="Times New Roman" w:cs="Times New Roman"/>
                <w:sz w:val="22"/>
                <w:szCs w:val="22"/>
              </w:rPr>
              <w:t>мер по устранению замечаний П</w:t>
            </w:r>
            <w:r w:rsidRPr="00A9280C">
              <w:rPr>
                <w:rFonts w:ascii="Times New Roman" w:hAnsi="Times New Roman" w:cs="Times New Roman"/>
                <w:sz w:val="22"/>
                <w:szCs w:val="22"/>
              </w:rPr>
              <w:t>одрядчик вправе в установленном порядке приостановить выполнение</w:t>
            </w:r>
            <w:r w:rsidR="007E085A" w:rsidRPr="00A9280C">
              <w:rPr>
                <w:rFonts w:ascii="Times New Roman" w:hAnsi="Times New Roman" w:cs="Times New Roman"/>
                <w:sz w:val="22"/>
                <w:szCs w:val="22"/>
              </w:rPr>
              <w:t xml:space="preserve"> работ</w:t>
            </w:r>
            <w:r w:rsidRPr="00A9280C">
              <w:rPr>
                <w:rFonts w:ascii="Times New Roman" w:hAnsi="Times New Roman" w:cs="Times New Roman"/>
                <w:sz w:val="22"/>
                <w:szCs w:val="22"/>
              </w:rPr>
              <w:t xml:space="preserve"> Субподрядчиком. </w:t>
            </w:r>
          </w:p>
          <w:p w14:paraId="645776CE" w14:textId="7B680E9E" w:rsidR="00BC6C6C" w:rsidRPr="00A9280C" w:rsidRDefault="002A45BC"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Все работы, скрываемые последующими работами, а также отдельные несущие конструкции, конструкции, определенные в проектной документации как ответственные, в случаях, предусмотренных</w:t>
            </w:r>
            <w:r w:rsidR="008167E3" w:rsidRPr="00A9280C">
              <w:rPr>
                <w:rFonts w:ascii="Times New Roman" w:hAnsi="Times New Roman" w:cs="Times New Roman"/>
                <w:sz w:val="22"/>
                <w:szCs w:val="22"/>
              </w:rPr>
              <w:t xml:space="preserve"> ТНПА</w:t>
            </w:r>
            <w:r w:rsidRPr="00A9280C">
              <w:rPr>
                <w:rFonts w:ascii="Times New Roman" w:hAnsi="Times New Roman" w:cs="Times New Roman"/>
                <w:sz w:val="22"/>
                <w:szCs w:val="22"/>
              </w:rPr>
              <w:t xml:space="preserve">, подлежат приемке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 xml:space="preserve">одрядчиком с составлением актов освидетельствования скрытых строительных работ и промежуточной приемки отдельных несущих конструкций. В случае неявки представителя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 xml:space="preserve">одрядчика для составления соответствующего акта в заранее указанный Субподрядчиком срок (если задержка в освидетельствовании скрытых работ приведет к нарушению технологии производства работ) Субподрядчик вправе составить акт в одностороннем порядке. Выполнение по требованию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 xml:space="preserve">одрядчика демонтажа для проверки скрытых работ, а также последующих технологически связанных с ним работ производится за счет </w:t>
            </w:r>
            <w:r w:rsidR="004649E7" w:rsidRPr="00A9280C">
              <w:rPr>
                <w:rFonts w:ascii="Times New Roman" w:hAnsi="Times New Roman" w:cs="Times New Roman"/>
                <w:sz w:val="22"/>
                <w:szCs w:val="22"/>
              </w:rPr>
              <w:t>П</w:t>
            </w:r>
            <w:r w:rsidRPr="00A9280C">
              <w:rPr>
                <w:rFonts w:ascii="Times New Roman" w:hAnsi="Times New Roman" w:cs="Times New Roman"/>
                <w:sz w:val="22"/>
                <w:szCs w:val="22"/>
              </w:rPr>
              <w:t xml:space="preserve">одрядчика, а при выявлении нарушений требований проектной документации и </w:t>
            </w:r>
            <w:r w:rsidR="008167E3" w:rsidRPr="00A9280C">
              <w:rPr>
                <w:rFonts w:ascii="Times New Roman" w:hAnsi="Times New Roman" w:cs="Times New Roman"/>
                <w:sz w:val="22"/>
                <w:szCs w:val="22"/>
              </w:rPr>
              <w:t>ТНПА</w:t>
            </w:r>
            <w:r w:rsidRPr="00A9280C">
              <w:rPr>
                <w:rFonts w:ascii="Times New Roman" w:hAnsi="Times New Roman" w:cs="Times New Roman"/>
                <w:sz w:val="22"/>
                <w:szCs w:val="22"/>
              </w:rPr>
              <w:t>- за счет средств Субподрядчика.</w:t>
            </w:r>
          </w:p>
          <w:p w14:paraId="16535C46" w14:textId="59D2E044" w:rsidR="004D0503" w:rsidRPr="00A9280C" w:rsidRDefault="004D0503"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 xml:space="preserve">При принятии решения о консервации Объекта незавершенного строительства Стороны осуществляют меры по обеспечению его сохранности и иные мероприятия, предусмотренные законодательством. </w:t>
            </w:r>
            <w:r w:rsidRPr="00A9280C">
              <w:rPr>
                <w:rFonts w:ascii="Times New Roman" w:hAnsi="Times New Roman" w:cs="Times New Roman"/>
                <w:color w:val="000000"/>
                <w:sz w:val="22"/>
                <w:szCs w:val="22"/>
              </w:rPr>
              <w:t>Мероприятия по консервации осуществляются Сторонами в соответствии со статьями 101,102 Кодекса Республики Беларусь об архитектурной, градостроительной и строительной деятельности (далее – Градостроительный кодекс). Контракт расторгается в установленном порядке</w:t>
            </w:r>
            <w:r w:rsidRPr="00A9280C">
              <w:rPr>
                <w:rFonts w:ascii="Times New Roman" w:hAnsi="Times New Roman" w:cs="Times New Roman"/>
                <w:sz w:val="22"/>
                <w:szCs w:val="22"/>
              </w:rPr>
              <w:t>.</w:t>
            </w:r>
          </w:p>
          <w:p w14:paraId="645776D4" w14:textId="6205BF67" w:rsidR="00BC6C6C" w:rsidRPr="00A9280C" w:rsidRDefault="00B917A5" w:rsidP="0035471A">
            <w:pPr>
              <w:pStyle w:val="ConsPlusNonformat"/>
              <w:ind w:firstLine="410"/>
              <w:jc w:val="both"/>
              <w:rPr>
                <w:rFonts w:ascii="Times New Roman" w:hAnsi="Times New Roman" w:cs="Times New Roman"/>
                <w:sz w:val="22"/>
                <w:szCs w:val="22"/>
              </w:rPr>
            </w:pPr>
            <w:r w:rsidRPr="00A9280C">
              <w:rPr>
                <w:rFonts w:ascii="Times New Roman" w:hAnsi="Times New Roman" w:cs="Times New Roman"/>
                <w:sz w:val="22"/>
                <w:szCs w:val="22"/>
              </w:rPr>
              <w:t>По завершении выполнения работ</w:t>
            </w:r>
            <w:r w:rsidR="002A45BC" w:rsidRPr="00A9280C">
              <w:rPr>
                <w:rFonts w:ascii="Times New Roman" w:hAnsi="Times New Roman" w:cs="Times New Roman"/>
                <w:sz w:val="22"/>
                <w:szCs w:val="22"/>
              </w:rPr>
              <w:t xml:space="preserve"> Субподрядчик обязан освободить строительную площадку от строительных отходов, неиспользованных материальных ресурсов и временных</w:t>
            </w:r>
            <w:r w:rsidRPr="00A9280C">
              <w:rPr>
                <w:rFonts w:ascii="Times New Roman" w:hAnsi="Times New Roman" w:cs="Times New Roman"/>
                <w:sz w:val="22"/>
                <w:szCs w:val="22"/>
              </w:rPr>
              <w:t xml:space="preserve"> построек в согласованные с П</w:t>
            </w:r>
            <w:r w:rsidR="002A45BC" w:rsidRPr="00A9280C">
              <w:rPr>
                <w:rFonts w:ascii="Times New Roman" w:hAnsi="Times New Roman" w:cs="Times New Roman"/>
                <w:sz w:val="22"/>
                <w:szCs w:val="22"/>
              </w:rPr>
              <w:t>одрядчиком сроки.</w:t>
            </w:r>
          </w:p>
          <w:p w14:paraId="645776D5" w14:textId="669D3C24" w:rsidR="00BC6C6C" w:rsidRPr="00A9280C" w:rsidRDefault="002A45BC" w:rsidP="0035471A">
            <w:pPr>
              <w:pStyle w:val="ConsPlusNonformat"/>
              <w:tabs>
                <w:tab w:val="left" w:pos="540"/>
              </w:tabs>
              <w:ind w:firstLine="410"/>
              <w:jc w:val="both"/>
              <w:rPr>
                <w:rFonts w:ascii="Times New Roman" w:hAnsi="Times New Roman" w:cs="Times New Roman"/>
                <w:sz w:val="22"/>
                <w:szCs w:val="22"/>
              </w:rPr>
            </w:pPr>
            <w:r w:rsidRPr="00A9280C">
              <w:rPr>
                <w:rFonts w:ascii="Times New Roman" w:hAnsi="Times New Roman" w:cs="Times New Roman"/>
                <w:sz w:val="22"/>
                <w:szCs w:val="22"/>
              </w:rPr>
              <w:t>При выявлении работ ненадлежащего качества в период гарантийного срока оформляется дефектный акт на гарантийный ремонт (далее - дефектный акт). Для участия в составлении дефектного акта, согласования сроков и порядка устранения дефектов Субподрядчик обязан направить своего представителя не позднее 5 календарных дней с даты полу</w:t>
            </w:r>
            <w:r w:rsidR="00B917A5" w:rsidRPr="00A9280C">
              <w:rPr>
                <w:rFonts w:ascii="Times New Roman" w:hAnsi="Times New Roman" w:cs="Times New Roman"/>
                <w:sz w:val="22"/>
                <w:szCs w:val="22"/>
              </w:rPr>
              <w:t>чения письменного извещения П</w:t>
            </w:r>
            <w:r w:rsidRPr="00A9280C">
              <w:rPr>
                <w:rFonts w:ascii="Times New Roman" w:hAnsi="Times New Roman" w:cs="Times New Roman"/>
                <w:sz w:val="22"/>
                <w:szCs w:val="22"/>
              </w:rPr>
              <w:t>одрядчика. В случае неявки представителя Субподрядчика в установленный срок д</w:t>
            </w:r>
            <w:r w:rsidR="00B917A5" w:rsidRPr="00A9280C">
              <w:rPr>
                <w:rFonts w:ascii="Times New Roman" w:hAnsi="Times New Roman" w:cs="Times New Roman"/>
                <w:sz w:val="22"/>
                <w:szCs w:val="22"/>
              </w:rPr>
              <w:t>ефектный акт   составляется П</w:t>
            </w:r>
            <w:r w:rsidRPr="00A9280C">
              <w:rPr>
                <w:rFonts w:ascii="Times New Roman" w:hAnsi="Times New Roman" w:cs="Times New Roman"/>
                <w:sz w:val="22"/>
                <w:szCs w:val="22"/>
              </w:rPr>
              <w:t xml:space="preserve">одрядчиком в одностороннем порядке и направляется Субподрядчику для исправления работ ненадлежащего качества. </w:t>
            </w:r>
            <w:r w:rsidRPr="00A9280C">
              <w:rPr>
                <w:rFonts w:ascii="Times New Roman" w:hAnsi="Times New Roman" w:cs="Times New Roman"/>
                <w:i/>
                <w:sz w:val="22"/>
                <w:szCs w:val="22"/>
              </w:rPr>
              <w:t xml:space="preserve">В составлении дефектного акта, согласовании сроков и порядка устранения недостатков по строительным работам, выполненным </w:t>
            </w:r>
            <w:proofErr w:type="spellStart"/>
            <w:r w:rsidR="00D54F07" w:rsidRPr="00A9280C">
              <w:rPr>
                <w:rFonts w:ascii="Times New Roman" w:hAnsi="Times New Roman" w:cs="Times New Roman"/>
                <w:i/>
                <w:sz w:val="22"/>
                <w:szCs w:val="22"/>
              </w:rPr>
              <w:t>С</w:t>
            </w:r>
            <w:r w:rsidRPr="00A9280C">
              <w:rPr>
                <w:rFonts w:ascii="Times New Roman" w:hAnsi="Times New Roman" w:cs="Times New Roman"/>
                <w:i/>
                <w:sz w:val="22"/>
                <w:szCs w:val="22"/>
              </w:rPr>
              <w:t>убсубподрядными</w:t>
            </w:r>
            <w:proofErr w:type="spellEnd"/>
            <w:r w:rsidRPr="00A9280C">
              <w:rPr>
                <w:rFonts w:ascii="Times New Roman" w:hAnsi="Times New Roman" w:cs="Times New Roman"/>
                <w:i/>
                <w:sz w:val="22"/>
                <w:szCs w:val="22"/>
              </w:rPr>
              <w:t xml:space="preserve"> организациями, участвует представитель </w:t>
            </w:r>
            <w:proofErr w:type="spellStart"/>
            <w:r w:rsidR="00D54F07" w:rsidRPr="00A9280C">
              <w:rPr>
                <w:rFonts w:ascii="Times New Roman" w:hAnsi="Times New Roman" w:cs="Times New Roman"/>
                <w:i/>
                <w:sz w:val="22"/>
                <w:szCs w:val="22"/>
              </w:rPr>
              <w:t>С</w:t>
            </w:r>
            <w:r w:rsidRPr="00A9280C">
              <w:rPr>
                <w:rFonts w:ascii="Times New Roman" w:hAnsi="Times New Roman" w:cs="Times New Roman"/>
                <w:i/>
                <w:sz w:val="22"/>
                <w:szCs w:val="22"/>
              </w:rPr>
              <w:t>убсубподрядчика</w:t>
            </w:r>
            <w:proofErr w:type="spellEnd"/>
            <w:r w:rsidRPr="00A9280C">
              <w:rPr>
                <w:rFonts w:ascii="Times New Roman" w:hAnsi="Times New Roman" w:cs="Times New Roman"/>
                <w:i/>
                <w:sz w:val="22"/>
                <w:szCs w:val="22"/>
              </w:rPr>
              <w:t>.</w:t>
            </w:r>
            <w:r w:rsidRPr="00A9280C">
              <w:rPr>
                <w:rFonts w:ascii="Times New Roman" w:hAnsi="Times New Roman" w:cs="Times New Roman"/>
                <w:sz w:val="22"/>
                <w:szCs w:val="22"/>
              </w:rPr>
              <w:t xml:space="preserve"> Гарантийный срок п</w:t>
            </w:r>
            <w:r w:rsidR="004D0503" w:rsidRPr="00A9280C">
              <w:rPr>
                <w:rFonts w:ascii="Times New Roman" w:hAnsi="Times New Roman" w:cs="Times New Roman"/>
                <w:sz w:val="22"/>
                <w:szCs w:val="22"/>
              </w:rPr>
              <w:t>родлевается</w:t>
            </w:r>
            <w:r w:rsidRPr="00A9280C">
              <w:rPr>
                <w:rFonts w:ascii="Times New Roman" w:hAnsi="Times New Roman" w:cs="Times New Roman"/>
                <w:sz w:val="22"/>
                <w:szCs w:val="22"/>
              </w:rPr>
              <w:t xml:space="preserve"> на время, в течение которого Объект не мог эксплуатироваться вследствие выявления работ ненадлежащего качества, за которые несет ответственность Субподрядчик. Время, на которое пр</w:t>
            </w:r>
            <w:r w:rsidR="004D0503" w:rsidRPr="00A9280C">
              <w:rPr>
                <w:rFonts w:ascii="Times New Roman" w:hAnsi="Times New Roman" w:cs="Times New Roman"/>
                <w:sz w:val="22"/>
                <w:szCs w:val="22"/>
              </w:rPr>
              <w:t>одлевается</w:t>
            </w:r>
            <w:r w:rsidRPr="00A9280C">
              <w:rPr>
                <w:rFonts w:ascii="Times New Roman" w:hAnsi="Times New Roman" w:cs="Times New Roman"/>
                <w:sz w:val="22"/>
                <w:szCs w:val="22"/>
              </w:rPr>
              <w:t xml:space="preserve"> срок, исчисляется со дня подписания акта о выявлении дефектов и заканчивается датой, указанной в уведомлении о подтверждении факта устранения выявле</w:t>
            </w:r>
            <w:r w:rsidR="00B917A5" w:rsidRPr="00A9280C">
              <w:rPr>
                <w:rFonts w:ascii="Times New Roman" w:hAnsi="Times New Roman" w:cs="Times New Roman"/>
                <w:sz w:val="22"/>
                <w:szCs w:val="22"/>
              </w:rPr>
              <w:t>нных дефектов, направленном П</w:t>
            </w:r>
            <w:r w:rsidRPr="00A9280C">
              <w:rPr>
                <w:rFonts w:ascii="Times New Roman" w:hAnsi="Times New Roman" w:cs="Times New Roman"/>
                <w:sz w:val="22"/>
                <w:szCs w:val="22"/>
              </w:rPr>
              <w:t>одрядчиком в адрес Субподрядчика.</w:t>
            </w:r>
          </w:p>
          <w:p w14:paraId="645776D6" w14:textId="77777777" w:rsidR="00BC6C6C" w:rsidRPr="00A9280C" w:rsidRDefault="002A45BC" w:rsidP="0035471A">
            <w:pPr>
              <w:tabs>
                <w:tab w:val="left" w:pos="0"/>
                <w:tab w:val="left" w:pos="567"/>
              </w:tabs>
              <w:ind w:firstLine="410"/>
              <w:jc w:val="both"/>
              <w:rPr>
                <w:sz w:val="22"/>
                <w:szCs w:val="22"/>
              </w:rPr>
            </w:pPr>
            <w:r w:rsidRPr="00A9280C">
              <w:rPr>
                <w:sz w:val="22"/>
                <w:szCs w:val="22"/>
              </w:rPr>
              <w:t xml:space="preserve">Для осуществления авторского надзора Заказчик привлекает представителя проектной организации. </w:t>
            </w:r>
          </w:p>
          <w:p w14:paraId="645776D7" w14:textId="77777777" w:rsidR="00BC6C6C" w:rsidRPr="00A9280C" w:rsidRDefault="002A45BC" w:rsidP="0035471A">
            <w:pPr>
              <w:tabs>
                <w:tab w:val="left" w:pos="0"/>
                <w:tab w:val="left" w:pos="567"/>
              </w:tabs>
              <w:ind w:firstLine="410"/>
              <w:jc w:val="both"/>
              <w:rPr>
                <w:sz w:val="22"/>
                <w:szCs w:val="22"/>
              </w:rPr>
            </w:pPr>
            <w:r w:rsidRPr="00A9280C">
              <w:rPr>
                <w:sz w:val="22"/>
                <w:szCs w:val="22"/>
              </w:rPr>
              <w:t>Для осуществления технического надзора Заказчик назначает своего представителя (или заключает договор с инженерной организацией). Права и обязанности представителя технического надзора устанавливаются в соответствии с требованиями действующего законодательства Республики Беларусь.</w:t>
            </w:r>
          </w:p>
          <w:p w14:paraId="645776D8" w14:textId="391928F7" w:rsidR="00BC6C6C" w:rsidRPr="00A9280C" w:rsidRDefault="002A45BC" w:rsidP="0035471A">
            <w:pPr>
              <w:autoSpaceDE w:val="0"/>
              <w:autoSpaceDN w:val="0"/>
              <w:adjustRightInd w:val="0"/>
              <w:ind w:firstLine="410"/>
              <w:jc w:val="both"/>
              <w:rPr>
                <w:sz w:val="22"/>
                <w:szCs w:val="22"/>
              </w:rPr>
            </w:pPr>
            <w:r w:rsidRPr="00A9280C">
              <w:rPr>
                <w:sz w:val="22"/>
                <w:szCs w:val="22"/>
              </w:rPr>
              <w:t>Сдача выполненных работ Субподрядчиком и их прие</w:t>
            </w:r>
            <w:r w:rsidR="00B917A5" w:rsidRPr="00A9280C">
              <w:rPr>
                <w:sz w:val="22"/>
                <w:szCs w:val="22"/>
              </w:rPr>
              <w:t>мка П</w:t>
            </w:r>
            <w:r w:rsidRPr="00A9280C">
              <w:rPr>
                <w:sz w:val="22"/>
                <w:szCs w:val="22"/>
              </w:rPr>
              <w:t>одрядчиком оформляются актами сдачи-приемки выполненных строительных и иных специальных монтажных работ формы С-2б, которые подписываются обеими Сторонами.</w:t>
            </w:r>
          </w:p>
          <w:p w14:paraId="645776D9" w14:textId="202E7C8B" w:rsidR="00BC6C6C" w:rsidRPr="00A9280C" w:rsidRDefault="00B917A5" w:rsidP="0035471A">
            <w:pPr>
              <w:autoSpaceDE w:val="0"/>
              <w:autoSpaceDN w:val="0"/>
              <w:adjustRightInd w:val="0"/>
              <w:ind w:firstLine="410"/>
              <w:jc w:val="both"/>
              <w:rPr>
                <w:sz w:val="22"/>
                <w:szCs w:val="22"/>
              </w:rPr>
            </w:pPr>
            <w:r w:rsidRPr="00A9280C">
              <w:rPr>
                <w:sz w:val="22"/>
                <w:szCs w:val="22"/>
              </w:rPr>
              <w:t>П</w:t>
            </w:r>
            <w:r w:rsidR="002A45BC" w:rsidRPr="00A9280C">
              <w:rPr>
                <w:sz w:val="22"/>
                <w:szCs w:val="22"/>
              </w:rPr>
              <w:t>одрядчик, получивший сообщение Субподрядчика о готовности к сдаче выполненных работ, обязан в течение трех</w:t>
            </w:r>
            <w:r w:rsidR="00C34FC5" w:rsidRPr="00A9280C">
              <w:rPr>
                <w:sz w:val="22"/>
                <w:szCs w:val="22"/>
              </w:rPr>
              <w:t xml:space="preserve"> рабочих</w:t>
            </w:r>
            <w:r w:rsidR="002A45BC" w:rsidRPr="00A9280C">
              <w:rPr>
                <w:sz w:val="22"/>
                <w:szCs w:val="22"/>
              </w:rPr>
              <w:t xml:space="preserve"> дней приступить к их приемке.</w:t>
            </w:r>
          </w:p>
          <w:p w14:paraId="5BB030BA" w14:textId="77777777" w:rsidR="00646FCF" w:rsidRPr="00A9280C" w:rsidRDefault="00646FCF" w:rsidP="0035471A">
            <w:pPr>
              <w:ind w:firstLine="410"/>
              <w:jc w:val="both"/>
              <w:rPr>
                <w:sz w:val="22"/>
                <w:szCs w:val="22"/>
              </w:rPr>
            </w:pPr>
            <w:r w:rsidRPr="00A9280C">
              <w:rPr>
                <w:sz w:val="22"/>
                <w:szCs w:val="22"/>
              </w:rPr>
              <w:t>Субподрядчик не позднее 25-го числа отчетного месяца согласовывает объемы выполненных работ (акты формы С-2а, С-2б) с техническим надзором, иными ответственными лицами (при необходимости), и до 25-го числа отчетного месяца предоставляет Подрядчику справку о стоимости выполненных работ формы С-3а.</w:t>
            </w:r>
          </w:p>
          <w:p w14:paraId="645776DB" w14:textId="66A4CF43" w:rsidR="00BC6C6C" w:rsidRPr="00A9280C" w:rsidRDefault="00B917A5" w:rsidP="0035471A">
            <w:pPr>
              <w:ind w:firstLine="410"/>
              <w:jc w:val="both"/>
              <w:rPr>
                <w:b/>
                <w:sz w:val="22"/>
                <w:szCs w:val="22"/>
              </w:rPr>
            </w:pPr>
            <w:r w:rsidRPr="00A9280C">
              <w:rPr>
                <w:sz w:val="22"/>
                <w:szCs w:val="22"/>
              </w:rPr>
              <w:t>П</w:t>
            </w:r>
            <w:r w:rsidR="002A45BC" w:rsidRPr="00A9280C">
              <w:rPr>
                <w:sz w:val="22"/>
                <w:szCs w:val="22"/>
              </w:rPr>
              <w:t>одрядчик обязан не позднее 5 (пяти) рабочих дней рассмотреть представленные Субподрядчиком документы, заверить их подписью и печатью. При несогласии с данными, отраженными в</w:t>
            </w:r>
            <w:r w:rsidR="004C7315" w:rsidRPr="00A9280C">
              <w:rPr>
                <w:sz w:val="22"/>
                <w:szCs w:val="22"/>
              </w:rPr>
              <w:t xml:space="preserve"> представленных документах, П</w:t>
            </w:r>
            <w:r w:rsidR="002A45BC" w:rsidRPr="00A9280C">
              <w:rPr>
                <w:sz w:val="22"/>
                <w:szCs w:val="22"/>
              </w:rPr>
              <w:t xml:space="preserve">одрядчик возвращает их с мотивированным отказом в письменной форме в указанный срок. </w:t>
            </w:r>
          </w:p>
          <w:p w14:paraId="645776DC" w14:textId="77777777" w:rsidR="00BC6C6C" w:rsidRPr="00A9280C" w:rsidRDefault="002A45BC" w:rsidP="0035471A">
            <w:pPr>
              <w:ind w:firstLine="410"/>
              <w:jc w:val="both"/>
              <w:rPr>
                <w:sz w:val="22"/>
                <w:szCs w:val="22"/>
              </w:rPr>
            </w:pPr>
            <w:r w:rsidRPr="00A9280C">
              <w:rPr>
                <w:sz w:val="22"/>
                <w:szCs w:val="22"/>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w:t>
            </w:r>
          </w:p>
          <w:p w14:paraId="645776DD" w14:textId="4ACA1E88" w:rsidR="00BC6C6C" w:rsidRPr="00A9280C" w:rsidRDefault="002A45BC" w:rsidP="0001363A">
            <w:pPr>
              <w:ind w:firstLine="410"/>
              <w:jc w:val="both"/>
              <w:rPr>
                <w:sz w:val="22"/>
                <w:szCs w:val="22"/>
              </w:rPr>
            </w:pPr>
            <w:r w:rsidRPr="00A9280C">
              <w:rPr>
                <w:sz w:val="22"/>
                <w:szCs w:val="22"/>
              </w:rPr>
              <w:t xml:space="preserve">Акты сдачи-приемки </w:t>
            </w:r>
            <w:r w:rsidR="00BF2F7C" w:rsidRPr="00A9280C">
              <w:rPr>
                <w:sz w:val="22"/>
                <w:szCs w:val="22"/>
              </w:rPr>
              <w:t xml:space="preserve">выполненных </w:t>
            </w:r>
            <w:r w:rsidRPr="00A9280C">
              <w:rPr>
                <w:sz w:val="22"/>
                <w:szCs w:val="22"/>
              </w:rPr>
              <w:t>работ, а также документы, подтверждающие исправление результата работ ненад</w:t>
            </w:r>
            <w:r w:rsidR="004C7315" w:rsidRPr="00A9280C">
              <w:rPr>
                <w:sz w:val="22"/>
                <w:szCs w:val="22"/>
              </w:rPr>
              <w:t>лежащего качества, хранятся П</w:t>
            </w:r>
            <w:r w:rsidRPr="00A9280C">
              <w:rPr>
                <w:sz w:val="22"/>
                <w:szCs w:val="22"/>
              </w:rPr>
              <w:t>одрядчиком и представляются при приемке в эксплуатацию Объекта приемочной комиссии.</w:t>
            </w:r>
          </w:p>
        </w:tc>
      </w:tr>
      <w:tr w:rsidR="00BC6C6C" w:rsidRPr="00A9280C" w14:paraId="7CAD0569" w14:textId="77777777" w:rsidTr="0035471A">
        <w:trPr>
          <w:jc w:val="center"/>
        </w:trPr>
        <w:tc>
          <w:tcPr>
            <w:tcW w:w="356" w:type="pct"/>
          </w:tcPr>
          <w:p w14:paraId="47D2CD0E" w14:textId="5DA5205E" w:rsidR="00BC6C6C" w:rsidRPr="00A9280C" w:rsidRDefault="002A45BC" w:rsidP="0035471A">
            <w:pPr>
              <w:widowControl w:val="0"/>
              <w:autoSpaceDE w:val="0"/>
              <w:autoSpaceDN w:val="0"/>
              <w:adjustRightInd w:val="0"/>
              <w:ind w:right="-108"/>
              <w:rPr>
                <w:b/>
                <w:bCs/>
                <w:sz w:val="22"/>
                <w:szCs w:val="22"/>
              </w:rPr>
            </w:pPr>
            <w:r w:rsidRPr="00A9280C">
              <w:rPr>
                <w:b/>
                <w:bCs/>
                <w:color w:val="000000"/>
                <w:sz w:val="22"/>
                <w:szCs w:val="22"/>
              </w:rPr>
              <w:t>2.1</w:t>
            </w:r>
            <w:r w:rsidR="00263C19" w:rsidRPr="00A9280C">
              <w:rPr>
                <w:b/>
                <w:bCs/>
                <w:color w:val="000000"/>
                <w:sz w:val="22"/>
                <w:szCs w:val="22"/>
                <w:lang w:val="en-US"/>
              </w:rPr>
              <w:t>1</w:t>
            </w:r>
            <w:r w:rsidRPr="00A9280C">
              <w:rPr>
                <w:b/>
                <w:bCs/>
                <w:color w:val="000000"/>
                <w:sz w:val="22"/>
                <w:szCs w:val="22"/>
              </w:rPr>
              <w:t>.</w:t>
            </w:r>
          </w:p>
        </w:tc>
        <w:tc>
          <w:tcPr>
            <w:tcW w:w="980" w:type="pct"/>
          </w:tcPr>
          <w:p w14:paraId="7D115B36" w14:textId="77777777" w:rsidR="00BC6C6C" w:rsidRPr="00A9280C" w:rsidRDefault="002A45BC" w:rsidP="0035471A">
            <w:pPr>
              <w:ind w:right="-108"/>
              <w:rPr>
                <w:b/>
                <w:bCs/>
                <w:sz w:val="22"/>
                <w:szCs w:val="22"/>
              </w:rPr>
            </w:pPr>
            <w:r w:rsidRPr="00A9280C">
              <w:rPr>
                <w:b/>
                <w:sz w:val="22"/>
                <w:szCs w:val="22"/>
              </w:rPr>
              <w:t>Отдельные условия</w:t>
            </w:r>
          </w:p>
        </w:tc>
        <w:tc>
          <w:tcPr>
            <w:tcW w:w="3664" w:type="pct"/>
          </w:tcPr>
          <w:p w14:paraId="21FEF0D0" w14:textId="743D4CD8" w:rsidR="00BC6C6C" w:rsidRPr="00A9280C" w:rsidRDefault="002A45BC" w:rsidP="0035471A">
            <w:pPr>
              <w:ind w:firstLine="410"/>
              <w:jc w:val="both"/>
              <w:rPr>
                <w:strike/>
                <w:color w:val="FF0000"/>
                <w:sz w:val="22"/>
                <w:szCs w:val="22"/>
              </w:rPr>
            </w:pPr>
            <w:r w:rsidRPr="00A9280C">
              <w:rPr>
                <w:sz w:val="22"/>
                <w:szCs w:val="22"/>
              </w:rPr>
              <w:t>К содержанию Строительной площадки, времени производства работ, к качеству восстановления благоустройства, организации пешеходных путей и движения транспорта предъявляются повышенные требования. Субподрядчик обязан обеспечить высокие требования к производству работ, чистоте строительной площадки и прилегающей терр</w:t>
            </w:r>
            <w:r w:rsidR="00E0386E" w:rsidRPr="00A9280C">
              <w:rPr>
                <w:sz w:val="22"/>
                <w:szCs w:val="22"/>
              </w:rPr>
              <w:t>итории, складированию материальных ресурсов</w:t>
            </w:r>
            <w:r w:rsidRPr="00A9280C">
              <w:rPr>
                <w:sz w:val="22"/>
                <w:szCs w:val="22"/>
              </w:rPr>
              <w:t>, состоянию ограждения и т.д.</w:t>
            </w:r>
          </w:p>
          <w:p w14:paraId="1DE5319D" w14:textId="5DDB366F" w:rsidR="00BC6C6C" w:rsidRPr="00A9280C" w:rsidRDefault="002A45BC" w:rsidP="0035471A">
            <w:pPr>
              <w:ind w:firstLine="410"/>
              <w:jc w:val="both"/>
              <w:rPr>
                <w:i/>
                <w:color w:val="000000"/>
                <w:sz w:val="22"/>
                <w:szCs w:val="22"/>
              </w:rPr>
            </w:pPr>
            <w:r w:rsidRPr="00A9280C">
              <w:rPr>
                <w:color w:val="000000"/>
                <w:sz w:val="22"/>
                <w:szCs w:val="22"/>
              </w:rPr>
              <w:t>В случае нарушения Субподрядчиком условий Контракта, законодательства Республики Беларусь, в т.ч. ТНПА, относящихся к строительный площадке, организации строительного производства и выполнению работ, и</w:t>
            </w:r>
            <w:r w:rsidR="00B14EA9" w:rsidRPr="00A9280C">
              <w:rPr>
                <w:color w:val="000000"/>
                <w:sz w:val="22"/>
                <w:szCs w:val="22"/>
              </w:rPr>
              <w:t xml:space="preserve"> привлечения в связи с этим П</w:t>
            </w:r>
            <w:r w:rsidRPr="00A9280C">
              <w:rPr>
                <w:color w:val="000000"/>
                <w:sz w:val="22"/>
                <w:szCs w:val="22"/>
              </w:rPr>
              <w:t xml:space="preserve">одрядчика к ответственности, в т.ч. уполномоченными государственными органами, Субподрядчик обязуется возместить </w:t>
            </w:r>
            <w:r w:rsidR="004C7315" w:rsidRPr="00A9280C">
              <w:rPr>
                <w:color w:val="000000"/>
                <w:sz w:val="22"/>
                <w:szCs w:val="22"/>
              </w:rPr>
              <w:t>П</w:t>
            </w:r>
            <w:r w:rsidRPr="00A9280C">
              <w:rPr>
                <w:color w:val="000000"/>
                <w:sz w:val="22"/>
                <w:szCs w:val="22"/>
              </w:rPr>
              <w:t>одрядчику понесенные им расходы (убытки).</w:t>
            </w:r>
          </w:p>
        </w:tc>
      </w:tr>
      <w:tr w:rsidR="004D0503" w:rsidRPr="00A9280C" w14:paraId="32A77019" w14:textId="77777777" w:rsidTr="0035471A">
        <w:trPr>
          <w:jc w:val="center"/>
        </w:trPr>
        <w:tc>
          <w:tcPr>
            <w:tcW w:w="5000" w:type="pct"/>
            <w:gridSpan w:val="3"/>
          </w:tcPr>
          <w:p w14:paraId="1E68B9AA" w14:textId="5BDB01AF" w:rsidR="004D0503" w:rsidRPr="00A9280C" w:rsidRDefault="00B14EA9" w:rsidP="0035471A">
            <w:pPr>
              <w:ind w:firstLine="410"/>
              <w:jc w:val="center"/>
              <w:rPr>
                <w:sz w:val="22"/>
                <w:szCs w:val="22"/>
              </w:rPr>
            </w:pPr>
            <w:r w:rsidRPr="00A9280C">
              <w:rPr>
                <w:b/>
                <w:bCs/>
                <w:sz w:val="22"/>
                <w:szCs w:val="22"/>
              </w:rPr>
              <w:t>3.  П</w:t>
            </w:r>
            <w:r w:rsidR="004D0503" w:rsidRPr="00A9280C">
              <w:rPr>
                <w:b/>
                <w:bCs/>
                <w:sz w:val="22"/>
                <w:szCs w:val="22"/>
              </w:rPr>
              <w:t>одрядчик</w:t>
            </w:r>
          </w:p>
        </w:tc>
      </w:tr>
      <w:tr w:rsidR="004D0503" w:rsidRPr="00A9280C" w14:paraId="318F7D8E" w14:textId="77777777" w:rsidTr="0035471A">
        <w:trPr>
          <w:jc w:val="center"/>
        </w:trPr>
        <w:tc>
          <w:tcPr>
            <w:tcW w:w="356" w:type="pct"/>
          </w:tcPr>
          <w:p w14:paraId="7BBB3E21" w14:textId="2F455600" w:rsidR="004D0503" w:rsidRPr="00A9280C" w:rsidRDefault="004D0503" w:rsidP="0035471A">
            <w:pPr>
              <w:widowControl w:val="0"/>
              <w:autoSpaceDE w:val="0"/>
              <w:autoSpaceDN w:val="0"/>
              <w:adjustRightInd w:val="0"/>
              <w:ind w:right="-108"/>
              <w:rPr>
                <w:b/>
                <w:bCs/>
                <w:color w:val="000000"/>
                <w:sz w:val="22"/>
                <w:szCs w:val="22"/>
              </w:rPr>
            </w:pPr>
            <w:r w:rsidRPr="00A9280C">
              <w:rPr>
                <w:b/>
                <w:bCs/>
                <w:sz w:val="22"/>
                <w:szCs w:val="22"/>
              </w:rPr>
              <w:t>3.1</w:t>
            </w:r>
          </w:p>
        </w:tc>
        <w:tc>
          <w:tcPr>
            <w:tcW w:w="980" w:type="pct"/>
          </w:tcPr>
          <w:p w14:paraId="120116CB" w14:textId="77777777" w:rsidR="004D0503" w:rsidRPr="00A9280C" w:rsidRDefault="004D0503" w:rsidP="0035471A">
            <w:pPr>
              <w:ind w:right="-108"/>
              <w:rPr>
                <w:b/>
                <w:bCs/>
                <w:sz w:val="22"/>
                <w:szCs w:val="22"/>
                <w:lang w:eastAsia="zh-CN"/>
              </w:rPr>
            </w:pPr>
            <w:r w:rsidRPr="00A9280C">
              <w:rPr>
                <w:b/>
                <w:bCs/>
                <w:sz w:val="22"/>
                <w:szCs w:val="22"/>
              </w:rPr>
              <w:t>Право доступа на место проведения работ</w:t>
            </w:r>
          </w:p>
          <w:p w14:paraId="594B80F5" w14:textId="77777777" w:rsidR="004D0503" w:rsidRPr="00A9280C" w:rsidRDefault="004D0503" w:rsidP="0035471A">
            <w:pPr>
              <w:ind w:right="-108"/>
              <w:rPr>
                <w:b/>
                <w:sz w:val="22"/>
                <w:szCs w:val="22"/>
              </w:rPr>
            </w:pPr>
          </w:p>
        </w:tc>
        <w:tc>
          <w:tcPr>
            <w:tcW w:w="3664" w:type="pct"/>
          </w:tcPr>
          <w:p w14:paraId="4ED42696" w14:textId="0AE22CB2" w:rsidR="004D0503" w:rsidRPr="00A9280C" w:rsidRDefault="00B14EA9" w:rsidP="0035471A">
            <w:pPr>
              <w:widowControl w:val="0"/>
              <w:autoSpaceDE w:val="0"/>
              <w:autoSpaceDN w:val="0"/>
              <w:adjustRightInd w:val="0"/>
              <w:ind w:firstLine="410"/>
              <w:jc w:val="both"/>
              <w:rPr>
                <w:sz w:val="22"/>
                <w:szCs w:val="22"/>
              </w:rPr>
            </w:pPr>
            <w:r w:rsidRPr="00A9280C">
              <w:rPr>
                <w:sz w:val="22"/>
                <w:szCs w:val="22"/>
              </w:rPr>
              <w:t>П</w:t>
            </w:r>
            <w:r w:rsidR="004D0503" w:rsidRPr="00A9280C">
              <w:rPr>
                <w:sz w:val="22"/>
                <w:szCs w:val="22"/>
              </w:rPr>
              <w:t>одрядчик предоставляет на основании двухстороннего акта Субподрядчику право доступа на основную территорию Объекта (Строительную площадку) на место проведения работ в</w:t>
            </w:r>
            <w:r w:rsidRPr="00A9280C">
              <w:rPr>
                <w:sz w:val="22"/>
                <w:szCs w:val="22"/>
              </w:rPr>
              <w:t xml:space="preserve"> границах, обозначенных в акте </w:t>
            </w:r>
            <w:r w:rsidR="004D0503" w:rsidRPr="00A9280C">
              <w:rPr>
                <w:sz w:val="22"/>
                <w:szCs w:val="22"/>
              </w:rPr>
              <w:t>передачи строительной площадки.</w:t>
            </w:r>
          </w:p>
          <w:p w14:paraId="3BD93537" w14:textId="3855D7D4" w:rsidR="004D0503" w:rsidRPr="00A9280C" w:rsidRDefault="00B14EA9" w:rsidP="0035471A">
            <w:pPr>
              <w:widowControl w:val="0"/>
              <w:autoSpaceDE w:val="0"/>
              <w:autoSpaceDN w:val="0"/>
              <w:adjustRightInd w:val="0"/>
              <w:ind w:firstLine="410"/>
              <w:jc w:val="both"/>
              <w:rPr>
                <w:sz w:val="22"/>
                <w:szCs w:val="22"/>
              </w:rPr>
            </w:pPr>
            <w:r w:rsidRPr="00A9280C">
              <w:rPr>
                <w:sz w:val="22"/>
                <w:szCs w:val="22"/>
              </w:rPr>
              <w:t>П</w:t>
            </w:r>
            <w:r w:rsidR="004D0503" w:rsidRPr="00A9280C">
              <w:rPr>
                <w:sz w:val="22"/>
                <w:szCs w:val="22"/>
              </w:rPr>
              <w:t xml:space="preserve">одрядчик обязан предоставить Субподрядчику право доступа на Строительную площадку в пределах срока, необходимого для того, чтобы Субподрядчик действовал в соответствии с </w:t>
            </w:r>
            <w:r w:rsidR="00CB1499" w:rsidRPr="00A9280C">
              <w:rPr>
                <w:sz w:val="22"/>
                <w:szCs w:val="22"/>
              </w:rPr>
              <w:t>условиями Контракта.</w:t>
            </w:r>
          </w:p>
          <w:p w14:paraId="16DB47F7" w14:textId="70F335B8" w:rsidR="004D0503" w:rsidRPr="00A9280C" w:rsidRDefault="004D0503" w:rsidP="0035471A">
            <w:pPr>
              <w:widowControl w:val="0"/>
              <w:autoSpaceDE w:val="0"/>
              <w:autoSpaceDN w:val="0"/>
              <w:adjustRightInd w:val="0"/>
              <w:ind w:firstLine="410"/>
              <w:jc w:val="both"/>
              <w:rPr>
                <w:sz w:val="22"/>
                <w:szCs w:val="22"/>
              </w:rPr>
            </w:pPr>
            <w:r w:rsidRPr="00A9280C">
              <w:rPr>
                <w:sz w:val="22"/>
                <w:szCs w:val="22"/>
              </w:rPr>
              <w:t xml:space="preserve">В случае вынужденной задержки работ и/или расходов, понесенных Субподрядчиком в результате не предоставления </w:t>
            </w:r>
            <w:r w:rsidR="004649E7" w:rsidRPr="00A9280C">
              <w:rPr>
                <w:sz w:val="22"/>
                <w:szCs w:val="22"/>
              </w:rPr>
              <w:t>П</w:t>
            </w:r>
            <w:r w:rsidRPr="00A9280C">
              <w:rPr>
                <w:sz w:val="22"/>
                <w:szCs w:val="22"/>
              </w:rPr>
              <w:t xml:space="preserve">одрядчиком Строительной площадки в согласованный срок для использования или права доступа на нее, Субподрядчик обязан письменно уведомить об этом </w:t>
            </w:r>
            <w:r w:rsidR="004649E7" w:rsidRPr="00A9280C">
              <w:rPr>
                <w:sz w:val="22"/>
                <w:szCs w:val="22"/>
              </w:rPr>
              <w:t>П</w:t>
            </w:r>
            <w:r w:rsidRPr="00A9280C">
              <w:rPr>
                <w:sz w:val="22"/>
                <w:szCs w:val="22"/>
              </w:rPr>
              <w:t xml:space="preserve">одрядчика и будет иметь право на соответствующее продление Срока завершения работ, если завершение работ задержано, а также оплату </w:t>
            </w:r>
            <w:r w:rsidR="004649E7" w:rsidRPr="00A9280C">
              <w:rPr>
                <w:sz w:val="22"/>
                <w:szCs w:val="22"/>
              </w:rPr>
              <w:t>П</w:t>
            </w:r>
            <w:r w:rsidRPr="00A9280C">
              <w:rPr>
                <w:sz w:val="22"/>
                <w:szCs w:val="22"/>
              </w:rPr>
              <w:t xml:space="preserve">одрядчиком обоснованных расходов, согласованных </w:t>
            </w:r>
            <w:r w:rsidR="004649E7" w:rsidRPr="00A9280C">
              <w:rPr>
                <w:sz w:val="22"/>
                <w:szCs w:val="22"/>
              </w:rPr>
              <w:t>П</w:t>
            </w:r>
            <w:r w:rsidRPr="00A9280C">
              <w:rPr>
                <w:sz w:val="22"/>
                <w:szCs w:val="22"/>
              </w:rPr>
              <w:t>одрядчиком и Субподрядчиком до начала осуществления соответствующих работ, связанных с настоящим пунктом.</w:t>
            </w:r>
          </w:p>
          <w:p w14:paraId="75647F0E" w14:textId="4410206C" w:rsidR="004D0503" w:rsidRPr="00A9280C" w:rsidRDefault="004D0503" w:rsidP="0035471A">
            <w:pPr>
              <w:widowControl w:val="0"/>
              <w:autoSpaceDE w:val="0"/>
              <w:autoSpaceDN w:val="0"/>
              <w:adjustRightInd w:val="0"/>
              <w:ind w:firstLine="410"/>
              <w:jc w:val="both"/>
              <w:rPr>
                <w:sz w:val="22"/>
                <w:szCs w:val="22"/>
              </w:rPr>
            </w:pPr>
            <w:r w:rsidRPr="00A9280C">
              <w:rPr>
                <w:sz w:val="22"/>
                <w:szCs w:val="22"/>
              </w:rPr>
              <w:t xml:space="preserve">По получении такого уведомления </w:t>
            </w:r>
            <w:r w:rsidR="004649E7" w:rsidRPr="00A9280C">
              <w:rPr>
                <w:sz w:val="22"/>
                <w:szCs w:val="22"/>
              </w:rPr>
              <w:t>П</w:t>
            </w:r>
            <w:r w:rsidRPr="00A9280C">
              <w:rPr>
                <w:sz w:val="22"/>
                <w:szCs w:val="22"/>
              </w:rPr>
              <w:t>одрядчик должен действовать с целью согласования данного вопроса или принятия по нему решения.</w:t>
            </w:r>
          </w:p>
          <w:p w14:paraId="409F1257" w14:textId="7949A93A" w:rsidR="004D0503" w:rsidRPr="00A9280C" w:rsidRDefault="004D0503" w:rsidP="0035471A">
            <w:pPr>
              <w:ind w:firstLine="410"/>
              <w:jc w:val="both"/>
              <w:rPr>
                <w:sz w:val="22"/>
                <w:szCs w:val="22"/>
              </w:rPr>
            </w:pPr>
            <w:r w:rsidRPr="00A9280C">
              <w:rPr>
                <w:sz w:val="22"/>
                <w:szCs w:val="22"/>
              </w:rPr>
              <w:t xml:space="preserve">Однако, в случае если (и в той мере, </w:t>
            </w:r>
            <w:r w:rsidR="00B14EA9" w:rsidRPr="00A9280C">
              <w:rPr>
                <w:sz w:val="22"/>
                <w:szCs w:val="22"/>
              </w:rPr>
              <w:t>в которой) не предоставление П</w:t>
            </w:r>
            <w:r w:rsidRPr="00A9280C">
              <w:rPr>
                <w:sz w:val="22"/>
                <w:szCs w:val="22"/>
              </w:rPr>
              <w:t>одрядчиком Строительной площадки и права до</w:t>
            </w:r>
            <w:r w:rsidR="00B14EA9" w:rsidRPr="00A9280C">
              <w:rPr>
                <w:sz w:val="22"/>
                <w:szCs w:val="22"/>
              </w:rPr>
              <w:t xml:space="preserve">ступа к ней и ее использование </w:t>
            </w:r>
            <w:r w:rsidRPr="00A9280C">
              <w:rPr>
                <w:sz w:val="22"/>
                <w:szCs w:val="22"/>
              </w:rPr>
              <w:t>вызвано какой-либо ошибкой или задержкой со стороны Субподрядчика, включая ошибку или задержку со стороны Субподрядчика в предоставлении любого документа, входящего в состав Строительной документации, то Субподрядчику будет отказано в продлении Срока завершения работ, компенсации суммы его расходов.</w:t>
            </w:r>
          </w:p>
        </w:tc>
      </w:tr>
      <w:tr w:rsidR="00BC6C6C" w:rsidRPr="00A9280C" w14:paraId="645776F4" w14:textId="77777777" w:rsidTr="0035471A">
        <w:trPr>
          <w:trHeight w:val="1699"/>
          <w:jc w:val="center"/>
        </w:trPr>
        <w:tc>
          <w:tcPr>
            <w:tcW w:w="356" w:type="pct"/>
          </w:tcPr>
          <w:p w14:paraId="645776ED" w14:textId="77777777" w:rsidR="00BC6C6C" w:rsidRPr="00A9280C" w:rsidRDefault="002A45BC" w:rsidP="0035471A">
            <w:pPr>
              <w:ind w:right="-108"/>
              <w:rPr>
                <w:b/>
                <w:bCs/>
                <w:sz w:val="22"/>
                <w:szCs w:val="22"/>
              </w:rPr>
            </w:pPr>
            <w:r w:rsidRPr="00A9280C">
              <w:rPr>
                <w:b/>
                <w:bCs/>
                <w:sz w:val="22"/>
                <w:szCs w:val="22"/>
              </w:rPr>
              <w:t>3.2.</w:t>
            </w:r>
          </w:p>
        </w:tc>
        <w:tc>
          <w:tcPr>
            <w:tcW w:w="980" w:type="pct"/>
          </w:tcPr>
          <w:p w14:paraId="645776EE" w14:textId="77777777" w:rsidR="00BC6C6C" w:rsidRPr="00A9280C" w:rsidRDefault="002A45BC" w:rsidP="0035471A">
            <w:pPr>
              <w:ind w:right="-108"/>
              <w:rPr>
                <w:b/>
                <w:bCs/>
                <w:sz w:val="22"/>
                <w:szCs w:val="22"/>
              </w:rPr>
            </w:pPr>
            <w:r w:rsidRPr="00A9280C">
              <w:rPr>
                <w:b/>
                <w:bCs/>
                <w:sz w:val="22"/>
                <w:szCs w:val="22"/>
              </w:rPr>
              <w:t>Персонал</w:t>
            </w:r>
          </w:p>
          <w:p w14:paraId="645776EF" w14:textId="5A05195A" w:rsidR="00BC6C6C" w:rsidRPr="00A9280C" w:rsidRDefault="00B14EA9" w:rsidP="0035471A">
            <w:pPr>
              <w:ind w:right="-108"/>
              <w:rPr>
                <w:b/>
                <w:bCs/>
                <w:sz w:val="22"/>
                <w:szCs w:val="22"/>
                <w:lang w:eastAsia="zh-CN"/>
              </w:rPr>
            </w:pPr>
            <w:r w:rsidRPr="00A9280C">
              <w:rPr>
                <w:b/>
                <w:bCs/>
                <w:sz w:val="22"/>
                <w:szCs w:val="22"/>
              </w:rPr>
              <w:t>П</w:t>
            </w:r>
            <w:r w:rsidR="002A45BC" w:rsidRPr="00A9280C">
              <w:rPr>
                <w:b/>
                <w:bCs/>
                <w:sz w:val="22"/>
                <w:szCs w:val="22"/>
              </w:rPr>
              <w:t>одрядчика</w:t>
            </w:r>
          </w:p>
          <w:p w14:paraId="645776F0" w14:textId="77777777" w:rsidR="00BC6C6C" w:rsidRPr="00A9280C" w:rsidRDefault="00BC6C6C" w:rsidP="0035471A">
            <w:pPr>
              <w:ind w:right="-108"/>
              <w:rPr>
                <w:b/>
                <w:bCs/>
                <w:sz w:val="22"/>
                <w:szCs w:val="22"/>
                <w:lang w:eastAsia="zh-CN"/>
              </w:rPr>
            </w:pPr>
          </w:p>
        </w:tc>
        <w:tc>
          <w:tcPr>
            <w:tcW w:w="3664" w:type="pct"/>
          </w:tcPr>
          <w:p w14:paraId="645776F1" w14:textId="1EB2A63A" w:rsidR="00BC6C6C" w:rsidRPr="00A9280C" w:rsidRDefault="00B14EA9" w:rsidP="0035471A">
            <w:pPr>
              <w:widowControl w:val="0"/>
              <w:autoSpaceDE w:val="0"/>
              <w:autoSpaceDN w:val="0"/>
              <w:adjustRightInd w:val="0"/>
              <w:ind w:right="44" w:firstLine="410"/>
              <w:jc w:val="both"/>
              <w:rPr>
                <w:sz w:val="22"/>
                <w:szCs w:val="22"/>
                <w:lang w:eastAsia="zh-CN"/>
              </w:rPr>
            </w:pPr>
            <w:r w:rsidRPr="00A9280C">
              <w:rPr>
                <w:sz w:val="22"/>
                <w:szCs w:val="22"/>
              </w:rPr>
              <w:t>П</w:t>
            </w:r>
            <w:r w:rsidR="002A45BC" w:rsidRPr="00A9280C">
              <w:rPr>
                <w:sz w:val="22"/>
                <w:szCs w:val="22"/>
              </w:rPr>
              <w:t>одрядчик отвечает за то, что его перс</w:t>
            </w:r>
            <w:r w:rsidRPr="00A9280C">
              <w:rPr>
                <w:sz w:val="22"/>
                <w:szCs w:val="22"/>
              </w:rPr>
              <w:t>онал и другие Субподрядчики П</w:t>
            </w:r>
            <w:r w:rsidR="002A45BC" w:rsidRPr="00A9280C">
              <w:rPr>
                <w:sz w:val="22"/>
                <w:szCs w:val="22"/>
              </w:rPr>
              <w:t>одрядчика на строительной площадке:</w:t>
            </w:r>
          </w:p>
          <w:p w14:paraId="645776F2" w14:textId="77777777"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(а) работают совместно с Субподрядчиком, в соответствии с Пунктом 5.6 (</w:t>
            </w:r>
            <w:r w:rsidRPr="00A9280C">
              <w:rPr>
                <w:i/>
                <w:iCs/>
                <w:sz w:val="22"/>
                <w:szCs w:val="22"/>
              </w:rPr>
              <w:t>Совместная работа</w:t>
            </w:r>
            <w:r w:rsidRPr="00A9280C">
              <w:rPr>
                <w:sz w:val="22"/>
                <w:szCs w:val="22"/>
              </w:rPr>
              <w:t>);</w:t>
            </w:r>
          </w:p>
          <w:p w14:paraId="645776F3" w14:textId="1D4BD3DC" w:rsidR="00BC6C6C" w:rsidRPr="00A9280C" w:rsidRDefault="004D0503" w:rsidP="0035471A">
            <w:pPr>
              <w:widowControl w:val="0"/>
              <w:autoSpaceDE w:val="0"/>
              <w:autoSpaceDN w:val="0"/>
              <w:adjustRightInd w:val="0"/>
              <w:ind w:right="44" w:firstLine="410"/>
              <w:jc w:val="both"/>
              <w:rPr>
                <w:sz w:val="22"/>
                <w:szCs w:val="22"/>
                <w:lang w:eastAsia="zh-CN"/>
              </w:rPr>
            </w:pPr>
            <w:r w:rsidRPr="00A9280C">
              <w:rPr>
                <w:sz w:val="22"/>
                <w:szCs w:val="22"/>
              </w:rPr>
              <w:t>(</w:t>
            </w:r>
            <w:r w:rsidRPr="00A9280C">
              <w:rPr>
                <w:sz w:val="22"/>
                <w:szCs w:val="22"/>
                <w:lang w:val="en-US"/>
              </w:rPr>
              <w:t>b</w:t>
            </w:r>
            <w:r w:rsidRPr="00A9280C">
              <w:rPr>
                <w:sz w:val="22"/>
                <w:szCs w:val="22"/>
              </w:rPr>
              <w:t>) принимают меры, аналогичные тем, которые требуются от Субподрядчика, в соответствии с Пунктом 5.8 (</w:t>
            </w:r>
            <w:r w:rsidRPr="00A9280C">
              <w:rPr>
                <w:i/>
                <w:iCs/>
                <w:sz w:val="22"/>
                <w:szCs w:val="22"/>
              </w:rPr>
              <w:t>Охрана труда</w:t>
            </w:r>
            <w:r w:rsidRPr="00A9280C">
              <w:rPr>
                <w:sz w:val="22"/>
                <w:szCs w:val="22"/>
              </w:rPr>
              <w:t>) и Пунктом 5.1</w:t>
            </w:r>
            <w:r w:rsidR="0015134C" w:rsidRPr="00A9280C">
              <w:rPr>
                <w:sz w:val="22"/>
                <w:szCs w:val="22"/>
              </w:rPr>
              <w:t>7</w:t>
            </w:r>
            <w:r w:rsidRPr="00A9280C">
              <w:rPr>
                <w:sz w:val="22"/>
                <w:szCs w:val="22"/>
              </w:rPr>
              <w:t xml:space="preserve"> </w:t>
            </w:r>
            <w:r w:rsidRPr="00A9280C">
              <w:rPr>
                <w:i/>
                <w:iCs/>
                <w:sz w:val="22"/>
                <w:szCs w:val="22"/>
              </w:rPr>
              <w:t>(Охрана окружающей среды).</w:t>
            </w:r>
          </w:p>
        </w:tc>
      </w:tr>
      <w:tr w:rsidR="00BC6C6C" w:rsidRPr="00A9280C" w14:paraId="645776FC" w14:textId="77777777" w:rsidTr="0035471A">
        <w:trPr>
          <w:trHeight w:val="273"/>
          <w:jc w:val="center"/>
        </w:trPr>
        <w:tc>
          <w:tcPr>
            <w:tcW w:w="356" w:type="pct"/>
          </w:tcPr>
          <w:p w14:paraId="645776F5"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3.3.</w:t>
            </w:r>
          </w:p>
        </w:tc>
        <w:tc>
          <w:tcPr>
            <w:tcW w:w="980" w:type="pct"/>
          </w:tcPr>
          <w:p w14:paraId="645776F6"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Претензии</w:t>
            </w:r>
          </w:p>
          <w:p w14:paraId="645776F7" w14:textId="77777777" w:rsidR="00BC6C6C" w:rsidRPr="00A9280C" w:rsidRDefault="00BC6C6C" w:rsidP="0035471A">
            <w:pPr>
              <w:ind w:right="-108"/>
              <w:rPr>
                <w:sz w:val="22"/>
                <w:szCs w:val="22"/>
                <w:lang w:eastAsia="zh-CN"/>
              </w:rPr>
            </w:pPr>
          </w:p>
        </w:tc>
        <w:tc>
          <w:tcPr>
            <w:tcW w:w="3664" w:type="pct"/>
          </w:tcPr>
          <w:p w14:paraId="645776F8" w14:textId="01AE2C98"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 xml:space="preserve">Если какая-либо из Сторон считает, что она имеет право на получение каких-либо выплат в соответствии с любой Статьей </w:t>
            </w:r>
            <w:r w:rsidR="004C7315" w:rsidRPr="00A9280C">
              <w:rPr>
                <w:sz w:val="22"/>
                <w:szCs w:val="22"/>
              </w:rPr>
              <w:t xml:space="preserve">Контракта или </w:t>
            </w:r>
            <w:r w:rsidRPr="00A9280C">
              <w:rPr>
                <w:sz w:val="22"/>
                <w:szCs w:val="22"/>
              </w:rPr>
              <w:t>иным образом в соответствии с Контрактом (в связи с исполнением, заключе</w:t>
            </w:r>
            <w:r w:rsidR="00327ABD" w:rsidRPr="00A9280C">
              <w:rPr>
                <w:sz w:val="22"/>
                <w:szCs w:val="22"/>
              </w:rPr>
              <w:t>нием, изменением, расторжением К</w:t>
            </w:r>
            <w:r w:rsidRPr="00A9280C">
              <w:rPr>
                <w:sz w:val="22"/>
                <w:szCs w:val="22"/>
              </w:rPr>
              <w:t>онтракта), и/или  имеет  право  н</w:t>
            </w:r>
            <w:r w:rsidR="00EF50CF" w:rsidRPr="00A9280C">
              <w:rPr>
                <w:sz w:val="22"/>
                <w:szCs w:val="22"/>
              </w:rPr>
              <w:t>а продление Гарантийного срока</w:t>
            </w:r>
            <w:r w:rsidRPr="00A9280C">
              <w:rPr>
                <w:sz w:val="22"/>
                <w:szCs w:val="22"/>
              </w:rPr>
              <w:t xml:space="preserve">, то эта Сторона должна, с целью добровольного урегулирования спора, уведомить об этом вторую Сторону в форме письменной претензии с предоставлением соответствующего обоснования.  </w:t>
            </w:r>
          </w:p>
          <w:p w14:paraId="645776F9" w14:textId="7685D78A"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Претензия должна быть отправлена в практически выполнимый срок после того, как Сторона узнала о событиях или обстоятельствах, вызвавших претензию. Уведомление по поводу продления Гарантийн</w:t>
            </w:r>
            <w:r w:rsidR="00EF50CF" w:rsidRPr="00A9280C">
              <w:rPr>
                <w:sz w:val="22"/>
                <w:szCs w:val="22"/>
              </w:rPr>
              <w:t>ого срока должна быть представлена</w:t>
            </w:r>
            <w:r w:rsidRPr="00A9280C">
              <w:rPr>
                <w:sz w:val="22"/>
                <w:szCs w:val="22"/>
              </w:rPr>
              <w:t xml:space="preserve"> до истечения этого периода согласно Пункту 11.3.</w:t>
            </w:r>
            <w:r w:rsidR="00EF50CF" w:rsidRPr="00A9280C">
              <w:rPr>
                <w:sz w:val="22"/>
                <w:szCs w:val="22"/>
              </w:rPr>
              <w:t xml:space="preserve"> (Продление Гарантийного срока</w:t>
            </w:r>
            <w:r w:rsidRPr="00A9280C">
              <w:rPr>
                <w:sz w:val="22"/>
                <w:szCs w:val="22"/>
              </w:rPr>
              <w:t>).</w:t>
            </w:r>
          </w:p>
          <w:p w14:paraId="645776FA" w14:textId="77777777"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 xml:space="preserve">В Претензии должна быть указана статья или другое основание для претензии, а также приведен расчет суммы и/или срока задержки, на которые, как   полагает   Сторона, она   имеет   право   в   соответствии   с Контрактом. </w:t>
            </w:r>
          </w:p>
          <w:p w14:paraId="645776FB" w14:textId="473D22E9"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Стороны устанавливаю</w:t>
            </w:r>
            <w:r w:rsidR="004C7315" w:rsidRPr="00A9280C">
              <w:rPr>
                <w:sz w:val="22"/>
                <w:szCs w:val="22"/>
              </w:rPr>
              <w:t>т срок рассмотрения Претензии –</w:t>
            </w:r>
            <w:r w:rsidRPr="00A9280C">
              <w:rPr>
                <w:sz w:val="22"/>
                <w:szCs w:val="22"/>
              </w:rPr>
              <w:t xml:space="preserve"> </w:t>
            </w:r>
            <w:r w:rsidR="00EF50CF" w:rsidRPr="00A9280C">
              <w:rPr>
                <w:sz w:val="22"/>
                <w:szCs w:val="22"/>
              </w:rPr>
              <w:t xml:space="preserve">10 </w:t>
            </w:r>
            <w:r w:rsidR="004C7315" w:rsidRPr="00A9280C">
              <w:rPr>
                <w:sz w:val="22"/>
                <w:szCs w:val="22"/>
              </w:rPr>
              <w:t xml:space="preserve">рабочих </w:t>
            </w:r>
            <w:r w:rsidRPr="00A9280C">
              <w:rPr>
                <w:sz w:val="22"/>
                <w:szCs w:val="22"/>
              </w:rPr>
              <w:t>дней с момента получения претензии.</w:t>
            </w:r>
          </w:p>
        </w:tc>
      </w:tr>
      <w:tr w:rsidR="00BC6C6C" w:rsidRPr="00A9280C" w14:paraId="6457770C" w14:textId="77777777" w:rsidTr="0035471A">
        <w:trPr>
          <w:trHeight w:val="415"/>
          <w:jc w:val="center"/>
        </w:trPr>
        <w:tc>
          <w:tcPr>
            <w:tcW w:w="356" w:type="pct"/>
          </w:tcPr>
          <w:p w14:paraId="64577702" w14:textId="5CB0E5AC" w:rsidR="00BC6C6C" w:rsidRPr="00A9280C" w:rsidRDefault="002A45BC" w:rsidP="0035471A">
            <w:pPr>
              <w:spacing w:beforeLines="50" w:before="120" w:afterLines="50" w:after="120"/>
              <w:ind w:right="-108"/>
              <w:rPr>
                <w:b/>
                <w:bCs/>
                <w:sz w:val="22"/>
                <w:szCs w:val="22"/>
              </w:rPr>
            </w:pPr>
            <w:r w:rsidRPr="00A9280C">
              <w:rPr>
                <w:b/>
                <w:bCs/>
                <w:sz w:val="22"/>
                <w:szCs w:val="22"/>
              </w:rPr>
              <w:t>3.</w:t>
            </w:r>
            <w:r w:rsidR="00EF50CF" w:rsidRPr="00A9280C">
              <w:rPr>
                <w:b/>
                <w:bCs/>
                <w:sz w:val="22"/>
                <w:szCs w:val="22"/>
                <w:lang w:val="en-US"/>
              </w:rPr>
              <w:t>4</w:t>
            </w:r>
            <w:r w:rsidRPr="00A9280C">
              <w:rPr>
                <w:b/>
                <w:bCs/>
                <w:sz w:val="22"/>
                <w:szCs w:val="22"/>
              </w:rPr>
              <w:t>.</w:t>
            </w:r>
          </w:p>
        </w:tc>
        <w:tc>
          <w:tcPr>
            <w:tcW w:w="980" w:type="pct"/>
          </w:tcPr>
          <w:p w14:paraId="64577703" w14:textId="5E9E990C" w:rsidR="00BC6C6C" w:rsidRPr="00A9280C" w:rsidRDefault="00EF50CF" w:rsidP="0035471A">
            <w:pPr>
              <w:rPr>
                <w:b/>
                <w:bCs/>
                <w:sz w:val="22"/>
                <w:szCs w:val="22"/>
                <w:lang w:eastAsia="zh-CN"/>
              </w:rPr>
            </w:pPr>
            <w:r w:rsidRPr="00A9280C">
              <w:rPr>
                <w:b/>
                <w:bCs/>
                <w:sz w:val="22"/>
                <w:szCs w:val="22"/>
                <w:lang w:eastAsia="zh-CN"/>
              </w:rPr>
              <w:t>Обязательства П</w:t>
            </w:r>
            <w:r w:rsidR="002A45BC" w:rsidRPr="00A9280C">
              <w:rPr>
                <w:b/>
                <w:bCs/>
                <w:sz w:val="22"/>
                <w:szCs w:val="22"/>
                <w:lang w:eastAsia="zh-CN"/>
              </w:rPr>
              <w:t>одрядчика</w:t>
            </w:r>
          </w:p>
          <w:p w14:paraId="64577704" w14:textId="77777777" w:rsidR="00BC6C6C" w:rsidRPr="00A9280C" w:rsidRDefault="00BC6C6C" w:rsidP="0035471A">
            <w:pPr>
              <w:spacing w:beforeLines="50" w:before="120" w:afterLines="50" w:after="120"/>
              <w:ind w:right="-108"/>
              <w:rPr>
                <w:sz w:val="22"/>
                <w:szCs w:val="22"/>
              </w:rPr>
            </w:pPr>
          </w:p>
        </w:tc>
        <w:tc>
          <w:tcPr>
            <w:tcW w:w="3664" w:type="pct"/>
          </w:tcPr>
          <w:p w14:paraId="2F73E528" w14:textId="27D2FF2E" w:rsidR="001650C5" w:rsidRPr="00A9280C" w:rsidRDefault="00EF50CF" w:rsidP="0035471A">
            <w:pPr>
              <w:widowControl w:val="0"/>
              <w:autoSpaceDE w:val="0"/>
              <w:autoSpaceDN w:val="0"/>
              <w:adjustRightInd w:val="0"/>
              <w:ind w:right="-11" w:firstLine="410"/>
              <w:jc w:val="both"/>
              <w:rPr>
                <w:sz w:val="22"/>
                <w:szCs w:val="22"/>
              </w:rPr>
            </w:pPr>
            <w:r w:rsidRPr="00A9280C">
              <w:rPr>
                <w:sz w:val="22"/>
                <w:szCs w:val="22"/>
              </w:rPr>
              <w:t>П</w:t>
            </w:r>
            <w:r w:rsidR="001650C5" w:rsidRPr="00A9280C">
              <w:rPr>
                <w:sz w:val="22"/>
                <w:szCs w:val="22"/>
              </w:rPr>
              <w:t>одрядчик:</w:t>
            </w:r>
          </w:p>
          <w:p w14:paraId="16B5B69E" w14:textId="77777777" w:rsidR="001650C5" w:rsidRPr="00A9280C" w:rsidRDefault="001650C5" w:rsidP="0035471A">
            <w:pPr>
              <w:widowControl w:val="0"/>
              <w:autoSpaceDE w:val="0"/>
              <w:autoSpaceDN w:val="0"/>
              <w:adjustRightInd w:val="0"/>
              <w:ind w:right="-11" w:firstLine="410"/>
              <w:jc w:val="both"/>
              <w:rPr>
                <w:sz w:val="22"/>
                <w:szCs w:val="22"/>
              </w:rPr>
            </w:pPr>
            <w:r w:rsidRPr="00A9280C">
              <w:rPr>
                <w:sz w:val="22"/>
                <w:szCs w:val="22"/>
              </w:rPr>
              <w:t xml:space="preserve">Предоставляет по акту Строительную площадку. </w:t>
            </w:r>
          </w:p>
          <w:p w14:paraId="542B8F48" w14:textId="77777777" w:rsidR="001650C5" w:rsidRPr="00A9280C" w:rsidRDefault="001650C5" w:rsidP="0035471A">
            <w:pPr>
              <w:widowControl w:val="0"/>
              <w:autoSpaceDE w:val="0"/>
              <w:autoSpaceDN w:val="0"/>
              <w:adjustRightInd w:val="0"/>
              <w:ind w:right="-11" w:firstLine="410"/>
              <w:jc w:val="both"/>
              <w:rPr>
                <w:sz w:val="22"/>
                <w:szCs w:val="22"/>
              </w:rPr>
            </w:pPr>
            <w:r w:rsidRPr="00A9280C">
              <w:rPr>
                <w:sz w:val="22"/>
                <w:szCs w:val="22"/>
              </w:rPr>
              <w:t>Предоставляет место складирования строительного мусора в месте, предусмотренном проектом, кроме того мусора, который подлежит утилизации согласно нормам Республики Беларусь.</w:t>
            </w:r>
          </w:p>
          <w:p w14:paraId="2624ACBA" w14:textId="77777777" w:rsidR="001650C5" w:rsidRPr="00A9280C" w:rsidRDefault="001650C5" w:rsidP="0035471A">
            <w:pPr>
              <w:widowControl w:val="0"/>
              <w:autoSpaceDE w:val="0"/>
              <w:autoSpaceDN w:val="0"/>
              <w:adjustRightInd w:val="0"/>
              <w:ind w:right="-11" w:firstLine="410"/>
              <w:jc w:val="both"/>
              <w:rPr>
                <w:sz w:val="22"/>
                <w:szCs w:val="22"/>
              </w:rPr>
            </w:pPr>
            <w:r w:rsidRPr="00A9280C">
              <w:rPr>
                <w:sz w:val="22"/>
                <w:szCs w:val="22"/>
              </w:rPr>
              <w:t>Осуществляет приемку у Субподрядчика выполненных работ.</w:t>
            </w:r>
          </w:p>
          <w:p w14:paraId="6457770B" w14:textId="680320CD" w:rsidR="00BC6C6C" w:rsidRPr="00A9280C" w:rsidRDefault="001650C5" w:rsidP="0035471A">
            <w:pPr>
              <w:widowControl w:val="0"/>
              <w:autoSpaceDE w:val="0"/>
              <w:autoSpaceDN w:val="0"/>
              <w:adjustRightInd w:val="0"/>
              <w:ind w:right="-11" w:firstLine="410"/>
              <w:jc w:val="both"/>
              <w:rPr>
                <w:sz w:val="22"/>
                <w:szCs w:val="22"/>
              </w:rPr>
            </w:pPr>
            <w:r w:rsidRPr="00A9280C">
              <w:rPr>
                <w:sz w:val="22"/>
                <w:szCs w:val="22"/>
              </w:rPr>
              <w:t>Оказывает содействие в предоставлении точки подключения электрической энергии для энергообеспечения строительной площадки и оказывает содействие по согласованию точек подключения водоснабжения.</w:t>
            </w:r>
          </w:p>
        </w:tc>
      </w:tr>
      <w:tr w:rsidR="00BC6C6C" w:rsidRPr="00A9280C" w14:paraId="6457770E" w14:textId="77777777" w:rsidTr="0035471A">
        <w:trPr>
          <w:jc w:val="center"/>
        </w:trPr>
        <w:tc>
          <w:tcPr>
            <w:tcW w:w="5000" w:type="pct"/>
            <w:gridSpan w:val="3"/>
          </w:tcPr>
          <w:p w14:paraId="6457770D" w14:textId="77777777" w:rsidR="00BC6C6C" w:rsidRPr="00A9280C" w:rsidRDefault="002A45BC" w:rsidP="0035471A">
            <w:pPr>
              <w:ind w:right="44"/>
              <w:jc w:val="center"/>
              <w:rPr>
                <w:sz w:val="22"/>
                <w:szCs w:val="22"/>
                <w:lang w:eastAsia="zh-CN"/>
              </w:rPr>
            </w:pPr>
            <w:r w:rsidRPr="00A9280C">
              <w:rPr>
                <w:b/>
                <w:bCs/>
                <w:sz w:val="22"/>
                <w:szCs w:val="22"/>
              </w:rPr>
              <w:t>4. Руководитель проекта</w:t>
            </w:r>
          </w:p>
        </w:tc>
      </w:tr>
      <w:tr w:rsidR="00BC6C6C" w:rsidRPr="00A9280C" w14:paraId="64577716" w14:textId="77777777" w:rsidTr="0035471A">
        <w:trPr>
          <w:jc w:val="center"/>
        </w:trPr>
        <w:tc>
          <w:tcPr>
            <w:tcW w:w="356" w:type="pct"/>
          </w:tcPr>
          <w:p w14:paraId="6457770F" w14:textId="77777777" w:rsidR="00BC6C6C" w:rsidRPr="00A9280C" w:rsidRDefault="002A45BC" w:rsidP="0035471A">
            <w:pPr>
              <w:ind w:right="-108"/>
              <w:rPr>
                <w:b/>
                <w:bCs/>
                <w:sz w:val="22"/>
                <w:szCs w:val="22"/>
              </w:rPr>
            </w:pPr>
            <w:r w:rsidRPr="00A9280C">
              <w:rPr>
                <w:b/>
                <w:bCs/>
                <w:sz w:val="22"/>
                <w:szCs w:val="22"/>
              </w:rPr>
              <w:t>4.1.</w:t>
            </w:r>
          </w:p>
        </w:tc>
        <w:tc>
          <w:tcPr>
            <w:tcW w:w="980" w:type="pct"/>
          </w:tcPr>
          <w:p w14:paraId="64577710" w14:textId="77777777" w:rsidR="00BC6C6C" w:rsidRPr="00A9280C" w:rsidRDefault="002A45BC" w:rsidP="0035471A">
            <w:pPr>
              <w:ind w:right="44"/>
              <w:rPr>
                <w:b/>
                <w:bCs/>
                <w:sz w:val="22"/>
                <w:szCs w:val="22"/>
              </w:rPr>
            </w:pPr>
            <w:r w:rsidRPr="00A9280C">
              <w:rPr>
                <w:b/>
                <w:bCs/>
                <w:sz w:val="22"/>
                <w:szCs w:val="22"/>
              </w:rPr>
              <w:t>Обязанности и полномочия  Руководителя проекта</w:t>
            </w:r>
          </w:p>
          <w:p w14:paraId="64577711" w14:textId="77777777" w:rsidR="00BC6C6C" w:rsidRPr="00A9280C" w:rsidRDefault="00BC6C6C" w:rsidP="0035471A">
            <w:pPr>
              <w:ind w:right="44"/>
              <w:rPr>
                <w:sz w:val="22"/>
                <w:szCs w:val="22"/>
                <w:lang w:eastAsia="zh-CN"/>
              </w:rPr>
            </w:pPr>
          </w:p>
        </w:tc>
        <w:tc>
          <w:tcPr>
            <w:tcW w:w="3664" w:type="pct"/>
          </w:tcPr>
          <w:p w14:paraId="64577712" w14:textId="28015835"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Заказчик назначает Руководителя проекта, который действует от имени Заказчика и выполняет обязанности, возложенные на него по Контракту.  Руководитель проекта может наделяться полномочиями, оговоренными в Контракте или вытекающими из Контракта.</w:t>
            </w:r>
          </w:p>
          <w:p w14:paraId="64577713" w14:textId="05D3B1F8" w:rsidR="00BC6C6C" w:rsidRPr="00A9280C" w:rsidRDefault="002A45BC" w:rsidP="0035471A">
            <w:pPr>
              <w:widowControl w:val="0"/>
              <w:autoSpaceDE w:val="0"/>
              <w:autoSpaceDN w:val="0"/>
              <w:adjustRightInd w:val="0"/>
              <w:ind w:right="44" w:firstLine="410"/>
              <w:jc w:val="both"/>
              <w:rPr>
                <w:sz w:val="22"/>
                <w:szCs w:val="22"/>
                <w:lang w:eastAsia="zh-CN"/>
              </w:rPr>
            </w:pPr>
            <w:r w:rsidRPr="00A9280C">
              <w:rPr>
                <w:sz w:val="22"/>
                <w:szCs w:val="22"/>
              </w:rPr>
              <w:t>Субподрядчик принимает назначенного Руководителя проект</w:t>
            </w:r>
            <w:r w:rsidR="0077235B" w:rsidRPr="00A9280C">
              <w:rPr>
                <w:sz w:val="22"/>
                <w:szCs w:val="22"/>
              </w:rPr>
              <w:t>а по уведомлению со стороны П</w:t>
            </w:r>
            <w:r w:rsidRPr="00A9280C">
              <w:rPr>
                <w:sz w:val="22"/>
                <w:szCs w:val="22"/>
              </w:rPr>
              <w:t>одрядчика и руководствуется в своих отношениях с ним обязанностями Руководителя проекта, указанными в Контракте.</w:t>
            </w:r>
          </w:p>
          <w:p w14:paraId="64577714" w14:textId="77777777" w:rsidR="00BC6C6C" w:rsidRPr="00A9280C" w:rsidRDefault="002A45BC" w:rsidP="0035471A">
            <w:pPr>
              <w:ind w:right="44" w:firstLine="410"/>
              <w:jc w:val="both"/>
              <w:rPr>
                <w:sz w:val="22"/>
                <w:szCs w:val="22"/>
                <w:lang w:eastAsia="zh-CN"/>
              </w:rPr>
            </w:pPr>
            <w:r w:rsidRPr="00A9280C">
              <w:rPr>
                <w:sz w:val="22"/>
                <w:szCs w:val="22"/>
              </w:rPr>
              <w:t xml:space="preserve">Руководитель проекта (помощник Руководитель проекта) не имеет права на изменение Контракта, а равно как на освобождение любой Стороны от ее прав, обязательств или ответственности по Контракту. </w:t>
            </w:r>
          </w:p>
          <w:p w14:paraId="64577715" w14:textId="3298F3B4" w:rsidR="00BC6C6C" w:rsidRPr="00A9280C" w:rsidRDefault="002A45BC" w:rsidP="0035471A">
            <w:pPr>
              <w:ind w:right="44" w:firstLine="410"/>
              <w:jc w:val="both"/>
              <w:rPr>
                <w:sz w:val="22"/>
                <w:szCs w:val="22"/>
                <w:lang w:eastAsia="zh-CN"/>
              </w:rPr>
            </w:pPr>
            <w:r w:rsidRPr="00A9280C">
              <w:rPr>
                <w:sz w:val="22"/>
                <w:szCs w:val="22"/>
              </w:rPr>
              <w:t xml:space="preserve">В случае необходимости Заказчик может назначить помощника Руководителя проекта, </w:t>
            </w:r>
            <w:r w:rsidR="0077235B" w:rsidRPr="00A9280C">
              <w:rPr>
                <w:color w:val="000000"/>
                <w:sz w:val="22"/>
                <w:szCs w:val="22"/>
              </w:rPr>
              <w:t>о чем П</w:t>
            </w:r>
            <w:r w:rsidRPr="00A9280C">
              <w:rPr>
                <w:color w:val="000000"/>
                <w:sz w:val="22"/>
                <w:szCs w:val="22"/>
              </w:rPr>
              <w:t>одрядчик письменно уведомляет Субподрядчика.</w:t>
            </w:r>
          </w:p>
        </w:tc>
      </w:tr>
      <w:tr w:rsidR="00BC6C6C" w:rsidRPr="00A9280C" w14:paraId="6457771E" w14:textId="77777777" w:rsidTr="0035471A">
        <w:trPr>
          <w:jc w:val="center"/>
        </w:trPr>
        <w:tc>
          <w:tcPr>
            <w:tcW w:w="356" w:type="pct"/>
          </w:tcPr>
          <w:p w14:paraId="64577717" w14:textId="77777777" w:rsidR="00BC6C6C" w:rsidRPr="00A9280C" w:rsidRDefault="002A45BC" w:rsidP="0035471A">
            <w:pPr>
              <w:widowControl w:val="0"/>
              <w:autoSpaceDE w:val="0"/>
              <w:autoSpaceDN w:val="0"/>
              <w:adjustRightInd w:val="0"/>
              <w:ind w:right="-108"/>
              <w:rPr>
                <w:b/>
                <w:sz w:val="22"/>
                <w:szCs w:val="22"/>
              </w:rPr>
            </w:pPr>
            <w:r w:rsidRPr="00A9280C">
              <w:rPr>
                <w:b/>
                <w:sz w:val="22"/>
                <w:szCs w:val="22"/>
              </w:rPr>
              <w:t>4.2.</w:t>
            </w:r>
          </w:p>
        </w:tc>
        <w:tc>
          <w:tcPr>
            <w:tcW w:w="980" w:type="pct"/>
          </w:tcPr>
          <w:p w14:paraId="64577718" w14:textId="77777777" w:rsidR="00BC6C6C" w:rsidRPr="00A9280C" w:rsidRDefault="002A45BC" w:rsidP="0035471A">
            <w:pPr>
              <w:widowControl w:val="0"/>
              <w:autoSpaceDE w:val="0"/>
              <w:autoSpaceDN w:val="0"/>
              <w:adjustRightInd w:val="0"/>
              <w:ind w:right="-108"/>
              <w:rPr>
                <w:b/>
                <w:sz w:val="22"/>
                <w:szCs w:val="22"/>
              </w:rPr>
            </w:pPr>
            <w:r w:rsidRPr="00A9280C">
              <w:rPr>
                <w:b/>
                <w:sz w:val="22"/>
                <w:szCs w:val="22"/>
              </w:rPr>
              <w:t>Указания</w:t>
            </w:r>
          </w:p>
          <w:p w14:paraId="6457771A" w14:textId="77777777" w:rsidR="00BC6C6C" w:rsidRPr="00A9280C" w:rsidRDefault="002A45BC" w:rsidP="0035471A">
            <w:pPr>
              <w:widowControl w:val="0"/>
              <w:autoSpaceDE w:val="0"/>
              <w:autoSpaceDN w:val="0"/>
              <w:adjustRightInd w:val="0"/>
              <w:ind w:right="-108"/>
              <w:rPr>
                <w:sz w:val="22"/>
                <w:szCs w:val="22"/>
                <w:lang w:eastAsia="zh-CN"/>
              </w:rPr>
            </w:pPr>
            <w:r w:rsidRPr="00A9280C">
              <w:rPr>
                <w:b/>
                <w:sz w:val="22"/>
                <w:szCs w:val="22"/>
              </w:rPr>
              <w:t xml:space="preserve">Руководителя проекта </w:t>
            </w:r>
          </w:p>
        </w:tc>
        <w:tc>
          <w:tcPr>
            <w:tcW w:w="3664" w:type="pct"/>
          </w:tcPr>
          <w:p w14:paraId="5DC25FB3" w14:textId="255F294C" w:rsidR="00BC6C6C" w:rsidRPr="00A9280C" w:rsidRDefault="002A45BC" w:rsidP="0035471A">
            <w:pPr>
              <w:widowControl w:val="0"/>
              <w:autoSpaceDE w:val="0"/>
              <w:autoSpaceDN w:val="0"/>
              <w:adjustRightInd w:val="0"/>
              <w:ind w:right="-11" w:firstLine="410"/>
              <w:jc w:val="both"/>
              <w:rPr>
                <w:color w:val="FF0000"/>
                <w:sz w:val="22"/>
                <w:szCs w:val="22"/>
              </w:rPr>
            </w:pPr>
            <w:r w:rsidRPr="00A9280C">
              <w:rPr>
                <w:sz w:val="22"/>
                <w:szCs w:val="22"/>
              </w:rPr>
              <w:t>В соответствии с Контрактом, Руководитель проекта, их помощники в любое время мо</w:t>
            </w:r>
            <w:r w:rsidR="001650C5" w:rsidRPr="00A9280C">
              <w:rPr>
                <w:sz w:val="22"/>
                <w:szCs w:val="22"/>
              </w:rPr>
              <w:t>гут</w:t>
            </w:r>
            <w:r w:rsidRPr="00A9280C">
              <w:rPr>
                <w:sz w:val="22"/>
                <w:szCs w:val="22"/>
              </w:rPr>
              <w:t xml:space="preserve"> выдавать Субподрядчику указания, необходимые для выполнения работ и устранения недостатков. Субподрядчик принимает указания только от Руководителя проекта или его помощника, которому делегированы необходимые полномочия, как указано в Статье 4</w:t>
            </w:r>
            <w:r w:rsidRPr="00A9280C">
              <w:rPr>
                <w:i/>
                <w:sz w:val="22"/>
                <w:szCs w:val="22"/>
              </w:rPr>
              <w:t xml:space="preserve"> (Руководитель проекта).</w:t>
            </w:r>
            <w:r w:rsidRPr="00A9280C">
              <w:rPr>
                <w:color w:val="FF0000"/>
                <w:sz w:val="22"/>
                <w:szCs w:val="22"/>
              </w:rPr>
              <w:t xml:space="preserve"> </w:t>
            </w:r>
          </w:p>
          <w:p w14:paraId="04DE412E" w14:textId="77777777" w:rsidR="00BC6C6C" w:rsidRPr="00A9280C" w:rsidRDefault="002A45BC" w:rsidP="0035471A">
            <w:pPr>
              <w:widowControl w:val="0"/>
              <w:autoSpaceDE w:val="0"/>
              <w:autoSpaceDN w:val="0"/>
              <w:adjustRightInd w:val="0"/>
              <w:ind w:right="-11" w:firstLine="410"/>
              <w:jc w:val="both"/>
              <w:rPr>
                <w:sz w:val="22"/>
                <w:szCs w:val="22"/>
              </w:rPr>
            </w:pPr>
            <w:r w:rsidRPr="00A9280C">
              <w:rPr>
                <w:sz w:val="22"/>
                <w:szCs w:val="22"/>
              </w:rPr>
              <w:t xml:space="preserve">Субподрядчик должен следовать указаниям Руководителя проекта или его помощника, которому делегированы полномочия Руководителя проекта, если эти указания не выходят за рамки Контракта, и имеет право не выполнять указания, которые противоречат условиям Контракта. </w:t>
            </w:r>
          </w:p>
          <w:p w14:paraId="6457771D"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Указания отдаются в письменной форме.</w:t>
            </w:r>
          </w:p>
        </w:tc>
      </w:tr>
      <w:tr w:rsidR="00BC6C6C" w:rsidRPr="00A9280C" w14:paraId="2F9CA9E7" w14:textId="77777777" w:rsidTr="0035471A">
        <w:trPr>
          <w:trHeight w:val="440"/>
          <w:jc w:val="center"/>
        </w:trPr>
        <w:tc>
          <w:tcPr>
            <w:tcW w:w="356" w:type="pct"/>
          </w:tcPr>
          <w:p w14:paraId="67D46B6E" w14:textId="77777777" w:rsidR="00BC6C6C" w:rsidRPr="00A9280C" w:rsidRDefault="002A45BC" w:rsidP="0035471A">
            <w:pPr>
              <w:widowControl w:val="0"/>
              <w:autoSpaceDE w:val="0"/>
              <w:autoSpaceDN w:val="0"/>
              <w:adjustRightInd w:val="0"/>
              <w:ind w:right="-108"/>
              <w:rPr>
                <w:b/>
                <w:sz w:val="22"/>
                <w:szCs w:val="22"/>
              </w:rPr>
            </w:pPr>
            <w:r w:rsidRPr="00A9280C">
              <w:rPr>
                <w:b/>
                <w:bCs/>
                <w:color w:val="000000"/>
                <w:sz w:val="22"/>
                <w:szCs w:val="22"/>
              </w:rPr>
              <w:t>4.3.</w:t>
            </w:r>
          </w:p>
        </w:tc>
        <w:tc>
          <w:tcPr>
            <w:tcW w:w="980" w:type="pct"/>
          </w:tcPr>
          <w:p w14:paraId="5B2A45E2" w14:textId="77777777" w:rsidR="00BC6C6C" w:rsidRPr="00A9280C" w:rsidRDefault="002A45BC" w:rsidP="0035471A">
            <w:pPr>
              <w:widowControl w:val="0"/>
              <w:autoSpaceDE w:val="0"/>
              <w:autoSpaceDN w:val="0"/>
              <w:adjustRightInd w:val="0"/>
              <w:ind w:right="-108"/>
              <w:rPr>
                <w:b/>
                <w:sz w:val="22"/>
                <w:szCs w:val="22"/>
              </w:rPr>
            </w:pPr>
            <w:r w:rsidRPr="00A9280C">
              <w:rPr>
                <w:b/>
                <w:sz w:val="22"/>
                <w:szCs w:val="22"/>
              </w:rPr>
              <w:t xml:space="preserve">Замена Руководителя проекта </w:t>
            </w:r>
          </w:p>
        </w:tc>
        <w:tc>
          <w:tcPr>
            <w:tcW w:w="3664" w:type="pct"/>
          </w:tcPr>
          <w:p w14:paraId="7FC7D0A8" w14:textId="47B8809F" w:rsidR="00BC6C6C" w:rsidRPr="00A9280C" w:rsidRDefault="001650C5" w:rsidP="0035471A">
            <w:pPr>
              <w:widowControl w:val="0"/>
              <w:autoSpaceDE w:val="0"/>
              <w:autoSpaceDN w:val="0"/>
              <w:adjustRightInd w:val="0"/>
              <w:ind w:right="46" w:firstLine="410"/>
              <w:jc w:val="both"/>
              <w:rPr>
                <w:sz w:val="22"/>
                <w:szCs w:val="22"/>
              </w:rPr>
            </w:pPr>
            <w:r w:rsidRPr="00A9280C">
              <w:rPr>
                <w:sz w:val="22"/>
                <w:szCs w:val="22"/>
              </w:rPr>
              <w:t>Если Заказчик намерен замени</w:t>
            </w:r>
            <w:r w:rsidR="0077235B" w:rsidRPr="00A9280C">
              <w:rPr>
                <w:sz w:val="22"/>
                <w:szCs w:val="22"/>
              </w:rPr>
              <w:t>ть Руководителя проекта, то П</w:t>
            </w:r>
            <w:r w:rsidRPr="00A9280C">
              <w:rPr>
                <w:sz w:val="22"/>
                <w:szCs w:val="22"/>
              </w:rPr>
              <w:t xml:space="preserve">одрядчик должен уведомить об этом Субподрядчика с указанием имени, </w:t>
            </w:r>
            <w:r w:rsidR="0077235B" w:rsidRPr="00A9280C">
              <w:rPr>
                <w:sz w:val="22"/>
                <w:szCs w:val="22"/>
              </w:rPr>
              <w:t xml:space="preserve">адреса, </w:t>
            </w:r>
            <w:r w:rsidRPr="00A9280C">
              <w:rPr>
                <w:sz w:val="22"/>
                <w:szCs w:val="22"/>
              </w:rPr>
              <w:t>уровня и области компетенции Руководителя проекта, предлагаемого в качестве замены.</w:t>
            </w:r>
          </w:p>
        </w:tc>
      </w:tr>
      <w:tr w:rsidR="00BC6C6C" w:rsidRPr="00A9280C" w14:paraId="64577723" w14:textId="77777777" w:rsidTr="0035471A">
        <w:trPr>
          <w:trHeight w:val="440"/>
          <w:jc w:val="center"/>
        </w:trPr>
        <w:tc>
          <w:tcPr>
            <w:tcW w:w="356" w:type="pct"/>
          </w:tcPr>
          <w:p w14:paraId="6457771F" w14:textId="77777777" w:rsidR="00BC6C6C" w:rsidRPr="00A9280C" w:rsidRDefault="002A45BC" w:rsidP="0035471A">
            <w:pPr>
              <w:widowControl w:val="0"/>
              <w:autoSpaceDE w:val="0"/>
              <w:autoSpaceDN w:val="0"/>
              <w:adjustRightInd w:val="0"/>
              <w:ind w:right="-108"/>
              <w:rPr>
                <w:b/>
                <w:sz w:val="22"/>
                <w:szCs w:val="22"/>
              </w:rPr>
            </w:pPr>
            <w:r w:rsidRPr="00A9280C">
              <w:rPr>
                <w:b/>
                <w:sz w:val="22"/>
                <w:szCs w:val="22"/>
              </w:rPr>
              <w:t>4.4.</w:t>
            </w:r>
          </w:p>
        </w:tc>
        <w:tc>
          <w:tcPr>
            <w:tcW w:w="980" w:type="pct"/>
          </w:tcPr>
          <w:p w14:paraId="64577720" w14:textId="77777777" w:rsidR="00BC6C6C" w:rsidRPr="00A9280C" w:rsidRDefault="002A45BC" w:rsidP="0035471A">
            <w:pPr>
              <w:widowControl w:val="0"/>
              <w:autoSpaceDE w:val="0"/>
              <w:autoSpaceDN w:val="0"/>
              <w:adjustRightInd w:val="0"/>
              <w:ind w:right="-108"/>
              <w:rPr>
                <w:b/>
                <w:sz w:val="22"/>
                <w:szCs w:val="22"/>
                <w:lang w:eastAsia="zh-CN"/>
              </w:rPr>
            </w:pPr>
            <w:r w:rsidRPr="00A9280C">
              <w:rPr>
                <w:b/>
                <w:sz w:val="22"/>
                <w:szCs w:val="22"/>
              </w:rPr>
              <w:t>Ошибки Руководителя проекта</w:t>
            </w:r>
          </w:p>
          <w:p w14:paraId="64577721" w14:textId="77777777" w:rsidR="00BC6C6C" w:rsidRPr="00A9280C" w:rsidRDefault="00BC6C6C" w:rsidP="0035471A">
            <w:pPr>
              <w:widowControl w:val="0"/>
              <w:autoSpaceDE w:val="0"/>
              <w:autoSpaceDN w:val="0"/>
              <w:adjustRightInd w:val="0"/>
              <w:ind w:right="-108"/>
              <w:rPr>
                <w:b/>
                <w:sz w:val="22"/>
                <w:szCs w:val="22"/>
                <w:lang w:eastAsia="zh-CN"/>
              </w:rPr>
            </w:pPr>
          </w:p>
        </w:tc>
        <w:tc>
          <w:tcPr>
            <w:tcW w:w="3664" w:type="pct"/>
          </w:tcPr>
          <w:p w14:paraId="64577722" w14:textId="77D73DB0"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В случае, если Субподрядчик считает письменное распоряжение Руководителя проекта ошибочным, Субподрядчик имеет право не исполнят</w:t>
            </w:r>
            <w:r w:rsidR="0077235B" w:rsidRPr="00A9280C">
              <w:rPr>
                <w:sz w:val="22"/>
                <w:szCs w:val="22"/>
              </w:rPr>
              <w:t>ь его, и должен представить П</w:t>
            </w:r>
            <w:r w:rsidRPr="00A9280C">
              <w:rPr>
                <w:sz w:val="22"/>
                <w:szCs w:val="22"/>
              </w:rPr>
              <w:t>одрядчику и Руководителю проекта своё обоснованное мнение в кратчайший период, после чего стороны предпринимают меры по согласованию приемлемого решения.</w:t>
            </w:r>
          </w:p>
        </w:tc>
      </w:tr>
      <w:tr w:rsidR="00BC6C6C" w:rsidRPr="00A9280C" w14:paraId="64577725" w14:textId="77777777" w:rsidTr="0035471A">
        <w:trPr>
          <w:trHeight w:val="232"/>
          <w:jc w:val="center"/>
        </w:trPr>
        <w:tc>
          <w:tcPr>
            <w:tcW w:w="5000" w:type="pct"/>
            <w:gridSpan w:val="3"/>
          </w:tcPr>
          <w:p w14:paraId="64577724" w14:textId="77777777" w:rsidR="00BC6C6C" w:rsidRPr="00A9280C" w:rsidRDefault="002A45BC" w:rsidP="0035471A">
            <w:pPr>
              <w:ind w:right="46"/>
              <w:jc w:val="center"/>
              <w:rPr>
                <w:b/>
                <w:sz w:val="22"/>
                <w:szCs w:val="22"/>
                <w:lang w:val="en-US" w:eastAsia="zh-CN"/>
              </w:rPr>
            </w:pPr>
            <w:r w:rsidRPr="00A9280C">
              <w:rPr>
                <w:b/>
                <w:sz w:val="22"/>
                <w:szCs w:val="22"/>
              </w:rPr>
              <w:t>5.     Субподрядчик</w:t>
            </w:r>
          </w:p>
        </w:tc>
      </w:tr>
      <w:tr w:rsidR="00BC6C6C" w:rsidRPr="00A9280C" w14:paraId="64577741" w14:textId="77777777" w:rsidTr="0035471A">
        <w:trPr>
          <w:trHeight w:val="273"/>
          <w:jc w:val="center"/>
        </w:trPr>
        <w:tc>
          <w:tcPr>
            <w:tcW w:w="356" w:type="pct"/>
          </w:tcPr>
          <w:p w14:paraId="64577726" w14:textId="77777777" w:rsidR="00BC6C6C" w:rsidRPr="00A9280C" w:rsidRDefault="002A45BC" w:rsidP="0035471A">
            <w:pPr>
              <w:ind w:right="-108"/>
              <w:rPr>
                <w:b/>
                <w:sz w:val="22"/>
                <w:szCs w:val="22"/>
              </w:rPr>
            </w:pPr>
            <w:r w:rsidRPr="00A9280C">
              <w:rPr>
                <w:b/>
                <w:sz w:val="22"/>
                <w:szCs w:val="22"/>
              </w:rPr>
              <w:t>5.1.</w:t>
            </w:r>
          </w:p>
        </w:tc>
        <w:tc>
          <w:tcPr>
            <w:tcW w:w="980" w:type="pct"/>
          </w:tcPr>
          <w:p w14:paraId="64577727" w14:textId="77777777" w:rsidR="00BC6C6C" w:rsidRPr="00A9280C" w:rsidRDefault="002A45BC" w:rsidP="0035471A">
            <w:pPr>
              <w:ind w:right="-108"/>
              <w:rPr>
                <w:b/>
                <w:sz w:val="22"/>
                <w:szCs w:val="22"/>
              </w:rPr>
            </w:pPr>
            <w:r w:rsidRPr="00A9280C">
              <w:rPr>
                <w:b/>
                <w:sz w:val="22"/>
                <w:szCs w:val="22"/>
              </w:rPr>
              <w:t>Общие обязательства Субподрядчика</w:t>
            </w:r>
          </w:p>
          <w:p w14:paraId="64577728" w14:textId="77777777" w:rsidR="00BC6C6C" w:rsidRPr="00A9280C" w:rsidRDefault="00BC6C6C" w:rsidP="0035471A">
            <w:pPr>
              <w:ind w:right="-108"/>
              <w:rPr>
                <w:sz w:val="22"/>
                <w:szCs w:val="22"/>
                <w:lang w:val="en-US"/>
              </w:rPr>
            </w:pPr>
          </w:p>
          <w:p w14:paraId="64577729" w14:textId="77777777" w:rsidR="00BC6C6C" w:rsidRPr="00A9280C" w:rsidRDefault="00BC6C6C" w:rsidP="0035471A">
            <w:pPr>
              <w:ind w:right="-108"/>
              <w:rPr>
                <w:sz w:val="22"/>
                <w:szCs w:val="22"/>
                <w:lang w:val="en-US"/>
              </w:rPr>
            </w:pPr>
          </w:p>
          <w:p w14:paraId="6457772A" w14:textId="77777777" w:rsidR="00BC6C6C" w:rsidRPr="00A9280C" w:rsidRDefault="00BC6C6C" w:rsidP="0035471A">
            <w:pPr>
              <w:ind w:right="-108"/>
              <w:rPr>
                <w:sz w:val="22"/>
                <w:szCs w:val="22"/>
                <w:lang w:val="en-US"/>
              </w:rPr>
            </w:pPr>
          </w:p>
          <w:p w14:paraId="6457772B" w14:textId="77777777" w:rsidR="00BC6C6C" w:rsidRPr="00A9280C" w:rsidRDefault="00BC6C6C" w:rsidP="0035471A">
            <w:pPr>
              <w:ind w:right="-108"/>
              <w:rPr>
                <w:sz w:val="22"/>
                <w:szCs w:val="22"/>
                <w:lang w:val="en-US"/>
              </w:rPr>
            </w:pPr>
          </w:p>
          <w:p w14:paraId="6457772C" w14:textId="77777777" w:rsidR="00BC6C6C" w:rsidRPr="00A9280C" w:rsidRDefault="00BC6C6C" w:rsidP="0035471A">
            <w:pPr>
              <w:ind w:right="-108"/>
              <w:rPr>
                <w:sz w:val="22"/>
                <w:szCs w:val="22"/>
                <w:lang w:val="en-US"/>
              </w:rPr>
            </w:pPr>
          </w:p>
          <w:p w14:paraId="6457772D" w14:textId="77777777" w:rsidR="00BC6C6C" w:rsidRPr="00A9280C" w:rsidRDefault="00BC6C6C" w:rsidP="0035471A">
            <w:pPr>
              <w:ind w:right="-108"/>
              <w:rPr>
                <w:sz w:val="22"/>
                <w:szCs w:val="22"/>
                <w:lang w:val="en-US"/>
              </w:rPr>
            </w:pPr>
          </w:p>
          <w:p w14:paraId="6457772E" w14:textId="77777777" w:rsidR="00BC6C6C" w:rsidRPr="00A9280C" w:rsidRDefault="00BC6C6C" w:rsidP="0035471A">
            <w:pPr>
              <w:ind w:right="-108"/>
              <w:rPr>
                <w:sz w:val="22"/>
                <w:szCs w:val="22"/>
                <w:lang w:val="en-US"/>
              </w:rPr>
            </w:pPr>
          </w:p>
          <w:p w14:paraId="6457772F" w14:textId="77777777" w:rsidR="00BC6C6C" w:rsidRPr="00A9280C" w:rsidRDefault="00BC6C6C" w:rsidP="0035471A">
            <w:pPr>
              <w:ind w:right="-108"/>
              <w:rPr>
                <w:sz w:val="22"/>
                <w:szCs w:val="22"/>
                <w:lang w:val="en-US"/>
              </w:rPr>
            </w:pPr>
          </w:p>
          <w:p w14:paraId="64577730" w14:textId="77777777" w:rsidR="00BC6C6C" w:rsidRPr="00A9280C" w:rsidRDefault="00BC6C6C" w:rsidP="0035471A">
            <w:pPr>
              <w:ind w:right="-108"/>
              <w:rPr>
                <w:sz w:val="22"/>
                <w:szCs w:val="22"/>
                <w:lang w:val="en-US"/>
              </w:rPr>
            </w:pPr>
          </w:p>
          <w:p w14:paraId="64577731" w14:textId="77777777" w:rsidR="00BC6C6C" w:rsidRPr="00A9280C" w:rsidRDefault="00BC6C6C" w:rsidP="0035471A">
            <w:pPr>
              <w:ind w:right="-108"/>
              <w:rPr>
                <w:sz w:val="22"/>
                <w:szCs w:val="22"/>
                <w:lang w:val="en-US"/>
              </w:rPr>
            </w:pPr>
          </w:p>
        </w:tc>
        <w:tc>
          <w:tcPr>
            <w:tcW w:w="3664" w:type="pct"/>
          </w:tcPr>
          <w:p w14:paraId="782E50C9" w14:textId="1E5F61F3" w:rsidR="00BC6C6C" w:rsidRPr="00A9280C" w:rsidRDefault="002A45BC" w:rsidP="0035471A">
            <w:pPr>
              <w:ind w:firstLine="410"/>
              <w:jc w:val="both"/>
              <w:rPr>
                <w:sz w:val="22"/>
                <w:szCs w:val="22"/>
              </w:rPr>
            </w:pPr>
            <w:r w:rsidRPr="00A9280C">
              <w:rPr>
                <w:sz w:val="22"/>
                <w:szCs w:val="22"/>
              </w:rPr>
              <w:t>Субподрядчик обязуется выполнять Предмет Контракта в соответствии с нормативными правовыми актами Республики Беларусь, в том числе</w:t>
            </w:r>
            <w:r w:rsidR="0001363A" w:rsidRPr="00A9280C">
              <w:rPr>
                <w:sz w:val="22"/>
                <w:szCs w:val="22"/>
              </w:rPr>
              <w:t xml:space="preserve"> ТНПА</w:t>
            </w:r>
            <w:r w:rsidRPr="00A9280C">
              <w:rPr>
                <w:sz w:val="22"/>
                <w:szCs w:val="22"/>
              </w:rPr>
              <w:t>, и Контрактом.</w:t>
            </w:r>
          </w:p>
          <w:p w14:paraId="4D726633" w14:textId="7417B10B" w:rsidR="001650C5" w:rsidRPr="00A9280C" w:rsidRDefault="001650C5" w:rsidP="0035471A">
            <w:pPr>
              <w:ind w:firstLine="410"/>
              <w:jc w:val="both"/>
              <w:rPr>
                <w:sz w:val="22"/>
                <w:szCs w:val="22"/>
              </w:rPr>
            </w:pPr>
            <w:r w:rsidRPr="00A9280C">
              <w:rPr>
                <w:sz w:val="22"/>
                <w:szCs w:val="22"/>
              </w:rPr>
              <w:t>Субподрядчик обязан выполнить работы в соответствии с проектной документацией стадии «Строительный проект</w:t>
            </w:r>
            <w:r w:rsidR="00CB1499" w:rsidRPr="00A9280C">
              <w:rPr>
                <w:sz w:val="22"/>
                <w:szCs w:val="22"/>
              </w:rPr>
              <w:t>» и</w:t>
            </w:r>
            <w:r w:rsidRPr="00A9280C">
              <w:rPr>
                <w:sz w:val="22"/>
                <w:szCs w:val="22"/>
              </w:rPr>
              <w:t xml:space="preserve"> Контрактом, укомплектовать Объект материальными ресурсами, завершить выполнение работ на Объекте и устранить все недостатки, возникшие по его вине, в соответствии с Контрактом.</w:t>
            </w:r>
          </w:p>
          <w:p w14:paraId="38C78CBE" w14:textId="76B40439" w:rsidR="001650C5" w:rsidRPr="00A9280C" w:rsidRDefault="001650C5" w:rsidP="0035471A">
            <w:pPr>
              <w:ind w:firstLine="410"/>
              <w:jc w:val="both"/>
              <w:rPr>
                <w:sz w:val="22"/>
                <w:szCs w:val="22"/>
              </w:rPr>
            </w:pPr>
            <w:r w:rsidRPr="00A9280C">
              <w:rPr>
                <w:sz w:val="22"/>
                <w:szCs w:val="22"/>
              </w:rPr>
              <w:t>Субподрядчик обязан изучить в полном объёме проектную документацию по Объекту (архитектурный и строительный проект); выполнить ра</w:t>
            </w:r>
            <w:r w:rsidR="00E0386E" w:rsidRPr="00A9280C">
              <w:rPr>
                <w:sz w:val="22"/>
                <w:szCs w:val="22"/>
              </w:rPr>
              <w:t>боты; укомплектовать материальными ресурсами</w:t>
            </w:r>
            <w:r w:rsidRPr="00A9280C">
              <w:rPr>
                <w:sz w:val="22"/>
                <w:szCs w:val="22"/>
              </w:rPr>
              <w:t xml:space="preserve"> в рамках обязанностей по </w:t>
            </w:r>
            <w:r w:rsidR="00A440D6" w:rsidRPr="00A9280C">
              <w:rPr>
                <w:sz w:val="22"/>
                <w:szCs w:val="22"/>
              </w:rPr>
              <w:t>К</w:t>
            </w:r>
            <w:r w:rsidRPr="00A9280C">
              <w:rPr>
                <w:sz w:val="22"/>
                <w:szCs w:val="22"/>
              </w:rPr>
              <w:t>онтракту</w:t>
            </w:r>
            <w:r w:rsidR="00332CC0" w:rsidRPr="00A9280C">
              <w:rPr>
                <w:sz w:val="22"/>
                <w:szCs w:val="22"/>
              </w:rPr>
              <w:t>.</w:t>
            </w:r>
          </w:p>
          <w:p w14:paraId="33510497" w14:textId="35C750E3" w:rsidR="00BC6C6C" w:rsidRPr="00A9280C" w:rsidRDefault="002A45BC" w:rsidP="0035471A">
            <w:pPr>
              <w:ind w:firstLine="410"/>
              <w:jc w:val="both"/>
              <w:rPr>
                <w:sz w:val="22"/>
                <w:szCs w:val="22"/>
              </w:rPr>
            </w:pPr>
            <w:r w:rsidRPr="00A9280C">
              <w:rPr>
                <w:sz w:val="22"/>
                <w:szCs w:val="22"/>
              </w:rPr>
              <w:t xml:space="preserve">Субподрядчик обязан разработать ППР на выполняемые Работы по Объекту, ППР на отдельные виды работ, согласовать с </w:t>
            </w:r>
            <w:r w:rsidR="00A52244" w:rsidRPr="00A9280C">
              <w:rPr>
                <w:sz w:val="22"/>
                <w:szCs w:val="22"/>
              </w:rPr>
              <w:t xml:space="preserve">Подрядчиком </w:t>
            </w:r>
            <w:r w:rsidRPr="00A9280C">
              <w:rPr>
                <w:sz w:val="22"/>
                <w:szCs w:val="22"/>
              </w:rPr>
              <w:t>и с заинтересованными сторонами.</w:t>
            </w:r>
          </w:p>
          <w:p w14:paraId="36B9C49E" w14:textId="2FB74116" w:rsidR="00A440D6" w:rsidRPr="00A9280C" w:rsidRDefault="00A440D6" w:rsidP="0035471A">
            <w:pPr>
              <w:ind w:firstLine="410"/>
              <w:jc w:val="both"/>
              <w:rPr>
                <w:iCs/>
                <w:sz w:val="22"/>
                <w:szCs w:val="22"/>
              </w:rPr>
            </w:pPr>
            <w:r w:rsidRPr="00A9280C">
              <w:rPr>
                <w:sz w:val="22"/>
                <w:szCs w:val="22"/>
              </w:rPr>
              <w:t>Субподрядчик несет ответственность за санитарное состояние Строительной площадки, вывоз и утилизацию строительных отходов и мусора, скл</w:t>
            </w:r>
            <w:r w:rsidR="00E0386E" w:rsidRPr="00A9280C">
              <w:rPr>
                <w:sz w:val="22"/>
                <w:szCs w:val="22"/>
              </w:rPr>
              <w:t>адирование возвратных материальных ресурсов</w:t>
            </w:r>
            <w:r w:rsidRPr="00A9280C">
              <w:rPr>
                <w:sz w:val="22"/>
                <w:szCs w:val="22"/>
              </w:rPr>
              <w:t xml:space="preserve"> в местах, указанных Руководителем проекта в соответствии с проектной-сметной документацией. </w:t>
            </w:r>
            <w:r w:rsidRPr="00A9280C">
              <w:rPr>
                <w:iCs/>
                <w:sz w:val="22"/>
                <w:szCs w:val="22"/>
              </w:rPr>
              <w:t xml:space="preserve">Субподрядчик обязан обеспечить утилизацию, прием перерабатывающими предприятиями строительных отходов, образующихся в результате разборки конструкций и (или) сноса зданий и сооружений, требующих переработки и (или) их захоронения, передачи на объекты по использованию и (или) хранению отходов за свой счет </w:t>
            </w:r>
            <w:r w:rsidR="00A52244" w:rsidRPr="00A9280C">
              <w:rPr>
                <w:iCs/>
                <w:sz w:val="22"/>
                <w:szCs w:val="22"/>
              </w:rPr>
              <w:t>без возмещения таких затрат П</w:t>
            </w:r>
            <w:r w:rsidRPr="00A9280C">
              <w:rPr>
                <w:iCs/>
                <w:sz w:val="22"/>
                <w:szCs w:val="22"/>
              </w:rPr>
              <w:t>одрядчиком.</w:t>
            </w:r>
          </w:p>
          <w:p w14:paraId="0FB8AFA0" w14:textId="53254373" w:rsidR="00A440D6" w:rsidRPr="00A9280C" w:rsidRDefault="00A440D6" w:rsidP="0035471A">
            <w:pPr>
              <w:widowControl w:val="0"/>
              <w:tabs>
                <w:tab w:val="left" w:pos="3068"/>
              </w:tabs>
              <w:autoSpaceDE w:val="0"/>
              <w:autoSpaceDN w:val="0"/>
              <w:adjustRightInd w:val="0"/>
              <w:ind w:firstLine="410"/>
              <w:jc w:val="both"/>
              <w:rPr>
                <w:sz w:val="22"/>
                <w:szCs w:val="22"/>
              </w:rPr>
            </w:pPr>
            <w:r w:rsidRPr="00A9280C">
              <w:rPr>
                <w:sz w:val="22"/>
                <w:szCs w:val="22"/>
              </w:rPr>
              <w:t xml:space="preserve">Субподрядчик обязан поставить материальные ресурсы, предусмотренные Контрактом, завершить </w:t>
            </w:r>
            <w:r w:rsidR="004C7315" w:rsidRPr="00A9280C">
              <w:rPr>
                <w:sz w:val="22"/>
                <w:szCs w:val="22"/>
              </w:rPr>
              <w:t xml:space="preserve">выполнение работ на Объекте </w:t>
            </w:r>
            <w:r w:rsidRPr="00A9280C">
              <w:rPr>
                <w:sz w:val="22"/>
                <w:szCs w:val="22"/>
              </w:rPr>
              <w:t>в соответствии с п.1.1.</w:t>
            </w:r>
            <w:r w:rsidRPr="00A9280C">
              <w:rPr>
                <w:b/>
                <w:sz w:val="22"/>
                <w:szCs w:val="22"/>
              </w:rPr>
              <w:t xml:space="preserve"> </w:t>
            </w:r>
            <w:r w:rsidRPr="00A9280C">
              <w:rPr>
                <w:sz w:val="22"/>
                <w:szCs w:val="22"/>
              </w:rPr>
              <w:t>и устранить в соответствии с Контрактом все недостатки, возникшие по его вине.</w:t>
            </w:r>
          </w:p>
          <w:p w14:paraId="0EA572EB" w14:textId="412FD4AA" w:rsidR="00BC6C6C" w:rsidRPr="00A9280C" w:rsidRDefault="00A60AC8"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По завершении выполнения работ</w:t>
            </w:r>
            <w:r w:rsidR="002A45BC" w:rsidRPr="00A9280C">
              <w:rPr>
                <w:rFonts w:cs="Times New Roman"/>
                <w:sz w:val="22"/>
                <w:szCs w:val="22"/>
                <w:lang w:eastAsia="zh-CN"/>
              </w:rPr>
              <w:t xml:space="preserve"> Объект должен полностью соответствовать своему целевому назначению, которое заключается в преобразовании и распределении электрической энергии при эксплуатации в соответствии с руководством по эксплуатации, предоставленным Субподрядчиком, а в части, не урегулированной таким руководством в соответствии с нормативной технической документацией, действующей в электроэнергетической отрасли Республики Беларусь.</w:t>
            </w:r>
          </w:p>
          <w:p w14:paraId="64577737" w14:textId="576F09C6"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Субподрядчик обязан по требованию</w:t>
            </w:r>
            <w:r w:rsidRPr="00A9280C">
              <w:rPr>
                <w:rFonts w:cs="Times New Roman"/>
                <w:sz w:val="22"/>
                <w:szCs w:val="22"/>
              </w:rPr>
              <w:t xml:space="preserve"> Руководителя проекта, </w:t>
            </w:r>
            <w:r w:rsidR="00A60AC8" w:rsidRPr="00A9280C">
              <w:rPr>
                <w:rFonts w:cs="Times New Roman"/>
                <w:sz w:val="22"/>
                <w:szCs w:val="22"/>
                <w:lang w:eastAsia="zh-CN"/>
              </w:rPr>
              <w:t>П</w:t>
            </w:r>
            <w:r w:rsidRPr="00A9280C">
              <w:rPr>
                <w:rFonts w:cs="Times New Roman"/>
                <w:sz w:val="22"/>
                <w:szCs w:val="22"/>
                <w:lang w:eastAsia="zh-CN"/>
              </w:rPr>
              <w:t xml:space="preserve">одрядчика предоставить подробные сведения об организации и методах выполнения работ на Объекте. Без предварительного уведомления </w:t>
            </w:r>
            <w:r w:rsidRPr="00A9280C">
              <w:rPr>
                <w:rFonts w:cs="Times New Roman"/>
                <w:sz w:val="22"/>
                <w:szCs w:val="22"/>
              </w:rPr>
              <w:t xml:space="preserve">Руководителя проекта, </w:t>
            </w:r>
            <w:r w:rsidR="00A60AC8" w:rsidRPr="00A9280C">
              <w:rPr>
                <w:rFonts w:cs="Times New Roman"/>
                <w:sz w:val="22"/>
                <w:szCs w:val="22"/>
                <w:lang w:eastAsia="zh-CN"/>
              </w:rPr>
              <w:t>П</w:t>
            </w:r>
            <w:r w:rsidRPr="00A9280C">
              <w:rPr>
                <w:rFonts w:cs="Times New Roman"/>
                <w:sz w:val="22"/>
                <w:szCs w:val="22"/>
                <w:lang w:eastAsia="zh-CN"/>
              </w:rPr>
              <w:t>одрядчика Субподрядчик не может внести существенных изменений в организацию работ и применяемые методы.</w:t>
            </w:r>
          </w:p>
          <w:p w14:paraId="5E269F9D" w14:textId="129BA2C4" w:rsidR="00BC6C6C" w:rsidRPr="00A9280C" w:rsidRDefault="002A45BC" w:rsidP="0035471A">
            <w:pPr>
              <w:widowControl w:val="0"/>
              <w:tabs>
                <w:tab w:val="left" w:pos="3068"/>
              </w:tabs>
              <w:autoSpaceDE w:val="0"/>
              <w:autoSpaceDN w:val="0"/>
              <w:adjustRightInd w:val="0"/>
              <w:ind w:firstLine="410"/>
              <w:jc w:val="both"/>
              <w:rPr>
                <w:sz w:val="22"/>
                <w:szCs w:val="22"/>
              </w:rPr>
            </w:pPr>
            <w:r w:rsidRPr="00A9280C">
              <w:rPr>
                <w:sz w:val="22"/>
                <w:szCs w:val="22"/>
              </w:rPr>
              <w:t>Субподрядчик обязан обеспечивать надлежащее и без</w:t>
            </w:r>
            <w:r w:rsidR="00E0386E" w:rsidRPr="00A9280C">
              <w:rPr>
                <w:sz w:val="22"/>
                <w:szCs w:val="22"/>
              </w:rPr>
              <w:t>опасное складирование материальных ресурсов</w:t>
            </w:r>
            <w:r w:rsidRPr="00A9280C">
              <w:rPr>
                <w:sz w:val="22"/>
                <w:szCs w:val="22"/>
              </w:rPr>
              <w:t>, регулярную уборку строительной площадки и объекта от строительных отходов и мусора.</w:t>
            </w:r>
          </w:p>
          <w:p w14:paraId="64577739" w14:textId="72425D3F"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Субподрядчик обязуется осуществлять безвозмездное устранение недостатков, возникших по его вине и выявленных на Объект</w:t>
            </w:r>
            <w:r w:rsidR="005E7794" w:rsidRPr="00A9280C">
              <w:rPr>
                <w:rFonts w:cs="Times New Roman"/>
                <w:sz w:val="22"/>
                <w:szCs w:val="22"/>
                <w:lang w:eastAsia="zh-CN"/>
              </w:rPr>
              <w:t>е в течение Гарантийного срока</w:t>
            </w:r>
            <w:r w:rsidRPr="00A9280C">
              <w:rPr>
                <w:rFonts w:cs="Times New Roman"/>
                <w:sz w:val="22"/>
                <w:szCs w:val="22"/>
                <w:lang w:eastAsia="zh-CN"/>
              </w:rPr>
              <w:t>.</w:t>
            </w:r>
          </w:p>
          <w:p w14:paraId="1F42ABB6" w14:textId="0D173144" w:rsidR="00996268"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В случае необходимости выполнения Субподрядчиком Дополнительных работ, такие работы выполняются на основании двухстороннего акта на дополнительные работы с учётом внесения соответствующих изменений в проектно-сметную документацию (издание локальных смет на дополнительные работы) путём подписания дополнительного соглашения обеими сторонами.</w:t>
            </w:r>
            <w:r w:rsidR="00996268" w:rsidRPr="00A9280C">
              <w:rPr>
                <w:rFonts w:cs="Times New Roman"/>
                <w:sz w:val="22"/>
                <w:szCs w:val="22"/>
                <w:lang w:eastAsia="zh-CN"/>
              </w:rPr>
              <w:t xml:space="preserve"> При этом, если необходимость выполнения Дополнительных работ вызвана действиями Субподрядчика, то данные работы выполняются силами и за счет Субподрядчика. </w:t>
            </w:r>
          </w:p>
          <w:p w14:paraId="3D704AE4" w14:textId="77777777"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Субподрядчик обязуется:</w:t>
            </w:r>
          </w:p>
          <w:p w14:paraId="1BF41ED7" w14:textId="77777777"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 xml:space="preserve">- соблюдать все правила техники безопасности, действующие на территории Республики Беларусь; </w:t>
            </w:r>
          </w:p>
          <w:p w14:paraId="5028D2BD" w14:textId="71072668"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 xml:space="preserve">- заботиться о безопасности всех лиц, уполномоченных находиться на строительной площадке, включая персонал </w:t>
            </w:r>
            <w:r w:rsidR="005E7794" w:rsidRPr="00A9280C">
              <w:rPr>
                <w:rFonts w:cs="Times New Roman"/>
                <w:sz w:val="22"/>
                <w:szCs w:val="22"/>
                <w:lang w:eastAsia="zh-CN"/>
              </w:rPr>
              <w:t xml:space="preserve">Подрядчика, </w:t>
            </w:r>
            <w:r w:rsidRPr="00A9280C">
              <w:rPr>
                <w:rFonts w:cs="Times New Roman"/>
                <w:sz w:val="22"/>
                <w:szCs w:val="22"/>
                <w:lang w:eastAsia="zh-CN"/>
              </w:rPr>
              <w:t>Заказчика, Генподрядчика</w:t>
            </w:r>
            <w:r w:rsidR="005E7794" w:rsidRPr="00A9280C">
              <w:rPr>
                <w:rFonts w:cs="Times New Roman"/>
                <w:sz w:val="22"/>
                <w:szCs w:val="22"/>
                <w:lang w:eastAsia="zh-CN"/>
              </w:rPr>
              <w:t xml:space="preserve">, </w:t>
            </w:r>
            <w:proofErr w:type="spellStart"/>
            <w:r w:rsidR="005E7794" w:rsidRPr="00A9280C">
              <w:rPr>
                <w:rFonts w:cs="Times New Roman"/>
                <w:i/>
                <w:sz w:val="22"/>
                <w:szCs w:val="22"/>
                <w:lang w:eastAsia="zh-CN"/>
              </w:rPr>
              <w:t>Субсубподрядчика</w:t>
            </w:r>
            <w:proofErr w:type="spellEnd"/>
            <w:r w:rsidRPr="00A9280C">
              <w:rPr>
                <w:rFonts w:cs="Times New Roman"/>
                <w:sz w:val="22"/>
                <w:szCs w:val="22"/>
                <w:lang w:eastAsia="zh-CN"/>
              </w:rPr>
              <w:t>;</w:t>
            </w:r>
          </w:p>
          <w:p w14:paraId="229E36D5" w14:textId="77777777"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 xml:space="preserve">- принимать меры по устранению помех на территории строительной площадки и на Объекте во избежание опасности для указанных лиц; </w:t>
            </w:r>
          </w:p>
          <w:p w14:paraId="6457773C" w14:textId="77777777" w:rsidR="00BC6C6C" w:rsidRPr="00A9280C" w:rsidRDefault="002A45BC" w:rsidP="0035471A">
            <w:pPr>
              <w:pStyle w:val="81"/>
              <w:shd w:val="clear" w:color="auto" w:fill="auto"/>
              <w:spacing w:line="234" w:lineRule="exact"/>
              <w:ind w:firstLine="410"/>
              <w:jc w:val="both"/>
              <w:rPr>
                <w:rFonts w:cs="Times New Roman"/>
                <w:sz w:val="22"/>
                <w:szCs w:val="22"/>
                <w:lang w:eastAsia="zh-CN"/>
              </w:rPr>
            </w:pPr>
            <w:r w:rsidRPr="00A9280C">
              <w:rPr>
                <w:rFonts w:cs="Times New Roman"/>
                <w:sz w:val="22"/>
                <w:szCs w:val="22"/>
                <w:lang w:eastAsia="zh-CN"/>
              </w:rPr>
              <w:t xml:space="preserve">- нести полную материальную и иную ответственность за соблюдение техники безопасности и правил охраны труда </w:t>
            </w:r>
            <w:r w:rsidRPr="00A9280C">
              <w:rPr>
                <w:rFonts w:cs="Times New Roman"/>
                <w:i/>
                <w:sz w:val="22"/>
                <w:szCs w:val="22"/>
                <w:lang w:eastAsia="zh-CN"/>
              </w:rPr>
              <w:t xml:space="preserve">подчиненным </w:t>
            </w:r>
            <w:r w:rsidRPr="00A9280C">
              <w:rPr>
                <w:rStyle w:val="24"/>
                <w:i/>
                <w:sz w:val="22"/>
                <w:szCs w:val="22"/>
                <w:u w:val="none"/>
                <w:lang w:eastAsia="zh-CN"/>
              </w:rPr>
              <w:t xml:space="preserve">персоналом Субподрядчика и привлеченными им </w:t>
            </w:r>
            <w:proofErr w:type="spellStart"/>
            <w:r w:rsidRPr="00A9280C">
              <w:rPr>
                <w:rStyle w:val="24"/>
                <w:i/>
                <w:sz w:val="22"/>
                <w:szCs w:val="22"/>
                <w:u w:val="none"/>
                <w:lang w:eastAsia="zh-CN"/>
              </w:rPr>
              <w:t>Субсубподрядчиками</w:t>
            </w:r>
            <w:proofErr w:type="spellEnd"/>
            <w:r w:rsidRPr="00A9280C">
              <w:rPr>
                <w:rStyle w:val="24"/>
                <w:sz w:val="22"/>
                <w:szCs w:val="22"/>
                <w:u w:val="none"/>
                <w:lang w:eastAsia="zh-CN"/>
              </w:rPr>
              <w:t xml:space="preserve"> в соответствии с действующим</w:t>
            </w:r>
            <w:r w:rsidRPr="00A9280C">
              <w:rPr>
                <w:rStyle w:val="24"/>
                <w:rFonts w:eastAsia="SimSun"/>
                <w:sz w:val="22"/>
                <w:szCs w:val="22"/>
                <w:u w:val="none"/>
                <w:lang w:eastAsia="zh-CN"/>
              </w:rPr>
              <w:t xml:space="preserve"> </w:t>
            </w:r>
            <w:r w:rsidRPr="00A9280C">
              <w:rPr>
                <w:rFonts w:cs="Times New Roman"/>
                <w:sz w:val="22"/>
                <w:szCs w:val="22"/>
                <w:lang w:eastAsia="zh-CN"/>
              </w:rPr>
              <w:t>законодательством.</w:t>
            </w:r>
          </w:p>
          <w:p w14:paraId="6457773D" w14:textId="11AD3C1C" w:rsidR="00BC6C6C" w:rsidRPr="00A9280C" w:rsidRDefault="002A45BC" w:rsidP="0035471A">
            <w:pPr>
              <w:pStyle w:val="81"/>
              <w:shd w:val="clear" w:color="auto" w:fill="auto"/>
              <w:spacing w:line="223" w:lineRule="exact"/>
              <w:ind w:firstLine="410"/>
              <w:jc w:val="both"/>
              <w:rPr>
                <w:rFonts w:cs="Times New Roman"/>
                <w:sz w:val="22"/>
                <w:szCs w:val="22"/>
                <w:lang w:eastAsia="zh-CN"/>
              </w:rPr>
            </w:pPr>
            <w:r w:rsidRPr="00A9280C">
              <w:rPr>
                <w:rFonts w:cs="Times New Roman"/>
                <w:sz w:val="22"/>
                <w:szCs w:val="22"/>
                <w:lang w:eastAsia="zh-CN"/>
              </w:rPr>
              <w:t>Субподрядчик обязуется обеспечить охрану, ограждение, освещение строительной площадки, а также возможность доступа уп</w:t>
            </w:r>
            <w:r w:rsidR="00C673D9" w:rsidRPr="00A9280C">
              <w:rPr>
                <w:rFonts w:cs="Times New Roman"/>
                <w:sz w:val="22"/>
                <w:szCs w:val="22"/>
                <w:lang w:eastAsia="zh-CN"/>
              </w:rPr>
              <w:t>олномоченных представителей П</w:t>
            </w:r>
            <w:r w:rsidRPr="00A9280C">
              <w:rPr>
                <w:rFonts w:cs="Times New Roman"/>
                <w:sz w:val="22"/>
                <w:szCs w:val="22"/>
                <w:lang w:eastAsia="zh-CN"/>
              </w:rPr>
              <w:t>одрядчика, Заказчика и контролирующих органов к объекту при соблюдении правил безопасности, предусмотренными техническими нормативными актами</w:t>
            </w:r>
            <w:r w:rsidR="00E754DE" w:rsidRPr="00A9280C">
              <w:rPr>
                <w:rFonts w:cs="Times New Roman"/>
                <w:sz w:val="22"/>
                <w:szCs w:val="22"/>
                <w:lang w:eastAsia="zh-CN"/>
              </w:rPr>
              <w:t>.</w:t>
            </w:r>
          </w:p>
          <w:p w14:paraId="6457773E" w14:textId="338CBF36" w:rsidR="00BC6C6C" w:rsidRPr="00A9280C" w:rsidRDefault="002A45BC" w:rsidP="0035471A">
            <w:pPr>
              <w:widowControl w:val="0"/>
              <w:tabs>
                <w:tab w:val="left" w:pos="3068"/>
              </w:tabs>
              <w:autoSpaceDE w:val="0"/>
              <w:autoSpaceDN w:val="0"/>
              <w:adjustRightInd w:val="0"/>
              <w:ind w:right="46" w:firstLine="410"/>
              <w:jc w:val="both"/>
              <w:rPr>
                <w:sz w:val="22"/>
                <w:szCs w:val="22"/>
              </w:rPr>
            </w:pPr>
            <w:r w:rsidRPr="00A9280C">
              <w:rPr>
                <w:sz w:val="22"/>
                <w:szCs w:val="22"/>
              </w:rPr>
              <w:t>Субподрядчик перед приёмкой объекта в э</w:t>
            </w:r>
            <w:r w:rsidR="00C673D9" w:rsidRPr="00A9280C">
              <w:rPr>
                <w:sz w:val="22"/>
                <w:szCs w:val="22"/>
              </w:rPr>
              <w:t>ксплуатацию должен передать П</w:t>
            </w:r>
            <w:r w:rsidRPr="00A9280C">
              <w:rPr>
                <w:sz w:val="22"/>
                <w:szCs w:val="22"/>
              </w:rPr>
              <w:t>одрядчику полный комплект документации по выполненным работам на русском языке в соответствии с законодательством.</w:t>
            </w:r>
          </w:p>
          <w:p w14:paraId="4F2780B6" w14:textId="77777777"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Субподрядчик обязан предоставить все документы (паспорта, протоколы, инструкции по эксплуатации, принципиально-монтажные схемы, конфигурации и т.д.) и прочие сведения по результатам выполненных работ.</w:t>
            </w:r>
          </w:p>
          <w:p w14:paraId="01E74F8E" w14:textId="002E6CBA"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Субпо</w:t>
            </w:r>
            <w:r w:rsidR="00EB7CAC" w:rsidRPr="00A9280C">
              <w:rPr>
                <w:sz w:val="22"/>
                <w:szCs w:val="22"/>
                <w:lang w:eastAsia="zh-CN"/>
              </w:rPr>
              <w:t>дрядчик обязан предоставить П</w:t>
            </w:r>
            <w:r w:rsidRPr="00A9280C">
              <w:rPr>
                <w:sz w:val="22"/>
                <w:szCs w:val="22"/>
                <w:lang w:eastAsia="zh-CN"/>
              </w:rPr>
              <w:t>одрядчику документы, подтверждающие качество выполненных работ, необходимые для ввода объекта в эксплуатацию.</w:t>
            </w:r>
          </w:p>
          <w:p w14:paraId="220D487B" w14:textId="4E94298F"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Субподрядчик обяз</w:t>
            </w:r>
            <w:r w:rsidR="00EB7CAC" w:rsidRPr="00A9280C">
              <w:rPr>
                <w:sz w:val="22"/>
                <w:szCs w:val="22"/>
                <w:lang w:eastAsia="zh-CN"/>
              </w:rPr>
              <w:t>ан участвовать, совместно с П</w:t>
            </w:r>
            <w:r w:rsidRPr="00A9280C">
              <w:rPr>
                <w:sz w:val="22"/>
                <w:szCs w:val="22"/>
                <w:lang w:eastAsia="zh-CN"/>
              </w:rPr>
              <w:t>одрядчиком, в подготовке всех не</w:t>
            </w:r>
            <w:r w:rsidR="00E0386E" w:rsidRPr="00A9280C">
              <w:rPr>
                <w:sz w:val="22"/>
                <w:szCs w:val="22"/>
                <w:lang w:eastAsia="zh-CN"/>
              </w:rPr>
              <w:t>обходимых документов, материальных ресурсов</w:t>
            </w:r>
            <w:r w:rsidRPr="00A9280C">
              <w:rPr>
                <w:sz w:val="22"/>
                <w:szCs w:val="22"/>
                <w:lang w:eastAsia="zh-CN"/>
              </w:rPr>
              <w:t xml:space="preserve">, обоснований для предоставления на рассмотрение в Республиканскую комиссию по рассмотрению вопросов обоснованности стоимости возведения, реконструкции и реставрации объектов строительства, импортозамещения </w:t>
            </w:r>
            <w:r w:rsidR="00E0386E" w:rsidRPr="00A9280C">
              <w:rPr>
                <w:sz w:val="22"/>
                <w:szCs w:val="22"/>
                <w:lang w:eastAsia="zh-CN"/>
              </w:rPr>
              <w:t xml:space="preserve">материальных ресурсов </w:t>
            </w:r>
            <w:r w:rsidRPr="00A9280C">
              <w:rPr>
                <w:sz w:val="22"/>
                <w:szCs w:val="22"/>
                <w:lang w:eastAsia="zh-CN"/>
              </w:rPr>
              <w:t>и принимать непосредстве</w:t>
            </w:r>
            <w:r w:rsidR="00EB7CAC" w:rsidRPr="00A9280C">
              <w:rPr>
                <w:sz w:val="22"/>
                <w:szCs w:val="22"/>
                <w:lang w:eastAsia="zh-CN"/>
              </w:rPr>
              <w:t>нное участие, по требованию П</w:t>
            </w:r>
            <w:r w:rsidRPr="00A9280C">
              <w:rPr>
                <w:sz w:val="22"/>
                <w:szCs w:val="22"/>
                <w:lang w:eastAsia="zh-CN"/>
              </w:rPr>
              <w:t>одрядчика, в соответствующих заседаниях комиссий при наступлении соответствующих случаев.</w:t>
            </w:r>
          </w:p>
          <w:p w14:paraId="72A24AE8" w14:textId="77777777"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Субподрядчик несет ответственность за соответствие применяемых методов работ требованиям законодательства Республики Беларусь, а также за непрерывность выполнения работ и безопасность деятельности на Строительной площадке.</w:t>
            </w:r>
          </w:p>
          <w:p w14:paraId="5720AE46" w14:textId="77777777"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Стороны считают, что Субподрядчик получил всю необходимую информацию по проектной документации, особенностям расположения строительных площадок Объекта, наличия постоянных и временных подъездных путей к ним, а также в отношении законодательства, рисков, непредвиденных и всех прочих обстоятельств, которые могут повлиять на исполнение Контракта.</w:t>
            </w:r>
          </w:p>
          <w:p w14:paraId="595C5B00" w14:textId="41280DB1" w:rsidR="00BC6C6C" w:rsidRPr="00A9280C" w:rsidRDefault="002A45BC"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По о</w:t>
            </w:r>
            <w:r w:rsidR="00EB7CAC" w:rsidRPr="00A9280C">
              <w:rPr>
                <w:sz w:val="22"/>
                <w:szCs w:val="22"/>
                <w:lang w:eastAsia="zh-CN"/>
              </w:rPr>
              <w:t>кончании выполнения работ</w:t>
            </w:r>
            <w:r w:rsidRPr="00A9280C">
              <w:rPr>
                <w:sz w:val="22"/>
                <w:szCs w:val="22"/>
                <w:lang w:eastAsia="zh-CN"/>
              </w:rPr>
              <w:t xml:space="preserve"> С</w:t>
            </w:r>
            <w:r w:rsidR="00EB7CAC" w:rsidRPr="00A9280C">
              <w:rPr>
                <w:sz w:val="22"/>
                <w:szCs w:val="22"/>
                <w:lang w:eastAsia="zh-CN"/>
              </w:rPr>
              <w:t>убподрядчик обязан передать П</w:t>
            </w:r>
            <w:r w:rsidRPr="00A9280C">
              <w:rPr>
                <w:sz w:val="22"/>
                <w:szCs w:val="22"/>
                <w:lang w:eastAsia="zh-CN"/>
              </w:rPr>
              <w:t xml:space="preserve">одрядчику: </w:t>
            </w:r>
          </w:p>
          <w:p w14:paraId="6A864F21" w14:textId="215EB1BE" w:rsidR="00E754DE" w:rsidRPr="00A9280C" w:rsidRDefault="00E754DE"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 исполнительную документацию по перечню, определяемому Министерством архитектуры и строительства, за пе</w:t>
            </w:r>
            <w:r w:rsidR="00EE729A" w:rsidRPr="00A9280C">
              <w:rPr>
                <w:rStyle w:val="word-wrapper"/>
                <w:color w:val="242424"/>
                <w:sz w:val="22"/>
                <w:szCs w:val="22"/>
              </w:rPr>
              <w:t>риод исполнения условий Контракта</w:t>
            </w:r>
            <w:r w:rsidRPr="00A9280C">
              <w:rPr>
                <w:rStyle w:val="word-wrapper"/>
                <w:color w:val="242424"/>
                <w:sz w:val="22"/>
                <w:szCs w:val="22"/>
              </w:rPr>
              <w:t>.</w:t>
            </w:r>
          </w:p>
          <w:p w14:paraId="15E0E252" w14:textId="76EACA80" w:rsidR="00E754DE" w:rsidRPr="00A9280C" w:rsidRDefault="00E754DE"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 xml:space="preserve">После окончания </w:t>
            </w:r>
            <w:r w:rsidR="00564BB1" w:rsidRPr="00A9280C">
              <w:rPr>
                <w:sz w:val="22"/>
                <w:szCs w:val="22"/>
                <w:lang w:eastAsia="zh-CN"/>
              </w:rPr>
              <w:t>выполнения работ</w:t>
            </w:r>
            <w:r w:rsidRPr="00A9280C">
              <w:rPr>
                <w:sz w:val="22"/>
                <w:szCs w:val="22"/>
                <w:lang w:eastAsia="zh-CN"/>
              </w:rPr>
              <w:t xml:space="preserve"> Субподрядчик обязан освободить строительную площадку от строительных отходов, неиспользованных материальных ресурсов и временных построек, образованных Субпо</w:t>
            </w:r>
            <w:r w:rsidR="00EB7CAC" w:rsidRPr="00A9280C">
              <w:rPr>
                <w:sz w:val="22"/>
                <w:szCs w:val="22"/>
                <w:lang w:eastAsia="zh-CN"/>
              </w:rPr>
              <w:t>дрядчиком в согласованные с П</w:t>
            </w:r>
            <w:r w:rsidRPr="00A9280C">
              <w:rPr>
                <w:sz w:val="22"/>
                <w:szCs w:val="22"/>
                <w:lang w:eastAsia="zh-CN"/>
              </w:rPr>
              <w:t>одрядчиком сроки.</w:t>
            </w:r>
          </w:p>
          <w:p w14:paraId="64577740" w14:textId="55D36203" w:rsidR="00BC6C6C" w:rsidRPr="00A9280C" w:rsidRDefault="00E754DE" w:rsidP="0035471A">
            <w:pPr>
              <w:widowControl w:val="0"/>
              <w:tabs>
                <w:tab w:val="left" w:pos="3068"/>
              </w:tabs>
              <w:autoSpaceDE w:val="0"/>
              <w:autoSpaceDN w:val="0"/>
              <w:adjustRightInd w:val="0"/>
              <w:ind w:right="46" w:firstLine="410"/>
              <w:jc w:val="both"/>
              <w:rPr>
                <w:sz w:val="22"/>
                <w:szCs w:val="22"/>
                <w:lang w:eastAsia="zh-CN"/>
              </w:rPr>
            </w:pPr>
            <w:r w:rsidRPr="00A9280C">
              <w:rPr>
                <w:sz w:val="22"/>
                <w:szCs w:val="22"/>
                <w:lang w:eastAsia="zh-CN"/>
              </w:rPr>
              <w:t>Субподрядчик обязуется осуществлять обращение с образующимися при производстве работ отходами в соответствии с требованиями законодательства Республики Беларусь об отходах (производить разделение на виды, сбор, учет,</w:t>
            </w:r>
            <w:r w:rsidR="00EB7CAC" w:rsidRPr="00A9280C">
              <w:rPr>
                <w:sz w:val="22"/>
                <w:szCs w:val="22"/>
                <w:lang w:eastAsia="zh-CN"/>
              </w:rPr>
              <w:t xml:space="preserve"> утилизацию и /или передачу П</w:t>
            </w:r>
            <w:r w:rsidRPr="00A9280C">
              <w:rPr>
                <w:sz w:val="22"/>
                <w:szCs w:val="22"/>
                <w:lang w:eastAsia="zh-CN"/>
              </w:rPr>
              <w:t>одрядчику). Суб</w:t>
            </w:r>
            <w:r w:rsidR="00EB7CAC" w:rsidRPr="00A9280C">
              <w:rPr>
                <w:sz w:val="22"/>
                <w:szCs w:val="22"/>
                <w:lang w:eastAsia="zh-CN"/>
              </w:rPr>
              <w:t>подрядчик по согласованию с П</w:t>
            </w:r>
            <w:r w:rsidRPr="00A9280C">
              <w:rPr>
                <w:sz w:val="22"/>
                <w:szCs w:val="22"/>
                <w:lang w:eastAsia="zh-CN"/>
              </w:rPr>
              <w:t>одрядчиком производит вывоз строительных отходов</w:t>
            </w:r>
            <w:r w:rsidR="00AE1137" w:rsidRPr="00A9280C">
              <w:rPr>
                <w:sz w:val="22"/>
                <w:szCs w:val="22"/>
                <w:lang w:eastAsia="zh-CN"/>
              </w:rPr>
              <w:t xml:space="preserve"> (по видам, согласованным с П</w:t>
            </w:r>
            <w:r w:rsidRPr="00A9280C">
              <w:rPr>
                <w:sz w:val="22"/>
                <w:szCs w:val="22"/>
                <w:lang w:eastAsia="zh-CN"/>
              </w:rPr>
              <w:t>одрядчиком) за пределы площадки в специально отведенные для этого места, получив для этого разрешение в установленном порядке. Субподрядчик обязан соблюдать все экологические требования и нести за это полную ответственность.</w:t>
            </w:r>
          </w:p>
        </w:tc>
      </w:tr>
      <w:tr w:rsidR="00BC6C6C" w:rsidRPr="00A9280C" w14:paraId="64577749" w14:textId="77777777" w:rsidTr="0035471A">
        <w:trPr>
          <w:trHeight w:val="520"/>
          <w:jc w:val="center"/>
        </w:trPr>
        <w:tc>
          <w:tcPr>
            <w:tcW w:w="356" w:type="pct"/>
          </w:tcPr>
          <w:p w14:paraId="64577742" w14:textId="77777777" w:rsidR="00BC6C6C" w:rsidRPr="00A9280C" w:rsidRDefault="002A45BC" w:rsidP="0035471A">
            <w:pPr>
              <w:spacing w:beforeLines="50" w:before="120" w:afterLines="50" w:after="120"/>
              <w:ind w:right="-108"/>
              <w:rPr>
                <w:b/>
                <w:bCs/>
                <w:sz w:val="22"/>
                <w:szCs w:val="22"/>
                <w:lang w:eastAsia="zh-CN"/>
              </w:rPr>
            </w:pPr>
            <w:r w:rsidRPr="00A9280C">
              <w:rPr>
                <w:b/>
                <w:bCs/>
                <w:sz w:val="22"/>
                <w:szCs w:val="22"/>
                <w:lang w:eastAsia="zh-CN"/>
              </w:rPr>
              <w:t>5.2.</w:t>
            </w:r>
          </w:p>
        </w:tc>
        <w:tc>
          <w:tcPr>
            <w:tcW w:w="980" w:type="pct"/>
          </w:tcPr>
          <w:p w14:paraId="64577743" w14:textId="77777777" w:rsidR="00BC6C6C" w:rsidRPr="00A9280C" w:rsidRDefault="002A45BC" w:rsidP="0035471A">
            <w:pPr>
              <w:ind w:right="-108"/>
              <w:rPr>
                <w:b/>
                <w:bCs/>
                <w:sz w:val="22"/>
                <w:szCs w:val="22"/>
                <w:lang w:eastAsia="zh-CN"/>
              </w:rPr>
            </w:pPr>
            <w:r w:rsidRPr="00A9280C">
              <w:rPr>
                <w:b/>
                <w:bCs/>
                <w:sz w:val="22"/>
                <w:szCs w:val="22"/>
              </w:rPr>
              <w:t>Разрешения, лицензии или согласования</w:t>
            </w:r>
          </w:p>
          <w:p w14:paraId="64577744" w14:textId="77777777" w:rsidR="00BC6C6C" w:rsidRPr="00A9280C" w:rsidRDefault="00BC6C6C" w:rsidP="0035471A">
            <w:pPr>
              <w:spacing w:beforeLines="50" w:before="120" w:afterLines="50" w:after="120"/>
              <w:ind w:right="-108"/>
              <w:rPr>
                <w:b/>
                <w:bCs/>
                <w:sz w:val="22"/>
                <w:szCs w:val="22"/>
                <w:lang w:eastAsia="zh-CN"/>
              </w:rPr>
            </w:pPr>
          </w:p>
        </w:tc>
        <w:tc>
          <w:tcPr>
            <w:tcW w:w="3664" w:type="pct"/>
          </w:tcPr>
          <w:p w14:paraId="2D4A77E4" w14:textId="77777777" w:rsidR="00E754DE" w:rsidRPr="00A9280C" w:rsidRDefault="00E754DE" w:rsidP="0035471A">
            <w:pPr>
              <w:ind w:right="45" w:firstLine="410"/>
              <w:jc w:val="both"/>
              <w:rPr>
                <w:i/>
                <w:sz w:val="22"/>
                <w:szCs w:val="22"/>
              </w:rPr>
            </w:pPr>
            <w:r w:rsidRPr="00A9280C">
              <w:rPr>
                <w:i/>
                <w:sz w:val="22"/>
                <w:szCs w:val="22"/>
                <w:lang w:eastAsia="zh-CN"/>
              </w:rPr>
              <w:t xml:space="preserve">Субподрядчик несет ответственность за получение всех согласований, лицензий, разрешений, одобрений и допусков, необходимых для выполнения им и его </w:t>
            </w:r>
            <w:proofErr w:type="spellStart"/>
            <w:r w:rsidRPr="00A9280C">
              <w:rPr>
                <w:i/>
                <w:sz w:val="22"/>
                <w:szCs w:val="22"/>
                <w:lang w:eastAsia="zh-CN"/>
              </w:rPr>
              <w:t>Субсубподрядчиками</w:t>
            </w:r>
            <w:proofErr w:type="spellEnd"/>
            <w:r w:rsidRPr="00A9280C">
              <w:rPr>
                <w:i/>
                <w:sz w:val="22"/>
                <w:szCs w:val="22"/>
                <w:lang w:eastAsia="zh-CN"/>
              </w:rPr>
              <w:t xml:space="preserve"> своих обязательств по Контракту, а также за счет собственных средств оплачивает получение данных согласований, лицензий, разрешений, одобрений и допусков.</w:t>
            </w:r>
          </w:p>
          <w:p w14:paraId="1CE6272B" w14:textId="59A34393" w:rsidR="00E754DE" w:rsidRPr="00A9280C" w:rsidRDefault="00973A7C" w:rsidP="0035471A">
            <w:pPr>
              <w:ind w:right="45" w:firstLine="422"/>
              <w:jc w:val="both"/>
              <w:rPr>
                <w:sz w:val="22"/>
                <w:szCs w:val="22"/>
                <w:lang w:eastAsia="zh-CN"/>
              </w:rPr>
            </w:pPr>
            <w:r w:rsidRPr="00A9280C">
              <w:rPr>
                <w:sz w:val="22"/>
                <w:szCs w:val="22"/>
              </w:rPr>
              <w:t>П</w:t>
            </w:r>
            <w:r w:rsidR="00E754DE" w:rsidRPr="00A9280C">
              <w:rPr>
                <w:sz w:val="22"/>
                <w:szCs w:val="22"/>
              </w:rPr>
              <w:t>одрядчик (при наличии возможности и соответствующего потенциала) может оказывать Субподрядчику разумное содействие по его просьбе:</w:t>
            </w:r>
          </w:p>
          <w:p w14:paraId="44795F15" w14:textId="77777777" w:rsidR="00E754DE" w:rsidRPr="00A9280C" w:rsidRDefault="00E754DE" w:rsidP="0035471A">
            <w:pPr>
              <w:ind w:right="45" w:firstLine="410"/>
              <w:jc w:val="both"/>
              <w:rPr>
                <w:sz w:val="22"/>
                <w:szCs w:val="22"/>
                <w:lang w:eastAsia="zh-CN"/>
              </w:rPr>
            </w:pPr>
            <w:r w:rsidRPr="00A9280C">
              <w:rPr>
                <w:sz w:val="22"/>
                <w:szCs w:val="22"/>
              </w:rPr>
              <w:t>(а) в обращениях за получением копий актов законодательства, имеющих отношение к Контракту, но не имеющихся в открытом доступе;</w:t>
            </w:r>
          </w:p>
          <w:p w14:paraId="7F4186E3" w14:textId="77777777" w:rsidR="00E754DE" w:rsidRPr="00A9280C" w:rsidRDefault="00E754DE" w:rsidP="0035471A">
            <w:pPr>
              <w:ind w:right="45" w:firstLine="410"/>
              <w:jc w:val="both"/>
              <w:rPr>
                <w:sz w:val="22"/>
                <w:szCs w:val="22"/>
              </w:rPr>
            </w:pPr>
            <w:r w:rsidRPr="00A9280C">
              <w:rPr>
                <w:sz w:val="22"/>
                <w:szCs w:val="22"/>
              </w:rPr>
              <w:t>(</w:t>
            </w:r>
            <w:r w:rsidRPr="00A9280C">
              <w:rPr>
                <w:sz w:val="22"/>
                <w:szCs w:val="22"/>
                <w:lang w:val="en-US"/>
              </w:rPr>
              <w:t>b</w:t>
            </w:r>
            <w:r w:rsidRPr="00A9280C">
              <w:rPr>
                <w:sz w:val="22"/>
                <w:szCs w:val="22"/>
              </w:rPr>
              <w:t>) в обращениях за какими-либо разрешениями, лицензиями или согласованиями, необходимыми в соответствии с законами Республики Беларусь:</w:t>
            </w:r>
          </w:p>
          <w:p w14:paraId="0FE09FA3" w14:textId="2E52F777" w:rsidR="00E754DE" w:rsidRPr="00A9280C" w:rsidRDefault="00E754DE" w:rsidP="0035471A">
            <w:pPr>
              <w:widowControl w:val="0"/>
              <w:numPr>
                <w:ilvl w:val="0"/>
                <w:numId w:val="7"/>
              </w:numPr>
              <w:tabs>
                <w:tab w:val="clear" w:pos="1080"/>
                <w:tab w:val="left" w:pos="743"/>
                <w:tab w:val="left" w:pos="1718"/>
              </w:tabs>
              <w:autoSpaceDE w:val="0"/>
              <w:autoSpaceDN w:val="0"/>
              <w:ind w:left="0" w:firstLine="426"/>
              <w:jc w:val="both"/>
              <w:rPr>
                <w:i/>
                <w:iCs/>
                <w:sz w:val="22"/>
                <w:szCs w:val="22"/>
              </w:rPr>
            </w:pPr>
            <w:r w:rsidRPr="00A9280C">
              <w:rPr>
                <w:color w:val="000000"/>
                <w:sz w:val="22"/>
                <w:szCs w:val="22"/>
              </w:rPr>
              <w:t xml:space="preserve">которые Субподрядчик должен иметь в наличии, в соответствии с </w:t>
            </w:r>
            <w:r w:rsidR="0015134C" w:rsidRPr="00A9280C">
              <w:rPr>
                <w:sz w:val="22"/>
                <w:szCs w:val="22"/>
              </w:rPr>
              <w:t>Пунктом 2.9</w:t>
            </w:r>
            <w:r w:rsidRPr="00A9280C">
              <w:rPr>
                <w:sz w:val="22"/>
                <w:szCs w:val="22"/>
              </w:rPr>
              <w:t xml:space="preserve">. </w:t>
            </w:r>
            <w:r w:rsidRPr="00A9280C">
              <w:rPr>
                <w:i/>
                <w:sz w:val="22"/>
                <w:szCs w:val="22"/>
              </w:rPr>
              <w:t>(Соответствие законодательству);</w:t>
            </w:r>
          </w:p>
          <w:p w14:paraId="64577748" w14:textId="1BDF9114" w:rsidR="00BC6C6C" w:rsidRPr="00A9280C" w:rsidRDefault="002D6B47" w:rsidP="00DA6F8C">
            <w:pPr>
              <w:widowControl w:val="0"/>
              <w:numPr>
                <w:ilvl w:val="0"/>
                <w:numId w:val="7"/>
              </w:numPr>
              <w:tabs>
                <w:tab w:val="clear" w:pos="1080"/>
                <w:tab w:val="left" w:pos="743"/>
                <w:tab w:val="left" w:pos="1718"/>
              </w:tabs>
              <w:autoSpaceDE w:val="0"/>
              <w:autoSpaceDN w:val="0"/>
              <w:ind w:left="0" w:firstLine="426"/>
              <w:jc w:val="both"/>
              <w:rPr>
                <w:color w:val="000000"/>
                <w:sz w:val="22"/>
                <w:szCs w:val="22"/>
              </w:rPr>
            </w:pPr>
            <w:r w:rsidRPr="00A9280C">
              <w:rPr>
                <w:color w:val="000000"/>
                <w:sz w:val="22"/>
                <w:szCs w:val="22"/>
              </w:rPr>
              <w:t>для доставки материалов</w:t>
            </w:r>
            <w:r w:rsidR="00E754DE" w:rsidRPr="00A9280C">
              <w:rPr>
                <w:color w:val="000000"/>
                <w:sz w:val="22"/>
                <w:szCs w:val="22"/>
              </w:rPr>
              <w:t>, и для их таможенной очистки</w:t>
            </w:r>
            <w:r w:rsidR="00DA6F8C" w:rsidRPr="00A9280C">
              <w:rPr>
                <w:color w:val="000000"/>
                <w:sz w:val="22"/>
                <w:szCs w:val="22"/>
              </w:rPr>
              <w:t>.</w:t>
            </w:r>
          </w:p>
        </w:tc>
      </w:tr>
      <w:tr w:rsidR="00BC6C6C" w:rsidRPr="00A9280C" w14:paraId="65EB3B4D" w14:textId="77777777" w:rsidTr="0035471A">
        <w:trPr>
          <w:jc w:val="center"/>
        </w:trPr>
        <w:tc>
          <w:tcPr>
            <w:tcW w:w="356" w:type="pct"/>
          </w:tcPr>
          <w:p w14:paraId="0CC3CB59" w14:textId="77777777" w:rsidR="00BC6C6C" w:rsidRPr="00A9280C" w:rsidRDefault="002A45BC" w:rsidP="0035471A">
            <w:pPr>
              <w:widowControl w:val="0"/>
              <w:autoSpaceDE w:val="0"/>
              <w:autoSpaceDN w:val="0"/>
              <w:adjustRightInd w:val="0"/>
              <w:ind w:right="-108"/>
              <w:rPr>
                <w:b/>
                <w:sz w:val="22"/>
                <w:szCs w:val="22"/>
              </w:rPr>
            </w:pPr>
            <w:r w:rsidRPr="00A9280C">
              <w:rPr>
                <w:b/>
                <w:bCs/>
                <w:sz w:val="22"/>
                <w:szCs w:val="22"/>
              </w:rPr>
              <w:t>5.3.</w:t>
            </w:r>
          </w:p>
        </w:tc>
        <w:tc>
          <w:tcPr>
            <w:tcW w:w="980" w:type="pct"/>
          </w:tcPr>
          <w:p w14:paraId="7552427E" w14:textId="77777777" w:rsidR="00BC6C6C" w:rsidRPr="00A9280C" w:rsidRDefault="002A45BC" w:rsidP="0035471A">
            <w:pPr>
              <w:jc w:val="both"/>
              <w:rPr>
                <w:b/>
                <w:bCs/>
                <w:color w:val="000000"/>
                <w:sz w:val="22"/>
                <w:szCs w:val="22"/>
              </w:rPr>
            </w:pPr>
            <w:r w:rsidRPr="00A9280C">
              <w:rPr>
                <w:b/>
                <w:bCs/>
                <w:color w:val="000000"/>
                <w:sz w:val="22"/>
                <w:szCs w:val="22"/>
              </w:rPr>
              <w:t>Охрана строительной</w:t>
            </w:r>
          </w:p>
          <w:p w14:paraId="4E5CBFF7" w14:textId="77777777" w:rsidR="00BC6C6C" w:rsidRPr="00A9280C" w:rsidRDefault="002A45BC" w:rsidP="0035471A">
            <w:pPr>
              <w:widowControl w:val="0"/>
              <w:autoSpaceDE w:val="0"/>
              <w:autoSpaceDN w:val="0"/>
              <w:adjustRightInd w:val="0"/>
              <w:ind w:right="-108"/>
              <w:rPr>
                <w:b/>
                <w:sz w:val="22"/>
                <w:szCs w:val="22"/>
              </w:rPr>
            </w:pPr>
            <w:r w:rsidRPr="00A9280C">
              <w:rPr>
                <w:b/>
                <w:bCs/>
                <w:color w:val="000000"/>
                <w:sz w:val="22"/>
                <w:szCs w:val="22"/>
              </w:rPr>
              <w:t>площадки</w:t>
            </w:r>
          </w:p>
        </w:tc>
        <w:tc>
          <w:tcPr>
            <w:tcW w:w="3664" w:type="pct"/>
          </w:tcPr>
          <w:p w14:paraId="39C99C23" w14:textId="77777777" w:rsidR="00BC6C6C" w:rsidRPr="00A9280C" w:rsidRDefault="002A45BC" w:rsidP="0035471A">
            <w:pPr>
              <w:widowControl w:val="0"/>
              <w:autoSpaceDE w:val="0"/>
              <w:autoSpaceDN w:val="0"/>
              <w:adjustRightInd w:val="0"/>
              <w:ind w:firstLine="410"/>
              <w:jc w:val="both"/>
              <w:rPr>
                <w:color w:val="000000"/>
                <w:sz w:val="22"/>
                <w:szCs w:val="22"/>
              </w:rPr>
            </w:pPr>
            <w:r w:rsidRPr="00A9280C">
              <w:rPr>
                <w:color w:val="000000"/>
                <w:sz w:val="22"/>
                <w:szCs w:val="22"/>
              </w:rPr>
              <w:t xml:space="preserve"> Субподрядчик отвечает за недопущение посторонних лиц на строительную площадку.</w:t>
            </w:r>
          </w:p>
          <w:p w14:paraId="573D4E21" w14:textId="6E6D65C6" w:rsidR="00BC6C6C" w:rsidRPr="00A9280C" w:rsidRDefault="002A45BC" w:rsidP="0035471A">
            <w:pPr>
              <w:widowControl w:val="0"/>
              <w:autoSpaceDE w:val="0"/>
              <w:autoSpaceDN w:val="0"/>
              <w:adjustRightInd w:val="0"/>
              <w:ind w:firstLine="410"/>
              <w:jc w:val="both"/>
              <w:rPr>
                <w:color w:val="000000"/>
                <w:sz w:val="22"/>
                <w:szCs w:val="22"/>
              </w:rPr>
            </w:pPr>
            <w:r w:rsidRPr="00A9280C">
              <w:rPr>
                <w:color w:val="000000"/>
                <w:sz w:val="22"/>
                <w:szCs w:val="22"/>
              </w:rPr>
              <w:t>Круг лиц, имеющих право доступа на площадку, ограничивается персоналом Субподрядчика,</w:t>
            </w:r>
            <w:r w:rsidR="004649E7" w:rsidRPr="00A9280C">
              <w:rPr>
                <w:color w:val="000000"/>
                <w:sz w:val="22"/>
                <w:szCs w:val="22"/>
              </w:rPr>
              <w:t xml:space="preserve"> Подрядчика,</w:t>
            </w:r>
            <w:r w:rsidRPr="00A9280C">
              <w:rPr>
                <w:color w:val="000000"/>
                <w:sz w:val="22"/>
                <w:szCs w:val="22"/>
              </w:rPr>
              <w:t xml:space="preserve"> Заказчика и Генподрядчика, а также любым другим пер</w:t>
            </w:r>
            <w:r w:rsidR="004649E7" w:rsidRPr="00A9280C">
              <w:rPr>
                <w:color w:val="000000"/>
                <w:sz w:val="22"/>
                <w:szCs w:val="22"/>
              </w:rPr>
              <w:t>соналом, указанным Субподрядчиком, Подрядчиком,</w:t>
            </w:r>
            <w:r w:rsidRPr="00A9280C">
              <w:rPr>
                <w:color w:val="000000"/>
                <w:sz w:val="22"/>
                <w:szCs w:val="22"/>
              </w:rPr>
              <w:t xml:space="preserve"> Генподрядчиком</w:t>
            </w:r>
            <w:r w:rsidR="004649E7" w:rsidRPr="00A9280C">
              <w:rPr>
                <w:color w:val="000000"/>
                <w:sz w:val="22"/>
                <w:szCs w:val="22"/>
              </w:rPr>
              <w:t>, Заказчиком</w:t>
            </w:r>
            <w:r w:rsidRPr="00A9280C">
              <w:rPr>
                <w:color w:val="000000"/>
                <w:sz w:val="22"/>
                <w:szCs w:val="22"/>
              </w:rPr>
              <w:t xml:space="preserve"> или Руководителем проекта.</w:t>
            </w:r>
          </w:p>
        </w:tc>
      </w:tr>
      <w:tr w:rsidR="00241F22" w:rsidRPr="00A9280C" w14:paraId="292FE8EC" w14:textId="77777777" w:rsidTr="0035471A">
        <w:trPr>
          <w:jc w:val="center"/>
        </w:trPr>
        <w:tc>
          <w:tcPr>
            <w:tcW w:w="356" w:type="pct"/>
          </w:tcPr>
          <w:p w14:paraId="23BF337B" w14:textId="40A17C70" w:rsidR="00241F22" w:rsidRPr="00A9280C" w:rsidRDefault="00241F22" w:rsidP="0035471A">
            <w:pPr>
              <w:widowControl w:val="0"/>
              <w:autoSpaceDE w:val="0"/>
              <w:autoSpaceDN w:val="0"/>
              <w:adjustRightInd w:val="0"/>
              <w:ind w:right="-108"/>
              <w:rPr>
                <w:b/>
                <w:bCs/>
                <w:sz w:val="22"/>
                <w:szCs w:val="22"/>
              </w:rPr>
            </w:pPr>
            <w:r w:rsidRPr="00A9280C">
              <w:rPr>
                <w:b/>
                <w:sz w:val="22"/>
                <w:szCs w:val="22"/>
              </w:rPr>
              <w:t>5.4.</w:t>
            </w:r>
          </w:p>
        </w:tc>
        <w:tc>
          <w:tcPr>
            <w:tcW w:w="980" w:type="pct"/>
          </w:tcPr>
          <w:p w14:paraId="0E2FA2B1" w14:textId="77777777" w:rsidR="00241F22" w:rsidRPr="00A9280C" w:rsidRDefault="00241F22" w:rsidP="0035471A">
            <w:pPr>
              <w:widowControl w:val="0"/>
              <w:autoSpaceDE w:val="0"/>
              <w:autoSpaceDN w:val="0"/>
              <w:adjustRightInd w:val="0"/>
              <w:ind w:right="-108"/>
              <w:rPr>
                <w:b/>
                <w:sz w:val="22"/>
                <w:szCs w:val="22"/>
              </w:rPr>
            </w:pPr>
            <w:r w:rsidRPr="00A9280C">
              <w:rPr>
                <w:b/>
                <w:sz w:val="22"/>
                <w:szCs w:val="22"/>
              </w:rPr>
              <w:t>Представитель Субподрядчика</w:t>
            </w:r>
          </w:p>
          <w:p w14:paraId="7926CBA0" w14:textId="77777777" w:rsidR="00241F22" w:rsidRPr="00A9280C" w:rsidRDefault="00241F22" w:rsidP="0035471A">
            <w:pPr>
              <w:jc w:val="both"/>
              <w:rPr>
                <w:b/>
                <w:bCs/>
                <w:color w:val="000000"/>
                <w:sz w:val="22"/>
                <w:szCs w:val="22"/>
              </w:rPr>
            </w:pPr>
          </w:p>
        </w:tc>
        <w:tc>
          <w:tcPr>
            <w:tcW w:w="3664" w:type="pct"/>
          </w:tcPr>
          <w:p w14:paraId="54811726" w14:textId="77777777" w:rsidR="00241F22" w:rsidRPr="00A9280C" w:rsidRDefault="00241F22" w:rsidP="0035471A">
            <w:pPr>
              <w:widowControl w:val="0"/>
              <w:autoSpaceDE w:val="0"/>
              <w:autoSpaceDN w:val="0"/>
              <w:adjustRightInd w:val="0"/>
              <w:ind w:firstLine="410"/>
              <w:jc w:val="both"/>
              <w:rPr>
                <w:sz w:val="22"/>
                <w:szCs w:val="22"/>
              </w:rPr>
            </w:pPr>
            <w:r w:rsidRPr="00A9280C">
              <w:rPr>
                <w:sz w:val="22"/>
                <w:szCs w:val="22"/>
              </w:rPr>
              <w:t>Субподрядчик назначает своего представителя и наделяет его всеми полномочиями, необходимыми для того, чтобы он, в соответствии с Контрактом</w:t>
            </w:r>
            <w:r w:rsidRPr="00A9280C">
              <w:rPr>
                <w:color w:val="000000"/>
                <w:sz w:val="22"/>
                <w:szCs w:val="22"/>
              </w:rPr>
              <w:t xml:space="preserve"> по доверенности</w:t>
            </w:r>
            <w:r w:rsidRPr="00A9280C">
              <w:rPr>
                <w:sz w:val="22"/>
                <w:szCs w:val="22"/>
              </w:rPr>
              <w:t xml:space="preserve"> действовал от имени Субподрядчика.</w:t>
            </w:r>
            <w:r w:rsidRPr="00A9280C">
              <w:rPr>
                <w:color w:val="000000"/>
                <w:sz w:val="22"/>
                <w:szCs w:val="22"/>
              </w:rPr>
              <w:t xml:space="preserve"> Представитель Субподрядчика должен быть сотрудником, обладающим достаточной квалификацией и опытом, со знанием русского языка.</w:t>
            </w:r>
            <w:r w:rsidRPr="00A9280C">
              <w:rPr>
                <w:sz w:val="22"/>
                <w:szCs w:val="22"/>
              </w:rPr>
              <w:t xml:space="preserve"> </w:t>
            </w:r>
          </w:p>
          <w:p w14:paraId="7761E524" w14:textId="56057D54" w:rsidR="00241F22" w:rsidRPr="00A9280C" w:rsidRDefault="00241F22" w:rsidP="0035471A">
            <w:pPr>
              <w:widowControl w:val="0"/>
              <w:autoSpaceDE w:val="0"/>
              <w:autoSpaceDN w:val="0"/>
              <w:adjustRightInd w:val="0"/>
              <w:ind w:firstLine="410"/>
              <w:jc w:val="both"/>
              <w:rPr>
                <w:sz w:val="22"/>
                <w:szCs w:val="22"/>
              </w:rPr>
            </w:pPr>
            <w:r w:rsidRPr="00A9280C">
              <w:rPr>
                <w:sz w:val="22"/>
                <w:szCs w:val="22"/>
              </w:rPr>
              <w:t>Субподрядчик обязан</w:t>
            </w:r>
            <w:r w:rsidR="00992B73" w:rsidRPr="00A9280C">
              <w:rPr>
                <w:sz w:val="22"/>
                <w:szCs w:val="22"/>
              </w:rPr>
              <w:t xml:space="preserve"> до даты начала работ</w:t>
            </w:r>
            <w:r w:rsidRPr="00A9280C">
              <w:rPr>
                <w:sz w:val="22"/>
                <w:szCs w:val="22"/>
              </w:rPr>
              <w:t xml:space="preserve"> </w:t>
            </w:r>
            <w:r w:rsidR="00AE1137" w:rsidRPr="00A9280C">
              <w:rPr>
                <w:sz w:val="22"/>
                <w:szCs w:val="22"/>
              </w:rPr>
              <w:t>сообщить П</w:t>
            </w:r>
            <w:r w:rsidRPr="00A9280C">
              <w:rPr>
                <w:sz w:val="22"/>
                <w:szCs w:val="22"/>
              </w:rPr>
              <w:t xml:space="preserve">одрядчику о лице, которое назначено Представителем Субподрядчика и сведения о нем. </w:t>
            </w:r>
          </w:p>
          <w:p w14:paraId="01A09C34" w14:textId="215A2644" w:rsidR="00241F22" w:rsidRPr="00A9280C" w:rsidRDefault="00241F22" w:rsidP="0035471A">
            <w:pPr>
              <w:widowControl w:val="0"/>
              <w:autoSpaceDE w:val="0"/>
              <w:autoSpaceDN w:val="0"/>
              <w:adjustRightInd w:val="0"/>
              <w:ind w:firstLine="410"/>
              <w:jc w:val="both"/>
              <w:rPr>
                <w:sz w:val="22"/>
                <w:szCs w:val="22"/>
              </w:rPr>
            </w:pPr>
            <w:r w:rsidRPr="00A9280C">
              <w:rPr>
                <w:sz w:val="22"/>
                <w:szCs w:val="22"/>
              </w:rPr>
              <w:t>Без предварительного уве</w:t>
            </w:r>
            <w:r w:rsidR="00AE1137" w:rsidRPr="00A9280C">
              <w:rPr>
                <w:sz w:val="22"/>
                <w:szCs w:val="22"/>
              </w:rPr>
              <w:t>домления П</w:t>
            </w:r>
            <w:r w:rsidRPr="00A9280C">
              <w:rPr>
                <w:sz w:val="22"/>
                <w:szCs w:val="22"/>
              </w:rPr>
              <w:t>одрядчика Субподрядчик не может отозвать своего Представителя или заменить его.</w:t>
            </w:r>
          </w:p>
          <w:p w14:paraId="605EA013" w14:textId="09952FC4" w:rsidR="00241F22" w:rsidRPr="00A9280C" w:rsidRDefault="00241F22" w:rsidP="0035471A">
            <w:pPr>
              <w:widowControl w:val="0"/>
              <w:autoSpaceDE w:val="0"/>
              <w:autoSpaceDN w:val="0"/>
              <w:adjustRightInd w:val="0"/>
              <w:ind w:firstLine="410"/>
              <w:jc w:val="both"/>
              <w:rPr>
                <w:color w:val="000000"/>
                <w:sz w:val="22"/>
                <w:szCs w:val="22"/>
              </w:rPr>
            </w:pPr>
            <w:r w:rsidRPr="00A9280C">
              <w:rPr>
                <w:color w:val="000000"/>
                <w:sz w:val="22"/>
                <w:szCs w:val="22"/>
              </w:rPr>
              <w:t>Субподрядчик обязуется обеспечить присутствие на месте проведения работ достаточного количества опытных сотрудников, способных говорить, читать и писать по-русски.</w:t>
            </w:r>
          </w:p>
        </w:tc>
      </w:tr>
      <w:tr w:rsidR="00BC6C6C" w:rsidRPr="00A9280C" w14:paraId="64577759" w14:textId="77777777" w:rsidTr="0035471A">
        <w:trPr>
          <w:trHeight w:val="281"/>
          <w:jc w:val="center"/>
        </w:trPr>
        <w:tc>
          <w:tcPr>
            <w:tcW w:w="356" w:type="pct"/>
          </w:tcPr>
          <w:p w14:paraId="64577752" w14:textId="77777777" w:rsidR="00BC6C6C" w:rsidRPr="00A9280C" w:rsidRDefault="002A45BC" w:rsidP="0035471A">
            <w:pPr>
              <w:ind w:right="-108"/>
              <w:rPr>
                <w:b/>
                <w:bCs/>
                <w:sz w:val="22"/>
                <w:szCs w:val="22"/>
              </w:rPr>
            </w:pPr>
            <w:r w:rsidRPr="00A9280C">
              <w:rPr>
                <w:b/>
                <w:bCs/>
                <w:sz w:val="22"/>
                <w:szCs w:val="22"/>
              </w:rPr>
              <w:t>5.5.</w:t>
            </w:r>
          </w:p>
        </w:tc>
        <w:tc>
          <w:tcPr>
            <w:tcW w:w="980" w:type="pct"/>
          </w:tcPr>
          <w:p w14:paraId="64577753" w14:textId="77777777" w:rsidR="00BC6C6C" w:rsidRPr="00A9280C" w:rsidRDefault="002A45BC" w:rsidP="0035471A">
            <w:pPr>
              <w:ind w:right="-108"/>
              <w:rPr>
                <w:i/>
                <w:sz w:val="22"/>
                <w:szCs w:val="22"/>
              </w:rPr>
            </w:pPr>
            <w:proofErr w:type="spellStart"/>
            <w:r w:rsidRPr="00A9280C">
              <w:rPr>
                <w:b/>
                <w:bCs/>
                <w:i/>
                <w:sz w:val="22"/>
                <w:szCs w:val="22"/>
              </w:rPr>
              <w:t>Субсубподрядчики</w:t>
            </w:r>
            <w:proofErr w:type="spellEnd"/>
          </w:p>
          <w:p w14:paraId="64577754" w14:textId="77777777" w:rsidR="00BC6C6C" w:rsidRPr="00A9280C" w:rsidRDefault="00BC6C6C" w:rsidP="0035471A">
            <w:pPr>
              <w:ind w:right="-108"/>
              <w:rPr>
                <w:i/>
                <w:sz w:val="22"/>
                <w:szCs w:val="22"/>
                <w:lang w:eastAsia="zh-CN"/>
              </w:rPr>
            </w:pPr>
          </w:p>
        </w:tc>
        <w:tc>
          <w:tcPr>
            <w:tcW w:w="3664" w:type="pct"/>
          </w:tcPr>
          <w:p w14:paraId="1B3EC41E" w14:textId="5BCC3D48" w:rsidR="00BC6C6C" w:rsidRPr="00A9280C" w:rsidRDefault="002A45BC" w:rsidP="0035471A">
            <w:pPr>
              <w:widowControl w:val="0"/>
              <w:autoSpaceDE w:val="0"/>
              <w:autoSpaceDN w:val="0"/>
              <w:adjustRightInd w:val="0"/>
              <w:ind w:firstLine="410"/>
              <w:jc w:val="both"/>
              <w:rPr>
                <w:i/>
                <w:sz w:val="22"/>
                <w:szCs w:val="22"/>
              </w:rPr>
            </w:pPr>
            <w:r w:rsidRPr="00A9280C">
              <w:rPr>
                <w:i/>
                <w:color w:val="000000"/>
                <w:sz w:val="22"/>
                <w:szCs w:val="22"/>
              </w:rPr>
              <w:t xml:space="preserve">Субподрядчик в случае передачи выполнения части работ </w:t>
            </w:r>
            <w:proofErr w:type="spellStart"/>
            <w:r w:rsidRPr="00A9280C">
              <w:rPr>
                <w:i/>
                <w:color w:val="000000"/>
                <w:sz w:val="22"/>
                <w:szCs w:val="22"/>
              </w:rPr>
              <w:t>Субсубподрядным</w:t>
            </w:r>
            <w:proofErr w:type="spellEnd"/>
            <w:r w:rsidRPr="00A9280C">
              <w:rPr>
                <w:i/>
                <w:color w:val="000000"/>
                <w:sz w:val="22"/>
                <w:szCs w:val="22"/>
              </w:rPr>
              <w:t xml:space="preserve"> организациям обязан </w:t>
            </w:r>
            <w:r w:rsidR="00973A7C" w:rsidRPr="00A9280C">
              <w:rPr>
                <w:i/>
                <w:color w:val="000000"/>
                <w:sz w:val="22"/>
                <w:szCs w:val="22"/>
              </w:rPr>
              <w:t xml:space="preserve">согласовывать привлечение этих </w:t>
            </w:r>
            <w:proofErr w:type="spellStart"/>
            <w:r w:rsidR="00973A7C" w:rsidRPr="00A9280C">
              <w:rPr>
                <w:i/>
                <w:color w:val="000000"/>
                <w:sz w:val="22"/>
                <w:szCs w:val="22"/>
              </w:rPr>
              <w:t>С</w:t>
            </w:r>
            <w:r w:rsidRPr="00A9280C">
              <w:rPr>
                <w:i/>
                <w:color w:val="000000"/>
                <w:sz w:val="22"/>
                <w:szCs w:val="22"/>
              </w:rPr>
              <w:t>у</w:t>
            </w:r>
            <w:r w:rsidR="00AE1137" w:rsidRPr="00A9280C">
              <w:rPr>
                <w:i/>
                <w:color w:val="000000"/>
                <w:sz w:val="22"/>
                <w:szCs w:val="22"/>
              </w:rPr>
              <w:t>бсубподрядных</w:t>
            </w:r>
            <w:proofErr w:type="spellEnd"/>
            <w:r w:rsidR="00AE1137" w:rsidRPr="00A9280C">
              <w:rPr>
                <w:i/>
                <w:color w:val="000000"/>
                <w:sz w:val="22"/>
                <w:szCs w:val="22"/>
              </w:rPr>
              <w:t xml:space="preserve"> организаций с П</w:t>
            </w:r>
            <w:r w:rsidRPr="00A9280C">
              <w:rPr>
                <w:i/>
                <w:color w:val="000000"/>
                <w:sz w:val="22"/>
                <w:szCs w:val="22"/>
              </w:rPr>
              <w:t>одрядчиком, а также</w:t>
            </w:r>
            <w:r w:rsidRPr="00A9280C">
              <w:rPr>
                <w:i/>
                <w:color w:val="0000FF"/>
                <w:sz w:val="22"/>
                <w:szCs w:val="22"/>
              </w:rPr>
              <w:t xml:space="preserve"> </w:t>
            </w:r>
            <w:r w:rsidRPr="00A9280C">
              <w:rPr>
                <w:i/>
                <w:sz w:val="22"/>
                <w:szCs w:val="22"/>
              </w:rPr>
              <w:t xml:space="preserve">контролировать наличие у </w:t>
            </w:r>
            <w:proofErr w:type="spellStart"/>
            <w:r w:rsidRPr="00A9280C">
              <w:rPr>
                <w:i/>
                <w:sz w:val="22"/>
                <w:szCs w:val="22"/>
              </w:rPr>
              <w:t>Субсубподрядных</w:t>
            </w:r>
            <w:proofErr w:type="spellEnd"/>
            <w:r w:rsidRPr="00A9280C">
              <w:rPr>
                <w:i/>
                <w:sz w:val="22"/>
                <w:szCs w:val="22"/>
              </w:rPr>
              <w:t xml:space="preserve"> организаций действительных разрешительных документов, требуемых согласно законодательству для выполнения работ (аттестатов соответствия, лицензий, сертификатов соответствия по видам работ и т.п.).</w:t>
            </w:r>
          </w:p>
          <w:p w14:paraId="3F10D614" w14:textId="4EA17E46" w:rsidR="00BC6C6C" w:rsidRPr="00A9280C" w:rsidRDefault="002A45BC" w:rsidP="0035471A">
            <w:pPr>
              <w:widowControl w:val="0"/>
              <w:autoSpaceDE w:val="0"/>
              <w:autoSpaceDN w:val="0"/>
              <w:adjustRightInd w:val="0"/>
              <w:ind w:firstLine="410"/>
              <w:jc w:val="both"/>
              <w:rPr>
                <w:i/>
                <w:sz w:val="22"/>
                <w:szCs w:val="22"/>
              </w:rPr>
            </w:pPr>
            <w:r w:rsidRPr="00A9280C">
              <w:rPr>
                <w:i/>
                <w:sz w:val="22"/>
                <w:szCs w:val="22"/>
              </w:rPr>
              <w:t xml:space="preserve">В случае несогласования </w:t>
            </w:r>
            <w:r w:rsidR="00AE1137" w:rsidRPr="00A9280C">
              <w:rPr>
                <w:i/>
                <w:color w:val="000000"/>
                <w:sz w:val="22"/>
                <w:szCs w:val="22"/>
              </w:rPr>
              <w:t>П</w:t>
            </w:r>
            <w:r w:rsidRPr="00A9280C">
              <w:rPr>
                <w:i/>
                <w:color w:val="000000"/>
                <w:sz w:val="22"/>
                <w:szCs w:val="22"/>
              </w:rPr>
              <w:t xml:space="preserve">одрядчиком </w:t>
            </w:r>
            <w:proofErr w:type="spellStart"/>
            <w:r w:rsidRPr="00A9280C">
              <w:rPr>
                <w:i/>
                <w:sz w:val="22"/>
                <w:szCs w:val="22"/>
              </w:rPr>
              <w:t>Субсубподрядных</w:t>
            </w:r>
            <w:proofErr w:type="spellEnd"/>
            <w:r w:rsidRPr="00A9280C">
              <w:rPr>
                <w:i/>
                <w:sz w:val="22"/>
                <w:szCs w:val="22"/>
              </w:rPr>
              <w:t xml:space="preserve"> организаций </w:t>
            </w:r>
            <w:r w:rsidR="00AE1137" w:rsidRPr="00A9280C">
              <w:rPr>
                <w:i/>
                <w:color w:val="000000"/>
                <w:sz w:val="22"/>
                <w:szCs w:val="22"/>
              </w:rPr>
              <w:t>Субподрядчика, П</w:t>
            </w:r>
            <w:r w:rsidRPr="00A9280C">
              <w:rPr>
                <w:i/>
                <w:color w:val="000000"/>
                <w:sz w:val="22"/>
                <w:szCs w:val="22"/>
              </w:rPr>
              <w:t xml:space="preserve">одрядчик обязан письменно мотивировать </w:t>
            </w:r>
            <w:r w:rsidRPr="00A9280C">
              <w:rPr>
                <w:i/>
                <w:sz w:val="22"/>
                <w:szCs w:val="22"/>
              </w:rPr>
              <w:t>несогласование.</w:t>
            </w:r>
          </w:p>
          <w:p w14:paraId="64577755" w14:textId="77777777" w:rsidR="00BC6C6C" w:rsidRPr="00A9280C" w:rsidRDefault="002A45BC" w:rsidP="0035471A">
            <w:pPr>
              <w:widowControl w:val="0"/>
              <w:autoSpaceDE w:val="0"/>
              <w:autoSpaceDN w:val="0"/>
              <w:adjustRightInd w:val="0"/>
              <w:ind w:firstLine="410"/>
              <w:jc w:val="both"/>
              <w:rPr>
                <w:i/>
                <w:sz w:val="22"/>
                <w:szCs w:val="22"/>
              </w:rPr>
            </w:pPr>
            <w:r w:rsidRPr="00A9280C">
              <w:rPr>
                <w:i/>
                <w:sz w:val="22"/>
                <w:szCs w:val="22"/>
              </w:rPr>
              <w:t xml:space="preserve">Субподрядчик отвечает за действия или ошибки любого </w:t>
            </w:r>
            <w:proofErr w:type="spellStart"/>
            <w:r w:rsidRPr="00A9280C">
              <w:rPr>
                <w:i/>
                <w:sz w:val="22"/>
                <w:szCs w:val="22"/>
              </w:rPr>
              <w:t>Субсубподрядчика</w:t>
            </w:r>
            <w:proofErr w:type="spellEnd"/>
            <w:r w:rsidRPr="00A9280C">
              <w:rPr>
                <w:i/>
                <w:sz w:val="22"/>
                <w:szCs w:val="22"/>
              </w:rPr>
              <w:t>, его представителей или персонала как за свои собственные.</w:t>
            </w:r>
          </w:p>
          <w:p w14:paraId="64577757" w14:textId="156D5829" w:rsidR="00BC6C6C" w:rsidRPr="00A9280C" w:rsidRDefault="002A45BC" w:rsidP="0035471A">
            <w:pPr>
              <w:widowControl w:val="0"/>
              <w:autoSpaceDE w:val="0"/>
              <w:autoSpaceDN w:val="0"/>
              <w:adjustRightInd w:val="0"/>
              <w:ind w:firstLine="410"/>
              <w:jc w:val="both"/>
              <w:rPr>
                <w:i/>
                <w:sz w:val="22"/>
                <w:szCs w:val="22"/>
              </w:rPr>
            </w:pPr>
            <w:r w:rsidRPr="00A9280C">
              <w:rPr>
                <w:i/>
                <w:sz w:val="22"/>
                <w:szCs w:val="22"/>
              </w:rPr>
              <w:t xml:space="preserve">Для выполнения работ по </w:t>
            </w:r>
            <w:r w:rsidR="00383301" w:rsidRPr="00A9280C">
              <w:rPr>
                <w:i/>
                <w:sz w:val="22"/>
                <w:szCs w:val="22"/>
              </w:rPr>
              <w:t>Объекту</w:t>
            </w:r>
            <w:r w:rsidRPr="00A9280C">
              <w:rPr>
                <w:i/>
                <w:sz w:val="22"/>
                <w:szCs w:val="22"/>
              </w:rPr>
              <w:t xml:space="preserve"> </w:t>
            </w:r>
            <w:proofErr w:type="spellStart"/>
            <w:r w:rsidRPr="00A9280C">
              <w:rPr>
                <w:i/>
                <w:sz w:val="22"/>
                <w:szCs w:val="22"/>
              </w:rPr>
              <w:t>Субодрядчик</w:t>
            </w:r>
            <w:proofErr w:type="spellEnd"/>
            <w:r w:rsidRPr="00A9280C">
              <w:rPr>
                <w:i/>
                <w:sz w:val="22"/>
                <w:szCs w:val="22"/>
              </w:rPr>
              <w:t xml:space="preserve"> имеет право привлекать только </w:t>
            </w:r>
            <w:proofErr w:type="spellStart"/>
            <w:r w:rsidRPr="00A9280C">
              <w:rPr>
                <w:i/>
                <w:sz w:val="22"/>
                <w:szCs w:val="22"/>
              </w:rPr>
              <w:t>Субсубподрядчиков</w:t>
            </w:r>
            <w:proofErr w:type="spellEnd"/>
            <w:r w:rsidRPr="00A9280C">
              <w:rPr>
                <w:i/>
                <w:sz w:val="22"/>
                <w:szCs w:val="22"/>
              </w:rPr>
              <w:t>, имеющих необходимые лицензии и разрешения на производство работ данного вида.</w:t>
            </w:r>
          </w:p>
          <w:p w14:paraId="64577758" w14:textId="1528FAA2" w:rsidR="00BC6C6C" w:rsidRPr="00A9280C" w:rsidRDefault="002A45BC" w:rsidP="0035471A">
            <w:pPr>
              <w:widowControl w:val="0"/>
              <w:autoSpaceDE w:val="0"/>
              <w:autoSpaceDN w:val="0"/>
              <w:adjustRightInd w:val="0"/>
              <w:ind w:firstLine="410"/>
              <w:jc w:val="both"/>
              <w:rPr>
                <w:i/>
                <w:sz w:val="22"/>
                <w:szCs w:val="22"/>
              </w:rPr>
            </w:pPr>
            <w:r w:rsidRPr="00A9280C">
              <w:rPr>
                <w:i/>
                <w:sz w:val="22"/>
                <w:szCs w:val="22"/>
              </w:rPr>
              <w:t xml:space="preserve">Никакие возражения со стороны </w:t>
            </w:r>
            <w:r w:rsidR="007B50AC" w:rsidRPr="00A9280C">
              <w:rPr>
                <w:i/>
                <w:sz w:val="22"/>
                <w:szCs w:val="22"/>
              </w:rPr>
              <w:t>Субп</w:t>
            </w:r>
            <w:r w:rsidRPr="00A9280C">
              <w:rPr>
                <w:i/>
                <w:sz w:val="22"/>
                <w:szCs w:val="22"/>
              </w:rPr>
              <w:t xml:space="preserve">одрядчика по поводу назначения, не оговоренных Контрактом </w:t>
            </w:r>
            <w:proofErr w:type="spellStart"/>
            <w:r w:rsidRPr="00A9280C">
              <w:rPr>
                <w:i/>
                <w:sz w:val="22"/>
                <w:szCs w:val="22"/>
              </w:rPr>
              <w:t>Субсубподрядчиков</w:t>
            </w:r>
            <w:proofErr w:type="spellEnd"/>
            <w:r w:rsidRPr="00A9280C">
              <w:rPr>
                <w:i/>
                <w:sz w:val="22"/>
                <w:szCs w:val="22"/>
              </w:rPr>
              <w:t>, не предоставляют права на изменение Цены Контракта и/или продление сроков его исполнения.</w:t>
            </w:r>
          </w:p>
        </w:tc>
      </w:tr>
      <w:tr w:rsidR="0058148A" w:rsidRPr="00A9280C" w14:paraId="51E10C2C" w14:textId="77777777" w:rsidTr="0035471A">
        <w:trPr>
          <w:trHeight w:val="281"/>
          <w:jc w:val="center"/>
        </w:trPr>
        <w:tc>
          <w:tcPr>
            <w:tcW w:w="356" w:type="pct"/>
          </w:tcPr>
          <w:p w14:paraId="709EFF3B" w14:textId="38881E34" w:rsidR="0058148A" w:rsidRPr="00A9280C" w:rsidRDefault="0058148A" w:rsidP="0035471A">
            <w:pPr>
              <w:ind w:right="-108"/>
              <w:rPr>
                <w:b/>
                <w:bCs/>
                <w:sz w:val="22"/>
                <w:szCs w:val="22"/>
              </w:rPr>
            </w:pPr>
            <w:r w:rsidRPr="00A9280C">
              <w:rPr>
                <w:b/>
                <w:bCs/>
                <w:sz w:val="22"/>
                <w:szCs w:val="22"/>
              </w:rPr>
              <w:t>5.6.</w:t>
            </w:r>
          </w:p>
        </w:tc>
        <w:tc>
          <w:tcPr>
            <w:tcW w:w="980" w:type="pct"/>
          </w:tcPr>
          <w:p w14:paraId="1EB2673B" w14:textId="0D71EF4D" w:rsidR="0058148A" w:rsidRPr="00A9280C" w:rsidRDefault="0058148A" w:rsidP="0035471A">
            <w:pPr>
              <w:ind w:right="-108"/>
              <w:rPr>
                <w:sz w:val="22"/>
                <w:szCs w:val="22"/>
              </w:rPr>
            </w:pPr>
            <w:r w:rsidRPr="00A9280C">
              <w:rPr>
                <w:b/>
                <w:bCs/>
                <w:sz w:val="22"/>
                <w:szCs w:val="22"/>
              </w:rPr>
              <w:t>Совместная работа</w:t>
            </w:r>
          </w:p>
        </w:tc>
        <w:tc>
          <w:tcPr>
            <w:tcW w:w="3664" w:type="pct"/>
          </w:tcPr>
          <w:p w14:paraId="32B2DD22" w14:textId="1715842F" w:rsidR="0058148A" w:rsidRPr="00A9280C" w:rsidRDefault="0058148A" w:rsidP="0035471A">
            <w:pPr>
              <w:ind w:right="46" w:firstLine="410"/>
              <w:jc w:val="both"/>
              <w:rPr>
                <w:sz w:val="22"/>
                <w:szCs w:val="22"/>
                <w:highlight w:val="cyan"/>
                <w:lang w:eastAsia="zh-CN"/>
              </w:rPr>
            </w:pPr>
            <w:r w:rsidRPr="00A9280C">
              <w:rPr>
                <w:sz w:val="22"/>
                <w:szCs w:val="22"/>
              </w:rPr>
              <w:t>Субподрядчик обязан, как указано в Контракте или</w:t>
            </w:r>
            <w:r w:rsidR="00AE1137" w:rsidRPr="00A9280C">
              <w:rPr>
                <w:sz w:val="22"/>
                <w:szCs w:val="22"/>
              </w:rPr>
              <w:t xml:space="preserve"> в соответствии с указанием </w:t>
            </w:r>
            <w:r w:rsidRPr="00A9280C">
              <w:rPr>
                <w:sz w:val="22"/>
                <w:szCs w:val="22"/>
              </w:rPr>
              <w:t>Руководителя проекта предоставить необходимые возможности для выполнения работ:</w:t>
            </w:r>
          </w:p>
          <w:p w14:paraId="12DA31C1" w14:textId="64A916AD" w:rsidR="0058148A" w:rsidRPr="00A9280C" w:rsidRDefault="00AE1137" w:rsidP="0035471A">
            <w:pPr>
              <w:tabs>
                <w:tab w:val="left" w:pos="328"/>
              </w:tabs>
              <w:ind w:right="46" w:firstLine="422"/>
              <w:jc w:val="both"/>
              <w:rPr>
                <w:sz w:val="22"/>
                <w:szCs w:val="22"/>
                <w:lang w:eastAsia="zh-CN"/>
              </w:rPr>
            </w:pPr>
            <w:r w:rsidRPr="00A9280C">
              <w:rPr>
                <w:sz w:val="22"/>
                <w:szCs w:val="22"/>
              </w:rPr>
              <w:t>(а) персоналу П</w:t>
            </w:r>
            <w:r w:rsidR="0058148A" w:rsidRPr="00A9280C">
              <w:rPr>
                <w:sz w:val="22"/>
                <w:szCs w:val="22"/>
              </w:rPr>
              <w:t>одрядчика;</w:t>
            </w:r>
            <w:r w:rsidR="0058148A" w:rsidRPr="00A9280C">
              <w:rPr>
                <w:sz w:val="22"/>
                <w:szCs w:val="22"/>
                <w:lang w:eastAsia="zh-CN"/>
              </w:rPr>
              <w:t xml:space="preserve"> </w:t>
            </w:r>
          </w:p>
          <w:p w14:paraId="57B368C4" w14:textId="00570072" w:rsidR="0058148A" w:rsidRPr="00A9280C" w:rsidRDefault="0058148A" w:rsidP="0035471A">
            <w:pPr>
              <w:ind w:right="46" w:firstLine="410"/>
              <w:jc w:val="both"/>
              <w:rPr>
                <w:sz w:val="22"/>
                <w:szCs w:val="22"/>
                <w:lang w:eastAsia="zh-CN"/>
              </w:rPr>
            </w:pPr>
            <w:r w:rsidRPr="00A9280C">
              <w:rPr>
                <w:sz w:val="22"/>
                <w:szCs w:val="22"/>
              </w:rPr>
              <w:t>(</w:t>
            </w:r>
            <w:r w:rsidRPr="00A9280C">
              <w:rPr>
                <w:sz w:val="22"/>
                <w:szCs w:val="22"/>
                <w:lang w:val="en-US"/>
              </w:rPr>
              <w:t>b</w:t>
            </w:r>
            <w:r w:rsidRPr="00A9280C">
              <w:rPr>
                <w:sz w:val="22"/>
                <w:szCs w:val="22"/>
              </w:rPr>
              <w:t>) любым другим Субподрядч</w:t>
            </w:r>
            <w:r w:rsidR="00AE1137" w:rsidRPr="00A9280C">
              <w:rPr>
                <w:sz w:val="22"/>
                <w:szCs w:val="22"/>
              </w:rPr>
              <w:t>икам, привлекаемым к работе П</w:t>
            </w:r>
            <w:r w:rsidRPr="00A9280C">
              <w:rPr>
                <w:sz w:val="22"/>
                <w:szCs w:val="22"/>
              </w:rPr>
              <w:t>одрядчиком;</w:t>
            </w:r>
          </w:p>
          <w:p w14:paraId="18C71520" w14:textId="77777777" w:rsidR="0058148A" w:rsidRPr="00A9280C" w:rsidRDefault="0058148A" w:rsidP="0035471A">
            <w:pPr>
              <w:tabs>
                <w:tab w:val="left" w:pos="998"/>
              </w:tabs>
              <w:ind w:right="46" w:firstLine="410"/>
              <w:jc w:val="both"/>
              <w:rPr>
                <w:sz w:val="22"/>
                <w:szCs w:val="22"/>
                <w:lang w:eastAsia="zh-CN"/>
              </w:rPr>
            </w:pPr>
            <w:r w:rsidRPr="00A9280C">
              <w:rPr>
                <w:sz w:val="22"/>
                <w:szCs w:val="22"/>
              </w:rPr>
              <w:t>(</w:t>
            </w:r>
            <w:r w:rsidRPr="00A9280C">
              <w:rPr>
                <w:sz w:val="22"/>
                <w:szCs w:val="22"/>
                <w:lang w:val="en-US"/>
              </w:rPr>
              <w:t>c</w:t>
            </w:r>
            <w:r w:rsidRPr="00A9280C">
              <w:rPr>
                <w:sz w:val="22"/>
                <w:szCs w:val="22"/>
              </w:rPr>
              <w:t>) работникам любых законно учрежденных организаций, которые могут быть наняты для выполнения на строительной площадке или вблизи нее любых работ, не включенных в Контракт.</w:t>
            </w:r>
          </w:p>
          <w:p w14:paraId="3D2F1262" w14:textId="0BE78FCE" w:rsidR="0058148A" w:rsidRPr="00A9280C" w:rsidRDefault="0058148A" w:rsidP="0035471A">
            <w:pPr>
              <w:widowControl w:val="0"/>
              <w:autoSpaceDE w:val="0"/>
              <w:autoSpaceDN w:val="0"/>
              <w:adjustRightInd w:val="0"/>
              <w:ind w:firstLine="410"/>
              <w:jc w:val="both"/>
              <w:rPr>
                <w:color w:val="000000"/>
                <w:sz w:val="22"/>
                <w:szCs w:val="22"/>
              </w:rPr>
            </w:pPr>
            <w:r w:rsidRPr="00A9280C">
              <w:rPr>
                <w:sz w:val="22"/>
                <w:szCs w:val="22"/>
              </w:rPr>
              <w:t>В случае одновременного выполнения работ на одной строи</w:t>
            </w:r>
            <w:r w:rsidR="00AE1137" w:rsidRPr="00A9280C">
              <w:rPr>
                <w:sz w:val="22"/>
                <w:szCs w:val="22"/>
              </w:rPr>
              <w:t>тельной площадке персоналом Подрядчика, иными Субподрядчиками П</w:t>
            </w:r>
            <w:r w:rsidRPr="00A9280C">
              <w:rPr>
                <w:sz w:val="22"/>
                <w:szCs w:val="22"/>
              </w:rPr>
              <w:t>одрядчика и Субподрядчиком, Субподрядчик обязуется наладить и обеспечить сотрудничество при выполнении работ.</w:t>
            </w:r>
          </w:p>
        </w:tc>
      </w:tr>
      <w:tr w:rsidR="00BC6C6C" w:rsidRPr="00A9280C" w14:paraId="64577767" w14:textId="77777777" w:rsidTr="0035471A">
        <w:trPr>
          <w:trHeight w:val="1472"/>
          <w:jc w:val="center"/>
        </w:trPr>
        <w:tc>
          <w:tcPr>
            <w:tcW w:w="356" w:type="pct"/>
          </w:tcPr>
          <w:p w14:paraId="64577763" w14:textId="77777777" w:rsidR="00BC6C6C" w:rsidRPr="00A9280C" w:rsidRDefault="002A45BC" w:rsidP="0035471A">
            <w:pPr>
              <w:ind w:right="-108"/>
              <w:rPr>
                <w:b/>
                <w:bCs/>
                <w:sz w:val="22"/>
                <w:szCs w:val="22"/>
              </w:rPr>
            </w:pPr>
            <w:r w:rsidRPr="00A9280C">
              <w:rPr>
                <w:b/>
                <w:bCs/>
                <w:sz w:val="22"/>
                <w:szCs w:val="22"/>
              </w:rPr>
              <w:t>5.7.</w:t>
            </w:r>
          </w:p>
        </w:tc>
        <w:tc>
          <w:tcPr>
            <w:tcW w:w="980" w:type="pct"/>
          </w:tcPr>
          <w:p w14:paraId="64577764" w14:textId="77777777" w:rsidR="00BC6C6C" w:rsidRPr="00A9280C" w:rsidRDefault="002A45BC" w:rsidP="0035471A">
            <w:pPr>
              <w:ind w:right="-108"/>
              <w:rPr>
                <w:b/>
                <w:bCs/>
                <w:sz w:val="22"/>
                <w:szCs w:val="22"/>
                <w:lang w:eastAsia="zh-CN"/>
              </w:rPr>
            </w:pPr>
            <w:r w:rsidRPr="00A9280C">
              <w:rPr>
                <w:b/>
                <w:bCs/>
                <w:sz w:val="22"/>
                <w:szCs w:val="22"/>
              </w:rPr>
              <w:t>Разметка Объекта</w:t>
            </w:r>
          </w:p>
          <w:p w14:paraId="64577765" w14:textId="77777777" w:rsidR="00BC6C6C" w:rsidRPr="00A9280C" w:rsidRDefault="00BC6C6C" w:rsidP="0035471A">
            <w:pPr>
              <w:ind w:right="-108"/>
              <w:rPr>
                <w:sz w:val="22"/>
                <w:szCs w:val="22"/>
                <w:lang w:eastAsia="zh-CN"/>
              </w:rPr>
            </w:pPr>
          </w:p>
        </w:tc>
        <w:tc>
          <w:tcPr>
            <w:tcW w:w="3664" w:type="pct"/>
          </w:tcPr>
          <w:p w14:paraId="64577766" w14:textId="77777777" w:rsidR="00BC6C6C" w:rsidRPr="00A9280C" w:rsidRDefault="002A45BC" w:rsidP="0035471A">
            <w:pPr>
              <w:widowControl w:val="0"/>
              <w:tabs>
                <w:tab w:val="left" w:pos="5580"/>
              </w:tabs>
              <w:autoSpaceDE w:val="0"/>
              <w:autoSpaceDN w:val="0"/>
              <w:adjustRightInd w:val="0"/>
              <w:ind w:right="46" w:firstLine="410"/>
              <w:jc w:val="both"/>
              <w:rPr>
                <w:sz w:val="22"/>
                <w:szCs w:val="22"/>
                <w:lang w:eastAsia="zh-CN"/>
              </w:rPr>
            </w:pPr>
            <w:r w:rsidRPr="00A9280C">
              <w:rPr>
                <w:sz w:val="22"/>
                <w:szCs w:val="22"/>
              </w:rPr>
              <w:t xml:space="preserve">Субподрядчик обязан осуществить разметку Объекта по отношению к исходным точкам, линиям и реперным меткам, указанным в Контракте или предоставленным Руководителем проекта. Субподрядчик несет ответственность за правильное размещение всех частей Объекта в соответствии с такими точками, линиями и реперными метками и обязан исправить любые ошибки в положениях, уровнях, размерах или соосности Объекта. </w:t>
            </w:r>
          </w:p>
        </w:tc>
      </w:tr>
      <w:tr w:rsidR="00BC6C6C" w:rsidRPr="00A9280C" w14:paraId="64577775" w14:textId="77777777" w:rsidTr="00755ED5">
        <w:trPr>
          <w:trHeight w:val="1809"/>
          <w:jc w:val="center"/>
        </w:trPr>
        <w:tc>
          <w:tcPr>
            <w:tcW w:w="356" w:type="pct"/>
          </w:tcPr>
          <w:p w14:paraId="64577768"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5.8.</w:t>
            </w:r>
          </w:p>
        </w:tc>
        <w:tc>
          <w:tcPr>
            <w:tcW w:w="980" w:type="pct"/>
          </w:tcPr>
          <w:p w14:paraId="6457776A" w14:textId="77777777" w:rsidR="00BC6C6C" w:rsidRPr="00A9280C" w:rsidRDefault="002A45BC" w:rsidP="0035471A">
            <w:pPr>
              <w:widowControl w:val="0"/>
              <w:tabs>
                <w:tab w:val="left" w:pos="2052"/>
              </w:tabs>
              <w:autoSpaceDE w:val="0"/>
              <w:autoSpaceDN w:val="0"/>
              <w:adjustRightInd w:val="0"/>
              <w:ind w:right="252"/>
              <w:jc w:val="both"/>
              <w:rPr>
                <w:b/>
                <w:bCs/>
                <w:color w:val="000000"/>
                <w:sz w:val="22"/>
                <w:szCs w:val="22"/>
              </w:rPr>
            </w:pPr>
            <w:r w:rsidRPr="00A9280C">
              <w:rPr>
                <w:b/>
                <w:bCs/>
                <w:color w:val="000000"/>
                <w:sz w:val="22"/>
                <w:szCs w:val="22"/>
              </w:rPr>
              <w:t>Охрана труда</w:t>
            </w:r>
          </w:p>
        </w:tc>
        <w:tc>
          <w:tcPr>
            <w:tcW w:w="3664" w:type="pct"/>
          </w:tcPr>
          <w:p w14:paraId="1CE9BF62" w14:textId="77777777"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 xml:space="preserve">Субподрядчик обязан обеспечить безопасное выполнение работ в соответствии с требованиями нормативных актов по охране труда, пожарной и электробезопасности, и действующего законодательства Республики Беларусь. </w:t>
            </w:r>
          </w:p>
          <w:p w14:paraId="4E5FD7FC" w14:textId="77777777" w:rsidR="00BC6C6C" w:rsidRPr="00A9280C" w:rsidRDefault="002A45BC" w:rsidP="0035471A">
            <w:pPr>
              <w:widowControl w:val="0"/>
              <w:tabs>
                <w:tab w:val="left" w:pos="5580"/>
              </w:tabs>
              <w:spacing w:line="100" w:lineRule="atLeast"/>
              <w:ind w:right="46" w:firstLine="410"/>
              <w:jc w:val="both"/>
              <w:rPr>
                <w:sz w:val="22"/>
                <w:szCs w:val="22"/>
              </w:rPr>
            </w:pPr>
            <w:r w:rsidRPr="00A9280C">
              <w:rPr>
                <w:sz w:val="22"/>
                <w:szCs w:val="22"/>
              </w:rPr>
              <w:t xml:space="preserve">Субподрядчик обязан обеспечить выполнение необходимых мероприятий по охране труда, пожарной безопасности, производственной санитарии, по охране окружающей среды. Субподрядчик обязан назначить лицо, ответственное за безопасное ведение строительно-монтажных, электромонтажных работ в соответствии с проектно-сметной документацией на объекте с целью недопущения нарушений правил об охране труда, промышленной и пожарной безопасности. Это лицо должно иметь квалификацию, необходимую для выполнения данной работы, а также обладать полномочиями давать указания и принимать меры по предотвращению несчастных случаев. </w:t>
            </w:r>
          </w:p>
          <w:p w14:paraId="4DEDC007" w14:textId="5BE5F646" w:rsidR="00BC6C6C" w:rsidRPr="00A9280C" w:rsidRDefault="002A45BC" w:rsidP="0035471A">
            <w:pPr>
              <w:pStyle w:val="ConsPlusNormal"/>
              <w:tabs>
                <w:tab w:val="left" w:pos="5580"/>
              </w:tabs>
              <w:ind w:right="46" w:firstLine="410"/>
              <w:jc w:val="both"/>
              <w:outlineLvl w:val="0"/>
              <w:rPr>
                <w:rFonts w:ascii="Times New Roman" w:hAnsi="Times New Roman" w:cs="Times New Roman"/>
                <w:sz w:val="22"/>
                <w:szCs w:val="22"/>
              </w:rPr>
            </w:pPr>
            <w:r w:rsidRPr="00A9280C">
              <w:rPr>
                <w:rFonts w:ascii="Times New Roman" w:hAnsi="Times New Roman" w:cs="Times New Roman"/>
                <w:sz w:val="22"/>
                <w:szCs w:val="22"/>
              </w:rPr>
              <w:t>Субподрядчик обязан до начала Раб</w:t>
            </w:r>
            <w:r w:rsidR="0012503C" w:rsidRPr="00A9280C">
              <w:rPr>
                <w:rFonts w:ascii="Times New Roman" w:hAnsi="Times New Roman" w:cs="Times New Roman"/>
                <w:sz w:val="22"/>
                <w:szCs w:val="22"/>
              </w:rPr>
              <w:t>от на Объекте предоставлять П</w:t>
            </w:r>
            <w:r w:rsidRPr="00A9280C">
              <w:rPr>
                <w:rFonts w:ascii="Times New Roman" w:hAnsi="Times New Roman" w:cs="Times New Roman"/>
                <w:sz w:val="22"/>
                <w:szCs w:val="22"/>
              </w:rPr>
              <w:t xml:space="preserve">одрядчику заверенные копии приказов о назначении соответствующих ответственных лиц с указанием подробных сведений о персонале, выполняющем на объекте работы подконтрольные органам, уполномоченным на осуществление контроля (надзора) Республики Беларусь. </w:t>
            </w:r>
          </w:p>
          <w:p w14:paraId="0E8D7C50" w14:textId="6445396A"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Субподрядчик п</w:t>
            </w:r>
            <w:r w:rsidR="0035031A" w:rsidRPr="00A9280C">
              <w:rPr>
                <w:sz w:val="22"/>
                <w:szCs w:val="22"/>
              </w:rPr>
              <w:t>редоставляет П</w:t>
            </w:r>
            <w:r w:rsidRPr="00A9280C">
              <w:rPr>
                <w:sz w:val="22"/>
                <w:szCs w:val="22"/>
              </w:rPr>
              <w:t>одрядчику сведения о наличии средств обеспечения безопасности производства работ.</w:t>
            </w:r>
          </w:p>
          <w:p w14:paraId="52AA7D88" w14:textId="2BA5F14C" w:rsidR="00780B14" w:rsidRPr="00A9280C" w:rsidRDefault="00780B14" w:rsidP="0035471A">
            <w:pPr>
              <w:widowControl w:val="0"/>
              <w:spacing w:line="100" w:lineRule="atLeast"/>
              <w:ind w:firstLine="410"/>
              <w:jc w:val="both"/>
              <w:rPr>
                <w:spacing w:val="-3"/>
                <w:sz w:val="22"/>
                <w:szCs w:val="22"/>
              </w:rPr>
            </w:pPr>
            <w:r w:rsidRPr="00A9280C">
              <w:rPr>
                <w:spacing w:val="-3"/>
                <w:sz w:val="22"/>
                <w:szCs w:val="22"/>
              </w:rPr>
              <w:t xml:space="preserve">Субподрядчик обязан обеспечить содержание рабочих мест, бытовых помещений в соответствии с требованиями проекта производства работ, нормативных документов и требованиями органов надзора на весь период производства Работ; </w:t>
            </w:r>
            <w:r w:rsidRPr="00A9280C">
              <w:rPr>
                <w:color w:val="000000"/>
                <w:sz w:val="22"/>
                <w:szCs w:val="22"/>
              </w:rPr>
              <w:t xml:space="preserve">принимать меры по устранению помех на территории строительной площадки во избежание опасности для лиц, уполномоченных находиться на строительной площадке, </w:t>
            </w:r>
            <w:r w:rsidRPr="00A9280C">
              <w:rPr>
                <w:i/>
                <w:color w:val="000000"/>
                <w:sz w:val="22"/>
                <w:szCs w:val="22"/>
              </w:rPr>
              <w:t xml:space="preserve">включая персонал </w:t>
            </w:r>
            <w:proofErr w:type="spellStart"/>
            <w:r w:rsidRPr="00A9280C">
              <w:rPr>
                <w:i/>
                <w:color w:val="000000"/>
                <w:sz w:val="22"/>
                <w:szCs w:val="22"/>
              </w:rPr>
              <w:t>Субсубподрядчиков</w:t>
            </w:r>
            <w:proofErr w:type="spellEnd"/>
            <w:r w:rsidRPr="00A9280C">
              <w:rPr>
                <w:i/>
                <w:spacing w:val="-3"/>
                <w:sz w:val="22"/>
                <w:szCs w:val="22"/>
              </w:rPr>
              <w:t>.</w:t>
            </w:r>
          </w:p>
          <w:p w14:paraId="41C148A3" w14:textId="4449847D" w:rsidR="00780B14" w:rsidRPr="00A9280C" w:rsidRDefault="00780B14" w:rsidP="0035471A">
            <w:pPr>
              <w:widowControl w:val="0"/>
              <w:spacing w:line="100" w:lineRule="atLeast"/>
              <w:ind w:firstLine="410"/>
              <w:jc w:val="both"/>
              <w:rPr>
                <w:spacing w:val="-3"/>
                <w:sz w:val="22"/>
                <w:szCs w:val="22"/>
              </w:rPr>
            </w:pPr>
            <w:r w:rsidRPr="00A9280C">
              <w:rPr>
                <w:spacing w:val="-3"/>
                <w:sz w:val="22"/>
                <w:szCs w:val="22"/>
              </w:rPr>
              <w:t xml:space="preserve">Субподрядчик обязан самостоятельно или во взаимодействии с местными органами здравоохранения обеспечить </w:t>
            </w:r>
            <w:r w:rsidR="00182DF2" w:rsidRPr="00A9280C">
              <w:rPr>
                <w:spacing w:val="-3"/>
                <w:sz w:val="22"/>
                <w:szCs w:val="22"/>
              </w:rPr>
              <w:t xml:space="preserve">для </w:t>
            </w:r>
            <w:r w:rsidRPr="00A9280C">
              <w:rPr>
                <w:spacing w:val="-3"/>
                <w:sz w:val="22"/>
                <w:szCs w:val="22"/>
              </w:rPr>
              <w:t>персонал</w:t>
            </w:r>
            <w:r w:rsidR="00182DF2" w:rsidRPr="00A9280C">
              <w:rPr>
                <w:spacing w:val="-3"/>
                <w:sz w:val="22"/>
                <w:szCs w:val="22"/>
              </w:rPr>
              <w:t>а</w:t>
            </w:r>
            <w:r w:rsidRPr="00A9280C">
              <w:rPr>
                <w:spacing w:val="-3"/>
                <w:sz w:val="22"/>
                <w:szCs w:val="22"/>
              </w:rPr>
              <w:t xml:space="preserve"> Субподрядчика и, </w:t>
            </w:r>
            <w:r w:rsidR="00182DF2" w:rsidRPr="00A9280C">
              <w:rPr>
                <w:spacing w:val="-3"/>
                <w:sz w:val="22"/>
                <w:szCs w:val="22"/>
              </w:rPr>
              <w:t>если это необходимо, П</w:t>
            </w:r>
            <w:r w:rsidRPr="00A9280C">
              <w:rPr>
                <w:spacing w:val="-3"/>
                <w:sz w:val="22"/>
                <w:szCs w:val="22"/>
              </w:rPr>
              <w:t>одрядчика на строительной площадке, а также, при необходимости, и в местах его проживания, средствами для оказания первой медицинской помощи, возможность</w:t>
            </w:r>
            <w:r w:rsidR="00182DF2" w:rsidRPr="00A9280C">
              <w:rPr>
                <w:spacing w:val="-3"/>
                <w:sz w:val="22"/>
                <w:szCs w:val="22"/>
              </w:rPr>
              <w:t>ю</w:t>
            </w:r>
            <w:r w:rsidRPr="00A9280C">
              <w:rPr>
                <w:spacing w:val="-3"/>
                <w:sz w:val="22"/>
                <w:szCs w:val="22"/>
              </w:rPr>
              <w:t xml:space="preserve"> вызова скорой помощи в любое время, при необходимости – наличие медицинского персонала, а также принимать необходимые меры по обеспечению бытовых удобств, соблюдению санитарно-гигиенических требований и предотвращению эпидемий.</w:t>
            </w:r>
          </w:p>
          <w:p w14:paraId="1920D963" w14:textId="7FDB21F7" w:rsidR="00BC6C6C" w:rsidRPr="00A9280C" w:rsidRDefault="002A45BC" w:rsidP="0035471A">
            <w:pPr>
              <w:widowControl w:val="0"/>
              <w:tabs>
                <w:tab w:val="left" w:pos="5580"/>
              </w:tabs>
              <w:ind w:right="46" w:firstLine="410"/>
              <w:jc w:val="both"/>
              <w:rPr>
                <w:sz w:val="22"/>
                <w:szCs w:val="22"/>
              </w:rPr>
            </w:pPr>
            <w:r w:rsidRPr="00A9280C">
              <w:rPr>
                <w:sz w:val="22"/>
                <w:szCs w:val="22"/>
              </w:rPr>
              <w:t>Субподрядч</w:t>
            </w:r>
            <w:r w:rsidR="00182DF2" w:rsidRPr="00A9280C">
              <w:rPr>
                <w:sz w:val="22"/>
                <w:szCs w:val="22"/>
              </w:rPr>
              <w:t>ик гарантирует освобождение П</w:t>
            </w:r>
            <w:r w:rsidRPr="00A9280C">
              <w:rPr>
                <w:sz w:val="22"/>
                <w:szCs w:val="22"/>
              </w:rPr>
              <w:t>одрядчика от любой ответственности, от уплаты сумм по любым претензиям, требованиям и судебным искам и от всякого рода расходов, связанных с увечьем и несчастными случаями, как в отношен</w:t>
            </w:r>
            <w:r w:rsidR="00182DF2" w:rsidRPr="00A9280C">
              <w:rPr>
                <w:sz w:val="22"/>
                <w:szCs w:val="22"/>
              </w:rPr>
              <w:t>ии персонала Субподрядчика, П</w:t>
            </w:r>
            <w:r w:rsidRPr="00A9280C">
              <w:rPr>
                <w:sz w:val="22"/>
                <w:szCs w:val="22"/>
              </w:rPr>
              <w:t xml:space="preserve">одрядчика так и </w:t>
            </w:r>
            <w:r w:rsidRPr="00A9280C">
              <w:rPr>
                <w:i/>
                <w:sz w:val="22"/>
                <w:szCs w:val="22"/>
              </w:rPr>
              <w:t>третьих лиц</w:t>
            </w:r>
            <w:r w:rsidRPr="00A9280C">
              <w:rPr>
                <w:sz w:val="22"/>
                <w:szCs w:val="22"/>
              </w:rPr>
              <w:t>.</w:t>
            </w:r>
          </w:p>
          <w:p w14:paraId="1C407D3D" w14:textId="1FC29315"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Суб</w:t>
            </w:r>
            <w:r w:rsidR="00182DF2" w:rsidRPr="00A9280C">
              <w:rPr>
                <w:sz w:val="22"/>
                <w:szCs w:val="22"/>
              </w:rPr>
              <w:t>подрядчик обязан направлять П</w:t>
            </w:r>
            <w:r w:rsidRPr="00A9280C">
              <w:rPr>
                <w:sz w:val="22"/>
                <w:szCs w:val="22"/>
              </w:rPr>
              <w:t>одрядчику немедленно насколько это возможно сведе</w:t>
            </w:r>
            <w:r w:rsidR="0074529E" w:rsidRPr="00A9280C">
              <w:rPr>
                <w:sz w:val="22"/>
                <w:szCs w:val="22"/>
              </w:rPr>
              <w:t>ния о любом несчастном случае. Субподрядчик в</w:t>
            </w:r>
            <w:r w:rsidRPr="00A9280C">
              <w:rPr>
                <w:sz w:val="22"/>
                <w:szCs w:val="22"/>
              </w:rPr>
              <w:t xml:space="preserve"> соответств</w:t>
            </w:r>
            <w:r w:rsidR="00182DF2" w:rsidRPr="00A9280C">
              <w:rPr>
                <w:sz w:val="22"/>
                <w:szCs w:val="22"/>
              </w:rPr>
              <w:t>ии с разумными требованиями П</w:t>
            </w:r>
            <w:r w:rsidRPr="00A9280C">
              <w:rPr>
                <w:sz w:val="22"/>
                <w:szCs w:val="22"/>
              </w:rPr>
              <w:t>одрядчика должен вести учет и составлять отчеты о состоянии здоровья, техники безопасности охраны труда и благополучии работников, а также об ущербе предметам собственности.</w:t>
            </w:r>
          </w:p>
          <w:p w14:paraId="407321A9" w14:textId="77777777"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 xml:space="preserve">Субподрядчик обеспечивает безопасную работу </w:t>
            </w:r>
            <w:r w:rsidRPr="00A9280C">
              <w:rPr>
                <w:i/>
                <w:sz w:val="22"/>
                <w:szCs w:val="22"/>
              </w:rPr>
              <w:t xml:space="preserve">привлекаемых субподрядных организаций </w:t>
            </w:r>
            <w:r w:rsidRPr="00A9280C">
              <w:rPr>
                <w:sz w:val="22"/>
                <w:szCs w:val="22"/>
              </w:rPr>
              <w:t>и обеспечивает контроль за соблюдением техники безопасности и правил охраны труда подчинённым персоналом Субподрядчика при выполнении работ на строительной площадке в соответствии с законодательством Республики Беларусь.</w:t>
            </w:r>
          </w:p>
          <w:p w14:paraId="1BDF1F26" w14:textId="591331F2"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Субподрядчик обязан в течение всего периода выполнения работ обеспечить</w:t>
            </w:r>
            <w:r w:rsidR="0074529E" w:rsidRPr="00A9280C">
              <w:rPr>
                <w:sz w:val="22"/>
                <w:szCs w:val="22"/>
              </w:rPr>
              <w:t xml:space="preserve"> на период выполнения работ</w:t>
            </w:r>
            <w:r w:rsidRPr="00A9280C">
              <w:rPr>
                <w:sz w:val="22"/>
                <w:szCs w:val="22"/>
              </w:rPr>
              <w:t xml:space="preserve"> ограждение, освещение, охрану и наблюдение за Объектом, а также выполнить временные объекты (включая дороги, пешеходные дорожки, средства охраны и заборы), которые могут понадобиться в связи</w:t>
            </w:r>
            <w:r w:rsidR="00755ED5" w:rsidRPr="00A9280C">
              <w:rPr>
                <w:sz w:val="22"/>
                <w:szCs w:val="22"/>
              </w:rPr>
              <w:t xml:space="preserve"> с производством работ на строительной площадке</w:t>
            </w:r>
            <w:r w:rsidRPr="00A9280C">
              <w:rPr>
                <w:sz w:val="22"/>
                <w:szCs w:val="22"/>
              </w:rPr>
              <w:t>, для использования владельцами и жильцами прилегающих территорий и их защиты, в соответствии с нормами, действующим на территории Республики Беларусь, а также временные ограждения для обеспечения безопасности эксплуатации отдельных частей Объекта в процессе</w:t>
            </w:r>
            <w:r w:rsidR="00383301" w:rsidRPr="00A9280C">
              <w:rPr>
                <w:sz w:val="22"/>
                <w:szCs w:val="22"/>
              </w:rPr>
              <w:t xml:space="preserve"> выполнения работ</w:t>
            </w:r>
            <w:r w:rsidRPr="00A9280C">
              <w:rPr>
                <w:sz w:val="22"/>
                <w:szCs w:val="22"/>
              </w:rPr>
              <w:t xml:space="preserve">. </w:t>
            </w:r>
          </w:p>
          <w:p w14:paraId="59BAA49C" w14:textId="77777777"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Субподрядчик несет полную материальную и иную ответственность за соблюдение техники безопасности и правил охраны труда подчиненным персоналом Субподрядчика при выполнении работ на строительной площадке в соответствии с законодательством Республики Беларусь.</w:t>
            </w:r>
          </w:p>
          <w:p w14:paraId="64577774" w14:textId="77777777" w:rsidR="00BC6C6C" w:rsidRPr="00A9280C" w:rsidRDefault="002A45BC" w:rsidP="0035471A">
            <w:pPr>
              <w:widowControl w:val="0"/>
              <w:tabs>
                <w:tab w:val="left" w:pos="5580"/>
              </w:tabs>
              <w:autoSpaceDE w:val="0"/>
              <w:autoSpaceDN w:val="0"/>
              <w:adjustRightInd w:val="0"/>
              <w:ind w:right="46" w:firstLine="410"/>
              <w:jc w:val="both"/>
              <w:rPr>
                <w:sz w:val="22"/>
                <w:szCs w:val="22"/>
              </w:rPr>
            </w:pPr>
            <w:r w:rsidRPr="00A9280C">
              <w:rPr>
                <w:sz w:val="22"/>
                <w:szCs w:val="22"/>
              </w:rPr>
              <w:t>Субподрядчик должен назначить штатного сотрудника по предотвращению несчастных случаев для работы на строительной площадке, который будет отвечать за соблюдение персоналом правил техники безопасности охраны труда и предотвращение несчастных случаев. Это лицо должно иметь квалификацию, необходимую для выполнения данной работы, а также обладать полномочиями давать указания и принимать меры по предотвращению несчастных случаев. На протяжении всего срока выполнения работ на Объекте Субподрядчик должен предоставлять этому лицу все необходимое для выполнения им своих обязанностей и полномочий.</w:t>
            </w:r>
          </w:p>
        </w:tc>
      </w:tr>
      <w:tr w:rsidR="00BC6C6C" w:rsidRPr="00A9280C" w14:paraId="168CF1B6" w14:textId="77777777" w:rsidTr="0035471A">
        <w:trPr>
          <w:jc w:val="center"/>
        </w:trPr>
        <w:tc>
          <w:tcPr>
            <w:tcW w:w="356" w:type="pct"/>
          </w:tcPr>
          <w:p w14:paraId="13593CF4"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5.9</w:t>
            </w:r>
          </w:p>
        </w:tc>
        <w:tc>
          <w:tcPr>
            <w:tcW w:w="980" w:type="pct"/>
          </w:tcPr>
          <w:p w14:paraId="73768640" w14:textId="77777777" w:rsidR="00BC6C6C" w:rsidRPr="00A9280C" w:rsidRDefault="002A45BC" w:rsidP="0035471A">
            <w:pPr>
              <w:widowControl w:val="0"/>
              <w:tabs>
                <w:tab w:val="left" w:pos="1843"/>
                <w:tab w:val="left" w:pos="1872"/>
                <w:tab w:val="left" w:pos="2124"/>
              </w:tabs>
              <w:autoSpaceDE w:val="0"/>
              <w:autoSpaceDN w:val="0"/>
              <w:adjustRightInd w:val="0"/>
              <w:ind w:right="-108"/>
              <w:rPr>
                <w:sz w:val="22"/>
                <w:szCs w:val="22"/>
              </w:rPr>
            </w:pPr>
            <w:r w:rsidRPr="00A9280C">
              <w:rPr>
                <w:b/>
                <w:bCs/>
                <w:sz w:val="22"/>
                <w:szCs w:val="22"/>
              </w:rPr>
              <w:t>Обеспечение качества</w:t>
            </w:r>
          </w:p>
          <w:p w14:paraId="61840DDE" w14:textId="77777777" w:rsidR="00BC6C6C" w:rsidRPr="00A9280C" w:rsidRDefault="00BC6C6C" w:rsidP="0035471A">
            <w:pPr>
              <w:widowControl w:val="0"/>
              <w:tabs>
                <w:tab w:val="left" w:pos="2052"/>
              </w:tabs>
              <w:autoSpaceDE w:val="0"/>
              <w:autoSpaceDN w:val="0"/>
              <w:adjustRightInd w:val="0"/>
              <w:ind w:right="252"/>
              <w:jc w:val="both"/>
              <w:rPr>
                <w:b/>
                <w:bCs/>
                <w:color w:val="000000"/>
                <w:sz w:val="22"/>
                <w:szCs w:val="22"/>
              </w:rPr>
            </w:pPr>
          </w:p>
        </w:tc>
        <w:tc>
          <w:tcPr>
            <w:tcW w:w="3664" w:type="pct"/>
          </w:tcPr>
          <w:p w14:paraId="5D4A3123" w14:textId="77777777" w:rsidR="00BC6C6C" w:rsidRPr="00A9280C" w:rsidRDefault="002A45BC" w:rsidP="0035471A">
            <w:pPr>
              <w:widowControl w:val="0"/>
              <w:autoSpaceDE w:val="0"/>
              <w:autoSpaceDN w:val="0"/>
              <w:adjustRightInd w:val="0"/>
              <w:ind w:firstLine="410"/>
              <w:jc w:val="both"/>
              <w:rPr>
                <w:color w:val="000000"/>
                <w:sz w:val="22"/>
                <w:szCs w:val="22"/>
              </w:rPr>
            </w:pPr>
            <w:r w:rsidRPr="00A9280C">
              <w:rPr>
                <w:color w:val="000000"/>
                <w:sz w:val="22"/>
                <w:szCs w:val="22"/>
              </w:rPr>
              <w:t>Субподрядчиком будет использоваться сертифицированная система обеспечения менеджмента качества Субподрядчика ISO 9001–2015 в соответствии с Техническими Требованиями и проектной документацией.</w:t>
            </w:r>
          </w:p>
          <w:p w14:paraId="2214E474" w14:textId="5AD93E07" w:rsidR="00BC6C6C" w:rsidRPr="00A9280C" w:rsidRDefault="002A45BC" w:rsidP="0035471A">
            <w:pPr>
              <w:widowControl w:val="0"/>
              <w:autoSpaceDE w:val="0"/>
              <w:autoSpaceDN w:val="0"/>
              <w:adjustRightInd w:val="0"/>
              <w:ind w:firstLine="410"/>
              <w:jc w:val="both"/>
              <w:rPr>
                <w:sz w:val="22"/>
                <w:szCs w:val="22"/>
              </w:rPr>
            </w:pPr>
            <w:r w:rsidRPr="00A9280C">
              <w:rPr>
                <w:color w:val="000000"/>
                <w:sz w:val="22"/>
                <w:szCs w:val="22"/>
              </w:rPr>
              <w:t>Субподрядчик обязуется к моменту поставки получить своими силами и за свой счет сертификаты соответствия Республики Беларусь на подлежащие обязательной серти</w:t>
            </w:r>
            <w:r w:rsidR="00E0386E" w:rsidRPr="00A9280C">
              <w:rPr>
                <w:color w:val="000000"/>
                <w:sz w:val="22"/>
                <w:szCs w:val="22"/>
              </w:rPr>
              <w:t>фикации и поставляемые материальные ресурсы</w:t>
            </w:r>
            <w:r w:rsidRPr="00A9280C">
              <w:rPr>
                <w:color w:val="000000"/>
                <w:sz w:val="22"/>
                <w:szCs w:val="22"/>
              </w:rPr>
              <w:t xml:space="preserve">; в установленных законодательством Республики Беларусь случаях получить необходимые разрешения на применение </w:t>
            </w:r>
            <w:proofErr w:type="spellStart"/>
            <w:r w:rsidRPr="00A9280C">
              <w:rPr>
                <w:color w:val="000000"/>
                <w:sz w:val="22"/>
                <w:szCs w:val="22"/>
              </w:rPr>
              <w:t>Госпромнадзора</w:t>
            </w:r>
            <w:proofErr w:type="spellEnd"/>
            <w:r w:rsidRPr="00A9280C">
              <w:rPr>
                <w:color w:val="000000"/>
                <w:sz w:val="22"/>
                <w:szCs w:val="22"/>
              </w:rPr>
              <w:t xml:space="preserve">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w:t>
            </w:r>
            <w:r w:rsidR="00CF77E8" w:rsidRPr="00A9280C">
              <w:rPr>
                <w:color w:val="000000"/>
                <w:sz w:val="22"/>
                <w:szCs w:val="22"/>
              </w:rPr>
              <w:t xml:space="preserve"> выполнении работ на объекте</w:t>
            </w:r>
            <w:r w:rsidRPr="00A9280C">
              <w:rPr>
                <w:color w:val="000000"/>
                <w:sz w:val="22"/>
                <w:szCs w:val="22"/>
              </w:rPr>
              <w:t xml:space="preserve">, должны быть включены Субподрядчиком в Государственный реестр средств измерений Республики Беларусь. </w:t>
            </w:r>
          </w:p>
        </w:tc>
      </w:tr>
      <w:tr w:rsidR="00BC6C6C" w:rsidRPr="00A9280C" w14:paraId="64577784" w14:textId="77777777" w:rsidTr="0035471A">
        <w:trPr>
          <w:trHeight w:val="528"/>
          <w:jc w:val="center"/>
        </w:trPr>
        <w:tc>
          <w:tcPr>
            <w:tcW w:w="356" w:type="pct"/>
          </w:tcPr>
          <w:p w14:paraId="6457777C"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5.10.</w:t>
            </w:r>
          </w:p>
        </w:tc>
        <w:tc>
          <w:tcPr>
            <w:tcW w:w="980" w:type="pct"/>
          </w:tcPr>
          <w:p w14:paraId="6457777D"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Данные о Строительной площадке</w:t>
            </w:r>
          </w:p>
          <w:p w14:paraId="6457777E" w14:textId="77777777" w:rsidR="00BC6C6C" w:rsidRPr="00A9280C" w:rsidRDefault="00BC6C6C" w:rsidP="0035471A">
            <w:pPr>
              <w:widowControl w:val="0"/>
              <w:autoSpaceDE w:val="0"/>
              <w:autoSpaceDN w:val="0"/>
              <w:adjustRightInd w:val="0"/>
              <w:ind w:right="-108"/>
              <w:rPr>
                <w:sz w:val="22"/>
                <w:szCs w:val="22"/>
              </w:rPr>
            </w:pPr>
          </w:p>
        </w:tc>
        <w:tc>
          <w:tcPr>
            <w:tcW w:w="3664" w:type="pct"/>
          </w:tcPr>
          <w:p w14:paraId="6457777F" w14:textId="44EA3AD7" w:rsidR="00BC6C6C" w:rsidRPr="00A9280C" w:rsidRDefault="00A3739A" w:rsidP="0035471A">
            <w:pPr>
              <w:widowControl w:val="0"/>
              <w:autoSpaceDE w:val="0"/>
              <w:autoSpaceDN w:val="0"/>
              <w:adjustRightInd w:val="0"/>
              <w:ind w:right="46" w:firstLine="410"/>
              <w:jc w:val="both"/>
              <w:rPr>
                <w:sz w:val="22"/>
                <w:szCs w:val="22"/>
                <w:lang w:eastAsia="zh-CN"/>
              </w:rPr>
            </w:pPr>
            <w:r w:rsidRPr="00A9280C">
              <w:rPr>
                <w:color w:val="000000"/>
                <w:sz w:val="22"/>
                <w:szCs w:val="22"/>
              </w:rPr>
              <w:t xml:space="preserve">Подписание </w:t>
            </w:r>
            <w:r w:rsidR="00327ABD" w:rsidRPr="00A9280C">
              <w:rPr>
                <w:color w:val="000000"/>
                <w:sz w:val="22"/>
                <w:szCs w:val="22"/>
              </w:rPr>
              <w:t>К</w:t>
            </w:r>
            <w:r w:rsidRPr="00A9280C">
              <w:rPr>
                <w:color w:val="000000"/>
                <w:sz w:val="22"/>
                <w:szCs w:val="22"/>
              </w:rPr>
              <w:t>онтракта свидетельствует о том</w:t>
            </w:r>
            <w:r w:rsidR="002A45BC" w:rsidRPr="00A9280C">
              <w:rPr>
                <w:sz w:val="22"/>
                <w:szCs w:val="22"/>
              </w:rPr>
              <w:t>, что Субподрядчик получил всю необходимую информацию в отношении рисков, непредвиденных и всех прочих обстоятельств, которые могут повлиять на Объект. Будет считаться, что Субподрядчик обследовал и изучил строительную площадку и ее окрестности, вышеупомянутые данные и другую имеющуюся информацию, и нашел ее удовлетворительной до подписания Контракта в отношении следующего (но не ограничиваясь им):</w:t>
            </w:r>
          </w:p>
          <w:p w14:paraId="64577780" w14:textId="77777777" w:rsidR="00BC6C6C" w:rsidRPr="00A9280C" w:rsidRDefault="002A45BC" w:rsidP="0035471A">
            <w:pPr>
              <w:widowControl w:val="0"/>
              <w:tabs>
                <w:tab w:val="left" w:pos="278"/>
                <w:tab w:val="left" w:pos="998"/>
              </w:tabs>
              <w:autoSpaceDE w:val="0"/>
              <w:autoSpaceDN w:val="0"/>
              <w:adjustRightInd w:val="0"/>
              <w:ind w:right="46" w:firstLine="410"/>
              <w:jc w:val="both"/>
              <w:rPr>
                <w:sz w:val="22"/>
                <w:szCs w:val="22"/>
                <w:lang w:eastAsia="zh-CN"/>
              </w:rPr>
            </w:pPr>
            <w:r w:rsidRPr="00A9280C">
              <w:rPr>
                <w:sz w:val="22"/>
                <w:szCs w:val="22"/>
              </w:rPr>
              <w:t xml:space="preserve"> (а)</w:t>
            </w:r>
            <w:r w:rsidRPr="00A9280C">
              <w:rPr>
                <w:sz w:val="22"/>
                <w:szCs w:val="22"/>
              </w:rPr>
              <w:tab/>
              <w:t>формы и характера строительной площадки, включая рельеф местности;</w:t>
            </w:r>
          </w:p>
          <w:p w14:paraId="64577781" w14:textId="77777777" w:rsidR="00BC6C6C" w:rsidRPr="00A9280C" w:rsidRDefault="002A45BC" w:rsidP="0035471A">
            <w:pPr>
              <w:widowControl w:val="0"/>
              <w:tabs>
                <w:tab w:val="left" w:pos="278"/>
                <w:tab w:val="left" w:pos="998"/>
              </w:tabs>
              <w:autoSpaceDE w:val="0"/>
              <w:autoSpaceDN w:val="0"/>
              <w:adjustRightInd w:val="0"/>
              <w:ind w:right="46" w:firstLine="410"/>
              <w:jc w:val="both"/>
              <w:rPr>
                <w:sz w:val="22"/>
                <w:szCs w:val="22"/>
                <w:lang w:eastAsia="zh-CN"/>
              </w:rPr>
            </w:pPr>
            <w:r w:rsidRPr="00A9280C">
              <w:rPr>
                <w:sz w:val="22"/>
                <w:szCs w:val="22"/>
              </w:rPr>
              <w:t xml:space="preserve"> (</w:t>
            </w:r>
            <w:r w:rsidRPr="00A9280C">
              <w:rPr>
                <w:sz w:val="22"/>
                <w:szCs w:val="22"/>
                <w:lang w:val="en-US"/>
              </w:rPr>
              <w:t>b</w:t>
            </w:r>
            <w:r w:rsidRPr="00A9280C">
              <w:rPr>
                <w:sz w:val="22"/>
                <w:szCs w:val="22"/>
              </w:rPr>
              <w:t>)</w:t>
            </w:r>
            <w:r w:rsidRPr="00A9280C">
              <w:rPr>
                <w:sz w:val="22"/>
                <w:szCs w:val="22"/>
              </w:rPr>
              <w:tab/>
              <w:t>климатических условий;</w:t>
            </w:r>
          </w:p>
          <w:p w14:paraId="64577782" w14:textId="78226317" w:rsidR="00BC6C6C" w:rsidRPr="00A9280C" w:rsidRDefault="002A45BC" w:rsidP="0035471A">
            <w:pPr>
              <w:widowControl w:val="0"/>
              <w:tabs>
                <w:tab w:val="left" w:pos="278"/>
                <w:tab w:val="left" w:pos="998"/>
              </w:tabs>
              <w:autoSpaceDE w:val="0"/>
              <w:autoSpaceDN w:val="0"/>
              <w:adjustRightInd w:val="0"/>
              <w:ind w:right="46" w:firstLine="410"/>
              <w:jc w:val="both"/>
              <w:rPr>
                <w:sz w:val="22"/>
                <w:szCs w:val="22"/>
                <w:lang w:eastAsia="zh-CN"/>
              </w:rPr>
            </w:pPr>
            <w:r w:rsidRPr="00A9280C">
              <w:rPr>
                <w:sz w:val="22"/>
                <w:szCs w:val="22"/>
              </w:rPr>
              <w:t xml:space="preserve"> (</w:t>
            </w:r>
            <w:r w:rsidRPr="00A9280C">
              <w:rPr>
                <w:sz w:val="22"/>
                <w:szCs w:val="22"/>
                <w:lang w:val="en-US"/>
              </w:rPr>
              <w:t>c</w:t>
            </w:r>
            <w:r w:rsidR="00E0386E" w:rsidRPr="00A9280C">
              <w:rPr>
                <w:sz w:val="22"/>
                <w:szCs w:val="22"/>
              </w:rPr>
              <w:t>)</w:t>
            </w:r>
            <w:r w:rsidR="00E0386E" w:rsidRPr="00A9280C">
              <w:rPr>
                <w:sz w:val="22"/>
                <w:szCs w:val="22"/>
              </w:rPr>
              <w:tab/>
              <w:t>объемов и материальных ресурсов</w:t>
            </w:r>
            <w:r w:rsidRPr="00A9280C">
              <w:rPr>
                <w:sz w:val="22"/>
                <w:szCs w:val="22"/>
              </w:rPr>
              <w:t>, необходимых для обустройства строительной площадки, подъездов к ней и устранения всех недостатков, препятствующих началу строительства;</w:t>
            </w:r>
          </w:p>
          <w:p w14:paraId="64577783" w14:textId="5C369AE2" w:rsidR="00BC6C6C" w:rsidRPr="00A9280C" w:rsidRDefault="002A45BC" w:rsidP="0035471A">
            <w:pPr>
              <w:tabs>
                <w:tab w:val="left" w:pos="998"/>
              </w:tabs>
              <w:ind w:right="46" w:firstLine="410"/>
              <w:jc w:val="both"/>
              <w:rPr>
                <w:sz w:val="22"/>
                <w:szCs w:val="22"/>
              </w:rPr>
            </w:pPr>
            <w:r w:rsidRPr="00A9280C">
              <w:rPr>
                <w:sz w:val="22"/>
                <w:szCs w:val="22"/>
              </w:rPr>
              <w:t xml:space="preserve"> (d)</w:t>
            </w:r>
            <w:r w:rsidRPr="00A9280C">
              <w:rPr>
                <w:sz w:val="22"/>
                <w:szCs w:val="22"/>
              </w:rPr>
              <w:tab/>
              <w:t>потребностей Субподрядчика в обеспечении доступа на строительную площадку, помещениях, сооружениях, персонале, а также в услугах по предоставлению электроэнергии, транспорта, воды и прочих услугах.</w:t>
            </w:r>
          </w:p>
        </w:tc>
      </w:tr>
      <w:tr w:rsidR="0058148A" w:rsidRPr="00A9280C" w14:paraId="1F27462A" w14:textId="77777777" w:rsidTr="0035471A">
        <w:trPr>
          <w:trHeight w:val="528"/>
          <w:jc w:val="center"/>
        </w:trPr>
        <w:tc>
          <w:tcPr>
            <w:tcW w:w="356" w:type="pct"/>
          </w:tcPr>
          <w:p w14:paraId="3DE40B1D" w14:textId="3CDB3BF8" w:rsidR="0058148A" w:rsidRPr="00A9280C" w:rsidRDefault="0058148A" w:rsidP="0035471A">
            <w:pPr>
              <w:widowControl w:val="0"/>
              <w:autoSpaceDE w:val="0"/>
              <w:autoSpaceDN w:val="0"/>
              <w:adjustRightInd w:val="0"/>
              <w:ind w:right="-108"/>
              <w:rPr>
                <w:b/>
                <w:bCs/>
                <w:sz w:val="22"/>
                <w:szCs w:val="22"/>
              </w:rPr>
            </w:pPr>
            <w:r w:rsidRPr="00A9280C">
              <w:rPr>
                <w:b/>
                <w:bCs/>
                <w:sz w:val="22"/>
                <w:szCs w:val="22"/>
              </w:rPr>
              <w:t>5.11.</w:t>
            </w:r>
          </w:p>
        </w:tc>
        <w:tc>
          <w:tcPr>
            <w:tcW w:w="980" w:type="pct"/>
          </w:tcPr>
          <w:p w14:paraId="708B3BB6" w14:textId="6CCF00FC" w:rsidR="0058148A" w:rsidRPr="00A9280C" w:rsidRDefault="0058148A" w:rsidP="0035471A">
            <w:pPr>
              <w:widowControl w:val="0"/>
              <w:autoSpaceDE w:val="0"/>
              <w:autoSpaceDN w:val="0"/>
              <w:adjustRightInd w:val="0"/>
              <w:ind w:right="-108"/>
              <w:rPr>
                <w:sz w:val="22"/>
                <w:szCs w:val="22"/>
              </w:rPr>
            </w:pPr>
            <w:r w:rsidRPr="00A9280C">
              <w:rPr>
                <w:b/>
                <w:bCs/>
                <w:sz w:val="22"/>
                <w:szCs w:val="22"/>
              </w:rPr>
              <w:t>Достаточность Цены Контракта</w:t>
            </w:r>
          </w:p>
        </w:tc>
        <w:tc>
          <w:tcPr>
            <w:tcW w:w="3664" w:type="pct"/>
          </w:tcPr>
          <w:p w14:paraId="6777CCD1" w14:textId="77777777" w:rsidR="0058148A" w:rsidRPr="00A9280C" w:rsidRDefault="0058148A" w:rsidP="0035471A">
            <w:pPr>
              <w:widowControl w:val="0"/>
              <w:autoSpaceDE w:val="0"/>
              <w:autoSpaceDN w:val="0"/>
              <w:adjustRightInd w:val="0"/>
              <w:ind w:right="46" w:firstLine="410"/>
              <w:jc w:val="both"/>
              <w:rPr>
                <w:sz w:val="22"/>
                <w:szCs w:val="22"/>
                <w:lang w:eastAsia="zh-CN"/>
              </w:rPr>
            </w:pPr>
            <w:r w:rsidRPr="00A9280C">
              <w:rPr>
                <w:sz w:val="22"/>
                <w:szCs w:val="22"/>
              </w:rPr>
              <w:t>Считается, что Субподрядчик:</w:t>
            </w:r>
          </w:p>
          <w:p w14:paraId="79F9685B" w14:textId="77777777" w:rsidR="0058148A" w:rsidRPr="00A9280C" w:rsidRDefault="0058148A" w:rsidP="0035471A">
            <w:pPr>
              <w:widowControl w:val="0"/>
              <w:tabs>
                <w:tab w:val="left" w:pos="998"/>
              </w:tabs>
              <w:autoSpaceDE w:val="0"/>
              <w:autoSpaceDN w:val="0"/>
              <w:adjustRightInd w:val="0"/>
              <w:ind w:right="46" w:firstLine="410"/>
              <w:jc w:val="both"/>
              <w:rPr>
                <w:sz w:val="22"/>
                <w:szCs w:val="22"/>
                <w:lang w:eastAsia="zh-CN"/>
              </w:rPr>
            </w:pPr>
            <w:r w:rsidRPr="00A9280C">
              <w:rPr>
                <w:sz w:val="22"/>
                <w:szCs w:val="22"/>
              </w:rPr>
              <w:t xml:space="preserve"> (а)</w:t>
            </w:r>
            <w:r w:rsidRPr="00A9280C">
              <w:rPr>
                <w:sz w:val="22"/>
                <w:szCs w:val="22"/>
              </w:rPr>
              <w:tab/>
              <w:t>удовлетворен правильностью и достаточностью согласованной цены Контракта;</w:t>
            </w:r>
          </w:p>
          <w:p w14:paraId="7025639E" w14:textId="494F870D" w:rsidR="0058148A" w:rsidRPr="00A9280C" w:rsidRDefault="0058148A" w:rsidP="0035471A">
            <w:pPr>
              <w:widowControl w:val="0"/>
              <w:tabs>
                <w:tab w:val="left" w:pos="998"/>
              </w:tabs>
              <w:autoSpaceDE w:val="0"/>
              <w:autoSpaceDN w:val="0"/>
              <w:adjustRightInd w:val="0"/>
              <w:ind w:right="46" w:firstLine="410"/>
              <w:jc w:val="both"/>
              <w:rPr>
                <w:sz w:val="22"/>
                <w:szCs w:val="22"/>
                <w:lang w:eastAsia="zh-CN"/>
              </w:rPr>
            </w:pPr>
            <w:r w:rsidRPr="00A9280C">
              <w:rPr>
                <w:sz w:val="22"/>
                <w:szCs w:val="22"/>
              </w:rPr>
              <w:t xml:space="preserve"> (</w:t>
            </w:r>
            <w:r w:rsidRPr="00A9280C">
              <w:rPr>
                <w:sz w:val="22"/>
                <w:szCs w:val="22"/>
                <w:lang w:val="en-US"/>
              </w:rPr>
              <w:t>b</w:t>
            </w:r>
            <w:r w:rsidRPr="00A9280C">
              <w:rPr>
                <w:sz w:val="22"/>
                <w:szCs w:val="22"/>
              </w:rPr>
              <w:t>)</w:t>
            </w:r>
            <w:r w:rsidRPr="00A9280C">
              <w:rPr>
                <w:sz w:val="22"/>
                <w:szCs w:val="22"/>
              </w:rPr>
              <w:tab/>
              <w:t xml:space="preserve">положил в основу расчета Цены Контракта сведения, интерпретацию, необходимую информацию, результаты осмотров и проверок, которыми он удовлетворен, в соответствии с Пунктом 5.10 </w:t>
            </w:r>
            <w:r w:rsidRPr="00A9280C">
              <w:rPr>
                <w:i/>
                <w:sz w:val="22"/>
                <w:szCs w:val="22"/>
              </w:rPr>
              <w:t>(Данные</w:t>
            </w:r>
            <w:r w:rsidRPr="00A9280C">
              <w:rPr>
                <w:i/>
                <w:iCs/>
                <w:sz w:val="22"/>
                <w:szCs w:val="22"/>
              </w:rPr>
              <w:t xml:space="preserve"> о строительной площадке</w:t>
            </w:r>
            <w:r w:rsidRPr="00A9280C">
              <w:rPr>
                <w:i/>
                <w:sz w:val="22"/>
                <w:szCs w:val="22"/>
              </w:rPr>
              <w:t xml:space="preserve">) </w:t>
            </w:r>
            <w:r w:rsidRPr="00A9280C">
              <w:rPr>
                <w:sz w:val="22"/>
                <w:szCs w:val="22"/>
              </w:rPr>
              <w:t>и все другие</w:t>
            </w:r>
            <w:r w:rsidR="00755ED5" w:rsidRPr="00A9280C">
              <w:rPr>
                <w:sz w:val="22"/>
                <w:szCs w:val="22"/>
              </w:rPr>
              <w:t xml:space="preserve"> сведения, относящиеся к строительной площадке</w:t>
            </w:r>
            <w:r w:rsidRPr="00A9280C">
              <w:rPr>
                <w:sz w:val="22"/>
                <w:szCs w:val="22"/>
              </w:rPr>
              <w:t>.</w:t>
            </w:r>
            <w:r w:rsidRPr="00A9280C">
              <w:rPr>
                <w:sz w:val="22"/>
                <w:szCs w:val="22"/>
                <w:lang w:eastAsia="zh-CN"/>
              </w:rPr>
              <w:t xml:space="preserve"> </w:t>
            </w:r>
          </w:p>
          <w:p w14:paraId="287EAFB4" w14:textId="5254BDD2" w:rsidR="0058148A" w:rsidRPr="00A9280C" w:rsidRDefault="0058148A" w:rsidP="0035471A">
            <w:pPr>
              <w:widowControl w:val="0"/>
              <w:tabs>
                <w:tab w:val="left" w:pos="998"/>
              </w:tabs>
              <w:autoSpaceDE w:val="0"/>
              <w:autoSpaceDN w:val="0"/>
              <w:adjustRightInd w:val="0"/>
              <w:ind w:right="46" w:firstLine="410"/>
              <w:jc w:val="both"/>
              <w:rPr>
                <w:sz w:val="22"/>
                <w:szCs w:val="22"/>
              </w:rPr>
            </w:pPr>
            <w:r w:rsidRPr="00A9280C">
              <w:rPr>
                <w:sz w:val="22"/>
                <w:szCs w:val="22"/>
              </w:rPr>
              <w:t xml:space="preserve">Цена Контракта покрывает все обязательства Субподрядчика, обеспечивающие выполнение Субподрядчиком всего объёма работ в соответствии с условиями Контракта и в пределах состава и объемов работ, определенных архитектурным проектом, включая устранение недостатков, в том числе в Гарантийный </w:t>
            </w:r>
            <w:r w:rsidR="00F10BCE" w:rsidRPr="00A9280C">
              <w:rPr>
                <w:sz w:val="22"/>
                <w:szCs w:val="22"/>
              </w:rPr>
              <w:t>срок</w:t>
            </w:r>
            <w:r w:rsidR="004649E7" w:rsidRPr="00A9280C">
              <w:rPr>
                <w:sz w:val="22"/>
                <w:szCs w:val="22"/>
              </w:rPr>
              <w:t>.</w:t>
            </w:r>
          </w:p>
        </w:tc>
      </w:tr>
      <w:tr w:rsidR="00BC6C6C" w:rsidRPr="00A9280C" w14:paraId="64577793" w14:textId="77777777" w:rsidTr="0035471A">
        <w:trPr>
          <w:jc w:val="center"/>
        </w:trPr>
        <w:tc>
          <w:tcPr>
            <w:tcW w:w="356" w:type="pct"/>
          </w:tcPr>
          <w:p w14:paraId="6457778D"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5.12.</w:t>
            </w:r>
          </w:p>
        </w:tc>
        <w:tc>
          <w:tcPr>
            <w:tcW w:w="980" w:type="pct"/>
          </w:tcPr>
          <w:p w14:paraId="6457778E"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Непредвиденные геологические условия</w:t>
            </w:r>
          </w:p>
          <w:p w14:paraId="6457778F" w14:textId="77777777" w:rsidR="00BC6C6C" w:rsidRPr="00A9280C" w:rsidRDefault="00BC6C6C" w:rsidP="0035471A">
            <w:pPr>
              <w:ind w:right="-108"/>
              <w:rPr>
                <w:sz w:val="22"/>
                <w:szCs w:val="22"/>
                <w:lang w:eastAsia="zh-CN"/>
              </w:rPr>
            </w:pPr>
          </w:p>
        </w:tc>
        <w:tc>
          <w:tcPr>
            <w:tcW w:w="3664" w:type="pct"/>
          </w:tcPr>
          <w:p w14:paraId="74FF3630" w14:textId="2E9FF886" w:rsidR="00BC6C6C" w:rsidRPr="00A9280C" w:rsidRDefault="002A45BC" w:rsidP="0035471A">
            <w:pPr>
              <w:widowControl w:val="0"/>
              <w:autoSpaceDE w:val="0"/>
              <w:autoSpaceDN w:val="0"/>
              <w:adjustRightInd w:val="0"/>
              <w:ind w:firstLine="410"/>
              <w:jc w:val="both"/>
              <w:rPr>
                <w:color w:val="000000"/>
                <w:sz w:val="22"/>
                <w:szCs w:val="22"/>
              </w:rPr>
            </w:pPr>
            <w:r w:rsidRPr="00A9280C">
              <w:rPr>
                <w:sz w:val="22"/>
                <w:szCs w:val="22"/>
              </w:rPr>
              <w:t>Если Субподрядчик после начала работ сталкивается с Непредвиденными геологическими условиями, которые, по его мнению, являются непредвиденными, то он обязан н</w:t>
            </w:r>
            <w:r w:rsidR="00F75935" w:rsidRPr="00A9280C">
              <w:rPr>
                <w:sz w:val="22"/>
                <w:szCs w:val="22"/>
              </w:rPr>
              <w:t>емедленно уведомить об этом П</w:t>
            </w:r>
            <w:r w:rsidRPr="00A9280C">
              <w:rPr>
                <w:sz w:val="22"/>
                <w:szCs w:val="22"/>
              </w:rPr>
              <w:t>одрядчика (Руководителя проекта)</w:t>
            </w:r>
            <w:r w:rsidRPr="00A9280C">
              <w:rPr>
                <w:color w:val="000000"/>
                <w:sz w:val="22"/>
                <w:szCs w:val="22"/>
              </w:rPr>
              <w:t>.</w:t>
            </w:r>
          </w:p>
          <w:p w14:paraId="7DCEB530" w14:textId="68AFDF43" w:rsidR="00BC6C6C" w:rsidRPr="00A9280C" w:rsidRDefault="002A45BC" w:rsidP="0035471A">
            <w:pPr>
              <w:widowControl w:val="0"/>
              <w:autoSpaceDE w:val="0"/>
              <w:autoSpaceDN w:val="0"/>
              <w:adjustRightInd w:val="0"/>
              <w:ind w:firstLine="410"/>
              <w:jc w:val="both"/>
              <w:rPr>
                <w:color w:val="000000"/>
                <w:sz w:val="22"/>
                <w:szCs w:val="22"/>
              </w:rPr>
            </w:pPr>
            <w:r w:rsidRPr="00A9280C">
              <w:rPr>
                <w:sz w:val="22"/>
                <w:szCs w:val="22"/>
              </w:rPr>
              <w:t>В этом уведомлении должны быть описаны геологи</w:t>
            </w:r>
            <w:r w:rsidR="00F75935" w:rsidRPr="00A9280C">
              <w:rPr>
                <w:sz w:val="22"/>
                <w:szCs w:val="22"/>
              </w:rPr>
              <w:t>ческие условия с тем, чтобы П</w:t>
            </w:r>
            <w:r w:rsidRPr="00A9280C">
              <w:rPr>
                <w:sz w:val="22"/>
                <w:szCs w:val="22"/>
              </w:rPr>
              <w:t>одрядчик (Руководитель проекта) имел возможность изучить их. Там же должны быть указаны причины, почему Субподрядчик счел эти геологические условия непредвиденными.</w:t>
            </w:r>
            <w:r w:rsidRPr="00A9280C">
              <w:rPr>
                <w:color w:val="000000"/>
                <w:sz w:val="22"/>
                <w:szCs w:val="22"/>
              </w:rPr>
              <w:t xml:space="preserve"> В уведомлении должна содержаться достаточно подробная информация о сложившихся обстоятельствах с </w:t>
            </w:r>
            <w:r w:rsidR="00F75935" w:rsidRPr="00A9280C">
              <w:rPr>
                <w:color w:val="000000"/>
                <w:sz w:val="22"/>
                <w:szCs w:val="22"/>
              </w:rPr>
              <w:t>тем, чтобы П</w:t>
            </w:r>
            <w:r w:rsidRPr="00A9280C">
              <w:rPr>
                <w:color w:val="000000"/>
                <w:sz w:val="22"/>
                <w:szCs w:val="22"/>
              </w:rPr>
              <w:t>одрядчик (</w:t>
            </w:r>
            <w:r w:rsidRPr="00A9280C">
              <w:rPr>
                <w:sz w:val="22"/>
                <w:szCs w:val="22"/>
              </w:rPr>
              <w:t>Руководитель проекта</w:t>
            </w:r>
            <w:r w:rsidRPr="00A9280C">
              <w:rPr>
                <w:color w:val="000000"/>
                <w:sz w:val="22"/>
                <w:szCs w:val="22"/>
              </w:rPr>
              <w:t>) мог провести расследование и установить, почему Субподрядчик считает, что возникшие условия не могли быть предусмотрены опытным Субподрядчиком.</w:t>
            </w:r>
          </w:p>
          <w:p w14:paraId="7E09E60C" w14:textId="77777777" w:rsidR="00BC6C6C" w:rsidRPr="00A9280C" w:rsidRDefault="002A45BC" w:rsidP="0035471A">
            <w:pPr>
              <w:ind w:firstLine="410"/>
              <w:jc w:val="both"/>
              <w:rPr>
                <w:color w:val="000000"/>
                <w:sz w:val="22"/>
                <w:szCs w:val="22"/>
              </w:rPr>
            </w:pPr>
            <w:r w:rsidRPr="00A9280C">
              <w:rPr>
                <w:color w:val="000000"/>
                <w:sz w:val="22"/>
                <w:szCs w:val="22"/>
              </w:rPr>
              <w:t>Если и в той степени, в которой Субподрядчик сталкивается с геологическими условиями, считающимися непредвиденными, представив об этом уведомление как указано выше, и испытывает задержку и\или несет затраты ввиду таких условий, то Субподрядчик имеет право инициировать:</w:t>
            </w:r>
          </w:p>
          <w:p w14:paraId="5CCB650D" w14:textId="77777777" w:rsidR="00BC6C6C" w:rsidRPr="00A9280C" w:rsidRDefault="002A45BC" w:rsidP="0035471A">
            <w:pPr>
              <w:ind w:firstLine="410"/>
              <w:jc w:val="both"/>
              <w:rPr>
                <w:i/>
                <w:iCs/>
                <w:color w:val="000000"/>
                <w:sz w:val="22"/>
                <w:szCs w:val="22"/>
              </w:rPr>
            </w:pPr>
            <w:r w:rsidRPr="00A9280C">
              <w:rPr>
                <w:color w:val="000000"/>
                <w:sz w:val="22"/>
                <w:szCs w:val="22"/>
              </w:rPr>
              <w:t>(а) продление срока в связи с такой задержкой и (или) задержкой согласований, если завершение работ задержано или такая задержка неизбежна</w:t>
            </w:r>
            <w:r w:rsidRPr="00A9280C">
              <w:rPr>
                <w:i/>
                <w:iCs/>
                <w:color w:val="000000"/>
                <w:sz w:val="22"/>
                <w:szCs w:val="22"/>
              </w:rPr>
              <w:t>;</w:t>
            </w:r>
          </w:p>
          <w:p w14:paraId="01F085F5" w14:textId="3110B591" w:rsidR="00BC6C6C" w:rsidRPr="00A9280C" w:rsidRDefault="002A45BC" w:rsidP="0035471A">
            <w:pPr>
              <w:ind w:firstLine="410"/>
              <w:jc w:val="both"/>
              <w:rPr>
                <w:color w:val="000000"/>
                <w:sz w:val="22"/>
                <w:szCs w:val="22"/>
              </w:rPr>
            </w:pPr>
            <w:r w:rsidRPr="00A9280C">
              <w:rPr>
                <w:color w:val="000000"/>
                <w:sz w:val="22"/>
                <w:szCs w:val="22"/>
              </w:rPr>
              <w:t>(</w:t>
            </w:r>
            <w:r w:rsidRPr="00A9280C">
              <w:rPr>
                <w:color w:val="000000"/>
                <w:sz w:val="22"/>
                <w:szCs w:val="22"/>
                <w:lang w:val="en-US"/>
              </w:rPr>
              <w:t>b</w:t>
            </w:r>
            <w:r w:rsidR="00F75935" w:rsidRPr="00A9280C">
              <w:rPr>
                <w:color w:val="000000"/>
                <w:sz w:val="22"/>
                <w:szCs w:val="22"/>
              </w:rPr>
              <w:t>) возмещение П</w:t>
            </w:r>
            <w:r w:rsidRPr="00A9280C">
              <w:rPr>
                <w:color w:val="000000"/>
                <w:sz w:val="22"/>
                <w:szCs w:val="22"/>
              </w:rPr>
              <w:t>одрядчиком любых таких обоснованных и документально подтвержденных расходов</w:t>
            </w:r>
            <w:r w:rsidR="00F75935" w:rsidRPr="00A9280C">
              <w:rPr>
                <w:color w:val="000000"/>
                <w:sz w:val="22"/>
                <w:szCs w:val="22"/>
              </w:rPr>
              <w:t>, размер которых согласован П</w:t>
            </w:r>
            <w:r w:rsidRPr="00A9280C">
              <w:rPr>
                <w:color w:val="000000"/>
                <w:sz w:val="22"/>
                <w:szCs w:val="22"/>
              </w:rPr>
              <w:t>одрядчиком и Субподрядчиком до начала осуществления соответствующих работ, связанных с настоящим пунктом. Размер возмещения будет согласован обеими сторонами в соответствии с фактической ситуацией.</w:t>
            </w:r>
          </w:p>
          <w:p w14:paraId="034FC081" w14:textId="77885FE0" w:rsidR="00BC6C6C" w:rsidRPr="00A9280C" w:rsidRDefault="002A45BC" w:rsidP="0035471A">
            <w:pPr>
              <w:ind w:firstLine="410"/>
              <w:jc w:val="both"/>
              <w:rPr>
                <w:color w:val="000000"/>
                <w:sz w:val="22"/>
                <w:szCs w:val="22"/>
              </w:rPr>
            </w:pPr>
            <w:r w:rsidRPr="00A9280C">
              <w:rPr>
                <w:color w:val="000000"/>
                <w:sz w:val="22"/>
                <w:szCs w:val="22"/>
              </w:rPr>
              <w:t>По получению такого уведомления и после проведения обследования и</w:t>
            </w:r>
            <w:r w:rsidR="00F75935" w:rsidRPr="00A9280C">
              <w:rPr>
                <w:color w:val="000000"/>
                <w:sz w:val="22"/>
                <w:szCs w:val="22"/>
              </w:rPr>
              <w:t>\или изучения таких условий П</w:t>
            </w:r>
            <w:r w:rsidRPr="00A9280C">
              <w:rPr>
                <w:color w:val="000000"/>
                <w:sz w:val="22"/>
                <w:szCs w:val="22"/>
              </w:rPr>
              <w:t>одрядчик (</w:t>
            </w:r>
            <w:r w:rsidRPr="00A9280C">
              <w:rPr>
                <w:sz w:val="22"/>
                <w:szCs w:val="22"/>
              </w:rPr>
              <w:t>Руководитель проекта</w:t>
            </w:r>
            <w:r w:rsidRPr="00A9280C">
              <w:rPr>
                <w:color w:val="000000"/>
                <w:sz w:val="22"/>
                <w:szCs w:val="22"/>
              </w:rPr>
              <w:t>) обязан действовать для согласования или принятия решения относительно: (1) того, были ли эти условия и, если были, то в какой степени, непредвиденными, и (2) положений, указанных выше в подпунктах (а) и (</w:t>
            </w:r>
            <w:r w:rsidRPr="00A9280C">
              <w:rPr>
                <w:color w:val="000000"/>
                <w:sz w:val="22"/>
                <w:szCs w:val="22"/>
                <w:lang w:val="en-US"/>
              </w:rPr>
              <w:t>b</w:t>
            </w:r>
            <w:r w:rsidRPr="00A9280C">
              <w:rPr>
                <w:color w:val="000000"/>
                <w:sz w:val="22"/>
                <w:szCs w:val="22"/>
              </w:rPr>
              <w:t>), относящихся к данному вопросу.</w:t>
            </w:r>
          </w:p>
          <w:p w14:paraId="2598C6B2" w14:textId="3C1071E8" w:rsidR="00BC6C6C" w:rsidRPr="00A9280C" w:rsidRDefault="002A45BC" w:rsidP="0035471A">
            <w:pPr>
              <w:ind w:firstLine="410"/>
              <w:jc w:val="both"/>
              <w:rPr>
                <w:sz w:val="22"/>
                <w:szCs w:val="22"/>
              </w:rPr>
            </w:pPr>
            <w:r w:rsidRPr="00A9280C">
              <w:rPr>
                <w:sz w:val="22"/>
                <w:szCs w:val="22"/>
              </w:rPr>
              <w:t>В соо</w:t>
            </w:r>
            <w:r w:rsidR="00F75935" w:rsidRPr="00A9280C">
              <w:rPr>
                <w:sz w:val="22"/>
                <w:szCs w:val="22"/>
              </w:rPr>
              <w:t>тветствии с подпунктом (2), П</w:t>
            </w:r>
            <w:r w:rsidRPr="00A9280C">
              <w:rPr>
                <w:sz w:val="22"/>
                <w:szCs w:val="22"/>
              </w:rPr>
              <w:t>одрядчик (Руководитель проекта) может также проверить, не являются ли прочие геологические условия в аналогичных частях Объекта (если таковые имеются) более благоприятными, чем те, которые можно было предвидеть Субподрядчику на момент подписания Контракта. Если и в том объеме, в котором будет определено, что более благопр</w:t>
            </w:r>
            <w:r w:rsidR="00F75935" w:rsidRPr="00A9280C">
              <w:rPr>
                <w:sz w:val="22"/>
                <w:szCs w:val="22"/>
              </w:rPr>
              <w:t>иятные условия имеют место, П</w:t>
            </w:r>
            <w:r w:rsidRPr="00A9280C">
              <w:rPr>
                <w:sz w:val="22"/>
                <w:szCs w:val="22"/>
              </w:rPr>
              <w:t>одрядчик (Руководитель проекта) может действовать для согласования или принятия решения об уменьшении суммы расходов с учетом данных условий, которое может быть осуществлено путем вычета из Цены Контракта и соответствующего включения (в качестве вычета) в коммерческие счет</w:t>
            </w:r>
            <w:r w:rsidR="00A3739A" w:rsidRPr="00A9280C">
              <w:rPr>
                <w:sz w:val="22"/>
                <w:szCs w:val="22"/>
              </w:rPr>
              <w:t>а</w:t>
            </w:r>
            <w:r w:rsidRPr="00A9280C">
              <w:rPr>
                <w:sz w:val="22"/>
                <w:szCs w:val="22"/>
              </w:rPr>
              <w:t>.</w:t>
            </w:r>
          </w:p>
          <w:p w14:paraId="710B5D1E" w14:textId="2595538D" w:rsidR="00BC6C6C" w:rsidRPr="00A9280C" w:rsidRDefault="00F75935" w:rsidP="0035471A">
            <w:pPr>
              <w:ind w:firstLine="410"/>
              <w:jc w:val="both"/>
              <w:rPr>
                <w:color w:val="000000"/>
                <w:sz w:val="22"/>
                <w:szCs w:val="22"/>
              </w:rPr>
            </w:pPr>
            <w:r w:rsidRPr="00A9280C">
              <w:rPr>
                <w:color w:val="000000"/>
                <w:sz w:val="22"/>
                <w:szCs w:val="22"/>
              </w:rPr>
              <w:t>П</w:t>
            </w:r>
            <w:r w:rsidR="002A45BC" w:rsidRPr="00A9280C">
              <w:rPr>
                <w:color w:val="000000"/>
                <w:sz w:val="22"/>
                <w:szCs w:val="22"/>
              </w:rPr>
              <w:t>одрядчик (</w:t>
            </w:r>
            <w:r w:rsidR="002A45BC" w:rsidRPr="00A9280C">
              <w:rPr>
                <w:sz w:val="22"/>
                <w:szCs w:val="22"/>
              </w:rPr>
              <w:t>Руководитель проекта</w:t>
            </w:r>
            <w:r w:rsidR="002A45BC" w:rsidRPr="00A9280C">
              <w:rPr>
                <w:color w:val="000000"/>
                <w:sz w:val="22"/>
                <w:szCs w:val="22"/>
              </w:rPr>
              <w:t>) может принять во внимание свидетельства о существовании любых геологических условий, предвиденных Субподрядчиком во время подписания Контракта, но не связан какими-либо обязательствами, в связи с этим.</w:t>
            </w:r>
          </w:p>
          <w:p w14:paraId="64577792" w14:textId="4486D495" w:rsidR="00BC6C6C" w:rsidRPr="00A9280C" w:rsidRDefault="002A45BC" w:rsidP="0035471A">
            <w:pPr>
              <w:ind w:firstLine="410"/>
              <w:jc w:val="both"/>
              <w:rPr>
                <w:sz w:val="22"/>
                <w:szCs w:val="22"/>
                <w:lang w:eastAsia="zh-CN"/>
              </w:rPr>
            </w:pPr>
            <w:r w:rsidRPr="00A9280C">
              <w:rPr>
                <w:sz w:val="22"/>
                <w:szCs w:val="22"/>
              </w:rPr>
              <w:t>Субподрядчик должен продолжать выполнение работ, с использованием таких необходимых и разумных методов, которые уместны для применения в данных геологических условиях и которые соответс</w:t>
            </w:r>
            <w:r w:rsidR="00F75935" w:rsidRPr="00A9280C">
              <w:rPr>
                <w:sz w:val="22"/>
                <w:szCs w:val="22"/>
              </w:rPr>
              <w:t>твуют указаниям, отдаваемым П</w:t>
            </w:r>
            <w:r w:rsidRPr="00A9280C">
              <w:rPr>
                <w:sz w:val="22"/>
                <w:szCs w:val="22"/>
              </w:rPr>
              <w:t>одрядчиком (Руководителем проекта).</w:t>
            </w:r>
          </w:p>
        </w:tc>
      </w:tr>
      <w:tr w:rsidR="00BC6C6C" w:rsidRPr="00A9280C" w14:paraId="64577797" w14:textId="77777777" w:rsidTr="0035471A">
        <w:trPr>
          <w:jc w:val="center"/>
        </w:trPr>
        <w:tc>
          <w:tcPr>
            <w:tcW w:w="356" w:type="pct"/>
          </w:tcPr>
          <w:p w14:paraId="64577794" w14:textId="77777777" w:rsidR="00BC6C6C" w:rsidRPr="00A9280C" w:rsidRDefault="002A45BC" w:rsidP="0035471A">
            <w:pPr>
              <w:widowControl w:val="0"/>
              <w:autoSpaceDE w:val="0"/>
              <w:autoSpaceDN w:val="0"/>
              <w:adjustRightInd w:val="0"/>
              <w:ind w:right="-108"/>
              <w:rPr>
                <w:b/>
                <w:bCs/>
                <w:sz w:val="22"/>
                <w:szCs w:val="22"/>
              </w:rPr>
            </w:pPr>
            <w:r w:rsidRPr="00A9280C">
              <w:rPr>
                <w:b/>
                <w:bCs/>
                <w:color w:val="000000"/>
                <w:sz w:val="22"/>
                <w:szCs w:val="22"/>
              </w:rPr>
              <w:t>5.13.</w:t>
            </w:r>
          </w:p>
        </w:tc>
        <w:tc>
          <w:tcPr>
            <w:tcW w:w="980" w:type="pct"/>
          </w:tcPr>
          <w:p w14:paraId="64577795" w14:textId="77777777" w:rsidR="00BC6C6C" w:rsidRPr="00A9280C" w:rsidRDefault="002A45BC" w:rsidP="0035471A">
            <w:pPr>
              <w:ind w:right="-108"/>
              <w:rPr>
                <w:sz w:val="22"/>
                <w:szCs w:val="22"/>
                <w:lang w:eastAsia="zh-CN"/>
              </w:rPr>
            </w:pPr>
            <w:r w:rsidRPr="00A9280C">
              <w:rPr>
                <w:b/>
                <w:bCs/>
                <w:color w:val="000000"/>
                <w:sz w:val="22"/>
                <w:szCs w:val="22"/>
              </w:rPr>
              <w:t>Права на проезд и вспомогательные средства</w:t>
            </w:r>
          </w:p>
        </w:tc>
        <w:tc>
          <w:tcPr>
            <w:tcW w:w="3664" w:type="pct"/>
          </w:tcPr>
          <w:p w14:paraId="64577796" w14:textId="3F9C369B" w:rsidR="00BC6C6C" w:rsidRPr="00A9280C" w:rsidRDefault="002A45BC" w:rsidP="0035471A">
            <w:pPr>
              <w:widowControl w:val="0"/>
              <w:autoSpaceDE w:val="0"/>
              <w:autoSpaceDN w:val="0"/>
              <w:adjustRightInd w:val="0"/>
              <w:ind w:right="46" w:firstLine="410"/>
              <w:jc w:val="both"/>
              <w:rPr>
                <w:strike/>
                <w:sz w:val="22"/>
                <w:szCs w:val="22"/>
                <w:lang w:eastAsia="zh-CN"/>
              </w:rPr>
            </w:pPr>
            <w:r w:rsidRPr="00A9280C">
              <w:rPr>
                <w:sz w:val="22"/>
                <w:szCs w:val="22"/>
              </w:rPr>
              <w:t>Субподрядчик несет все расходы, связанные со специальными и/или временными правами на проезд, которые могут ему потребоваться, включая право на въезд на строительную площадку,</w:t>
            </w:r>
            <w:r w:rsidR="00E0386E" w:rsidRPr="00A9280C">
              <w:rPr>
                <w:sz w:val="22"/>
                <w:szCs w:val="22"/>
              </w:rPr>
              <w:t xml:space="preserve"> перевозку персонала, материальных ресурсов.</w:t>
            </w:r>
          </w:p>
        </w:tc>
      </w:tr>
      <w:tr w:rsidR="00BC6C6C" w:rsidRPr="00A9280C" w14:paraId="645777A1" w14:textId="77777777" w:rsidTr="0035471A">
        <w:trPr>
          <w:jc w:val="center"/>
        </w:trPr>
        <w:tc>
          <w:tcPr>
            <w:tcW w:w="356" w:type="pct"/>
          </w:tcPr>
          <w:p w14:paraId="64577798"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5.14.</w:t>
            </w:r>
          </w:p>
        </w:tc>
        <w:tc>
          <w:tcPr>
            <w:tcW w:w="980" w:type="pct"/>
          </w:tcPr>
          <w:p w14:paraId="64577799"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Избежание</w:t>
            </w:r>
          </w:p>
          <w:p w14:paraId="6457779A"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 xml:space="preserve">причинения </w:t>
            </w:r>
          </w:p>
          <w:p w14:paraId="6457779B"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неудобств</w:t>
            </w:r>
          </w:p>
          <w:p w14:paraId="6457779C"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6457779D"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Субподрядчик не должен без надобности или неуместным образом</w:t>
            </w:r>
          </w:p>
          <w:p w14:paraId="6457779E"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(а) создавать неудобства для окружающих, или</w:t>
            </w:r>
          </w:p>
          <w:p w14:paraId="6457779F"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(б) закрывать доступ, перекрывать и ограничивать использование дорог и пешеходных проходов, независимо от того, являются ли они государственными или принадлежат другим лицам.</w:t>
            </w:r>
          </w:p>
          <w:p w14:paraId="645777A0" w14:textId="47BBF7E4"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 xml:space="preserve">Субподрядчик должен обезопасить и защитить </w:t>
            </w:r>
            <w:r w:rsidR="004649E7" w:rsidRPr="00A9280C">
              <w:rPr>
                <w:sz w:val="22"/>
                <w:szCs w:val="22"/>
              </w:rPr>
              <w:t>П</w:t>
            </w:r>
            <w:r w:rsidRPr="00A9280C">
              <w:rPr>
                <w:sz w:val="22"/>
                <w:szCs w:val="22"/>
              </w:rPr>
              <w:t>одрядчика от какого-либо ущерба, расходов и выплат (включая судебные выплаты и издержки), которые последний мог бы понести в связи с причиненными без надобности и неуместным образом неудобствами.</w:t>
            </w:r>
          </w:p>
        </w:tc>
      </w:tr>
      <w:tr w:rsidR="00BC6C6C" w:rsidRPr="00A9280C" w14:paraId="645777AD" w14:textId="77777777" w:rsidTr="0035471A">
        <w:trPr>
          <w:trHeight w:val="706"/>
          <w:jc w:val="center"/>
        </w:trPr>
        <w:tc>
          <w:tcPr>
            <w:tcW w:w="356" w:type="pct"/>
          </w:tcPr>
          <w:p w14:paraId="645777A2"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5.15.</w:t>
            </w:r>
          </w:p>
        </w:tc>
        <w:tc>
          <w:tcPr>
            <w:tcW w:w="980" w:type="pct"/>
          </w:tcPr>
          <w:p w14:paraId="645777A3"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Подъездные</w:t>
            </w:r>
          </w:p>
          <w:p w14:paraId="645777A4"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пути</w:t>
            </w:r>
          </w:p>
          <w:p w14:paraId="645777A5"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509A1D27" w14:textId="77777777" w:rsidR="00A3739A"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Субподрядчик должен обеспечить сохранность любых дорог или мостов от повреждений вследствие движения, организованного Субподрядчиком или его работниками. Такие усилия должны включать правильное использование надлежащих транспортных средств и маршрутов.</w:t>
            </w:r>
          </w:p>
          <w:p w14:paraId="435D352A" w14:textId="445FDC78" w:rsidR="00A3739A" w:rsidRPr="00A9280C" w:rsidRDefault="00A3739A" w:rsidP="0035471A">
            <w:pPr>
              <w:widowControl w:val="0"/>
              <w:autoSpaceDE w:val="0"/>
              <w:autoSpaceDN w:val="0"/>
              <w:adjustRightInd w:val="0"/>
              <w:ind w:left="45" w:right="46" w:firstLine="410"/>
              <w:jc w:val="both"/>
              <w:rPr>
                <w:sz w:val="22"/>
                <w:szCs w:val="22"/>
                <w:lang w:eastAsia="zh-CN"/>
              </w:rPr>
            </w:pPr>
            <w:r w:rsidRPr="00A9280C">
              <w:rPr>
                <w:sz w:val="22"/>
                <w:szCs w:val="22"/>
              </w:rPr>
              <w:t>За исключением случаев, когда Контрактом определено иначе:</w:t>
            </w:r>
          </w:p>
          <w:p w14:paraId="69CD577C" w14:textId="77777777" w:rsidR="00A3739A"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 xml:space="preserve"> (а) Субподрядчик (в отношениях между Сторонами) несет ответственность за техническое обслуживание подъездных путей, которое может потребоваться в связи с эксплуатацией им подъездных путей;</w:t>
            </w:r>
          </w:p>
          <w:p w14:paraId="05A217FA" w14:textId="77777777" w:rsidR="00A3739A"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 xml:space="preserve"> (</w:t>
            </w:r>
            <w:r w:rsidRPr="00A9280C">
              <w:rPr>
                <w:sz w:val="22"/>
                <w:szCs w:val="22"/>
                <w:lang w:val="en-US"/>
              </w:rPr>
              <w:t>b</w:t>
            </w:r>
            <w:r w:rsidRPr="00A9280C">
              <w:rPr>
                <w:sz w:val="22"/>
                <w:szCs w:val="22"/>
              </w:rPr>
              <w:t>) Субподрядчик обязан установить все необходимые знаки и указатели вдоль подъездных путей и получить любое разрешение соответствующих властей, которое может понадобиться для эксплуатации подъездных путей и использования знаков и указателей;</w:t>
            </w:r>
          </w:p>
          <w:p w14:paraId="367E82D3" w14:textId="0E9FA4DA" w:rsidR="00A3739A"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w:t>
            </w:r>
            <w:r w:rsidRPr="00A9280C">
              <w:rPr>
                <w:sz w:val="22"/>
                <w:szCs w:val="22"/>
                <w:lang w:val="en-US"/>
              </w:rPr>
              <w:t>c</w:t>
            </w:r>
            <w:r w:rsidR="00F75935" w:rsidRPr="00A9280C">
              <w:rPr>
                <w:sz w:val="22"/>
                <w:szCs w:val="22"/>
              </w:rPr>
              <w:t>)  П</w:t>
            </w:r>
            <w:r w:rsidRPr="00A9280C">
              <w:rPr>
                <w:sz w:val="22"/>
                <w:szCs w:val="22"/>
              </w:rPr>
              <w:t>одрядчик не будет нести ответственности по любым претензиям, которые могут возникнуть по причине эксплуатации подъездных путей или по другой причине, связанной с подъездными путями;</w:t>
            </w:r>
          </w:p>
          <w:p w14:paraId="2E6DAA8D" w14:textId="6DFBFCE6" w:rsidR="00A3739A"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w:t>
            </w:r>
            <w:r w:rsidRPr="00A9280C">
              <w:rPr>
                <w:sz w:val="22"/>
                <w:szCs w:val="22"/>
                <w:lang w:val="en-US"/>
              </w:rPr>
              <w:t>d</w:t>
            </w:r>
            <w:r w:rsidR="00F75935" w:rsidRPr="00A9280C">
              <w:rPr>
                <w:sz w:val="22"/>
                <w:szCs w:val="22"/>
              </w:rPr>
              <w:t>) П</w:t>
            </w:r>
            <w:r w:rsidRPr="00A9280C">
              <w:rPr>
                <w:sz w:val="22"/>
                <w:szCs w:val="22"/>
              </w:rPr>
              <w:t>одрядчик не гарантирует пригодности или наличия   конкретных подъездных путей;</w:t>
            </w:r>
          </w:p>
          <w:p w14:paraId="4034AB27" w14:textId="77777777" w:rsidR="00A3739A" w:rsidRPr="00A9280C" w:rsidRDefault="00A3739A" w:rsidP="0035471A">
            <w:pPr>
              <w:widowControl w:val="0"/>
              <w:autoSpaceDE w:val="0"/>
              <w:autoSpaceDN w:val="0"/>
              <w:adjustRightInd w:val="0"/>
              <w:ind w:firstLine="410"/>
              <w:jc w:val="both"/>
              <w:rPr>
                <w:sz w:val="22"/>
                <w:szCs w:val="22"/>
              </w:rPr>
            </w:pPr>
            <w:r w:rsidRPr="00A9280C">
              <w:rPr>
                <w:sz w:val="22"/>
                <w:szCs w:val="22"/>
              </w:rPr>
              <w:t>(</w:t>
            </w:r>
            <w:r w:rsidRPr="00A9280C">
              <w:rPr>
                <w:sz w:val="22"/>
                <w:szCs w:val="22"/>
                <w:lang w:val="en-US"/>
              </w:rPr>
              <w:t>e</w:t>
            </w:r>
            <w:r w:rsidRPr="00A9280C">
              <w:rPr>
                <w:sz w:val="22"/>
                <w:szCs w:val="22"/>
              </w:rPr>
              <w:t>) расходы в связи с непригодностью или отсутствием подъездных путей необходимых Субподрядчику для выполнения работ, несет Субподрядчик и они входят в цену Контракта.</w:t>
            </w:r>
          </w:p>
          <w:p w14:paraId="645777AC" w14:textId="32FC74CB" w:rsidR="00BC6C6C" w:rsidRPr="00A9280C" w:rsidRDefault="00A3739A" w:rsidP="0035471A">
            <w:pPr>
              <w:widowControl w:val="0"/>
              <w:autoSpaceDE w:val="0"/>
              <w:autoSpaceDN w:val="0"/>
              <w:adjustRightInd w:val="0"/>
              <w:ind w:right="46" w:firstLine="410"/>
              <w:jc w:val="both"/>
              <w:rPr>
                <w:sz w:val="22"/>
                <w:szCs w:val="22"/>
                <w:lang w:eastAsia="zh-CN"/>
              </w:rPr>
            </w:pPr>
            <w:r w:rsidRPr="00A9280C">
              <w:rPr>
                <w:sz w:val="22"/>
                <w:szCs w:val="22"/>
              </w:rPr>
              <w:t xml:space="preserve">При повреждении </w:t>
            </w:r>
            <w:r w:rsidR="00F75935" w:rsidRPr="00A9280C">
              <w:rPr>
                <w:sz w:val="22"/>
                <w:szCs w:val="22"/>
              </w:rPr>
              <w:t xml:space="preserve">Субподрядчиком </w:t>
            </w:r>
            <w:r w:rsidRPr="00A9280C">
              <w:rPr>
                <w:sz w:val="22"/>
                <w:szCs w:val="22"/>
              </w:rPr>
              <w:t>существующих дорог, используемых для подъезда к строительным площадкам, Субподрядчик за свой счет осуществляет их восстановление и ремонт.</w:t>
            </w:r>
          </w:p>
        </w:tc>
      </w:tr>
      <w:tr w:rsidR="00BC6C6C" w:rsidRPr="00A9280C" w14:paraId="645777B9" w14:textId="77777777" w:rsidTr="0035471A">
        <w:trPr>
          <w:trHeight w:val="721"/>
          <w:jc w:val="center"/>
        </w:trPr>
        <w:tc>
          <w:tcPr>
            <w:tcW w:w="356" w:type="pct"/>
          </w:tcPr>
          <w:p w14:paraId="645777AE" w14:textId="77777777" w:rsidR="00BC6C6C" w:rsidRPr="00A9280C" w:rsidRDefault="002A45BC" w:rsidP="0035471A">
            <w:pPr>
              <w:ind w:right="-108"/>
              <w:rPr>
                <w:b/>
                <w:bCs/>
                <w:sz w:val="22"/>
                <w:szCs w:val="22"/>
              </w:rPr>
            </w:pPr>
            <w:r w:rsidRPr="00A9280C">
              <w:rPr>
                <w:b/>
                <w:bCs/>
                <w:sz w:val="22"/>
                <w:szCs w:val="22"/>
              </w:rPr>
              <w:t>5.16.</w:t>
            </w:r>
          </w:p>
        </w:tc>
        <w:tc>
          <w:tcPr>
            <w:tcW w:w="980" w:type="pct"/>
          </w:tcPr>
          <w:p w14:paraId="645777AF" w14:textId="2305DF8C" w:rsidR="00BC6C6C" w:rsidRPr="00A9280C" w:rsidRDefault="00755ED5" w:rsidP="0035471A">
            <w:pPr>
              <w:ind w:right="-108"/>
              <w:rPr>
                <w:b/>
                <w:bCs/>
                <w:sz w:val="22"/>
                <w:szCs w:val="22"/>
                <w:lang w:eastAsia="zh-CN"/>
              </w:rPr>
            </w:pPr>
            <w:r w:rsidRPr="00A9280C">
              <w:rPr>
                <w:b/>
                <w:bCs/>
                <w:sz w:val="22"/>
                <w:szCs w:val="22"/>
              </w:rPr>
              <w:t>Доставка материалов</w:t>
            </w:r>
            <w:r w:rsidR="002A45BC" w:rsidRPr="00A9280C">
              <w:rPr>
                <w:b/>
                <w:bCs/>
                <w:sz w:val="22"/>
                <w:szCs w:val="22"/>
              </w:rPr>
              <w:t xml:space="preserve"> для монтажа</w:t>
            </w:r>
          </w:p>
          <w:p w14:paraId="645777B0" w14:textId="77777777" w:rsidR="00BC6C6C" w:rsidRPr="00A9280C" w:rsidRDefault="00BC6C6C" w:rsidP="0035471A">
            <w:pPr>
              <w:ind w:right="-108"/>
              <w:rPr>
                <w:sz w:val="22"/>
                <w:szCs w:val="22"/>
                <w:lang w:eastAsia="zh-CN"/>
              </w:rPr>
            </w:pPr>
          </w:p>
        </w:tc>
        <w:tc>
          <w:tcPr>
            <w:tcW w:w="3664" w:type="pct"/>
          </w:tcPr>
          <w:p w14:paraId="645777B2" w14:textId="4DCDA8F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 xml:space="preserve">Субподрядчик отвечает и несет все расходы по разгрузке, хранению, </w:t>
            </w:r>
            <w:r w:rsidR="00383301" w:rsidRPr="00A9280C">
              <w:rPr>
                <w:sz w:val="22"/>
                <w:szCs w:val="22"/>
              </w:rPr>
              <w:t xml:space="preserve">транспортировке </w:t>
            </w:r>
            <w:r w:rsidR="00845BAC" w:rsidRPr="00A9280C">
              <w:rPr>
                <w:sz w:val="22"/>
                <w:szCs w:val="22"/>
              </w:rPr>
              <w:t>материальных ресурсов на Строительную площадку</w:t>
            </w:r>
            <w:r w:rsidRPr="00A9280C">
              <w:rPr>
                <w:sz w:val="22"/>
                <w:szCs w:val="22"/>
              </w:rPr>
              <w:t xml:space="preserve"> объекта строительства</w:t>
            </w:r>
            <w:r w:rsidR="00845BAC" w:rsidRPr="00A9280C">
              <w:rPr>
                <w:sz w:val="22"/>
                <w:szCs w:val="22"/>
              </w:rPr>
              <w:t>.</w:t>
            </w:r>
            <w:r w:rsidRPr="00A9280C">
              <w:rPr>
                <w:sz w:val="22"/>
                <w:szCs w:val="22"/>
              </w:rPr>
              <w:t xml:space="preserve"> </w:t>
            </w:r>
          </w:p>
          <w:p w14:paraId="645777B3" w14:textId="153506D0" w:rsidR="00BC6C6C" w:rsidRPr="00A9280C" w:rsidRDefault="002A45BC" w:rsidP="0035471A">
            <w:pPr>
              <w:ind w:right="46" w:firstLine="410"/>
              <w:jc w:val="both"/>
              <w:rPr>
                <w:sz w:val="22"/>
                <w:szCs w:val="22"/>
              </w:rPr>
            </w:pPr>
            <w:r w:rsidRPr="00A9280C">
              <w:rPr>
                <w:sz w:val="22"/>
                <w:szCs w:val="22"/>
              </w:rPr>
              <w:t>Субподрядчик отвечает за сохранность</w:t>
            </w:r>
            <w:r w:rsidR="002A2F4C" w:rsidRPr="00A9280C">
              <w:rPr>
                <w:sz w:val="22"/>
                <w:szCs w:val="22"/>
              </w:rPr>
              <w:t xml:space="preserve"> материальных ресурсов</w:t>
            </w:r>
            <w:r w:rsidRPr="00A9280C">
              <w:rPr>
                <w:sz w:val="22"/>
                <w:szCs w:val="22"/>
              </w:rPr>
              <w:t>, доставленных на Строительную площадку.</w:t>
            </w:r>
          </w:p>
          <w:p w14:paraId="645777B5" w14:textId="01252604" w:rsidR="00BC6C6C" w:rsidRPr="00A9280C" w:rsidRDefault="00845BAC" w:rsidP="0035471A">
            <w:pPr>
              <w:ind w:right="46" w:firstLine="410"/>
              <w:jc w:val="both"/>
              <w:rPr>
                <w:sz w:val="22"/>
                <w:szCs w:val="22"/>
              </w:rPr>
            </w:pPr>
            <w:r w:rsidRPr="00A9280C">
              <w:rPr>
                <w:sz w:val="22"/>
                <w:szCs w:val="22"/>
              </w:rPr>
              <w:t xml:space="preserve">Приёмка материальных </w:t>
            </w:r>
            <w:proofErr w:type="spellStart"/>
            <w:r w:rsidRPr="00A9280C">
              <w:rPr>
                <w:sz w:val="22"/>
                <w:szCs w:val="22"/>
              </w:rPr>
              <w:t>резурсов</w:t>
            </w:r>
            <w:proofErr w:type="spellEnd"/>
            <w:r w:rsidR="002A45BC" w:rsidRPr="00A9280C">
              <w:rPr>
                <w:sz w:val="22"/>
                <w:szCs w:val="22"/>
              </w:rPr>
              <w:t xml:space="preserve"> по количеству осуществляется путём сверки наименования и количества по</w:t>
            </w:r>
            <w:r w:rsidRPr="00A9280C">
              <w:rPr>
                <w:sz w:val="22"/>
                <w:szCs w:val="22"/>
              </w:rPr>
              <w:t>ставленных материальных ресурсов</w:t>
            </w:r>
            <w:r w:rsidR="009D1017" w:rsidRPr="00A9280C">
              <w:rPr>
                <w:sz w:val="22"/>
                <w:szCs w:val="22"/>
              </w:rPr>
              <w:t xml:space="preserve"> </w:t>
            </w:r>
            <w:r w:rsidR="002A45BC" w:rsidRPr="00A9280C">
              <w:rPr>
                <w:sz w:val="22"/>
                <w:szCs w:val="22"/>
              </w:rPr>
              <w:t>с данными сопроводительных документов и условиями Контракта.</w:t>
            </w:r>
          </w:p>
          <w:p w14:paraId="0D05DC8C" w14:textId="4C0B6CCD" w:rsidR="00BC6C6C" w:rsidRPr="00A9280C" w:rsidRDefault="002A45BC" w:rsidP="0035471A">
            <w:pPr>
              <w:ind w:right="46" w:firstLine="410"/>
              <w:jc w:val="both"/>
              <w:rPr>
                <w:sz w:val="22"/>
                <w:szCs w:val="22"/>
                <w:lang w:eastAsia="zh-CN"/>
              </w:rPr>
            </w:pPr>
            <w:r w:rsidRPr="00A9280C">
              <w:rPr>
                <w:sz w:val="22"/>
                <w:szCs w:val="22"/>
              </w:rPr>
              <w:t>Субподрядчик несет все риски случайной гибели и с</w:t>
            </w:r>
            <w:r w:rsidR="002A2F4C" w:rsidRPr="00A9280C">
              <w:rPr>
                <w:sz w:val="22"/>
                <w:szCs w:val="22"/>
              </w:rPr>
              <w:t xml:space="preserve">лучайного повреждения имущества, </w:t>
            </w:r>
            <w:r w:rsidRPr="00A9280C">
              <w:rPr>
                <w:sz w:val="22"/>
                <w:szCs w:val="22"/>
              </w:rPr>
              <w:t>в том числе в процессе погрузки/разгрузки, хранения, транспортировки, монтажа, доставленного и находящегося на Строительной площадке.</w:t>
            </w:r>
          </w:p>
          <w:p w14:paraId="645777B8" w14:textId="15664F8F" w:rsidR="00BC6C6C" w:rsidRPr="00A9280C" w:rsidRDefault="002A45BC" w:rsidP="0035471A">
            <w:pPr>
              <w:ind w:right="46" w:firstLine="410"/>
              <w:jc w:val="both"/>
              <w:rPr>
                <w:sz w:val="22"/>
                <w:szCs w:val="22"/>
                <w:lang w:eastAsia="zh-CN"/>
              </w:rPr>
            </w:pPr>
            <w:r w:rsidRPr="00A9280C">
              <w:rPr>
                <w:sz w:val="22"/>
                <w:szCs w:val="22"/>
              </w:rPr>
              <w:t>Субподрядчик о</w:t>
            </w:r>
            <w:r w:rsidR="00B7563C" w:rsidRPr="00A9280C">
              <w:rPr>
                <w:sz w:val="22"/>
                <w:szCs w:val="22"/>
              </w:rPr>
              <w:t>бязан обезопасить и защитить П</w:t>
            </w:r>
            <w:r w:rsidRPr="00A9280C">
              <w:rPr>
                <w:sz w:val="22"/>
                <w:szCs w:val="22"/>
              </w:rPr>
              <w:t>одрядчика от любого ущерба, расходов и выплат (включая судебные выплаты и издержки), которые могут возник</w:t>
            </w:r>
            <w:r w:rsidR="009D1017" w:rsidRPr="00A9280C">
              <w:rPr>
                <w:sz w:val="22"/>
                <w:szCs w:val="22"/>
              </w:rPr>
              <w:t xml:space="preserve">нуть </w:t>
            </w:r>
            <w:r w:rsidR="00845BAC" w:rsidRPr="00A9280C">
              <w:rPr>
                <w:sz w:val="22"/>
                <w:szCs w:val="22"/>
              </w:rPr>
              <w:t>в связи с доставкой материальных ресурсов</w:t>
            </w:r>
            <w:r w:rsidRPr="00A9280C">
              <w:rPr>
                <w:sz w:val="22"/>
                <w:szCs w:val="22"/>
              </w:rPr>
              <w:t>, поставляемых по условиям Контракта Субподрядчиком, на Строительную площадку или склад Субподрядчика, и будет вести переговоры и отвечать по всем искам, связанным с такой доставкой.</w:t>
            </w:r>
          </w:p>
        </w:tc>
      </w:tr>
      <w:tr w:rsidR="00BC6C6C" w:rsidRPr="00A9280C" w14:paraId="645777C9" w14:textId="77777777" w:rsidTr="0035471A">
        <w:trPr>
          <w:jc w:val="center"/>
        </w:trPr>
        <w:tc>
          <w:tcPr>
            <w:tcW w:w="356" w:type="pct"/>
          </w:tcPr>
          <w:p w14:paraId="645777C1" w14:textId="122B2E6E" w:rsidR="00BC6C6C" w:rsidRPr="00A9280C" w:rsidRDefault="00A62923" w:rsidP="0035471A">
            <w:pPr>
              <w:widowControl w:val="0"/>
              <w:autoSpaceDE w:val="0"/>
              <w:autoSpaceDN w:val="0"/>
              <w:adjustRightInd w:val="0"/>
              <w:ind w:right="-108"/>
              <w:rPr>
                <w:b/>
                <w:bCs/>
                <w:sz w:val="22"/>
                <w:szCs w:val="22"/>
              </w:rPr>
            </w:pPr>
            <w:r w:rsidRPr="00A9280C">
              <w:rPr>
                <w:b/>
                <w:bCs/>
                <w:sz w:val="22"/>
                <w:szCs w:val="22"/>
              </w:rPr>
              <w:t>5.17</w:t>
            </w:r>
            <w:r w:rsidR="002A45BC" w:rsidRPr="00A9280C">
              <w:rPr>
                <w:b/>
                <w:bCs/>
                <w:sz w:val="22"/>
                <w:szCs w:val="22"/>
              </w:rPr>
              <w:t>.</w:t>
            </w:r>
          </w:p>
        </w:tc>
        <w:tc>
          <w:tcPr>
            <w:tcW w:w="980" w:type="pct"/>
          </w:tcPr>
          <w:p w14:paraId="645777C2"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Охрана</w:t>
            </w:r>
          </w:p>
          <w:p w14:paraId="645777C3"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окружающей</w:t>
            </w:r>
          </w:p>
          <w:p w14:paraId="645777C4" w14:textId="77777777" w:rsidR="00BC6C6C" w:rsidRPr="00A9280C" w:rsidRDefault="002A45BC" w:rsidP="0035471A">
            <w:pPr>
              <w:widowControl w:val="0"/>
              <w:autoSpaceDE w:val="0"/>
              <w:autoSpaceDN w:val="0"/>
              <w:adjustRightInd w:val="0"/>
              <w:ind w:right="-108"/>
              <w:rPr>
                <w:b/>
                <w:bCs/>
                <w:sz w:val="22"/>
                <w:szCs w:val="22"/>
                <w:lang w:eastAsia="zh-CN"/>
              </w:rPr>
            </w:pPr>
            <w:r w:rsidRPr="00A9280C">
              <w:rPr>
                <w:b/>
                <w:bCs/>
                <w:sz w:val="22"/>
                <w:szCs w:val="22"/>
              </w:rPr>
              <w:t>среды</w:t>
            </w:r>
          </w:p>
          <w:p w14:paraId="645777C5" w14:textId="77777777" w:rsidR="00BC6C6C" w:rsidRPr="00A9280C" w:rsidRDefault="00BC6C6C" w:rsidP="0035471A">
            <w:pPr>
              <w:widowControl w:val="0"/>
              <w:autoSpaceDE w:val="0"/>
              <w:autoSpaceDN w:val="0"/>
              <w:adjustRightInd w:val="0"/>
              <w:ind w:right="-108"/>
              <w:rPr>
                <w:b/>
                <w:bCs/>
                <w:sz w:val="22"/>
                <w:szCs w:val="22"/>
                <w:lang w:eastAsia="zh-CN"/>
              </w:rPr>
            </w:pPr>
          </w:p>
        </w:tc>
        <w:tc>
          <w:tcPr>
            <w:tcW w:w="3664" w:type="pct"/>
          </w:tcPr>
          <w:p w14:paraId="017428CB" w14:textId="77777777" w:rsidR="00BC6C6C" w:rsidRPr="00A9280C" w:rsidRDefault="002A45BC" w:rsidP="0035471A">
            <w:pPr>
              <w:widowControl w:val="0"/>
              <w:autoSpaceDE w:val="0"/>
              <w:autoSpaceDN w:val="0"/>
              <w:adjustRightInd w:val="0"/>
              <w:ind w:right="67" w:firstLine="410"/>
              <w:jc w:val="both"/>
              <w:rPr>
                <w:sz w:val="22"/>
                <w:szCs w:val="22"/>
              </w:rPr>
            </w:pPr>
            <w:r w:rsidRPr="00A9280C">
              <w:rPr>
                <w:sz w:val="22"/>
                <w:szCs w:val="22"/>
              </w:rPr>
              <w:t>Субподрядчик обязан принять все меры по охране окружающей среды (как на строительной площадке, так и за ее пределами), а также все меры, направленные на ограничение неудобств для граждан и ущерба для их имущества вследствие загрязнений, шума и других причин, являющихся следствием производства работ.</w:t>
            </w:r>
          </w:p>
          <w:p w14:paraId="604DB6E1" w14:textId="77777777" w:rsidR="00BC6C6C" w:rsidRPr="00A9280C" w:rsidRDefault="002A45BC" w:rsidP="0035471A">
            <w:pPr>
              <w:widowControl w:val="0"/>
              <w:autoSpaceDE w:val="0"/>
              <w:autoSpaceDN w:val="0"/>
              <w:adjustRightInd w:val="0"/>
              <w:ind w:right="67" w:firstLine="410"/>
              <w:jc w:val="both"/>
              <w:rPr>
                <w:sz w:val="22"/>
                <w:szCs w:val="22"/>
              </w:rPr>
            </w:pPr>
            <w:r w:rsidRPr="00A9280C">
              <w:rPr>
                <w:sz w:val="22"/>
                <w:szCs w:val="22"/>
              </w:rPr>
              <w:t>Субподрядчик обязуется соблюдать требования законодательства, обеспечивающие охрану объектов растительного и животного мира. Работы по удалению и сохранению объектов растительного мира производить в соответствии с утвержденной проектно-сметной документацией.</w:t>
            </w:r>
          </w:p>
          <w:p w14:paraId="645777C7" w14:textId="7E96C46D"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Суб</w:t>
            </w:r>
            <w:r w:rsidR="009D1017" w:rsidRPr="00A9280C">
              <w:rPr>
                <w:sz w:val="22"/>
                <w:szCs w:val="22"/>
              </w:rPr>
              <w:t>подрядчик отвечает за вывоз со с</w:t>
            </w:r>
            <w:r w:rsidRPr="00A9280C">
              <w:rPr>
                <w:sz w:val="22"/>
                <w:szCs w:val="22"/>
              </w:rPr>
              <w:t>троительной площадки и утилизацию строительных отходов и мусора.</w:t>
            </w:r>
          </w:p>
          <w:p w14:paraId="645777C8"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Субподрядчик обязан следить за тем, чтобы выбросы в воздух, поверхностные стоки и отводимые со строительной площадки сточные воды не превышали показателей, указанных в проектной документации, а также показателей, установленных применимым законодательством.</w:t>
            </w:r>
          </w:p>
        </w:tc>
      </w:tr>
      <w:tr w:rsidR="00BC6C6C" w:rsidRPr="00A9280C" w14:paraId="645777D0" w14:textId="77777777" w:rsidTr="0035471A">
        <w:trPr>
          <w:trHeight w:val="557"/>
          <w:jc w:val="center"/>
        </w:trPr>
        <w:tc>
          <w:tcPr>
            <w:tcW w:w="356" w:type="pct"/>
          </w:tcPr>
          <w:p w14:paraId="645777CA" w14:textId="401610CB" w:rsidR="00BC6C6C" w:rsidRPr="00A9280C" w:rsidRDefault="00A62923" w:rsidP="0035471A">
            <w:pPr>
              <w:widowControl w:val="0"/>
              <w:autoSpaceDE w:val="0"/>
              <w:autoSpaceDN w:val="0"/>
              <w:adjustRightInd w:val="0"/>
              <w:ind w:right="-108"/>
              <w:rPr>
                <w:b/>
                <w:bCs/>
                <w:sz w:val="22"/>
                <w:szCs w:val="22"/>
              </w:rPr>
            </w:pPr>
            <w:r w:rsidRPr="00A9280C">
              <w:rPr>
                <w:b/>
                <w:bCs/>
                <w:sz w:val="22"/>
                <w:szCs w:val="22"/>
              </w:rPr>
              <w:t>5.18</w:t>
            </w:r>
            <w:r w:rsidR="002A45BC" w:rsidRPr="00A9280C">
              <w:rPr>
                <w:b/>
                <w:bCs/>
                <w:sz w:val="22"/>
                <w:szCs w:val="22"/>
              </w:rPr>
              <w:t>.</w:t>
            </w:r>
          </w:p>
        </w:tc>
        <w:tc>
          <w:tcPr>
            <w:tcW w:w="980" w:type="pct"/>
          </w:tcPr>
          <w:p w14:paraId="645777CB"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 xml:space="preserve">Электричество, вода </w:t>
            </w:r>
          </w:p>
          <w:p w14:paraId="645777CC" w14:textId="77777777" w:rsidR="00BC6C6C" w:rsidRPr="00A9280C" w:rsidRDefault="00BC6C6C" w:rsidP="0035471A">
            <w:pPr>
              <w:ind w:right="-108"/>
              <w:rPr>
                <w:sz w:val="22"/>
                <w:szCs w:val="22"/>
                <w:lang w:eastAsia="zh-CN"/>
              </w:rPr>
            </w:pPr>
          </w:p>
          <w:p w14:paraId="645777CD" w14:textId="77777777" w:rsidR="00BC6C6C" w:rsidRPr="00A9280C" w:rsidRDefault="00BC6C6C" w:rsidP="0035471A">
            <w:pPr>
              <w:ind w:right="-108"/>
              <w:rPr>
                <w:sz w:val="22"/>
                <w:szCs w:val="22"/>
                <w:lang w:eastAsia="zh-CN"/>
              </w:rPr>
            </w:pPr>
          </w:p>
        </w:tc>
        <w:tc>
          <w:tcPr>
            <w:tcW w:w="3664" w:type="pct"/>
          </w:tcPr>
          <w:p w14:paraId="0B23D92A" w14:textId="32C281E0" w:rsidR="00BC6C6C" w:rsidRPr="00A9280C" w:rsidRDefault="009B5AA7" w:rsidP="0035471A">
            <w:pPr>
              <w:widowControl w:val="0"/>
              <w:autoSpaceDE w:val="0"/>
              <w:autoSpaceDN w:val="0"/>
              <w:adjustRightInd w:val="0"/>
              <w:ind w:right="46" w:firstLine="410"/>
              <w:jc w:val="both"/>
              <w:rPr>
                <w:sz w:val="22"/>
                <w:szCs w:val="22"/>
              </w:rPr>
            </w:pPr>
            <w:r w:rsidRPr="00A9280C">
              <w:rPr>
                <w:sz w:val="22"/>
                <w:szCs w:val="22"/>
              </w:rPr>
              <w:t xml:space="preserve">Субподрядчик </w:t>
            </w:r>
            <w:r w:rsidR="00A52E5A" w:rsidRPr="00A9280C">
              <w:rPr>
                <w:sz w:val="22"/>
                <w:szCs w:val="22"/>
              </w:rPr>
              <w:t>организовывает</w:t>
            </w:r>
            <w:r w:rsidR="002A45BC" w:rsidRPr="00A9280C">
              <w:rPr>
                <w:sz w:val="22"/>
                <w:szCs w:val="22"/>
              </w:rPr>
              <w:t xml:space="preserve"> точки присоединения к сетям водо-, электроснабжения в пределах</w:t>
            </w:r>
            <w:r w:rsidR="00A52E5A" w:rsidRPr="00A9280C">
              <w:rPr>
                <w:sz w:val="22"/>
                <w:szCs w:val="22"/>
              </w:rPr>
              <w:t xml:space="preserve"> и за пределами</w:t>
            </w:r>
            <w:r w:rsidR="009D1017" w:rsidRPr="00A9280C">
              <w:rPr>
                <w:sz w:val="22"/>
                <w:szCs w:val="22"/>
              </w:rPr>
              <w:t xml:space="preserve"> территории с</w:t>
            </w:r>
            <w:r w:rsidR="002A45BC" w:rsidRPr="00A9280C">
              <w:rPr>
                <w:sz w:val="22"/>
                <w:szCs w:val="22"/>
              </w:rPr>
              <w:t xml:space="preserve">троительной площадки для организации Субподрядчиком временного водо- и электроснабжения объекта на период производства работ. Субподрядчик от своего лица заключает с энергоснабжающими организациями договоры на снабжение водой и электрической энергией строительной площадки и самостоятельно осуществляет расчеты за потребленные ресурсы (воду, электроэнергию). </w:t>
            </w:r>
          </w:p>
          <w:p w14:paraId="645777CF" w14:textId="77777777" w:rsidR="00BC6C6C" w:rsidRPr="00A9280C" w:rsidRDefault="002A45BC" w:rsidP="0035471A">
            <w:pPr>
              <w:widowControl w:val="0"/>
              <w:autoSpaceDE w:val="0"/>
              <w:autoSpaceDN w:val="0"/>
              <w:adjustRightInd w:val="0"/>
              <w:ind w:right="46" w:firstLine="410"/>
              <w:jc w:val="both"/>
              <w:rPr>
                <w:strike/>
                <w:color w:val="FF0000"/>
                <w:sz w:val="22"/>
                <w:szCs w:val="22"/>
              </w:rPr>
            </w:pPr>
            <w:r w:rsidRPr="00A9280C">
              <w:rPr>
                <w:sz w:val="22"/>
                <w:szCs w:val="22"/>
              </w:rPr>
              <w:t>Субподрядчик обязан за свой счет предоставить все приборы, необходимые   для   определения количественных показателей расходуемой энергии и воды и обеспечения для него возможности пользоваться данными услугами. Указанные приборы должны быть включены в Государственный реестр средств измерений Республики Беларусь.</w:t>
            </w:r>
          </w:p>
        </w:tc>
      </w:tr>
      <w:tr w:rsidR="00BC6C6C" w:rsidRPr="00A9280C" w14:paraId="7E51C86D" w14:textId="77777777" w:rsidTr="0035471A">
        <w:trPr>
          <w:trHeight w:val="557"/>
          <w:jc w:val="center"/>
        </w:trPr>
        <w:tc>
          <w:tcPr>
            <w:tcW w:w="356" w:type="pct"/>
          </w:tcPr>
          <w:p w14:paraId="681BDAAC" w14:textId="6E5C0E45" w:rsidR="00BC6C6C" w:rsidRPr="00A9280C" w:rsidRDefault="00A62923" w:rsidP="0035471A">
            <w:pPr>
              <w:widowControl w:val="0"/>
              <w:autoSpaceDE w:val="0"/>
              <w:autoSpaceDN w:val="0"/>
              <w:adjustRightInd w:val="0"/>
              <w:ind w:right="-108"/>
              <w:rPr>
                <w:b/>
                <w:bCs/>
                <w:sz w:val="22"/>
                <w:szCs w:val="22"/>
              </w:rPr>
            </w:pPr>
            <w:r w:rsidRPr="00A9280C">
              <w:rPr>
                <w:b/>
                <w:bCs/>
                <w:sz w:val="22"/>
                <w:szCs w:val="22"/>
              </w:rPr>
              <w:t>5.19</w:t>
            </w:r>
            <w:r w:rsidR="002A45BC" w:rsidRPr="00A9280C">
              <w:rPr>
                <w:b/>
                <w:bCs/>
                <w:sz w:val="22"/>
                <w:szCs w:val="22"/>
              </w:rPr>
              <w:t>.</w:t>
            </w:r>
          </w:p>
        </w:tc>
        <w:tc>
          <w:tcPr>
            <w:tcW w:w="980" w:type="pct"/>
          </w:tcPr>
          <w:p w14:paraId="0FA0E74E" w14:textId="137F6A8C"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 xml:space="preserve">Общие обязательства по выполнению работ </w:t>
            </w:r>
          </w:p>
        </w:tc>
        <w:tc>
          <w:tcPr>
            <w:tcW w:w="3664" w:type="pct"/>
          </w:tcPr>
          <w:p w14:paraId="369E87B9" w14:textId="6A9CB494" w:rsidR="00A52E5A" w:rsidRPr="00A9280C" w:rsidRDefault="00A52E5A" w:rsidP="0035471A">
            <w:pPr>
              <w:ind w:firstLine="410"/>
              <w:contextualSpacing/>
              <w:jc w:val="both"/>
              <w:rPr>
                <w:sz w:val="22"/>
                <w:szCs w:val="22"/>
              </w:rPr>
            </w:pPr>
            <w:r w:rsidRPr="00A9280C">
              <w:rPr>
                <w:sz w:val="22"/>
                <w:szCs w:val="22"/>
              </w:rPr>
              <w:t xml:space="preserve">Сдача выполненных работ </w:t>
            </w:r>
            <w:r w:rsidR="00374BB0" w:rsidRPr="00A9280C">
              <w:rPr>
                <w:sz w:val="22"/>
                <w:szCs w:val="22"/>
              </w:rPr>
              <w:t>Субподрядчиком и их приемка П</w:t>
            </w:r>
            <w:r w:rsidRPr="00A9280C">
              <w:rPr>
                <w:sz w:val="22"/>
                <w:szCs w:val="22"/>
              </w:rPr>
              <w:t xml:space="preserve">одрядчиком оформляются актом сдачи-приемки выполненных строительных и иных специальных монтажных работ по форме С-2б, утвержденной Постановлением Министерства архитектуры </w:t>
            </w:r>
            <w:r w:rsidR="00F27431" w:rsidRPr="00A9280C">
              <w:rPr>
                <w:sz w:val="22"/>
                <w:szCs w:val="22"/>
              </w:rPr>
              <w:t>и строительства №13 от 29.04.</w:t>
            </w:r>
            <w:r w:rsidRPr="00A9280C">
              <w:rPr>
                <w:sz w:val="22"/>
                <w:szCs w:val="22"/>
              </w:rPr>
              <w:t>2011г.</w:t>
            </w:r>
            <w:r w:rsidR="00F27431" w:rsidRPr="00A9280C">
              <w:rPr>
                <w:sz w:val="22"/>
                <w:szCs w:val="22"/>
              </w:rPr>
              <w:t xml:space="preserve"> </w:t>
            </w:r>
            <w:r w:rsidR="00F27431" w:rsidRPr="00A9280C">
              <w:rPr>
                <w:i/>
                <w:sz w:val="22"/>
                <w:szCs w:val="22"/>
              </w:rPr>
              <w:t>(Об установлении форм первичных учетных документов в строительстве)</w:t>
            </w:r>
            <w:r w:rsidRPr="00A9280C">
              <w:rPr>
                <w:sz w:val="22"/>
                <w:szCs w:val="22"/>
              </w:rPr>
              <w:t>, который подписывается обеими сторонами.</w:t>
            </w:r>
          </w:p>
          <w:p w14:paraId="7AC98F48" w14:textId="0CC5468E" w:rsidR="00A52E5A" w:rsidRPr="00A9280C" w:rsidRDefault="00BF2F7C" w:rsidP="0035471A">
            <w:pPr>
              <w:ind w:firstLine="410"/>
              <w:contextualSpacing/>
              <w:jc w:val="both"/>
              <w:rPr>
                <w:sz w:val="22"/>
                <w:szCs w:val="22"/>
              </w:rPr>
            </w:pPr>
            <w:r w:rsidRPr="00A9280C">
              <w:rPr>
                <w:sz w:val="22"/>
                <w:szCs w:val="22"/>
              </w:rPr>
              <w:t xml:space="preserve">К акту сдачи-приемки выполненных </w:t>
            </w:r>
            <w:r w:rsidR="00A52E5A" w:rsidRPr="00A9280C">
              <w:rPr>
                <w:sz w:val="22"/>
                <w:szCs w:val="22"/>
              </w:rPr>
              <w:t xml:space="preserve">работ прилагаются акты освидетельствования скрытых работ и промежуточной приемки отдельных несущих конструкций. </w:t>
            </w:r>
          </w:p>
          <w:p w14:paraId="218ABD83" w14:textId="5E7F8469" w:rsidR="00A52E5A" w:rsidRPr="00A9280C" w:rsidRDefault="00A52E5A" w:rsidP="0035471A">
            <w:pPr>
              <w:ind w:firstLine="410"/>
              <w:contextualSpacing/>
              <w:jc w:val="both"/>
              <w:rPr>
                <w:sz w:val="22"/>
                <w:szCs w:val="22"/>
              </w:rPr>
            </w:pPr>
            <w:r w:rsidRPr="00A9280C">
              <w:rPr>
                <w:sz w:val="22"/>
                <w:szCs w:val="22"/>
              </w:rPr>
              <w:t>Основанием для расчетов за выполненные работы является подписанная упол</w:t>
            </w:r>
            <w:r w:rsidR="009D1017" w:rsidRPr="00A9280C">
              <w:rPr>
                <w:sz w:val="22"/>
                <w:szCs w:val="22"/>
              </w:rPr>
              <w:t>номоченными представителями П</w:t>
            </w:r>
            <w:r w:rsidRPr="00A9280C">
              <w:rPr>
                <w:sz w:val="22"/>
                <w:szCs w:val="22"/>
              </w:rPr>
              <w:t>одрядчика и Субподрядчика справка о стоимости выполненных работ (по форме С-3а, утвержденной Постановлением Министерства архитектуры и строительства от 17.10.2011г. №48), заверенная печатями сторон, составленная на основании акта сдачи-п</w:t>
            </w:r>
            <w:r w:rsidR="00BF2F7C" w:rsidRPr="00A9280C">
              <w:rPr>
                <w:sz w:val="22"/>
                <w:szCs w:val="22"/>
              </w:rPr>
              <w:t xml:space="preserve">риемки выполненных работ по форме </w:t>
            </w:r>
            <w:r w:rsidRPr="00A9280C">
              <w:rPr>
                <w:sz w:val="22"/>
                <w:szCs w:val="22"/>
              </w:rPr>
              <w:t>С-2б (подписанного сторонами и инженером, ведущим технический надзор) с разделением актов по объектным сметам, c расшифровкой физических объемов выполненных работ (подписанной сторонами и инженером, ведущим технический надзор).</w:t>
            </w:r>
          </w:p>
          <w:p w14:paraId="09C3D9C4" w14:textId="6CFC53E4" w:rsidR="00A52E5A" w:rsidRPr="00A9280C" w:rsidRDefault="00A52E5A" w:rsidP="0035471A">
            <w:pPr>
              <w:ind w:firstLine="410"/>
              <w:jc w:val="both"/>
              <w:rPr>
                <w:sz w:val="22"/>
                <w:szCs w:val="22"/>
              </w:rPr>
            </w:pPr>
            <w:r w:rsidRPr="00A9280C">
              <w:rPr>
                <w:sz w:val="22"/>
                <w:szCs w:val="22"/>
              </w:rPr>
              <w:t>В акты включается полностью или частично законченный вид работ. По соглашению сторон в акты может включаются частично выполненный вид работ, предусмотренный</w:t>
            </w:r>
            <w:r w:rsidR="00CB1499" w:rsidRPr="00A9280C">
              <w:rPr>
                <w:sz w:val="22"/>
                <w:szCs w:val="22"/>
              </w:rPr>
              <w:t xml:space="preserve"> Контрактом</w:t>
            </w:r>
            <w:r w:rsidRPr="00A9280C">
              <w:rPr>
                <w:sz w:val="22"/>
                <w:szCs w:val="22"/>
              </w:rPr>
              <w:t>, при условии, что можно определить количество (объем) выполненной работы.</w:t>
            </w:r>
          </w:p>
          <w:p w14:paraId="3985D8B2" w14:textId="198F3C7B" w:rsidR="00A52E5A" w:rsidRPr="00A9280C" w:rsidRDefault="00374BB0" w:rsidP="0035471A">
            <w:pPr>
              <w:ind w:firstLine="410"/>
              <w:contextualSpacing/>
              <w:jc w:val="both"/>
              <w:rPr>
                <w:sz w:val="22"/>
                <w:szCs w:val="22"/>
              </w:rPr>
            </w:pPr>
            <w:r w:rsidRPr="00A9280C">
              <w:rPr>
                <w:sz w:val="22"/>
                <w:szCs w:val="22"/>
              </w:rPr>
              <w:t>П</w:t>
            </w:r>
            <w:r w:rsidR="00A52E5A" w:rsidRPr="00A9280C">
              <w:rPr>
                <w:sz w:val="22"/>
                <w:szCs w:val="22"/>
              </w:rPr>
              <w:t>одрядчик обязан не позднее пяти рабочих дней рассмотреть предоставленные Субподрядчиком документы, заверить их подписью. При несогласии с данными, отраженными в представ</w:t>
            </w:r>
            <w:r w:rsidRPr="00A9280C">
              <w:rPr>
                <w:sz w:val="22"/>
                <w:szCs w:val="22"/>
              </w:rPr>
              <w:t>ленных документах, П</w:t>
            </w:r>
            <w:r w:rsidR="00A52E5A" w:rsidRPr="00A9280C">
              <w:rPr>
                <w:sz w:val="22"/>
                <w:szCs w:val="22"/>
              </w:rPr>
              <w:t>одрядчик возвращает их с мотивированным отказом в письменной форме в указанный выше срок. В этом случае Субподрядчи</w:t>
            </w:r>
            <w:r w:rsidR="00BF2F7C" w:rsidRPr="00A9280C">
              <w:rPr>
                <w:sz w:val="22"/>
                <w:szCs w:val="22"/>
              </w:rPr>
              <w:t>к обеспечивает предъявление П</w:t>
            </w:r>
            <w:r w:rsidR="00A52E5A" w:rsidRPr="00A9280C">
              <w:rPr>
                <w:sz w:val="22"/>
                <w:szCs w:val="22"/>
              </w:rPr>
              <w:t xml:space="preserve">одрядчику документов для оплаты стоимости выполненных работ в той части, которая не оспаривается сторонами, а остальная часть подлежит оплате после урегулирования разногласий. </w:t>
            </w:r>
          </w:p>
          <w:p w14:paraId="5ED6E9BF" w14:textId="77777777" w:rsidR="00A52E5A" w:rsidRPr="00A9280C" w:rsidRDefault="00A52E5A" w:rsidP="0035471A">
            <w:pPr>
              <w:ind w:firstLine="410"/>
              <w:contextualSpacing/>
              <w:jc w:val="both"/>
              <w:rPr>
                <w:sz w:val="22"/>
                <w:szCs w:val="22"/>
              </w:rPr>
            </w:pPr>
            <w:r w:rsidRPr="00A9280C">
              <w:rPr>
                <w:sz w:val="22"/>
                <w:szCs w:val="22"/>
              </w:rPr>
              <w:t xml:space="preserve">Налоги и отчисления начисляются согласно действующему законодательству Республики Беларусь. </w:t>
            </w:r>
          </w:p>
          <w:p w14:paraId="2AD6679D" w14:textId="19D6100F" w:rsidR="00BC6C6C" w:rsidRPr="00A9280C" w:rsidRDefault="009D1017" w:rsidP="0035471A">
            <w:pPr>
              <w:widowControl w:val="0"/>
              <w:autoSpaceDE w:val="0"/>
              <w:autoSpaceDN w:val="0"/>
              <w:adjustRightInd w:val="0"/>
              <w:ind w:firstLine="410"/>
              <w:jc w:val="both"/>
              <w:rPr>
                <w:sz w:val="22"/>
                <w:szCs w:val="22"/>
              </w:rPr>
            </w:pPr>
            <w:r w:rsidRPr="00A9280C">
              <w:rPr>
                <w:sz w:val="22"/>
                <w:szCs w:val="22"/>
              </w:rPr>
              <w:t>Выполненные</w:t>
            </w:r>
            <w:r w:rsidR="00A52E5A" w:rsidRPr="00A9280C">
              <w:rPr>
                <w:sz w:val="22"/>
                <w:szCs w:val="22"/>
              </w:rPr>
              <w:t xml:space="preserve"> работы ненадлежащего качества оплате не подлежат, не оплачиваются до устранения дефектов и последующие технологически связанные с ними работы.</w:t>
            </w:r>
          </w:p>
        </w:tc>
      </w:tr>
      <w:tr w:rsidR="00BC6C6C" w:rsidRPr="00A9280C" w14:paraId="645777E2" w14:textId="77777777" w:rsidTr="0035471A">
        <w:trPr>
          <w:trHeight w:val="701"/>
          <w:jc w:val="center"/>
        </w:trPr>
        <w:tc>
          <w:tcPr>
            <w:tcW w:w="356" w:type="pct"/>
          </w:tcPr>
          <w:p w14:paraId="645777D1" w14:textId="7527A3B2"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5.2</w:t>
            </w:r>
            <w:r w:rsidR="00A62923" w:rsidRPr="00A9280C">
              <w:rPr>
                <w:b/>
                <w:bCs/>
                <w:sz w:val="22"/>
                <w:szCs w:val="22"/>
                <w:lang w:val="en-US"/>
              </w:rPr>
              <w:t>0</w:t>
            </w:r>
            <w:r w:rsidRPr="00A9280C">
              <w:rPr>
                <w:b/>
                <w:bCs/>
                <w:sz w:val="22"/>
                <w:szCs w:val="22"/>
              </w:rPr>
              <w:t>.</w:t>
            </w:r>
          </w:p>
        </w:tc>
        <w:tc>
          <w:tcPr>
            <w:tcW w:w="980" w:type="pct"/>
          </w:tcPr>
          <w:p w14:paraId="645777D2"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Отчеты о выполнении работ</w:t>
            </w:r>
          </w:p>
          <w:p w14:paraId="645777D3" w14:textId="77777777" w:rsidR="00BC6C6C" w:rsidRPr="00A9280C" w:rsidRDefault="00BC6C6C" w:rsidP="0035471A">
            <w:pPr>
              <w:widowControl w:val="0"/>
              <w:autoSpaceDE w:val="0"/>
              <w:autoSpaceDN w:val="0"/>
              <w:adjustRightInd w:val="0"/>
              <w:ind w:right="-108"/>
              <w:rPr>
                <w:sz w:val="22"/>
                <w:szCs w:val="22"/>
              </w:rPr>
            </w:pPr>
          </w:p>
        </w:tc>
        <w:tc>
          <w:tcPr>
            <w:tcW w:w="3664" w:type="pct"/>
          </w:tcPr>
          <w:p w14:paraId="645777D4" w14:textId="34E3FAFA" w:rsidR="00BC6C6C" w:rsidRPr="00A9280C" w:rsidRDefault="00A54350" w:rsidP="0035471A">
            <w:pPr>
              <w:widowControl w:val="0"/>
              <w:autoSpaceDE w:val="0"/>
              <w:autoSpaceDN w:val="0"/>
              <w:adjustRightInd w:val="0"/>
              <w:ind w:right="46" w:firstLine="410"/>
              <w:jc w:val="both"/>
              <w:rPr>
                <w:sz w:val="22"/>
                <w:szCs w:val="22"/>
              </w:rPr>
            </w:pPr>
            <w:r w:rsidRPr="00A9280C">
              <w:rPr>
                <w:sz w:val="22"/>
                <w:szCs w:val="22"/>
              </w:rPr>
              <w:t>Субподрядчик, по требованию П</w:t>
            </w:r>
            <w:r w:rsidR="002A45BC" w:rsidRPr="00A9280C">
              <w:rPr>
                <w:sz w:val="22"/>
                <w:szCs w:val="22"/>
              </w:rPr>
              <w:t xml:space="preserve">одрядчика, </w:t>
            </w:r>
            <w:r w:rsidR="009D1017" w:rsidRPr="00A9280C">
              <w:rPr>
                <w:sz w:val="22"/>
                <w:szCs w:val="22"/>
              </w:rPr>
              <w:t>обязан предоставить отчет о ходе выполнения работ по Контракту в течение 3 (трех) рабочих дней с момента получения требования.</w:t>
            </w:r>
          </w:p>
          <w:p w14:paraId="645777D5" w14:textId="551B5C83"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 xml:space="preserve">Отчеты представляются до завершения Субподрядчиком всех работ </w:t>
            </w:r>
            <w:r w:rsidR="00327ABD" w:rsidRPr="00A9280C">
              <w:rPr>
                <w:sz w:val="22"/>
                <w:szCs w:val="22"/>
              </w:rPr>
              <w:t>по К</w:t>
            </w:r>
            <w:r w:rsidR="00A54350" w:rsidRPr="00A9280C">
              <w:rPr>
                <w:sz w:val="22"/>
                <w:szCs w:val="22"/>
              </w:rPr>
              <w:t>онтракту.</w:t>
            </w:r>
          </w:p>
          <w:p w14:paraId="645777D6" w14:textId="77777777"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Каждый отчет должен включать:</w:t>
            </w:r>
          </w:p>
          <w:p w14:paraId="645777D7" w14:textId="0F618891"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(а) графики и подробное описание хода выполнения работ, включая описание каждой стадии выполнения Строительного проекта, осуществления закупок, изготовления продукции, доставки на  Строительную  пл</w:t>
            </w:r>
            <w:r w:rsidR="00A54350" w:rsidRPr="00A9280C">
              <w:rPr>
                <w:sz w:val="22"/>
                <w:szCs w:val="22"/>
              </w:rPr>
              <w:t>ощадку,  строительства, монтажа</w:t>
            </w:r>
            <w:r w:rsidRPr="00A9280C">
              <w:rPr>
                <w:sz w:val="22"/>
                <w:szCs w:val="22"/>
              </w:rPr>
              <w:t xml:space="preserve"> и всех иных работ, выполняемых Субподрядчиком в соответствии с Контрактом;</w:t>
            </w:r>
          </w:p>
          <w:p w14:paraId="645777D8" w14:textId="77777777"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w:t>
            </w:r>
            <w:r w:rsidRPr="00A9280C">
              <w:rPr>
                <w:sz w:val="22"/>
                <w:szCs w:val="22"/>
                <w:lang w:val="en-US"/>
              </w:rPr>
              <w:t>b</w:t>
            </w:r>
            <w:r w:rsidRPr="00A9280C">
              <w:rPr>
                <w:sz w:val="22"/>
                <w:szCs w:val="22"/>
              </w:rPr>
              <w:t>) фотографии, отражающие стадию производства и выполнения работ на строительной площадке;</w:t>
            </w:r>
          </w:p>
          <w:p w14:paraId="645777D9" w14:textId="77777777"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w:t>
            </w:r>
            <w:r w:rsidRPr="00A9280C">
              <w:rPr>
                <w:sz w:val="22"/>
                <w:szCs w:val="22"/>
                <w:lang w:val="en-US"/>
              </w:rPr>
              <w:t>c</w:t>
            </w:r>
            <w:r w:rsidRPr="00A9280C">
              <w:rPr>
                <w:sz w:val="22"/>
                <w:szCs w:val="22"/>
              </w:rPr>
              <w:t>) при выполнении работ данные, содержащие, процент   выполнения   работ, а   также фактические и планируемые даты:</w:t>
            </w:r>
          </w:p>
          <w:p w14:paraId="645777DA" w14:textId="77777777" w:rsidR="00BC6C6C" w:rsidRPr="00A9280C" w:rsidRDefault="002A45BC" w:rsidP="0035471A">
            <w:pPr>
              <w:widowControl w:val="0"/>
              <w:numPr>
                <w:ilvl w:val="0"/>
                <w:numId w:val="8"/>
              </w:numPr>
              <w:autoSpaceDE w:val="0"/>
              <w:autoSpaceDN w:val="0"/>
              <w:adjustRightInd w:val="0"/>
              <w:ind w:left="977" w:right="46" w:hanging="284"/>
              <w:jc w:val="both"/>
              <w:rPr>
                <w:sz w:val="22"/>
                <w:szCs w:val="22"/>
              </w:rPr>
            </w:pPr>
            <w:r w:rsidRPr="00A9280C">
              <w:rPr>
                <w:sz w:val="22"/>
                <w:szCs w:val="22"/>
              </w:rPr>
              <w:t>начала производства;</w:t>
            </w:r>
          </w:p>
          <w:p w14:paraId="645777DB" w14:textId="77777777" w:rsidR="00BC6C6C" w:rsidRPr="00A9280C" w:rsidRDefault="002A45BC" w:rsidP="0035471A">
            <w:pPr>
              <w:widowControl w:val="0"/>
              <w:numPr>
                <w:ilvl w:val="0"/>
                <w:numId w:val="8"/>
              </w:numPr>
              <w:autoSpaceDE w:val="0"/>
              <w:autoSpaceDN w:val="0"/>
              <w:adjustRightInd w:val="0"/>
              <w:ind w:left="977" w:right="46" w:hanging="284"/>
              <w:jc w:val="both"/>
              <w:rPr>
                <w:sz w:val="22"/>
                <w:szCs w:val="22"/>
              </w:rPr>
            </w:pPr>
            <w:r w:rsidRPr="00A9280C">
              <w:rPr>
                <w:sz w:val="22"/>
                <w:szCs w:val="22"/>
              </w:rPr>
              <w:t>проведения проверок Субподрядчиком;</w:t>
            </w:r>
          </w:p>
          <w:p w14:paraId="645777DC" w14:textId="77777777" w:rsidR="00BC6C6C" w:rsidRPr="00A9280C" w:rsidRDefault="002A45BC" w:rsidP="0035471A">
            <w:pPr>
              <w:widowControl w:val="0"/>
              <w:numPr>
                <w:ilvl w:val="0"/>
                <w:numId w:val="8"/>
              </w:numPr>
              <w:autoSpaceDE w:val="0"/>
              <w:autoSpaceDN w:val="0"/>
              <w:adjustRightInd w:val="0"/>
              <w:ind w:left="977" w:right="46" w:hanging="284"/>
              <w:jc w:val="both"/>
              <w:rPr>
                <w:sz w:val="22"/>
                <w:szCs w:val="22"/>
              </w:rPr>
            </w:pPr>
            <w:r w:rsidRPr="00A9280C">
              <w:rPr>
                <w:sz w:val="22"/>
                <w:szCs w:val="22"/>
              </w:rPr>
              <w:t>испытаний;</w:t>
            </w:r>
          </w:p>
          <w:p w14:paraId="645777DD" w14:textId="2A4C793A" w:rsidR="00BC6C6C" w:rsidRPr="00A9280C" w:rsidRDefault="002A45BC" w:rsidP="0035471A">
            <w:pPr>
              <w:widowControl w:val="0"/>
              <w:numPr>
                <w:ilvl w:val="0"/>
                <w:numId w:val="8"/>
              </w:numPr>
              <w:autoSpaceDE w:val="0"/>
              <w:autoSpaceDN w:val="0"/>
              <w:adjustRightInd w:val="0"/>
              <w:ind w:left="977" w:right="46" w:hanging="284"/>
              <w:jc w:val="both"/>
              <w:rPr>
                <w:sz w:val="22"/>
                <w:szCs w:val="22"/>
              </w:rPr>
            </w:pPr>
            <w:r w:rsidRPr="00A9280C">
              <w:rPr>
                <w:sz w:val="22"/>
                <w:szCs w:val="22"/>
              </w:rPr>
              <w:t>отгрузки и</w:t>
            </w:r>
            <w:r w:rsidR="002A2F4C" w:rsidRPr="00A9280C">
              <w:rPr>
                <w:sz w:val="22"/>
                <w:szCs w:val="22"/>
              </w:rPr>
              <w:t xml:space="preserve"> доставки на площадку материальных ресурсов</w:t>
            </w:r>
            <w:r w:rsidRPr="00A9280C">
              <w:rPr>
                <w:sz w:val="22"/>
                <w:szCs w:val="22"/>
              </w:rPr>
              <w:t>.</w:t>
            </w:r>
          </w:p>
          <w:p w14:paraId="645777DE" w14:textId="1EE1BF53" w:rsidR="00BC6C6C" w:rsidRPr="00A9280C" w:rsidRDefault="002A45BC" w:rsidP="0035471A">
            <w:pPr>
              <w:widowControl w:val="0"/>
              <w:autoSpaceDE w:val="0"/>
              <w:autoSpaceDN w:val="0"/>
              <w:adjustRightInd w:val="0"/>
              <w:ind w:right="46" w:firstLine="410"/>
              <w:jc w:val="both"/>
              <w:rPr>
                <w:iCs/>
                <w:sz w:val="22"/>
                <w:szCs w:val="22"/>
              </w:rPr>
            </w:pPr>
            <w:r w:rsidRPr="00A9280C">
              <w:rPr>
                <w:sz w:val="22"/>
                <w:szCs w:val="22"/>
              </w:rPr>
              <w:t>(</w:t>
            </w:r>
            <w:r w:rsidRPr="00A9280C">
              <w:rPr>
                <w:sz w:val="22"/>
                <w:szCs w:val="22"/>
                <w:lang w:val="en-US"/>
              </w:rPr>
              <w:t>d</w:t>
            </w:r>
            <w:r w:rsidRPr="00A9280C">
              <w:rPr>
                <w:sz w:val="22"/>
                <w:szCs w:val="22"/>
              </w:rPr>
              <w:t xml:space="preserve">) сведения, приведенные в Пункте </w:t>
            </w:r>
            <w:r w:rsidR="00A52E5A" w:rsidRPr="00A9280C">
              <w:rPr>
                <w:sz w:val="22"/>
                <w:szCs w:val="22"/>
              </w:rPr>
              <w:t>7</w:t>
            </w:r>
            <w:r w:rsidRPr="00A9280C">
              <w:rPr>
                <w:sz w:val="22"/>
                <w:szCs w:val="22"/>
              </w:rPr>
              <w:t>.</w:t>
            </w:r>
            <w:r w:rsidR="00A52E5A" w:rsidRPr="00A9280C">
              <w:rPr>
                <w:sz w:val="22"/>
                <w:szCs w:val="22"/>
              </w:rPr>
              <w:t>6.</w:t>
            </w:r>
            <w:r w:rsidRPr="00A9280C">
              <w:rPr>
                <w:sz w:val="22"/>
                <w:szCs w:val="22"/>
              </w:rPr>
              <w:t xml:space="preserve"> (</w:t>
            </w:r>
            <w:r w:rsidRPr="00A9280C">
              <w:rPr>
                <w:i/>
                <w:iCs/>
                <w:sz w:val="22"/>
                <w:szCs w:val="22"/>
              </w:rPr>
              <w:t xml:space="preserve">Учет персонала </w:t>
            </w:r>
            <w:r w:rsidR="00A52E5A" w:rsidRPr="00A9280C">
              <w:rPr>
                <w:i/>
                <w:iCs/>
                <w:sz w:val="22"/>
                <w:szCs w:val="22"/>
              </w:rPr>
              <w:t>Субп</w:t>
            </w:r>
            <w:r w:rsidRPr="00A9280C">
              <w:rPr>
                <w:i/>
                <w:iCs/>
                <w:sz w:val="22"/>
                <w:szCs w:val="22"/>
              </w:rPr>
              <w:t>одрядчика)</w:t>
            </w:r>
            <w:r w:rsidRPr="00A9280C">
              <w:rPr>
                <w:iCs/>
                <w:sz w:val="22"/>
                <w:szCs w:val="22"/>
              </w:rPr>
              <w:t>;</w:t>
            </w:r>
          </w:p>
          <w:p w14:paraId="645777DF" w14:textId="30384F03"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w:t>
            </w:r>
            <w:r w:rsidRPr="00A9280C">
              <w:rPr>
                <w:sz w:val="22"/>
                <w:szCs w:val="22"/>
                <w:lang w:val="en-US"/>
              </w:rPr>
              <w:t>e</w:t>
            </w:r>
            <w:r w:rsidRPr="00A9280C">
              <w:rPr>
                <w:sz w:val="22"/>
                <w:szCs w:val="22"/>
              </w:rPr>
              <w:t xml:space="preserve">) копии сертификатов качества на </w:t>
            </w:r>
            <w:r w:rsidR="00C95B49" w:rsidRPr="00A9280C">
              <w:rPr>
                <w:sz w:val="22"/>
                <w:szCs w:val="22"/>
              </w:rPr>
              <w:t xml:space="preserve">материальные ресурсы, </w:t>
            </w:r>
            <w:r w:rsidRPr="00A9280C">
              <w:rPr>
                <w:sz w:val="22"/>
                <w:szCs w:val="22"/>
              </w:rPr>
              <w:t>протоколов испытаний</w:t>
            </w:r>
            <w:r w:rsidR="00C95B49" w:rsidRPr="00A9280C">
              <w:rPr>
                <w:sz w:val="22"/>
                <w:szCs w:val="22"/>
              </w:rPr>
              <w:t xml:space="preserve"> материальных ресурсов</w:t>
            </w:r>
            <w:r w:rsidRPr="00A9280C">
              <w:rPr>
                <w:sz w:val="22"/>
                <w:szCs w:val="22"/>
              </w:rPr>
              <w:t>;</w:t>
            </w:r>
          </w:p>
          <w:p w14:paraId="645777E0" w14:textId="77777777" w:rsidR="00BC6C6C" w:rsidRPr="00A9280C" w:rsidRDefault="002A45BC" w:rsidP="0035471A">
            <w:pPr>
              <w:widowControl w:val="0"/>
              <w:autoSpaceDE w:val="0"/>
              <w:autoSpaceDN w:val="0"/>
              <w:adjustRightInd w:val="0"/>
              <w:ind w:right="46" w:firstLine="410"/>
              <w:jc w:val="both"/>
              <w:rPr>
                <w:sz w:val="22"/>
                <w:szCs w:val="22"/>
              </w:rPr>
            </w:pPr>
            <w:r w:rsidRPr="00A9280C">
              <w:rPr>
                <w:sz w:val="22"/>
                <w:szCs w:val="22"/>
              </w:rPr>
              <w:t>(</w:t>
            </w:r>
            <w:r w:rsidRPr="00A9280C">
              <w:rPr>
                <w:sz w:val="22"/>
                <w:szCs w:val="22"/>
                <w:lang w:val="en-US"/>
              </w:rPr>
              <w:t>f</w:t>
            </w:r>
            <w:r w:rsidRPr="00A9280C">
              <w:rPr>
                <w:sz w:val="22"/>
                <w:szCs w:val="22"/>
              </w:rPr>
              <w:t>) статистику нарушений техники безопасности, включая   подробные сведения о любых опасных инцидентах и деятельности, связанной с воздействием на окружающую среду и связями с общественностью; и</w:t>
            </w:r>
          </w:p>
          <w:p w14:paraId="645777E1" w14:textId="77777777"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sz w:val="22"/>
                <w:szCs w:val="22"/>
              </w:rPr>
              <w:t>(</w:t>
            </w:r>
            <w:r w:rsidRPr="00A9280C">
              <w:rPr>
                <w:sz w:val="22"/>
                <w:szCs w:val="22"/>
                <w:lang w:val="en-US"/>
              </w:rPr>
              <w:t>g</w:t>
            </w:r>
            <w:r w:rsidRPr="00A9280C">
              <w:rPr>
                <w:sz w:val="22"/>
                <w:szCs w:val="22"/>
              </w:rPr>
              <w:t>) сравнение фактического и планируемого хода выполнения работ, с подробным описанием всех событий или обстоятельств, которые могут оказать негативное влияние на завершение работ в рамках Контракта, и принятых (или готовящихся к принятию) мер, направленных на устранение задержек.</w:t>
            </w:r>
          </w:p>
        </w:tc>
      </w:tr>
      <w:tr w:rsidR="00BC6C6C" w:rsidRPr="00A9280C" w14:paraId="645777EA" w14:textId="77777777" w:rsidTr="0035471A">
        <w:trPr>
          <w:trHeight w:val="438"/>
          <w:jc w:val="center"/>
        </w:trPr>
        <w:tc>
          <w:tcPr>
            <w:tcW w:w="356" w:type="pct"/>
          </w:tcPr>
          <w:p w14:paraId="645777E3" w14:textId="34A49AB7" w:rsidR="00BC6C6C" w:rsidRPr="00A9280C" w:rsidRDefault="002A45BC" w:rsidP="0035471A">
            <w:pPr>
              <w:widowControl w:val="0"/>
              <w:autoSpaceDE w:val="0"/>
              <w:autoSpaceDN w:val="0"/>
              <w:adjustRightInd w:val="0"/>
              <w:ind w:right="-108"/>
              <w:rPr>
                <w:b/>
                <w:sz w:val="22"/>
                <w:szCs w:val="22"/>
              </w:rPr>
            </w:pPr>
            <w:r w:rsidRPr="00A9280C">
              <w:rPr>
                <w:b/>
                <w:sz w:val="22"/>
                <w:szCs w:val="22"/>
              </w:rPr>
              <w:t>5.2</w:t>
            </w:r>
            <w:r w:rsidR="00A62923" w:rsidRPr="00A9280C">
              <w:rPr>
                <w:b/>
                <w:sz w:val="22"/>
                <w:szCs w:val="22"/>
                <w:lang w:val="en-US"/>
              </w:rPr>
              <w:t>1</w:t>
            </w:r>
            <w:r w:rsidRPr="00A9280C">
              <w:rPr>
                <w:b/>
                <w:sz w:val="22"/>
                <w:szCs w:val="22"/>
              </w:rPr>
              <w:t>.</w:t>
            </w:r>
          </w:p>
        </w:tc>
        <w:tc>
          <w:tcPr>
            <w:tcW w:w="980" w:type="pct"/>
          </w:tcPr>
          <w:p w14:paraId="645777E4" w14:textId="77777777" w:rsidR="00BC6C6C" w:rsidRPr="00A9280C" w:rsidRDefault="002A45BC" w:rsidP="0035471A">
            <w:pPr>
              <w:widowControl w:val="0"/>
              <w:autoSpaceDE w:val="0"/>
              <w:autoSpaceDN w:val="0"/>
              <w:adjustRightInd w:val="0"/>
              <w:ind w:right="-108"/>
              <w:rPr>
                <w:b/>
                <w:bCs/>
                <w:sz w:val="22"/>
                <w:szCs w:val="22"/>
              </w:rPr>
            </w:pPr>
            <w:r w:rsidRPr="00A9280C">
              <w:rPr>
                <w:b/>
                <w:bCs/>
                <w:sz w:val="22"/>
                <w:szCs w:val="22"/>
              </w:rPr>
              <w:t>Исполнительная</w:t>
            </w:r>
          </w:p>
          <w:p w14:paraId="645777E5" w14:textId="77777777" w:rsidR="00BC6C6C" w:rsidRPr="00A9280C" w:rsidRDefault="002A45BC" w:rsidP="0035471A">
            <w:pPr>
              <w:widowControl w:val="0"/>
              <w:autoSpaceDE w:val="0"/>
              <w:autoSpaceDN w:val="0"/>
              <w:adjustRightInd w:val="0"/>
              <w:ind w:right="-108"/>
              <w:rPr>
                <w:sz w:val="22"/>
                <w:szCs w:val="22"/>
              </w:rPr>
            </w:pPr>
            <w:r w:rsidRPr="00A9280C">
              <w:rPr>
                <w:b/>
                <w:bCs/>
                <w:sz w:val="22"/>
                <w:szCs w:val="22"/>
              </w:rPr>
              <w:t>документация</w:t>
            </w:r>
          </w:p>
          <w:p w14:paraId="645777E6" w14:textId="77777777" w:rsidR="00BC6C6C" w:rsidRPr="00A9280C" w:rsidRDefault="00BC6C6C" w:rsidP="0035471A">
            <w:pPr>
              <w:tabs>
                <w:tab w:val="left" w:pos="1050"/>
              </w:tabs>
              <w:ind w:right="-108"/>
              <w:rPr>
                <w:sz w:val="22"/>
                <w:szCs w:val="22"/>
              </w:rPr>
            </w:pPr>
          </w:p>
        </w:tc>
        <w:tc>
          <w:tcPr>
            <w:tcW w:w="3664" w:type="pct"/>
          </w:tcPr>
          <w:p w14:paraId="21B56D04" w14:textId="7B3BF330" w:rsidR="00BC6C6C" w:rsidRPr="00A9280C" w:rsidRDefault="002A45BC" w:rsidP="0035471A">
            <w:pPr>
              <w:widowControl w:val="0"/>
              <w:autoSpaceDE w:val="0"/>
              <w:autoSpaceDN w:val="0"/>
              <w:adjustRightInd w:val="0"/>
              <w:ind w:right="2" w:firstLine="410"/>
              <w:jc w:val="both"/>
              <w:rPr>
                <w:sz w:val="22"/>
                <w:szCs w:val="22"/>
              </w:rPr>
            </w:pPr>
            <w:r w:rsidRPr="00A9280C">
              <w:rPr>
                <w:sz w:val="22"/>
                <w:szCs w:val="22"/>
              </w:rPr>
              <w:t>Субподрядчик должен ежедневно вести и поддерживать полный комплект исполнительной документации в соответствии с требованиями законодательства Республики Беларусь.</w:t>
            </w:r>
          </w:p>
          <w:p w14:paraId="4823F36A" w14:textId="6EDD1823" w:rsidR="00BC6C6C" w:rsidRPr="00A9280C" w:rsidRDefault="002A45BC" w:rsidP="0035471A">
            <w:pPr>
              <w:ind w:firstLine="410"/>
              <w:contextualSpacing/>
              <w:jc w:val="both"/>
              <w:rPr>
                <w:sz w:val="22"/>
                <w:szCs w:val="22"/>
              </w:rPr>
            </w:pPr>
            <w:r w:rsidRPr="00A9280C">
              <w:rPr>
                <w:sz w:val="22"/>
                <w:szCs w:val="22"/>
              </w:rPr>
              <w:t>С</w:t>
            </w:r>
            <w:r w:rsidR="00C95B49" w:rsidRPr="00A9280C">
              <w:rPr>
                <w:sz w:val="22"/>
                <w:szCs w:val="22"/>
              </w:rPr>
              <w:t>убподрядчик передает П</w:t>
            </w:r>
            <w:r w:rsidRPr="00A9280C">
              <w:rPr>
                <w:sz w:val="22"/>
                <w:szCs w:val="22"/>
              </w:rPr>
              <w:t xml:space="preserve">одрядчику не позднее </w:t>
            </w:r>
            <w:r w:rsidR="00327ABD" w:rsidRPr="00A9280C">
              <w:rPr>
                <w:sz w:val="22"/>
                <w:szCs w:val="22"/>
              </w:rPr>
              <w:t>даты завершения работ по К</w:t>
            </w:r>
            <w:r w:rsidR="00C95B49" w:rsidRPr="00A9280C">
              <w:rPr>
                <w:sz w:val="22"/>
                <w:szCs w:val="22"/>
              </w:rPr>
              <w:t xml:space="preserve">онтракту </w:t>
            </w:r>
            <w:r w:rsidRPr="00A9280C">
              <w:rPr>
                <w:sz w:val="22"/>
                <w:szCs w:val="22"/>
              </w:rPr>
              <w:t xml:space="preserve">исполнительную документацию в составе, определенном </w:t>
            </w:r>
            <w:r w:rsidR="003120D7" w:rsidRPr="00A9280C">
              <w:rPr>
                <w:bCs/>
                <w:color w:val="242424"/>
                <w:sz w:val="22"/>
                <w:szCs w:val="22"/>
                <w:shd w:val="clear" w:color="auto" w:fill="FFFFFF"/>
              </w:rPr>
              <w:t xml:space="preserve">Постановлением Министерства архитектуры и строительства Республики Беларусь от 08.10.2025          N 108 </w:t>
            </w:r>
            <w:r w:rsidR="003120D7" w:rsidRPr="00A9280C">
              <w:rPr>
                <w:bCs/>
                <w:i/>
                <w:color w:val="242424"/>
                <w:sz w:val="22"/>
                <w:szCs w:val="22"/>
                <w:shd w:val="clear" w:color="auto" w:fill="FFFFFF"/>
              </w:rPr>
              <w:t>(Об установлении форм актов приемки объектов в эксплуатацию, гарантийного паспорта объекта строительства, перечней документов, представляемых приемочной комиссии).</w:t>
            </w:r>
          </w:p>
          <w:p w14:paraId="263E15DB" w14:textId="1A23D312" w:rsidR="00BC6C6C" w:rsidRPr="00A9280C" w:rsidRDefault="002A45BC" w:rsidP="0035471A">
            <w:pPr>
              <w:ind w:firstLine="410"/>
              <w:contextualSpacing/>
              <w:jc w:val="both"/>
              <w:rPr>
                <w:sz w:val="22"/>
                <w:szCs w:val="22"/>
              </w:rPr>
            </w:pPr>
            <w:r w:rsidRPr="00A9280C">
              <w:rPr>
                <w:sz w:val="22"/>
                <w:szCs w:val="22"/>
              </w:rPr>
              <w:t>Субподря</w:t>
            </w:r>
            <w:r w:rsidR="00C95B49" w:rsidRPr="00A9280C">
              <w:rPr>
                <w:sz w:val="22"/>
                <w:szCs w:val="22"/>
              </w:rPr>
              <w:t>дчик письменно подтверждает П</w:t>
            </w:r>
            <w:r w:rsidRPr="00A9280C">
              <w:rPr>
                <w:sz w:val="22"/>
                <w:szCs w:val="22"/>
              </w:rPr>
              <w:t xml:space="preserve">одрядчику, что вся исполнительная документация полностью соответствует фактически выполненным работам. </w:t>
            </w:r>
          </w:p>
          <w:p w14:paraId="36D93F10" w14:textId="6170477E" w:rsidR="00BC6C6C" w:rsidRPr="00A9280C" w:rsidRDefault="002A45BC" w:rsidP="0035471A">
            <w:pPr>
              <w:widowControl w:val="0"/>
              <w:autoSpaceDE w:val="0"/>
              <w:autoSpaceDN w:val="0"/>
              <w:adjustRightInd w:val="0"/>
              <w:ind w:firstLine="410"/>
              <w:jc w:val="both"/>
              <w:rPr>
                <w:sz w:val="22"/>
                <w:szCs w:val="22"/>
              </w:rPr>
            </w:pPr>
            <w:r w:rsidRPr="00A9280C">
              <w:rPr>
                <w:bCs/>
                <w:sz w:val="22"/>
                <w:szCs w:val="22"/>
              </w:rPr>
              <w:t>Исполнительная документация должна быть п</w:t>
            </w:r>
            <w:r w:rsidR="00C95B49" w:rsidRPr="00A9280C">
              <w:rPr>
                <w:bCs/>
                <w:sz w:val="22"/>
                <w:szCs w:val="22"/>
              </w:rPr>
              <w:t>редоставлена Субподрядчиком П</w:t>
            </w:r>
            <w:r w:rsidRPr="00A9280C">
              <w:rPr>
                <w:bCs/>
                <w:sz w:val="22"/>
                <w:szCs w:val="22"/>
              </w:rPr>
              <w:t>одрядчику</w:t>
            </w:r>
            <w:r w:rsidRPr="00A9280C">
              <w:rPr>
                <w:i/>
                <w:sz w:val="22"/>
                <w:szCs w:val="22"/>
              </w:rPr>
              <w:t xml:space="preserve"> </w:t>
            </w:r>
            <w:r w:rsidRPr="00A9280C">
              <w:rPr>
                <w:sz w:val="22"/>
                <w:szCs w:val="22"/>
              </w:rPr>
              <w:t>в количестве 2 (двух) экземпляров (1 оригинал, 1 копия).</w:t>
            </w:r>
          </w:p>
          <w:p w14:paraId="645777E9" w14:textId="6BFC12AD" w:rsidR="00BC6C6C" w:rsidRPr="00A9280C" w:rsidRDefault="002A45BC" w:rsidP="0035471A">
            <w:pPr>
              <w:widowControl w:val="0"/>
              <w:autoSpaceDE w:val="0"/>
              <w:autoSpaceDN w:val="0"/>
              <w:adjustRightInd w:val="0"/>
              <w:ind w:right="46" w:firstLine="410"/>
              <w:jc w:val="both"/>
              <w:rPr>
                <w:sz w:val="22"/>
                <w:szCs w:val="22"/>
                <w:lang w:eastAsia="zh-CN"/>
              </w:rPr>
            </w:pPr>
            <w:r w:rsidRPr="00A9280C">
              <w:rPr>
                <w:color w:val="000000" w:themeColor="text1"/>
                <w:sz w:val="22"/>
                <w:szCs w:val="22"/>
              </w:rPr>
              <w:t>Без предоставления Субподрядчиком исполнительной документации выполненные работы не подлежат приемке, а акты сдачи-приёмки выпол</w:t>
            </w:r>
            <w:r w:rsidR="00F72ECE" w:rsidRPr="00A9280C">
              <w:rPr>
                <w:color w:val="000000" w:themeColor="text1"/>
                <w:sz w:val="22"/>
                <w:szCs w:val="22"/>
              </w:rPr>
              <w:t>ненных работ не принимаются П</w:t>
            </w:r>
            <w:r w:rsidRPr="00A9280C">
              <w:rPr>
                <w:color w:val="000000" w:themeColor="text1"/>
                <w:sz w:val="22"/>
                <w:szCs w:val="22"/>
              </w:rPr>
              <w:t>одрядчиком к рассмотрению.</w:t>
            </w:r>
          </w:p>
        </w:tc>
      </w:tr>
      <w:tr w:rsidR="00BC6C6C" w:rsidRPr="00A9280C" w14:paraId="4C6A31F8" w14:textId="77777777" w:rsidTr="0035471A">
        <w:trPr>
          <w:trHeight w:val="438"/>
          <w:jc w:val="center"/>
        </w:trPr>
        <w:tc>
          <w:tcPr>
            <w:tcW w:w="356" w:type="pct"/>
          </w:tcPr>
          <w:p w14:paraId="5DDC524F" w14:textId="324A27C4" w:rsidR="00BC6C6C" w:rsidRPr="00A9280C" w:rsidRDefault="002A45BC" w:rsidP="0035471A">
            <w:pPr>
              <w:widowControl w:val="0"/>
              <w:autoSpaceDE w:val="0"/>
              <w:autoSpaceDN w:val="0"/>
              <w:adjustRightInd w:val="0"/>
              <w:ind w:right="-108"/>
              <w:rPr>
                <w:b/>
                <w:sz w:val="22"/>
                <w:szCs w:val="22"/>
              </w:rPr>
            </w:pPr>
            <w:r w:rsidRPr="00A9280C">
              <w:rPr>
                <w:b/>
                <w:bCs/>
                <w:sz w:val="22"/>
                <w:szCs w:val="22"/>
              </w:rPr>
              <w:t>5.2</w:t>
            </w:r>
            <w:r w:rsidR="00A62923" w:rsidRPr="00A9280C">
              <w:rPr>
                <w:b/>
                <w:bCs/>
                <w:sz w:val="22"/>
                <w:szCs w:val="22"/>
                <w:lang w:val="en-US"/>
              </w:rPr>
              <w:t>2</w:t>
            </w:r>
            <w:r w:rsidRPr="00A9280C">
              <w:rPr>
                <w:b/>
                <w:bCs/>
                <w:sz w:val="22"/>
                <w:szCs w:val="22"/>
              </w:rPr>
              <w:t>.</w:t>
            </w:r>
          </w:p>
        </w:tc>
        <w:tc>
          <w:tcPr>
            <w:tcW w:w="980" w:type="pct"/>
          </w:tcPr>
          <w:p w14:paraId="6A17735D" w14:textId="77777777" w:rsidR="00BC6C6C" w:rsidRPr="00A9280C" w:rsidRDefault="002A45BC" w:rsidP="0035471A">
            <w:pPr>
              <w:widowControl w:val="0"/>
              <w:autoSpaceDE w:val="0"/>
              <w:autoSpaceDN w:val="0"/>
              <w:adjustRightInd w:val="0"/>
              <w:rPr>
                <w:b/>
                <w:bCs/>
                <w:color w:val="000000"/>
                <w:sz w:val="22"/>
                <w:szCs w:val="22"/>
              </w:rPr>
            </w:pPr>
            <w:r w:rsidRPr="00A9280C">
              <w:rPr>
                <w:b/>
                <w:bCs/>
                <w:color w:val="000000"/>
                <w:sz w:val="22"/>
                <w:szCs w:val="22"/>
              </w:rPr>
              <w:t>Действия</w:t>
            </w:r>
          </w:p>
          <w:p w14:paraId="20B19486" w14:textId="77777777" w:rsidR="00BC6C6C" w:rsidRPr="00A9280C" w:rsidRDefault="002A45BC" w:rsidP="0035471A">
            <w:pPr>
              <w:widowControl w:val="0"/>
              <w:autoSpaceDE w:val="0"/>
              <w:autoSpaceDN w:val="0"/>
              <w:adjustRightInd w:val="0"/>
              <w:rPr>
                <w:b/>
                <w:bCs/>
                <w:color w:val="000000"/>
                <w:sz w:val="22"/>
                <w:szCs w:val="22"/>
              </w:rPr>
            </w:pPr>
            <w:r w:rsidRPr="00A9280C">
              <w:rPr>
                <w:b/>
                <w:bCs/>
                <w:color w:val="000000"/>
                <w:sz w:val="22"/>
                <w:szCs w:val="22"/>
              </w:rPr>
              <w:t>Субподрядчика на</w:t>
            </w:r>
          </w:p>
          <w:p w14:paraId="579B9512" w14:textId="77777777" w:rsidR="00BC6C6C" w:rsidRPr="00A9280C" w:rsidRDefault="002A45BC" w:rsidP="0035471A">
            <w:pPr>
              <w:widowControl w:val="0"/>
              <w:autoSpaceDE w:val="0"/>
              <w:autoSpaceDN w:val="0"/>
              <w:adjustRightInd w:val="0"/>
              <w:rPr>
                <w:b/>
                <w:bCs/>
                <w:color w:val="000000"/>
                <w:sz w:val="22"/>
                <w:szCs w:val="22"/>
              </w:rPr>
            </w:pPr>
            <w:r w:rsidRPr="00A9280C">
              <w:rPr>
                <w:b/>
                <w:bCs/>
                <w:color w:val="000000"/>
                <w:sz w:val="22"/>
                <w:szCs w:val="22"/>
              </w:rPr>
              <w:t>строительной</w:t>
            </w:r>
          </w:p>
          <w:p w14:paraId="06B2BCD1" w14:textId="77777777" w:rsidR="00BC6C6C" w:rsidRPr="00A9280C" w:rsidRDefault="002A45BC" w:rsidP="0035471A">
            <w:pPr>
              <w:widowControl w:val="0"/>
              <w:autoSpaceDE w:val="0"/>
              <w:autoSpaceDN w:val="0"/>
              <w:adjustRightInd w:val="0"/>
              <w:rPr>
                <w:b/>
                <w:bCs/>
                <w:color w:val="000000"/>
                <w:sz w:val="22"/>
                <w:szCs w:val="22"/>
              </w:rPr>
            </w:pPr>
            <w:r w:rsidRPr="00A9280C">
              <w:rPr>
                <w:b/>
                <w:bCs/>
                <w:color w:val="000000"/>
                <w:sz w:val="22"/>
                <w:szCs w:val="22"/>
              </w:rPr>
              <w:t>площадке и местах выполнения работ</w:t>
            </w:r>
          </w:p>
          <w:p w14:paraId="684E8BD8" w14:textId="77777777" w:rsidR="00BC6C6C" w:rsidRPr="00A9280C" w:rsidRDefault="00BC6C6C" w:rsidP="0035471A">
            <w:pPr>
              <w:widowControl w:val="0"/>
              <w:autoSpaceDE w:val="0"/>
              <w:autoSpaceDN w:val="0"/>
              <w:adjustRightInd w:val="0"/>
              <w:ind w:right="-108"/>
              <w:rPr>
                <w:b/>
                <w:bCs/>
                <w:sz w:val="22"/>
                <w:szCs w:val="22"/>
              </w:rPr>
            </w:pPr>
          </w:p>
        </w:tc>
        <w:tc>
          <w:tcPr>
            <w:tcW w:w="3664" w:type="pct"/>
          </w:tcPr>
          <w:p w14:paraId="78FECE40" w14:textId="7FFA7820" w:rsidR="00BC6C6C" w:rsidRPr="00A9280C" w:rsidRDefault="00F72ECE" w:rsidP="0035471A">
            <w:pPr>
              <w:widowControl w:val="0"/>
              <w:autoSpaceDE w:val="0"/>
              <w:autoSpaceDN w:val="0"/>
              <w:adjustRightInd w:val="0"/>
              <w:ind w:firstLine="410"/>
              <w:jc w:val="both"/>
              <w:rPr>
                <w:sz w:val="22"/>
                <w:szCs w:val="22"/>
              </w:rPr>
            </w:pPr>
            <w:r w:rsidRPr="00A9280C">
              <w:rPr>
                <w:sz w:val="22"/>
                <w:szCs w:val="22"/>
              </w:rPr>
              <w:t>Субподрядчик п</w:t>
            </w:r>
            <w:r w:rsidR="002A45BC" w:rsidRPr="00A9280C">
              <w:rPr>
                <w:sz w:val="22"/>
                <w:szCs w:val="22"/>
              </w:rPr>
              <w:t xml:space="preserve">ри выполнении работ </w:t>
            </w:r>
            <w:r w:rsidR="00A52E5A" w:rsidRPr="00A9280C">
              <w:rPr>
                <w:sz w:val="22"/>
                <w:szCs w:val="22"/>
              </w:rPr>
              <w:t xml:space="preserve">обязан </w:t>
            </w:r>
            <w:r w:rsidR="002A45BC" w:rsidRPr="00A9280C">
              <w:rPr>
                <w:sz w:val="22"/>
                <w:szCs w:val="22"/>
              </w:rPr>
              <w:t>обеспечить наличие всех необходимых согласований и разрешений компетентных органов, необходимых для их выполнения. Субподрядчик обязан ограничивать свои действия территорией строительной площадки, а также дополнительными площадями, которые могут предоставляться Субподрядчику по согласованию с Руководителем проекта (Ин</w:t>
            </w:r>
            <w:r w:rsidRPr="00A9280C">
              <w:rPr>
                <w:sz w:val="22"/>
                <w:szCs w:val="22"/>
              </w:rPr>
              <w:t>женерном) /П</w:t>
            </w:r>
            <w:r w:rsidR="002A45BC" w:rsidRPr="00A9280C">
              <w:rPr>
                <w:sz w:val="22"/>
                <w:szCs w:val="22"/>
              </w:rPr>
              <w:t>одрядчиком в качестве рабочих зон.</w:t>
            </w:r>
          </w:p>
          <w:p w14:paraId="623B59E5" w14:textId="7D055366"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Субподрядчик обязан соблюдать, обеспечивать и нести ответственность за исполнение всех норм и правил Республики Беларусь, относящихся к Строительной площадке с обеспечением охраны переданных территории за свой счет</w:t>
            </w:r>
            <w:r w:rsidR="00A52E5A" w:rsidRPr="00A9280C">
              <w:rPr>
                <w:sz w:val="22"/>
                <w:szCs w:val="22"/>
              </w:rPr>
              <w:t>, а</w:t>
            </w:r>
            <w:r w:rsidRPr="00A9280C">
              <w:rPr>
                <w:sz w:val="22"/>
                <w:szCs w:val="22"/>
              </w:rPr>
              <w:t xml:space="preserve"> также максимально предпринимать все меры безопасности жизнедеятельности населения в местах выполнения работ. </w:t>
            </w:r>
          </w:p>
          <w:p w14:paraId="19F48EB8" w14:textId="11A0D32D"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При выполнении работ на Объекте Субподрядчик не должен за</w:t>
            </w:r>
            <w:r w:rsidR="002A2F4C" w:rsidRPr="00A9280C">
              <w:rPr>
                <w:sz w:val="22"/>
                <w:szCs w:val="22"/>
              </w:rPr>
              <w:t xml:space="preserve">громождать территорию площадки. Материальные ресурсы </w:t>
            </w:r>
            <w:r w:rsidRPr="00A9280C">
              <w:rPr>
                <w:sz w:val="22"/>
                <w:szCs w:val="22"/>
              </w:rPr>
              <w:t>должны быть должным образом складированы или удалены с площадки. Субподрядчик обязан очищать территорию площадки от строительных отходов и мусора. Субподрядчик обязан организовать и обеспечить выполнение раздельного сбора отходов в т.ч. бытового происхождения (бумага, пластик, стекло и т.п.)</w:t>
            </w:r>
          </w:p>
          <w:p w14:paraId="2857D3EF" w14:textId="77777777" w:rsidR="00BC6C6C" w:rsidRPr="00A9280C" w:rsidRDefault="002A45BC" w:rsidP="0035471A">
            <w:pPr>
              <w:widowControl w:val="0"/>
              <w:autoSpaceDE w:val="0"/>
              <w:autoSpaceDN w:val="0"/>
              <w:adjustRightInd w:val="0"/>
              <w:ind w:firstLine="410"/>
              <w:jc w:val="both"/>
              <w:rPr>
                <w:sz w:val="22"/>
                <w:szCs w:val="22"/>
              </w:rPr>
            </w:pPr>
            <w:r w:rsidRPr="00A9280C">
              <w:rPr>
                <w:sz w:val="22"/>
                <w:szCs w:val="22"/>
              </w:rPr>
              <w:t>Субподрядчик обязан соблюдать санитарные нормы и правила, действующие на территории Республики Беларусь, своевременно и за свой счет принимать меры по устранению выявленных нарушений, а также нести расходы, которые стали следствием таких нарушений.</w:t>
            </w:r>
          </w:p>
        </w:tc>
      </w:tr>
      <w:tr w:rsidR="003858A0" w:rsidRPr="00A9280C" w14:paraId="4980AFF3" w14:textId="77777777" w:rsidTr="0035471A">
        <w:trPr>
          <w:trHeight w:val="132"/>
          <w:jc w:val="center"/>
        </w:trPr>
        <w:tc>
          <w:tcPr>
            <w:tcW w:w="356" w:type="pct"/>
          </w:tcPr>
          <w:p w14:paraId="16FC0739" w14:textId="1107355F" w:rsidR="003858A0" w:rsidRPr="00A9280C" w:rsidRDefault="00A62923" w:rsidP="0035471A">
            <w:pPr>
              <w:widowControl w:val="0"/>
              <w:autoSpaceDE w:val="0"/>
              <w:autoSpaceDN w:val="0"/>
              <w:adjustRightInd w:val="0"/>
              <w:ind w:right="-108"/>
              <w:rPr>
                <w:b/>
                <w:bCs/>
                <w:sz w:val="22"/>
                <w:szCs w:val="22"/>
              </w:rPr>
            </w:pPr>
            <w:r w:rsidRPr="00A9280C">
              <w:rPr>
                <w:b/>
                <w:bCs/>
                <w:sz w:val="22"/>
                <w:szCs w:val="22"/>
              </w:rPr>
              <w:t>5.23</w:t>
            </w:r>
            <w:r w:rsidR="003858A0" w:rsidRPr="00A9280C">
              <w:rPr>
                <w:b/>
                <w:bCs/>
                <w:sz w:val="22"/>
                <w:szCs w:val="22"/>
              </w:rPr>
              <w:t>.</w:t>
            </w:r>
          </w:p>
        </w:tc>
        <w:tc>
          <w:tcPr>
            <w:tcW w:w="980" w:type="pct"/>
          </w:tcPr>
          <w:p w14:paraId="511B7D3C" w14:textId="77777777" w:rsidR="003858A0" w:rsidRPr="00A9280C" w:rsidRDefault="003858A0" w:rsidP="0035471A">
            <w:pPr>
              <w:widowControl w:val="0"/>
              <w:autoSpaceDE w:val="0"/>
              <w:autoSpaceDN w:val="0"/>
              <w:adjustRightInd w:val="0"/>
              <w:ind w:right="-108"/>
              <w:rPr>
                <w:sz w:val="22"/>
                <w:szCs w:val="22"/>
              </w:rPr>
            </w:pPr>
            <w:r w:rsidRPr="00A9280C">
              <w:rPr>
                <w:b/>
                <w:bCs/>
                <w:sz w:val="22"/>
                <w:szCs w:val="22"/>
              </w:rPr>
              <w:t>Ископаемые</w:t>
            </w:r>
          </w:p>
          <w:p w14:paraId="5DADCBCE" w14:textId="77777777" w:rsidR="003858A0" w:rsidRPr="00A9280C" w:rsidRDefault="003858A0" w:rsidP="0035471A">
            <w:pPr>
              <w:widowControl w:val="0"/>
              <w:autoSpaceDE w:val="0"/>
              <w:autoSpaceDN w:val="0"/>
              <w:adjustRightInd w:val="0"/>
              <w:jc w:val="both"/>
              <w:rPr>
                <w:b/>
                <w:bCs/>
                <w:color w:val="000000"/>
                <w:sz w:val="22"/>
                <w:szCs w:val="22"/>
              </w:rPr>
            </w:pPr>
          </w:p>
        </w:tc>
        <w:tc>
          <w:tcPr>
            <w:tcW w:w="3664" w:type="pct"/>
          </w:tcPr>
          <w:p w14:paraId="26A0491B" w14:textId="77777777" w:rsidR="003858A0" w:rsidRPr="00A9280C" w:rsidRDefault="003858A0" w:rsidP="0035471A">
            <w:pPr>
              <w:widowControl w:val="0"/>
              <w:autoSpaceDE w:val="0"/>
              <w:autoSpaceDN w:val="0"/>
              <w:adjustRightInd w:val="0"/>
              <w:ind w:right="46" w:firstLine="410"/>
              <w:jc w:val="both"/>
              <w:rPr>
                <w:sz w:val="22"/>
                <w:szCs w:val="22"/>
              </w:rPr>
            </w:pPr>
            <w:r w:rsidRPr="00A9280C">
              <w:rPr>
                <w:sz w:val="22"/>
                <w:szCs w:val="22"/>
              </w:rPr>
              <w:t>Все ископаемые, монеты и ценные предметы, а также боеприпасы и оружие, предметы антиквариата, сооружения и прочие останки или предметы, представляющие интерес с точки зрения геологии, археологии и национальной безопасности и обнаруженные на строительной площадке, должны быть изъяты с места нахождения в присутствии соответствующей комиссии с участием представителей государства и переданы на хранение соответствующему государственному органу под его ответственность.</w:t>
            </w:r>
          </w:p>
          <w:p w14:paraId="6E215045" w14:textId="77777777" w:rsidR="003858A0" w:rsidRPr="00A9280C" w:rsidRDefault="003858A0" w:rsidP="0035471A">
            <w:pPr>
              <w:widowControl w:val="0"/>
              <w:autoSpaceDE w:val="0"/>
              <w:autoSpaceDN w:val="0"/>
              <w:adjustRightInd w:val="0"/>
              <w:ind w:right="46" w:firstLine="410"/>
              <w:jc w:val="both"/>
              <w:rPr>
                <w:sz w:val="22"/>
                <w:szCs w:val="22"/>
              </w:rPr>
            </w:pPr>
            <w:r w:rsidRPr="00A9280C">
              <w:rPr>
                <w:sz w:val="22"/>
                <w:szCs w:val="22"/>
              </w:rPr>
              <w:t>Субподрядчик обязан принять меры предосторожности для предотвращения удаления или повреждения какого-либо из вышеназванных предметов или вещей его персоналом или какими-либо иными лицами.</w:t>
            </w:r>
          </w:p>
          <w:p w14:paraId="0F116181" w14:textId="5FBF209D" w:rsidR="003858A0" w:rsidRPr="00A9280C" w:rsidRDefault="003858A0" w:rsidP="0035471A">
            <w:pPr>
              <w:widowControl w:val="0"/>
              <w:autoSpaceDE w:val="0"/>
              <w:autoSpaceDN w:val="0"/>
              <w:adjustRightInd w:val="0"/>
              <w:ind w:right="46" w:firstLine="410"/>
              <w:jc w:val="both"/>
              <w:rPr>
                <w:sz w:val="22"/>
                <w:szCs w:val="22"/>
              </w:rPr>
            </w:pPr>
            <w:r w:rsidRPr="00A9280C">
              <w:rPr>
                <w:sz w:val="22"/>
                <w:szCs w:val="22"/>
              </w:rPr>
              <w:t>При обнаружении такого предмета или вещи Субподрядчик обязан немедленно ув</w:t>
            </w:r>
            <w:r w:rsidR="00F72ECE" w:rsidRPr="00A9280C">
              <w:rPr>
                <w:sz w:val="22"/>
                <w:szCs w:val="22"/>
              </w:rPr>
              <w:t>едомить об этом П</w:t>
            </w:r>
            <w:r w:rsidRPr="00A9280C">
              <w:rPr>
                <w:sz w:val="22"/>
                <w:szCs w:val="22"/>
              </w:rPr>
              <w:t>одрядчика и Руководителя проекта, которые информируют Субподрядчика о дальнейших действиях.</w:t>
            </w:r>
          </w:p>
          <w:p w14:paraId="28D63DD9" w14:textId="77777777" w:rsidR="003858A0" w:rsidRPr="00A9280C" w:rsidRDefault="003858A0" w:rsidP="0035471A">
            <w:pPr>
              <w:ind w:firstLine="410"/>
              <w:jc w:val="both"/>
              <w:rPr>
                <w:color w:val="FF0000"/>
                <w:sz w:val="22"/>
                <w:szCs w:val="22"/>
              </w:rPr>
            </w:pPr>
            <w:r w:rsidRPr="00A9280C">
              <w:rPr>
                <w:color w:val="000000"/>
                <w:sz w:val="22"/>
                <w:szCs w:val="22"/>
              </w:rPr>
              <w:t>Если и в той степени, в которой Субподрядчик сталкивается с такими условиями, представив об этом уведомление как указано выше, и испытывает задержку и\или несет затраты ввиду таких условий, то Субподрядчик имеет право инициировать</w:t>
            </w:r>
            <w:r w:rsidRPr="00A9280C">
              <w:rPr>
                <w:sz w:val="22"/>
                <w:szCs w:val="22"/>
              </w:rPr>
              <w:t>:</w:t>
            </w:r>
          </w:p>
          <w:p w14:paraId="3E0F7936" w14:textId="77777777" w:rsidR="003858A0" w:rsidRPr="00A9280C" w:rsidRDefault="003858A0" w:rsidP="0035471A">
            <w:pPr>
              <w:ind w:firstLine="410"/>
              <w:jc w:val="both"/>
              <w:rPr>
                <w:i/>
                <w:iCs/>
                <w:color w:val="000000"/>
                <w:sz w:val="22"/>
                <w:szCs w:val="22"/>
              </w:rPr>
            </w:pPr>
            <w:r w:rsidRPr="00A9280C">
              <w:rPr>
                <w:color w:val="000000"/>
                <w:sz w:val="22"/>
                <w:szCs w:val="22"/>
              </w:rPr>
              <w:t>(а) продление срока в связи с такой задержкой, если завершение работ задержано или такая задержка неизбежна</w:t>
            </w:r>
            <w:r w:rsidRPr="00A9280C">
              <w:rPr>
                <w:i/>
                <w:iCs/>
                <w:color w:val="000000"/>
                <w:sz w:val="22"/>
                <w:szCs w:val="22"/>
              </w:rPr>
              <w:t>;</w:t>
            </w:r>
          </w:p>
          <w:p w14:paraId="72A9DC1D" w14:textId="6CA88FE4" w:rsidR="003858A0" w:rsidRPr="00A9280C" w:rsidRDefault="003858A0" w:rsidP="0035471A">
            <w:pPr>
              <w:widowControl w:val="0"/>
              <w:autoSpaceDE w:val="0"/>
              <w:autoSpaceDN w:val="0"/>
              <w:adjustRightInd w:val="0"/>
              <w:ind w:firstLine="410"/>
              <w:jc w:val="both"/>
              <w:rPr>
                <w:color w:val="000000"/>
                <w:sz w:val="22"/>
                <w:szCs w:val="22"/>
              </w:rPr>
            </w:pPr>
            <w:r w:rsidRPr="00A9280C">
              <w:rPr>
                <w:color w:val="000000"/>
                <w:sz w:val="22"/>
                <w:szCs w:val="22"/>
              </w:rPr>
              <w:t>(</w:t>
            </w:r>
            <w:r w:rsidRPr="00A9280C">
              <w:rPr>
                <w:color w:val="000000"/>
                <w:sz w:val="22"/>
                <w:szCs w:val="22"/>
                <w:lang w:val="en-US"/>
              </w:rPr>
              <w:t>b</w:t>
            </w:r>
            <w:r w:rsidR="00F72ECE" w:rsidRPr="00A9280C">
              <w:rPr>
                <w:color w:val="000000"/>
                <w:sz w:val="22"/>
                <w:szCs w:val="22"/>
              </w:rPr>
              <w:t>) возмещение П</w:t>
            </w:r>
            <w:r w:rsidRPr="00A9280C">
              <w:rPr>
                <w:color w:val="000000"/>
                <w:sz w:val="22"/>
                <w:szCs w:val="22"/>
              </w:rPr>
              <w:t>одрядчиком любых таких обоснованных и документально подтвержденных расходов</w:t>
            </w:r>
            <w:r w:rsidR="00F72ECE" w:rsidRPr="00A9280C">
              <w:rPr>
                <w:color w:val="000000"/>
                <w:sz w:val="22"/>
                <w:szCs w:val="22"/>
              </w:rPr>
              <w:t>, размер которых согласован П</w:t>
            </w:r>
            <w:r w:rsidRPr="00A9280C">
              <w:rPr>
                <w:color w:val="000000"/>
                <w:sz w:val="22"/>
                <w:szCs w:val="22"/>
              </w:rPr>
              <w:t>одрядчиком и Субподрядчиком. Размер возмещения будет согласован обеими сторонами в соответствии с фактической ситуацией.</w:t>
            </w:r>
          </w:p>
          <w:p w14:paraId="6F707D38" w14:textId="2D804193" w:rsidR="003858A0" w:rsidRPr="00A9280C" w:rsidRDefault="003858A0" w:rsidP="0035471A">
            <w:pPr>
              <w:widowControl w:val="0"/>
              <w:autoSpaceDE w:val="0"/>
              <w:autoSpaceDN w:val="0"/>
              <w:adjustRightInd w:val="0"/>
              <w:ind w:firstLine="410"/>
              <w:jc w:val="both"/>
              <w:rPr>
                <w:sz w:val="22"/>
                <w:szCs w:val="22"/>
              </w:rPr>
            </w:pPr>
            <w:r w:rsidRPr="00A9280C">
              <w:rPr>
                <w:sz w:val="22"/>
                <w:szCs w:val="22"/>
              </w:rPr>
              <w:t>Субподрядчик должен продолжать выполнение работ, с использованием таких необходимых и разумных методов, которые уместны для применения в данных условиях и которые соответствуют указаниям, отдав</w:t>
            </w:r>
            <w:r w:rsidR="00F72ECE" w:rsidRPr="00A9280C">
              <w:rPr>
                <w:sz w:val="22"/>
                <w:szCs w:val="22"/>
              </w:rPr>
              <w:t>аемым Руководителем проекта/П</w:t>
            </w:r>
            <w:r w:rsidRPr="00A9280C">
              <w:rPr>
                <w:sz w:val="22"/>
                <w:szCs w:val="22"/>
              </w:rPr>
              <w:t>одрядчика.</w:t>
            </w:r>
          </w:p>
        </w:tc>
      </w:tr>
      <w:tr w:rsidR="0058148A" w:rsidRPr="00A9280C" w14:paraId="6144552F" w14:textId="77777777" w:rsidTr="0035471A">
        <w:trPr>
          <w:trHeight w:val="132"/>
          <w:jc w:val="center"/>
        </w:trPr>
        <w:tc>
          <w:tcPr>
            <w:tcW w:w="5000" w:type="pct"/>
            <w:gridSpan w:val="3"/>
          </w:tcPr>
          <w:p w14:paraId="6DFB6AFD" w14:textId="0B2F8ABE" w:rsidR="0058148A" w:rsidRPr="00A9280C" w:rsidRDefault="0058148A" w:rsidP="0035471A">
            <w:pPr>
              <w:widowControl w:val="0"/>
              <w:autoSpaceDE w:val="0"/>
              <w:autoSpaceDN w:val="0"/>
              <w:adjustRightInd w:val="0"/>
              <w:ind w:right="46" w:firstLine="410"/>
              <w:jc w:val="center"/>
              <w:rPr>
                <w:sz w:val="22"/>
                <w:szCs w:val="22"/>
              </w:rPr>
            </w:pPr>
            <w:r w:rsidRPr="00A9280C">
              <w:rPr>
                <w:b/>
                <w:bCs/>
                <w:sz w:val="22"/>
                <w:szCs w:val="22"/>
              </w:rPr>
              <w:t>6.  Технические нормы, стандарты, строительная документация</w:t>
            </w:r>
          </w:p>
        </w:tc>
      </w:tr>
      <w:tr w:rsidR="0058148A" w:rsidRPr="00A9280C" w14:paraId="5BBE60DE" w14:textId="77777777" w:rsidTr="0035471A">
        <w:trPr>
          <w:trHeight w:val="132"/>
          <w:jc w:val="center"/>
        </w:trPr>
        <w:tc>
          <w:tcPr>
            <w:tcW w:w="356" w:type="pct"/>
          </w:tcPr>
          <w:p w14:paraId="3F1E2DB3" w14:textId="3C920567" w:rsidR="0058148A" w:rsidRPr="00A9280C" w:rsidRDefault="0058148A" w:rsidP="0035471A">
            <w:pPr>
              <w:widowControl w:val="0"/>
              <w:autoSpaceDE w:val="0"/>
              <w:autoSpaceDN w:val="0"/>
              <w:adjustRightInd w:val="0"/>
              <w:ind w:right="-108"/>
              <w:rPr>
                <w:b/>
                <w:bCs/>
                <w:sz w:val="22"/>
                <w:szCs w:val="22"/>
              </w:rPr>
            </w:pPr>
            <w:r w:rsidRPr="00A9280C">
              <w:rPr>
                <w:b/>
                <w:bCs/>
                <w:sz w:val="22"/>
                <w:szCs w:val="22"/>
              </w:rPr>
              <w:t>6.1.</w:t>
            </w:r>
          </w:p>
        </w:tc>
        <w:tc>
          <w:tcPr>
            <w:tcW w:w="980" w:type="pct"/>
          </w:tcPr>
          <w:p w14:paraId="7E19A28F" w14:textId="77777777" w:rsidR="0058148A" w:rsidRPr="00A9280C" w:rsidRDefault="0058148A" w:rsidP="0035471A">
            <w:pPr>
              <w:widowControl w:val="0"/>
              <w:autoSpaceDE w:val="0"/>
              <w:autoSpaceDN w:val="0"/>
              <w:adjustRightInd w:val="0"/>
              <w:ind w:right="-108"/>
              <w:rPr>
                <w:b/>
                <w:bCs/>
                <w:sz w:val="22"/>
                <w:szCs w:val="22"/>
              </w:rPr>
            </w:pPr>
            <w:r w:rsidRPr="00A9280C">
              <w:rPr>
                <w:b/>
                <w:bCs/>
                <w:sz w:val="22"/>
                <w:szCs w:val="22"/>
              </w:rPr>
              <w:t>Общие обязательства по проектированию</w:t>
            </w:r>
          </w:p>
          <w:p w14:paraId="03CBEF78" w14:textId="77777777" w:rsidR="0058148A" w:rsidRPr="00A9280C" w:rsidRDefault="0058148A" w:rsidP="0035471A">
            <w:pPr>
              <w:widowControl w:val="0"/>
              <w:autoSpaceDE w:val="0"/>
              <w:autoSpaceDN w:val="0"/>
              <w:adjustRightInd w:val="0"/>
              <w:ind w:right="-108"/>
              <w:rPr>
                <w:b/>
                <w:bCs/>
                <w:sz w:val="22"/>
                <w:szCs w:val="22"/>
              </w:rPr>
            </w:pPr>
          </w:p>
        </w:tc>
        <w:tc>
          <w:tcPr>
            <w:tcW w:w="3664" w:type="pct"/>
          </w:tcPr>
          <w:p w14:paraId="73A17372" w14:textId="49FC418C" w:rsidR="0058148A" w:rsidRPr="00A9280C" w:rsidRDefault="0058148A" w:rsidP="0035471A">
            <w:pPr>
              <w:tabs>
                <w:tab w:val="left" w:pos="331"/>
                <w:tab w:val="left" w:pos="403"/>
              </w:tabs>
              <w:ind w:left="-29" w:firstLine="439"/>
              <w:jc w:val="both"/>
              <w:rPr>
                <w:sz w:val="22"/>
                <w:szCs w:val="22"/>
              </w:rPr>
            </w:pPr>
            <w:r w:rsidRPr="00A9280C">
              <w:rPr>
                <w:sz w:val="22"/>
                <w:szCs w:val="22"/>
              </w:rPr>
              <w:t>До начала рабо</w:t>
            </w:r>
            <w:r w:rsidR="00DF00A4" w:rsidRPr="00A9280C">
              <w:rPr>
                <w:sz w:val="22"/>
                <w:szCs w:val="22"/>
              </w:rPr>
              <w:t>т Субподрядчиком на объекте П</w:t>
            </w:r>
            <w:r w:rsidRPr="00A9280C">
              <w:rPr>
                <w:sz w:val="22"/>
                <w:szCs w:val="22"/>
              </w:rPr>
              <w:t xml:space="preserve">одрядчик обязан передать Субподрядчику по двухстороннему акту проектную документацию строительного проекта, необходимую Субподрядчику для выполнения обязанностей по Контракту, в количестве 2 (двух) экземпляров на бумажном носителе с отметкой «В производство работ» и один экземпляр на электронном носителе. </w:t>
            </w:r>
          </w:p>
          <w:p w14:paraId="41AE6DFD" w14:textId="503D3772" w:rsidR="0058148A" w:rsidRPr="00A9280C" w:rsidRDefault="00DF00A4" w:rsidP="0035471A">
            <w:pPr>
              <w:widowControl w:val="0"/>
              <w:autoSpaceDE w:val="0"/>
              <w:autoSpaceDN w:val="0"/>
              <w:adjustRightInd w:val="0"/>
              <w:ind w:right="46" w:firstLine="410"/>
              <w:jc w:val="both"/>
              <w:rPr>
                <w:sz w:val="22"/>
                <w:szCs w:val="22"/>
              </w:rPr>
            </w:pPr>
            <w:r w:rsidRPr="00A9280C">
              <w:rPr>
                <w:sz w:val="22"/>
                <w:szCs w:val="22"/>
              </w:rPr>
              <w:t>П</w:t>
            </w:r>
            <w:r w:rsidR="0058148A" w:rsidRPr="00A9280C">
              <w:rPr>
                <w:sz w:val="22"/>
                <w:szCs w:val="22"/>
              </w:rPr>
              <w:t>одрядчик несет ответственность за соответствие проектной документации нормам и правилам, предусмотренным законодательством Республики Беларусь, и архитектурному проекту.</w:t>
            </w:r>
          </w:p>
        </w:tc>
      </w:tr>
      <w:tr w:rsidR="00B67E36" w:rsidRPr="00A9280C" w14:paraId="0DA89734" w14:textId="77777777" w:rsidTr="0035471A">
        <w:trPr>
          <w:trHeight w:val="1126"/>
          <w:jc w:val="center"/>
        </w:trPr>
        <w:tc>
          <w:tcPr>
            <w:tcW w:w="356" w:type="pct"/>
          </w:tcPr>
          <w:p w14:paraId="2773C6C3" w14:textId="2A5931C7" w:rsidR="00B67E36" w:rsidRPr="00A9280C" w:rsidRDefault="00B67E36" w:rsidP="0035471A">
            <w:pPr>
              <w:widowControl w:val="0"/>
              <w:autoSpaceDE w:val="0"/>
              <w:autoSpaceDN w:val="0"/>
              <w:adjustRightInd w:val="0"/>
              <w:ind w:right="-108"/>
              <w:rPr>
                <w:b/>
                <w:bCs/>
                <w:sz w:val="22"/>
                <w:szCs w:val="22"/>
              </w:rPr>
            </w:pPr>
            <w:r w:rsidRPr="00A9280C">
              <w:rPr>
                <w:b/>
                <w:bCs/>
                <w:sz w:val="22"/>
                <w:szCs w:val="22"/>
                <w:lang w:val="en-US"/>
              </w:rPr>
              <w:t>6</w:t>
            </w:r>
            <w:r w:rsidRPr="00A9280C">
              <w:rPr>
                <w:b/>
                <w:bCs/>
                <w:sz w:val="22"/>
                <w:szCs w:val="22"/>
              </w:rPr>
              <w:t>.2.</w:t>
            </w:r>
          </w:p>
        </w:tc>
        <w:tc>
          <w:tcPr>
            <w:tcW w:w="980" w:type="pct"/>
          </w:tcPr>
          <w:p w14:paraId="3AD75DDC" w14:textId="77777777" w:rsidR="00B67E36" w:rsidRPr="00A9280C" w:rsidRDefault="00B67E36" w:rsidP="0035471A">
            <w:pPr>
              <w:widowControl w:val="0"/>
              <w:tabs>
                <w:tab w:val="left" w:pos="972"/>
              </w:tabs>
              <w:autoSpaceDE w:val="0"/>
              <w:autoSpaceDN w:val="0"/>
              <w:adjustRightInd w:val="0"/>
              <w:ind w:right="432"/>
              <w:jc w:val="both"/>
              <w:rPr>
                <w:b/>
                <w:bCs/>
                <w:sz w:val="22"/>
                <w:szCs w:val="22"/>
              </w:rPr>
            </w:pPr>
            <w:r w:rsidRPr="00A9280C">
              <w:rPr>
                <w:b/>
                <w:bCs/>
                <w:sz w:val="22"/>
                <w:szCs w:val="22"/>
              </w:rPr>
              <w:t>Технические нормы и стандарты</w:t>
            </w:r>
          </w:p>
          <w:p w14:paraId="1F9CEAF4"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73388E18" w14:textId="5FFE504C"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 xml:space="preserve">Строительная документация, осуществление работ и </w:t>
            </w:r>
            <w:r w:rsidR="00DF00A4" w:rsidRPr="00A9280C">
              <w:rPr>
                <w:sz w:val="22"/>
                <w:szCs w:val="22"/>
              </w:rPr>
              <w:t xml:space="preserve">результат выполненных работ </w:t>
            </w:r>
            <w:r w:rsidRPr="00A9280C">
              <w:rPr>
                <w:sz w:val="22"/>
                <w:szCs w:val="22"/>
              </w:rPr>
              <w:t>должны соответствовать стандартам, нормам и правилам Республики Беларусь, применимым к продукции, производимой на Объекте, а также другим стандартам, указанным в Технических Требованиях, примен</w:t>
            </w:r>
            <w:r w:rsidR="002A6785" w:rsidRPr="00A9280C">
              <w:rPr>
                <w:sz w:val="22"/>
                <w:szCs w:val="22"/>
              </w:rPr>
              <w:t>имым</w:t>
            </w:r>
            <w:r w:rsidRPr="00A9280C">
              <w:rPr>
                <w:sz w:val="22"/>
                <w:szCs w:val="22"/>
              </w:rPr>
              <w:t xml:space="preserve"> к данному Объекту, или указанным в действующих нормативных правовых актах Республики Беларусь.</w:t>
            </w:r>
          </w:p>
          <w:p w14:paraId="5BB0325E" w14:textId="41672172" w:rsidR="00B67E36" w:rsidRPr="00A9280C" w:rsidRDefault="00B67E36" w:rsidP="0035471A">
            <w:pPr>
              <w:ind w:firstLine="410"/>
              <w:jc w:val="both"/>
              <w:rPr>
                <w:sz w:val="22"/>
                <w:szCs w:val="22"/>
              </w:rPr>
            </w:pPr>
            <w:r w:rsidRPr="00A9280C">
              <w:rPr>
                <w:sz w:val="22"/>
                <w:szCs w:val="22"/>
              </w:rPr>
              <w:t xml:space="preserve">Вышеуказанные документы имеют превалирующее значение при приемке </w:t>
            </w:r>
            <w:r w:rsidR="002A6785" w:rsidRPr="00A9280C">
              <w:rPr>
                <w:sz w:val="22"/>
                <w:szCs w:val="22"/>
              </w:rPr>
              <w:t xml:space="preserve">результата работ Подрядчиком </w:t>
            </w:r>
            <w:r w:rsidRPr="00A9280C">
              <w:rPr>
                <w:sz w:val="22"/>
                <w:szCs w:val="22"/>
              </w:rPr>
              <w:t>в соответствии со Статьей 10 (</w:t>
            </w:r>
            <w:r w:rsidRPr="00A9280C">
              <w:rPr>
                <w:i/>
                <w:iCs/>
                <w:sz w:val="22"/>
                <w:szCs w:val="22"/>
              </w:rPr>
              <w:t>Приемка Объекта</w:t>
            </w:r>
            <w:r w:rsidRPr="00A9280C">
              <w:rPr>
                <w:sz w:val="22"/>
                <w:szCs w:val="22"/>
              </w:rPr>
              <w:t>). Ссылки на опубликованные стандарты, содержащиеся в Контракте, должны пониматься как ссылки на издания стандартов, действовавшие на момент заключения Контракта.</w:t>
            </w:r>
          </w:p>
          <w:p w14:paraId="61EE4A63" w14:textId="377C58A2" w:rsidR="00B67E36" w:rsidRPr="00A9280C" w:rsidRDefault="00B67E36" w:rsidP="0035471A">
            <w:pPr>
              <w:ind w:firstLine="432"/>
              <w:jc w:val="both"/>
              <w:rPr>
                <w:sz w:val="22"/>
                <w:szCs w:val="22"/>
              </w:rPr>
            </w:pPr>
            <w:r w:rsidRPr="00A9280C">
              <w:rPr>
                <w:sz w:val="22"/>
                <w:szCs w:val="22"/>
              </w:rPr>
              <w:t>При внесении изменений в действующие стандарты, нормы, правила, а также издании новых, Су</w:t>
            </w:r>
            <w:r w:rsidR="00DF00A4" w:rsidRPr="00A9280C">
              <w:rPr>
                <w:sz w:val="22"/>
                <w:szCs w:val="22"/>
              </w:rPr>
              <w:t>бподрядчик должен уведомить П</w:t>
            </w:r>
            <w:r w:rsidRPr="00A9280C">
              <w:rPr>
                <w:sz w:val="22"/>
                <w:szCs w:val="22"/>
              </w:rPr>
              <w:t>одрядчика и (при необходимости) внести предложения по достижению соответствия измененным или новым стандартам, а при необходимости инициировать внесение Изменения в Контракт в соответствии со Статьей 12 (</w:t>
            </w:r>
            <w:r w:rsidRPr="00A9280C">
              <w:rPr>
                <w:i/>
                <w:iCs/>
                <w:sz w:val="22"/>
                <w:szCs w:val="22"/>
              </w:rPr>
              <w:t>Изменения и корректировка</w:t>
            </w:r>
            <w:r w:rsidRPr="00A9280C">
              <w:rPr>
                <w:sz w:val="22"/>
                <w:szCs w:val="22"/>
              </w:rPr>
              <w:t xml:space="preserve">). </w:t>
            </w:r>
          </w:p>
        </w:tc>
      </w:tr>
      <w:tr w:rsidR="00B67E36" w:rsidRPr="00A9280C" w14:paraId="64577823" w14:textId="77777777" w:rsidTr="0035471A">
        <w:trPr>
          <w:jc w:val="center"/>
        </w:trPr>
        <w:tc>
          <w:tcPr>
            <w:tcW w:w="5000" w:type="pct"/>
            <w:gridSpan w:val="3"/>
          </w:tcPr>
          <w:p w14:paraId="64577822" w14:textId="77777777" w:rsidR="00B67E36" w:rsidRPr="00A9280C" w:rsidRDefault="00B67E36" w:rsidP="0035471A">
            <w:pPr>
              <w:widowControl w:val="0"/>
              <w:autoSpaceDE w:val="0"/>
              <w:autoSpaceDN w:val="0"/>
              <w:adjustRightInd w:val="0"/>
              <w:ind w:right="46"/>
              <w:jc w:val="center"/>
              <w:rPr>
                <w:b/>
                <w:bCs/>
                <w:sz w:val="22"/>
                <w:szCs w:val="22"/>
                <w:highlight w:val="darkGreen"/>
                <w:lang w:eastAsia="zh-CN"/>
              </w:rPr>
            </w:pPr>
            <w:r w:rsidRPr="00A9280C">
              <w:rPr>
                <w:b/>
                <w:bCs/>
                <w:sz w:val="22"/>
                <w:szCs w:val="22"/>
              </w:rPr>
              <w:t>7. Персонал и рабочая сила</w:t>
            </w:r>
          </w:p>
        </w:tc>
      </w:tr>
      <w:tr w:rsidR="00B67E36" w:rsidRPr="00A9280C" w14:paraId="64577828" w14:textId="77777777" w:rsidTr="0035471A">
        <w:trPr>
          <w:trHeight w:val="888"/>
          <w:jc w:val="center"/>
        </w:trPr>
        <w:tc>
          <w:tcPr>
            <w:tcW w:w="356" w:type="pct"/>
          </w:tcPr>
          <w:p w14:paraId="64577824"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7.1.</w:t>
            </w:r>
          </w:p>
        </w:tc>
        <w:tc>
          <w:tcPr>
            <w:tcW w:w="980" w:type="pct"/>
          </w:tcPr>
          <w:p w14:paraId="64577826"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Найм персонала и рабочей силы</w:t>
            </w:r>
          </w:p>
        </w:tc>
        <w:tc>
          <w:tcPr>
            <w:tcW w:w="3664" w:type="pct"/>
          </w:tcPr>
          <w:p w14:paraId="64577827" w14:textId="77777777" w:rsidR="00B67E36" w:rsidRPr="00A9280C" w:rsidRDefault="00B67E36" w:rsidP="0035471A">
            <w:pPr>
              <w:ind w:right="46" w:firstLine="410"/>
              <w:jc w:val="both"/>
              <w:rPr>
                <w:sz w:val="22"/>
                <w:szCs w:val="22"/>
                <w:lang w:eastAsia="zh-CN"/>
              </w:rPr>
            </w:pPr>
            <w:r w:rsidRPr="00A9280C">
              <w:rPr>
                <w:sz w:val="22"/>
                <w:szCs w:val="22"/>
              </w:rPr>
              <w:t xml:space="preserve">Персонал и рабочая сила означают персонал и рабочую силу Субподрядчика </w:t>
            </w:r>
            <w:r w:rsidRPr="00A9280C">
              <w:rPr>
                <w:i/>
                <w:sz w:val="22"/>
                <w:szCs w:val="22"/>
              </w:rPr>
              <w:t xml:space="preserve">и его </w:t>
            </w:r>
            <w:proofErr w:type="spellStart"/>
            <w:r w:rsidRPr="00A9280C">
              <w:rPr>
                <w:i/>
                <w:sz w:val="22"/>
                <w:szCs w:val="22"/>
              </w:rPr>
              <w:t>Субсубподрядчиков</w:t>
            </w:r>
            <w:proofErr w:type="spellEnd"/>
            <w:r w:rsidRPr="00A9280C">
              <w:rPr>
                <w:sz w:val="22"/>
                <w:szCs w:val="22"/>
              </w:rPr>
              <w:t>. Субподрядчик обязан самостоятельно организовать найм всего персонала и рабочей силы и оплату их труда, а также их размещение, питание и перевозку.</w:t>
            </w:r>
          </w:p>
        </w:tc>
      </w:tr>
      <w:tr w:rsidR="00B67E36" w:rsidRPr="00A9280C" w14:paraId="6457782F" w14:textId="77777777" w:rsidTr="0035471A">
        <w:trPr>
          <w:trHeight w:val="1808"/>
          <w:jc w:val="center"/>
        </w:trPr>
        <w:tc>
          <w:tcPr>
            <w:tcW w:w="356" w:type="pct"/>
          </w:tcPr>
          <w:p w14:paraId="64577829"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7.2.</w:t>
            </w:r>
          </w:p>
        </w:tc>
        <w:tc>
          <w:tcPr>
            <w:tcW w:w="980" w:type="pct"/>
          </w:tcPr>
          <w:p w14:paraId="6457782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 xml:space="preserve">Законодательство </w:t>
            </w:r>
          </w:p>
          <w:p w14:paraId="6457782B"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о труде</w:t>
            </w:r>
          </w:p>
          <w:p w14:paraId="6457782C" w14:textId="77777777" w:rsidR="00B67E36" w:rsidRPr="00A9280C" w:rsidRDefault="00B67E36" w:rsidP="0035471A">
            <w:pPr>
              <w:ind w:right="-108"/>
              <w:rPr>
                <w:sz w:val="22"/>
                <w:szCs w:val="22"/>
              </w:rPr>
            </w:pPr>
          </w:p>
        </w:tc>
        <w:tc>
          <w:tcPr>
            <w:tcW w:w="3664" w:type="pct"/>
          </w:tcPr>
          <w:p w14:paraId="6457782D"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обязан соблюдать все требования трудового законодательства Республики Беларусь, применимые к его персоналу, включая законодательство, относящееся к занятости, охране здоровья, техники безопасности, благополучию, вопросам иммиграции и эмиграции, и предоставить работникам все их законные права.</w:t>
            </w:r>
          </w:p>
          <w:p w14:paraId="6457782E" w14:textId="05A9ED53" w:rsidR="00B67E36" w:rsidRPr="00A9280C" w:rsidRDefault="00B67E36" w:rsidP="0035471A">
            <w:pPr>
              <w:ind w:right="46" w:firstLine="410"/>
              <w:jc w:val="both"/>
              <w:rPr>
                <w:sz w:val="22"/>
                <w:szCs w:val="22"/>
                <w:lang w:eastAsia="zh-CN"/>
              </w:rPr>
            </w:pPr>
            <w:r w:rsidRPr="00A9280C">
              <w:rPr>
                <w:sz w:val="22"/>
                <w:szCs w:val="22"/>
              </w:rPr>
              <w:t xml:space="preserve">Субподрядчик обязан требовать от всех своих работников соблюдения всех применимых </w:t>
            </w:r>
            <w:r w:rsidR="002A6785" w:rsidRPr="00A9280C">
              <w:rPr>
                <w:sz w:val="22"/>
                <w:szCs w:val="22"/>
              </w:rPr>
              <w:t xml:space="preserve">законодательных </w:t>
            </w:r>
            <w:r w:rsidRPr="00A9280C">
              <w:rPr>
                <w:sz w:val="22"/>
                <w:szCs w:val="22"/>
              </w:rPr>
              <w:t>актов</w:t>
            </w:r>
            <w:r w:rsidR="00A52E5A" w:rsidRPr="00A9280C">
              <w:rPr>
                <w:sz w:val="22"/>
                <w:szCs w:val="22"/>
              </w:rPr>
              <w:t xml:space="preserve"> </w:t>
            </w:r>
            <w:r w:rsidRPr="00A9280C">
              <w:rPr>
                <w:sz w:val="22"/>
                <w:szCs w:val="22"/>
              </w:rPr>
              <w:t>Республики Беларусь, включая законодательные акты, определяющие требования по технике безопасности.</w:t>
            </w:r>
          </w:p>
        </w:tc>
      </w:tr>
      <w:tr w:rsidR="00B67E36" w:rsidRPr="00A9280C" w14:paraId="64577838" w14:textId="77777777" w:rsidTr="0035471A">
        <w:trPr>
          <w:trHeight w:val="1129"/>
          <w:jc w:val="center"/>
        </w:trPr>
        <w:tc>
          <w:tcPr>
            <w:tcW w:w="356" w:type="pct"/>
          </w:tcPr>
          <w:p w14:paraId="64577830"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7.3.</w:t>
            </w:r>
          </w:p>
        </w:tc>
        <w:tc>
          <w:tcPr>
            <w:tcW w:w="980" w:type="pct"/>
          </w:tcPr>
          <w:p w14:paraId="64577831"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 xml:space="preserve">Помещения </w:t>
            </w:r>
          </w:p>
          <w:p w14:paraId="64577832"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для персонала и</w:t>
            </w:r>
          </w:p>
          <w:p w14:paraId="64577833"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рабочей силы</w:t>
            </w:r>
          </w:p>
          <w:p w14:paraId="64577835" w14:textId="77777777" w:rsidR="00B67E36" w:rsidRPr="00A9280C" w:rsidRDefault="00B67E36" w:rsidP="0035471A">
            <w:pPr>
              <w:widowControl w:val="0"/>
              <w:autoSpaceDE w:val="0"/>
              <w:autoSpaceDN w:val="0"/>
              <w:adjustRightInd w:val="0"/>
              <w:ind w:right="-11"/>
              <w:jc w:val="both"/>
              <w:rPr>
                <w:b/>
                <w:bCs/>
                <w:color w:val="000000"/>
                <w:sz w:val="22"/>
                <w:szCs w:val="22"/>
              </w:rPr>
            </w:pPr>
            <w:r w:rsidRPr="00A9280C">
              <w:rPr>
                <w:b/>
                <w:bCs/>
                <w:color w:val="000000"/>
                <w:sz w:val="22"/>
                <w:szCs w:val="22"/>
              </w:rPr>
              <w:t>Субподрядчика</w:t>
            </w:r>
          </w:p>
        </w:tc>
        <w:tc>
          <w:tcPr>
            <w:tcW w:w="3664" w:type="pct"/>
          </w:tcPr>
          <w:p w14:paraId="64577836"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обязан предоставить и содержать все необходимые жилые и бытовые помещения для своего персонала.</w:t>
            </w:r>
          </w:p>
          <w:p w14:paraId="64577837" w14:textId="77777777" w:rsidR="00B67E36" w:rsidRPr="00A9280C" w:rsidRDefault="00B67E36" w:rsidP="0035471A">
            <w:pPr>
              <w:ind w:right="46" w:firstLine="410"/>
              <w:jc w:val="both"/>
              <w:rPr>
                <w:sz w:val="22"/>
                <w:szCs w:val="22"/>
                <w:lang w:val="en-US" w:eastAsia="zh-CN"/>
              </w:rPr>
            </w:pPr>
            <w:r w:rsidRPr="00A9280C">
              <w:rPr>
                <w:sz w:val="22"/>
                <w:szCs w:val="22"/>
              </w:rPr>
              <w:t xml:space="preserve">Субподрядчик не должен позволять своим работникам использовать для временного или постоянного проживания какие-либо помещения в сооружениях, являющихся частью </w:t>
            </w:r>
            <w:r w:rsidRPr="00A9280C">
              <w:rPr>
                <w:sz w:val="22"/>
                <w:szCs w:val="22"/>
                <w:lang w:eastAsia="zh-CN"/>
              </w:rPr>
              <w:t>Объекта.</w:t>
            </w:r>
          </w:p>
        </w:tc>
      </w:tr>
      <w:tr w:rsidR="00B67E36" w:rsidRPr="00A9280C" w14:paraId="64577849" w14:textId="77777777" w:rsidTr="0035471A">
        <w:trPr>
          <w:trHeight w:val="2098"/>
          <w:jc w:val="center"/>
        </w:trPr>
        <w:tc>
          <w:tcPr>
            <w:tcW w:w="356" w:type="pct"/>
          </w:tcPr>
          <w:p w14:paraId="64577841"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w:t>
            </w:r>
            <w:r w:rsidRPr="00A9280C">
              <w:rPr>
                <w:b/>
                <w:bCs/>
                <w:sz w:val="22"/>
                <w:szCs w:val="22"/>
                <w:lang w:val="en-US"/>
              </w:rPr>
              <w:t>4</w:t>
            </w:r>
            <w:r w:rsidRPr="00A9280C">
              <w:rPr>
                <w:b/>
                <w:bCs/>
                <w:sz w:val="22"/>
                <w:szCs w:val="22"/>
              </w:rPr>
              <w:t>.</w:t>
            </w:r>
          </w:p>
        </w:tc>
        <w:tc>
          <w:tcPr>
            <w:tcW w:w="980" w:type="pct"/>
          </w:tcPr>
          <w:p w14:paraId="64577842"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Руководство</w:t>
            </w:r>
          </w:p>
          <w:p w14:paraId="64577843"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производством</w:t>
            </w:r>
          </w:p>
          <w:p w14:paraId="64577844"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со стороны</w:t>
            </w:r>
          </w:p>
          <w:p w14:paraId="64577845"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Субподрядчика</w:t>
            </w:r>
          </w:p>
          <w:p w14:paraId="64577846"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64577847"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Во время выполнения работ по Контракту, Субподрядчик обязан обеспечить необходимое руководство выполняемыми работами для выполнения своих обязательств по Контракту.</w:t>
            </w:r>
          </w:p>
          <w:p w14:paraId="64577848" w14:textId="68D9B2C7" w:rsidR="00B67E36" w:rsidRPr="00A9280C" w:rsidRDefault="00B67E36" w:rsidP="0035471A">
            <w:pPr>
              <w:widowControl w:val="0"/>
              <w:autoSpaceDE w:val="0"/>
              <w:autoSpaceDN w:val="0"/>
              <w:adjustRightInd w:val="0"/>
              <w:ind w:right="46" w:firstLine="410"/>
              <w:jc w:val="both"/>
              <w:rPr>
                <w:sz w:val="22"/>
                <w:szCs w:val="22"/>
                <w:lang w:eastAsia="zh-CN"/>
              </w:rPr>
            </w:pPr>
            <w:r w:rsidRPr="00A9280C">
              <w:rPr>
                <w:sz w:val="22"/>
                <w:szCs w:val="22"/>
              </w:rPr>
              <w:t xml:space="preserve">Руководство должно осуществляться достаточным количеством лиц, обладающих необходимым знанием русского языка и видов работ, которые должны быть выполнены (включая необходимые методы и технологии, риски, которые следует учитывать, а также методы предотвращения несчастных случаев), для обеспечения надлежащего качества работ и безопасности при </w:t>
            </w:r>
            <w:r w:rsidR="002A6785" w:rsidRPr="00A9280C">
              <w:rPr>
                <w:sz w:val="22"/>
                <w:szCs w:val="22"/>
              </w:rPr>
              <w:t>выполнении работ.</w:t>
            </w:r>
          </w:p>
        </w:tc>
      </w:tr>
      <w:tr w:rsidR="00B67E36" w:rsidRPr="00A9280C" w14:paraId="64577856" w14:textId="77777777" w:rsidTr="0035471A">
        <w:trPr>
          <w:trHeight w:val="3405"/>
          <w:jc w:val="center"/>
        </w:trPr>
        <w:tc>
          <w:tcPr>
            <w:tcW w:w="356" w:type="pct"/>
          </w:tcPr>
          <w:p w14:paraId="6457784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w:t>
            </w:r>
            <w:r w:rsidRPr="00A9280C">
              <w:rPr>
                <w:b/>
                <w:bCs/>
                <w:sz w:val="22"/>
                <w:szCs w:val="22"/>
                <w:lang w:val="en-US"/>
              </w:rPr>
              <w:t>5</w:t>
            </w:r>
            <w:r w:rsidRPr="00A9280C">
              <w:rPr>
                <w:b/>
                <w:bCs/>
                <w:sz w:val="22"/>
                <w:szCs w:val="22"/>
              </w:rPr>
              <w:t>.</w:t>
            </w:r>
          </w:p>
        </w:tc>
        <w:tc>
          <w:tcPr>
            <w:tcW w:w="980" w:type="pct"/>
          </w:tcPr>
          <w:p w14:paraId="6457784B"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Персонал</w:t>
            </w:r>
          </w:p>
          <w:p w14:paraId="6457784C"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Субподрядчика</w:t>
            </w:r>
          </w:p>
          <w:p w14:paraId="6457784D" w14:textId="77777777" w:rsidR="00B67E36" w:rsidRPr="00A9280C" w:rsidRDefault="00B67E36" w:rsidP="0035471A">
            <w:pPr>
              <w:ind w:right="-108"/>
              <w:rPr>
                <w:sz w:val="22"/>
                <w:szCs w:val="22"/>
              </w:rPr>
            </w:pPr>
          </w:p>
        </w:tc>
        <w:tc>
          <w:tcPr>
            <w:tcW w:w="3664" w:type="pct"/>
          </w:tcPr>
          <w:p w14:paraId="6457784E"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Персонал Субподрядчика должен иметь необходимую квалификацию, знания и опыт в соответствующих областях и сферах его применения.</w:t>
            </w:r>
          </w:p>
          <w:p w14:paraId="14190452" w14:textId="77777777" w:rsidR="00735290" w:rsidRPr="00A9280C" w:rsidRDefault="00735290" w:rsidP="0035471A">
            <w:pPr>
              <w:widowControl w:val="0"/>
              <w:autoSpaceDE w:val="0"/>
              <w:autoSpaceDN w:val="0"/>
              <w:adjustRightInd w:val="0"/>
              <w:ind w:right="46" w:firstLine="410"/>
              <w:jc w:val="both"/>
              <w:rPr>
                <w:sz w:val="22"/>
                <w:szCs w:val="22"/>
              </w:rPr>
            </w:pPr>
            <w:r w:rsidRPr="00A9280C">
              <w:rPr>
                <w:sz w:val="22"/>
                <w:szCs w:val="22"/>
              </w:rPr>
              <w:t xml:space="preserve">Субподрядчик обязуется обеспечить присутствие на месте проведения работ достаточного количества опытных сотрудников, способных бегло говорить, читать и писать на русском языке.  </w:t>
            </w:r>
          </w:p>
          <w:p w14:paraId="64577850" w14:textId="644CF1BF"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Руководитель проекта</w:t>
            </w:r>
            <w:r w:rsidR="002A6785" w:rsidRPr="00A9280C">
              <w:rPr>
                <w:sz w:val="22"/>
                <w:szCs w:val="22"/>
              </w:rPr>
              <w:t xml:space="preserve"> может после консультаций с П</w:t>
            </w:r>
            <w:r w:rsidRPr="00A9280C">
              <w:rPr>
                <w:sz w:val="22"/>
                <w:szCs w:val="22"/>
              </w:rPr>
              <w:t>одрядчиком потребовать от Субподрядчика удаления любого лица, нанятого для работы на ст</w:t>
            </w:r>
            <w:r w:rsidR="002A6785" w:rsidRPr="00A9280C">
              <w:rPr>
                <w:sz w:val="22"/>
                <w:szCs w:val="22"/>
              </w:rPr>
              <w:t>роительной площадке или Объекте</w:t>
            </w:r>
            <w:r w:rsidRPr="00A9280C">
              <w:rPr>
                <w:sz w:val="22"/>
                <w:szCs w:val="22"/>
              </w:rPr>
              <w:t>, включая, если необходимо, Представителя Субподрядчика, который:</w:t>
            </w:r>
          </w:p>
          <w:p w14:paraId="64577851"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а) постоянно нарушает дисциплину или не проявляет должного усердия;</w:t>
            </w:r>
          </w:p>
          <w:p w14:paraId="64577852" w14:textId="014FAFC5"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val="en-US"/>
              </w:rPr>
              <w:t>b</w:t>
            </w:r>
            <w:r w:rsidR="002A6785" w:rsidRPr="00A9280C">
              <w:rPr>
                <w:sz w:val="22"/>
                <w:szCs w:val="22"/>
              </w:rPr>
              <w:t>)</w:t>
            </w:r>
            <w:r w:rsidRPr="00A9280C">
              <w:rPr>
                <w:sz w:val="22"/>
                <w:szCs w:val="22"/>
              </w:rPr>
              <w:t xml:space="preserve"> проявляет некомпетентность или небрежность при выполнении своих обязанностей;</w:t>
            </w:r>
          </w:p>
          <w:p w14:paraId="64577853"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val="en-US"/>
              </w:rPr>
              <w:t>c</w:t>
            </w:r>
            <w:r w:rsidRPr="00A9280C">
              <w:rPr>
                <w:sz w:val="22"/>
                <w:szCs w:val="22"/>
              </w:rPr>
              <w:t xml:space="preserve">) не соблюдает любых положений Контракта; </w:t>
            </w:r>
          </w:p>
          <w:p w14:paraId="64577854"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val="en-US"/>
              </w:rPr>
              <w:t>d</w:t>
            </w:r>
            <w:r w:rsidRPr="00A9280C">
              <w:rPr>
                <w:sz w:val="22"/>
                <w:szCs w:val="22"/>
              </w:rPr>
              <w:t>) постоянно осуществляет действия, угрожающие безопасности, здоровью или окружающей среде.</w:t>
            </w:r>
          </w:p>
          <w:p w14:paraId="64577855" w14:textId="77777777" w:rsidR="00B67E36" w:rsidRPr="00A9280C" w:rsidRDefault="00B67E36" w:rsidP="0035471A">
            <w:pPr>
              <w:ind w:right="46" w:firstLine="410"/>
              <w:jc w:val="both"/>
              <w:rPr>
                <w:sz w:val="22"/>
                <w:szCs w:val="22"/>
                <w:lang w:eastAsia="zh-CN"/>
              </w:rPr>
            </w:pPr>
            <w:r w:rsidRPr="00A9280C">
              <w:rPr>
                <w:sz w:val="22"/>
                <w:szCs w:val="22"/>
              </w:rPr>
              <w:t>В этом случае Субподрядчик должен назначить иное лицо для замены.</w:t>
            </w:r>
          </w:p>
        </w:tc>
      </w:tr>
      <w:tr w:rsidR="00B67E36" w:rsidRPr="00A9280C" w14:paraId="6457785C" w14:textId="77777777" w:rsidTr="0035471A">
        <w:trPr>
          <w:trHeight w:val="1812"/>
          <w:jc w:val="center"/>
        </w:trPr>
        <w:tc>
          <w:tcPr>
            <w:tcW w:w="356" w:type="pct"/>
          </w:tcPr>
          <w:p w14:paraId="64577857"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w:t>
            </w:r>
            <w:r w:rsidRPr="00A9280C">
              <w:rPr>
                <w:b/>
                <w:bCs/>
                <w:sz w:val="22"/>
                <w:szCs w:val="22"/>
                <w:lang w:val="en-US"/>
              </w:rPr>
              <w:t>6</w:t>
            </w:r>
            <w:r w:rsidRPr="00A9280C">
              <w:rPr>
                <w:b/>
                <w:bCs/>
                <w:sz w:val="22"/>
                <w:szCs w:val="22"/>
              </w:rPr>
              <w:t>.</w:t>
            </w:r>
          </w:p>
        </w:tc>
        <w:tc>
          <w:tcPr>
            <w:tcW w:w="980" w:type="pct"/>
          </w:tcPr>
          <w:p w14:paraId="64577858"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Учет персонала</w:t>
            </w:r>
          </w:p>
          <w:p w14:paraId="64577859"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Субподрядчика</w:t>
            </w:r>
          </w:p>
          <w:p w14:paraId="6457785A"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6457785B" w14:textId="4F294347" w:rsidR="00B67E36" w:rsidRPr="00A9280C" w:rsidRDefault="00B67E36" w:rsidP="0035471A">
            <w:pPr>
              <w:widowControl w:val="0"/>
              <w:autoSpaceDE w:val="0"/>
              <w:autoSpaceDN w:val="0"/>
              <w:adjustRightInd w:val="0"/>
              <w:ind w:right="46" w:firstLine="410"/>
              <w:jc w:val="both"/>
              <w:rPr>
                <w:sz w:val="22"/>
                <w:szCs w:val="22"/>
                <w:lang w:eastAsia="zh-CN"/>
              </w:rPr>
            </w:pPr>
            <w:r w:rsidRPr="00A9280C">
              <w:rPr>
                <w:sz w:val="22"/>
                <w:szCs w:val="22"/>
              </w:rPr>
              <w:t>Субпод</w:t>
            </w:r>
            <w:r w:rsidR="002A6785" w:rsidRPr="00A9280C">
              <w:rPr>
                <w:sz w:val="22"/>
                <w:szCs w:val="22"/>
              </w:rPr>
              <w:t>рядчик обязан по требованию П</w:t>
            </w:r>
            <w:r w:rsidRPr="00A9280C">
              <w:rPr>
                <w:sz w:val="22"/>
                <w:szCs w:val="22"/>
              </w:rPr>
              <w:t>одрядчика предоставлять подробные сведения о персонале, выполняющем работы на Объекте с указанием количества и квалификации, а также квалификационной группы персонала по технике безопасности в соответствии с законодательством Республики Беларусь. Такие сведения должны представл</w:t>
            </w:r>
            <w:r w:rsidR="002A6785" w:rsidRPr="00A9280C">
              <w:rPr>
                <w:sz w:val="22"/>
                <w:szCs w:val="22"/>
              </w:rPr>
              <w:t>яться в форме, утвержденной П</w:t>
            </w:r>
            <w:r w:rsidRPr="00A9280C">
              <w:rPr>
                <w:sz w:val="22"/>
                <w:szCs w:val="22"/>
              </w:rPr>
              <w:t>одрядчиком, вплоть до завершения Субподрядчиком всех незаконченных работ на день завершения, указанный в Акте сдачи-приемки Объекта.</w:t>
            </w:r>
          </w:p>
        </w:tc>
      </w:tr>
      <w:tr w:rsidR="00B67E36" w:rsidRPr="00A9280C" w14:paraId="64577864" w14:textId="77777777" w:rsidTr="0035471A">
        <w:trPr>
          <w:trHeight w:val="1256"/>
          <w:jc w:val="center"/>
        </w:trPr>
        <w:tc>
          <w:tcPr>
            <w:tcW w:w="356" w:type="pct"/>
          </w:tcPr>
          <w:p w14:paraId="6457785D"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7.</w:t>
            </w:r>
            <w:r w:rsidRPr="00A9280C">
              <w:rPr>
                <w:b/>
                <w:bCs/>
                <w:sz w:val="22"/>
                <w:szCs w:val="22"/>
                <w:lang w:val="en-US"/>
              </w:rPr>
              <w:t>7</w:t>
            </w:r>
            <w:r w:rsidRPr="00A9280C">
              <w:rPr>
                <w:b/>
                <w:bCs/>
                <w:sz w:val="22"/>
                <w:szCs w:val="22"/>
              </w:rPr>
              <w:t>.</w:t>
            </w:r>
          </w:p>
        </w:tc>
        <w:tc>
          <w:tcPr>
            <w:tcW w:w="980" w:type="pct"/>
          </w:tcPr>
          <w:p w14:paraId="6457785E"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Нарушение</w:t>
            </w:r>
          </w:p>
          <w:p w14:paraId="6457785F"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общественного</w:t>
            </w:r>
          </w:p>
          <w:p w14:paraId="64577860"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порядка</w:t>
            </w:r>
          </w:p>
          <w:p w14:paraId="64577861"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64577863"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обязан принимать все меры по предупреждению противозаконных действий, нарушения порядка со стороны персонала Субподрядчика, а также обеспечивать спокойствие и защиту лиц и собственности, как на Строительной площадке, так и на прилегающих территориях.</w:t>
            </w:r>
          </w:p>
        </w:tc>
      </w:tr>
      <w:tr w:rsidR="00B67E36" w:rsidRPr="00A9280C" w14:paraId="02BCBAE7" w14:textId="77777777" w:rsidTr="0035471A">
        <w:trPr>
          <w:trHeight w:val="276"/>
          <w:jc w:val="center"/>
        </w:trPr>
        <w:tc>
          <w:tcPr>
            <w:tcW w:w="5000" w:type="pct"/>
            <w:gridSpan w:val="3"/>
          </w:tcPr>
          <w:p w14:paraId="7DC8283D" w14:textId="116154FA" w:rsidR="00B67E36" w:rsidRPr="00A9280C" w:rsidRDefault="00B67E36" w:rsidP="0035471A">
            <w:pPr>
              <w:widowControl w:val="0"/>
              <w:autoSpaceDE w:val="0"/>
              <w:autoSpaceDN w:val="0"/>
              <w:adjustRightInd w:val="0"/>
              <w:ind w:right="46" w:firstLine="410"/>
              <w:jc w:val="center"/>
              <w:rPr>
                <w:sz w:val="22"/>
                <w:szCs w:val="22"/>
              </w:rPr>
            </w:pPr>
            <w:r w:rsidRPr="00A9280C">
              <w:rPr>
                <w:b/>
                <w:bCs/>
                <w:sz w:val="22"/>
                <w:szCs w:val="22"/>
              </w:rPr>
              <w:t xml:space="preserve">8. </w:t>
            </w:r>
            <w:r w:rsidR="002A2F4C" w:rsidRPr="00A9280C">
              <w:rPr>
                <w:b/>
                <w:bCs/>
                <w:sz w:val="22"/>
                <w:szCs w:val="22"/>
              </w:rPr>
              <w:t xml:space="preserve">Материальные ресурсы </w:t>
            </w:r>
            <w:r w:rsidRPr="00A9280C">
              <w:rPr>
                <w:b/>
                <w:bCs/>
                <w:sz w:val="22"/>
                <w:szCs w:val="22"/>
              </w:rPr>
              <w:t>и качество работ</w:t>
            </w:r>
          </w:p>
        </w:tc>
      </w:tr>
      <w:tr w:rsidR="00B67E36" w:rsidRPr="00A9280C" w14:paraId="2FF3158E" w14:textId="77777777" w:rsidTr="0035471A">
        <w:trPr>
          <w:trHeight w:val="1256"/>
          <w:jc w:val="center"/>
        </w:trPr>
        <w:tc>
          <w:tcPr>
            <w:tcW w:w="356" w:type="pct"/>
          </w:tcPr>
          <w:p w14:paraId="44786FB5" w14:textId="79E87DB6"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8.1.</w:t>
            </w:r>
          </w:p>
        </w:tc>
        <w:tc>
          <w:tcPr>
            <w:tcW w:w="980" w:type="pct"/>
          </w:tcPr>
          <w:p w14:paraId="672B9757"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Метод производства работ</w:t>
            </w:r>
          </w:p>
          <w:p w14:paraId="5B625AC1"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0E59D7EC" w14:textId="4BD44A62"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должен осуществлять выполнение всех работ на Объекте в соответствии с проектом производства работ, с применением общепринятой практики, с использова</w:t>
            </w:r>
            <w:r w:rsidR="002A2F4C" w:rsidRPr="00A9280C">
              <w:rPr>
                <w:sz w:val="22"/>
                <w:szCs w:val="22"/>
              </w:rPr>
              <w:t>нием надлежащих материальных ресурсов</w:t>
            </w:r>
            <w:r w:rsidRPr="00A9280C">
              <w:rPr>
                <w:sz w:val="22"/>
                <w:szCs w:val="22"/>
              </w:rPr>
              <w:t>.</w:t>
            </w:r>
          </w:p>
          <w:p w14:paraId="27BD411E" w14:textId="77777777" w:rsidR="00B67E36" w:rsidRPr="00A9280C" w:rsidRDefault="00B67E36" w:rsidP="0035471A">
            <w:pPr>
              <w:pStyle w:val="81"/>
              <w:shd w:val="clear" w:color="auto" w:fill="auto"/>
              <w:spacing w:line="241" w:lineRule="exact"/>
              <w:ind w:right="46" w:firstLine="410"/>
              <w:jc w:val="both"/>
              <w:rPr>
                <w:rFonts w:cs="Times New Roman"/>
                <w:sz w:val="22"/>
                <w:szCs w:val="22"/>
                <w:lang w:eastAsia="zh-CN"/>
              </w:rPr>
            </w:pPr>
            <w:r w:rsidRPr="00A9280C">
              <w:rPr>
                <w:rFonts w:cs="Times New Roman"/>
                <w:sz w:val="22"/>
                <w:szCs w:val="22"/>
                <w:lang w:eastAsia="zh-CN"/>
              </w:rPr>
              <w:t>Субподрядчик гарантирует качество выполнения всех работ в соответствии с проектной документацией, строительными нормами, правилами и техническими условиями, действующими в Республике Беларусь.</w:t>
            </w:r>
          </w:p>
          <w:p w14:paraId="67407C72" w14:textId="1949712A"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гарантирует качество</w:t>
            </w:r>
            <w:r w:rsidR="002A2F4C" w:rsidRPr="00A9280C">
              <w:rPr>
                <w:sz w:val="22"/>
                <w:szCs w:val="22"/>
              </w:rPr>
              <w:t xml:space="preserve"> материальных ресурсов</w:t>
            </w:r>
            <w:r w:rsidR="0006073F" w:rsidRPr="00A9280C">
              <w:rPr>
                <w:sz w:val="22"/>
                <w:szCs w:val="22"/>
              </w:rPr>
              <w:t xml:space="preserve"> </w:t>
            </w:r>
            <w:r w:rsidRPr="00A9280C">
              <w:rPr>
                <w:sz w:val="22"/>
                <w:szCs w:val="22"/>
              </w:rPr>
              <w:t>и систем (поставки Субподрядчика)</w:t>
            </w:r>
            <w:r w:rsidR="00DC07B5" w:rsidRPr="00A9280C">
              <w:rPr>
                <w:sz w:val="22"/>
                <w:szCs w:val="22"/>
              </w:rPr>
              <w:t>, используемых для выполнения работ</w:t>
            </w:r>
            <w:r w:rsidRPr="00A9280C">
              <w:rPr>
                <w:sz w:val="22"/>
                <w:szCs w:val="22"/>
              </w:rPr>
              <w:t>, их соответствие проектной документации, требованиям заводов-изготовителей, правилам, стандартам и техническим условиям, действующим в Республике Беларусь.</w:t>
            </w:r>
          </w:p>
        </w:tc>
      </w:tr>
      <w:tr w:rsidR="00B67E36" w:rsidRPr="00A9280C" w14:paraId="64577879" w14:textId="77777777" w:rsidTr="0035471A">
        <w:trPr>
          <w:jc w:val="center"/>
        </w:trPr>
        <w:tc>
          <w:tcPr>
            <w:tcW w:w="356" w:type="pct"/>
          </w:tcPr>
          <w:p w14:paraId="6457786E"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8.2.</w:t>
            </w:r>
          </w:p>
        </w:tc>
        <w:tc>
          <w:tcPr>
            <w:tcW w:w="980" w:type="pct"/>
          </w:tcPr>
          <w:p w14:paraId="6457786F"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 xml:space="preserve">Качество материальных ресурсов, поставляемых Субподрядчиком </w:t>
            </w:r>
          </w:p>
        </w:tc>
        <w:tc>
          <w:tcPr>
            <w:tcW w:w="3664" w:type="pct"/>
          </w:tcPr>
          <w:p w14:paraId="64577870" w14:textId="11DC435A" w:rsidR="00B67E36" w:rsidRPr="00A9280C" w:rsidRDefault="00B67E36" w:rsidP="0035471A">
            <w:pPr>
              <w:keepLines/>
              <w:tabs>
                <w:tab w:val="left" w:pos="3479"/>
              </w:tabs>
              <w:ind w:firstLine="410"/>
              <w:jc w:val="both"/>
              <w:rPr>
                <w:b/>
                <w:sz w:val="22"/>
                <w:szCs w:val="22"/>
              </w:rPr>
            </w:pPr>
            <w:r w:rsidRPr="00A9280C">
              <w:rPr>
                <w:sz w:val="22"/>
                <w:szCs w:val="22"/>
              </w:rPr>
              <w:t>Субподрядчик самостоятельно обеспечивает объект материальными ресурсами</w:t>
            </w:r>
            <w:r w:rsidR="005A5DC9" w:rsidRPr="00A9280C">
              <w:rPr>
                <w:sz w:val="22"/>
                <w:szCs w:val="22"/>
              </w:rPr>
              <w:t xml:space="preserve">, </w:t>
            </w:r>
            <w:r w:rsidRPr="00A9280C">
              <w:rPr>
                <w:sz w:val="22"/>
                <w:szCs w:val="22"/>
              </w:rPr>
              <w:t>и строительной техникой. Выбор поставщиков осуществляется с применением процедур закупок в случаях и порядке, определенных актами законодательства.</w:t>
            </w:r>
            <w:r w:rsidRPr="00A9280C">
              <w:rPr>
                <w:b/>
                <w:sz w:val="22"/>
                <w:szCs w:val="22"/>
              </w:rPr>
              <w:t xml:space="preserve"> </w:t>
            </w:r>
          </w:p>
          <w:p w14:paraId="64577871" w14:textId="5DBCDFFD" w:rsidR="00B67E36" w:rsidRPr="00A9280C" w:rsidRDefault="00B67E36" w:rsidP="0035471A">
            <w:pPr>
              <w:keepLines/>
              <w:tabs>
                <w:tab w:val="left" w:pos="3479"/>
              </w:tabs>
              <w:ind w:firstLine="410"/>
              <w:jc w:val="both"/>
              <w:rPr>
                <w:sz w:val="22"/>
                <w:szCs w:val="22"/>
              </w:rPr>
            </w:pPr>
            <w:r w:rsidRPr="00A9280C">
              <w:rPr>
                <w:sz w:val="22"/>
                <w:szCs w:val="22"/>
              </w:rPr>
              <w:t xml:space="preserve">Субподрядчик обеспечивает поставку материальных ресурсов </w:t>
            </w:r>
            <w:r w:rsidRPr="00A9280C">
              <w:rPr>
                <w:bCs/>
                <w:sz w:val="22"/>
                <w:szCs w:val="22"/>
              </w:rPr>
              <w:t>по предмету Контракта в соответствии с планами, спецификациями, чертежами, нормами и любыми другими документами, указанными в проектной документации по Объекту</w:t>
            </w:r>
            <w:r w:rsidR="005A5DC9" w:rsidRPr="00A9280C">
              <w:rPr>
                <w:sz w:val="22"/>
                <w:szCs w:val="22"/>
              </w:rPr>
              <w:t>.</w:t>
            </w:r>
            <w:r w:rsidRPr="00A9280C">
              <w:rPr>
                <w:bCs/>
                <w:sz w:val="22"/>
                <w:szCs w:val="22"/>
              </w:rPr>
              <w:t xml:space="preserve"> Субподрядчик обязан выполнять проверку проектных спецификаций на соответствие принятым проектным решениям. Субподрядчик за свой счет разр</w:t>
            </w:r>
            <w:r w:rsidR="002576A3" w:rsidRPr="00A9280C">
              <w:rPr>
                <w:bCs/>
                <w:sz w:val="22"/>
                <w:szCs w:val="22"/>
              </w:rPr>
              <w:t>абатывает и согласовывает с П</w:t>
            </w:r>
            <w:r w:rsidRPr="00A9280C">
              <w:rPr>
                <w:bCs/>
                <w:sz w:val="22"/>
                <w:szCs w:val="22"/>
              </w:rPr>
              <w:t>одрядчиком проектную документацию на стадии КМД. Для исключения ошибок в стадии монтажа предпочтительно применять технологии 3</w:t>
            </w:r>
            <w:r w:rsidRPr="00A9280C">
              <w:rPr>
                <w:bCs/>
                <w:sz w:val="22"/>
                <w:szCs w:val="22"/>
                <w:lang w:val="en-US"/>
              </w:rPr>
              <w:t>D</w:t>
            </w:r>
            <w:r w:rsidRPr="00A9280C">
              <w:rPr>
                <w:bCs/>
                <w:sz w:val="22"/>
                <w:szCs w:val="22"/>
              </w:rPr>
              <w:t xml:space="preserve"> моделирования.</w:t>
            </w:r>
          </w:p>
          <w:p w14:paraId="64577872" w14:textId="3595D4AB" w:rsidR="00B67E36" w:rsidRPr="00A9280C" w:rsidRDefault="00B67E36" w:rsidP="0035471A">
            <w:pPr>
              <w:autoSpaceDE w:val="0"/>
              <w:autoSpaceDN w:val="0"/>
              <w:adjustRightInd w:val="0"/>
              <w:ind w:firstLine="410"/>
              <w:jc w:val="both"/>
              <w:rPr>
                <w:sz w:val="22"/>
                <w:szCs w:val="22"/>
              </w:rPr>
            </w:pPr>
            <w:r w:rsidRPr="00A9280C">
              <w:rPr>
                <w:sz w:val="22"/>
                <w:szCs w:val="22"/>
              </w:rPr>
              <w:t xml:space="preserve">Субподрядчик несет ответственность за соответствие поставленных им материальных ресурсов представленным сертификатам и паспортам. </w:t>
            </w:r>
          </w:p>
          <w:p w14:paraId="64577873" w14:textId="77777777" w:rsidR="00B67E36" w:rsidRPr="00A9280C" w:rsidRDefault="00B67E36" w:rsidP="0035471A">
            <w:pPr>
              <w:autoSpaceDE w:val="0"/>
              <w:autoSpaceDN w:val="0"/>
              <w:adjustRightInd w:val="0"/>
              <w:ind w:firstLine="410"/>
              <w:jc w:val="both"/>
              <w:rPr>
                <w:b/>
                <w:bCs/>
                <w:sz w:val="22"/>
                <w:szCs w:val="22"/>
              </w:rPr>
            </w:pPr>
            <w:r w:rsidRPr="00A9280C">
              <w:rPr>
                <w:sz w:val="22"/>
                <w:szCs w:val="22"/>
              </w:rPr>
              <w:t>Субподрядчик выбирает самостоятельно транспортные схемы перевозки и транспортные средства, распределяет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r w:rsidRPr="00A9280C">
              <w:rPr>
                <w:b/>
                <w:bCs/>
                <w:sz w:val="22"/>
                <w:szCs w:val="22"/>
              </w:rPr>
              <w:t xml:space="preserve"> </w:t>
            </w:r>
          </w:p>
          <w:p w14:paraId="64577875" w14:textId="6FA577A3" w:rsidR="00B67E36" w:rsidRPr="00A9280C" w:rsidRDefault="002576A3" w:rsidP="0035471A">
            <w:pPr>
              <w:tabs>
                <w:tab w:val="left" w:pos="-1560"/>
                <w:tab w:val="left" w:pos="567"/>
              </w:tabs>
              <w:ind w:firstLine="410"/>
              <w:jc w:val="both"/>
              <w:rPr>
                <w:sz w:val="22"/>
                <w:szCs w:val="22"/>
              </w:rPr>
            </w:pPr>
            <w:r w:rsidRPr="00A9280C">
              <w:rPr>
                <w:sz w:val="22"/>
                <w:szCs w:val="22"/>
              </w:rPr>
              <w:t>Субподрядчик гарантирует П</w:t>
            </w:r>
            <w:r w:rsidR="00B67E36" w:rsidRPr="00A9280C">
              <w:rPr>
                <w:sz w:val="22"/>
                <w:szCs w:val="22"/>
              </w:rPr>
              <w:t>одрядчику, что приобретенные</w:t>
            </w:r>
            <w:r w:rsidRPr="00A9280C">
              <w:rPr>
                <w:sz w:val="22"/>
                <w:szCs w:val="22"/>
              </w:rPr>
              <w:t xml:space="preserve"> им</w:t>
            </w:r>
            <w:r w:rsidR="00B67E36" w:rsidRPr="00A9280C">
              <w:rPr>
                <w:sz w:val="22"/>
                <w:szCs w:val="22"/>
              </w:rPr>
              <w:t xml:space="preserve"> для </w:t>
            </w:r>
            <w:r w:rsidR="005F2369" w:rsidRPr="00A9280C">
              <w:rPr>
                <w:sz w:val="22"/>
                <w:szCs w:val="22"/>
              </w:rPr>
              <w:t xml:space="preserve">выполнения работ на объекте </w:t>
            </w:r>
            <w:r w:rsidR="00B67E36" w:rsidRPr="00A9280C">
              <w:rPr>
                <w:sz w:val="22"/>
                <w:szCs w:val="22"/>
              </w:rPr>
              <w:t xml:space="preserve">материальные ресурсы являются новыми, </w:t>
            </w:r>
            <w:r w:rsidR="00B67E36" w:rsidRPr="00A9280C">
              <w:rPr>
                <w:bCs/>
                <w:sz w:val="22"/>
                <w:szCs w:val="22"/>
              </w:rPr>
              <w:t xml:space="preserve">не бывшим в эксплуатации </w:t>
            </w:r>
            <w:r w:rsidR="00B67E36" w:rsidRPr="00A9280C">
              <w:rPr>
                <w:sz w:val="22"/>
                <w:szCs w:val="22"/>
              </w:rPr>
              <w:t>и будут свободными от любых прав и притязаний третьих лиц,</w:t>
            </w:r>
            <w:r w:rsidR="00735290" w:rsidRPr="00A9280C">
              <w:rPr>
                <w:sz w:val="22"/>
                <w:szCs w:val="22"/>
              </w:rPr>
              <w:t xml:space="preserve"> в том числе тех,</w:t>
            </w:r>
            <w:r w:rsidR="00B67E36" w:rsidRPr="00A9280C">
              <w:rPr>
                <w:sz w:val="22"/>
                <w:szCs w:val="22"/>
              </w:rPr>
              <w:t xml:space="preserve"> которые основаны на интеллектуальной собственности.</w:t>
            </w:r>
          </w:p>
          <w:p w14:paraId="64577878" w14:textId="040A1AC8" w:rsidR="00B67E36" w:rsidRPr="00A9280C" w:rsidRDefault="00B67E36" w:rsidP="00A62923">
            <w:pPr>
              <w:tabs>
                <w:tab w:val="left" w:pos="426"/>
                <w:tab w:val="left" w:pos="567"/>
              </w:tabs>
              <w:ind w:firstLine="410"/>
              <w:jc w:val="both"/>
              <w:rPr>
                <w:sz w:val="22"/>
                <w:szCs w:val="22"/>
              </w:rPr>
            </w:pPr>
            <w:r w:rsidRPr="00A9280C">
              <w:rPr>
                <w:sz w:val="22"/>
                <w:szCs w:val="22"/>
              </w:rPr>
              <w:t>Качество материальных ресурсов</w:t>
            </w:r>
            <w:r w:rsidR="005F2369" w:rsidRPr="00A9280C">
              <w:rPr>
                <w:sz w:val="22"/>
                <w:szCs w:val="22"/>
              </w:rPr>
              <w:t>, поставляемых Субподрядчиком,</w:t>
            </w:r>
            <w:r w:rsidRPr="00A9280C">
              <w:rPr>
                <w:sz w:val="22"/>
                <w:szCs w:val="22"/>
              </w:rPr>
              <w:t xml:space="preserve"> должно соответствовать требованиям </w:t>
            </w:r>
            <w:r w:rsidR="00A62923" w:rsidRPr="00A9280C">
              <w:rPr>
                <w:sz w:val="22"/>
                <w:szCs w:val="22"/>
              </w:rPr>
              <w:t xml:space="preserve">государственного стандарта, техническим условиям </w:t>
            </w:r>
            <w:r w:rsidRPr="00A9280C">
              <w:rPr>
                <w:sz w:val="22"/>
                <w:szCs w:val="22"/>
              </w:rPr>
              <w:t>либо иной действующей нормативно-технической документа</w:t>
            </w:r>
            <w:r w:rsidR="005F2369" w:rsidRPr="00A9280C">
              <w:rPr>
                <w:sz w:val="22"/>
                <w:szCs w:val="22"/>
              </w:rPr>
              <w:t xml:space="preserve">ции для данной группы </w:t>
            </w:r>
            <w:r w:rsidR="00302EE8" w:rsidRPr="00A9280C">
              <w:rPr>
                <w:sz w:val="22"/>
                <w:szCs w:val="22"/>
              </w:rPr>
              <w:t>материал</w:t>
            </w:r>
            <w:r w:rsidR="005F2369" w:rsidRPr="00A9280C">
              <w:rPr>
                <w:sz w:val="22"/>
                <w:szCs w:val="22"/>
              </w:rPr>
              <w:t xml:space="preserve">ов. </w:t>
            </w:r>
          </w:p>
        </w:tc>
      </w:tr>
      <w:tr w:rsidR="00B67E36" w:rsidRPr="00A9280C" w14:paraId="64577882" w14:textId="77777777" w:rsidTr="0035471A">
        <w:trPr>
          <w:jc w:val="center"/>
        </w:trPr>
        <w:tc>
          <w:tcPr>
            <w:tcW w:w="356" w:type="pct"/>
          </w:tcPr>
          <w:p w14:paraId="6457787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8.3.</w:t>
            </w:r>
          </w:p>
        </w:tc>
        <w:tc>
          <w:tcPr>
            <w:tcW w:w="980" w:type="pct"/>
          </w:tcPr>
          <w:p w14:paraId="6457787B"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Осмотр</w:t>
            </w:r>
          </w:p>
          <w:p w14:paraId="6457787C" w14:textId="77777777" w:rsidR="00B67E36" w:rsidRPr="00A9280C" w:rsidRDefault="00B67E36" w:rsidP="0035471A">
            <w:pPr>
              <w:ind w:right="-108"/>
              <w:rPr>
                <w:sz w:val="22"/>
                <w:szCs w:val="22"/>
              </w:rPr>
            </w:pPr>
          </w:p>
        </w:tc>
        <w:tc>
          <w:tcPr>
            <w:tcW w:w="3664" w:type="pct"/>
          </w:tcPr>
          <w:p w14:paraId="6457787D" w14:textId="436A8EF1"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 xml:space="preserve">Персонал </w:t>
            </w:r>
            <w:r w:rsidR="005F2369" w:rsidRPr="00A9280C">
              <w:rPr>
                <w:sz w:val="22"/>
                <w:szCs w:val="22"/>
              </w:rPr>
              <w:t xml:space="preserve">Подрядчика </w:t>
            </w:r>
            <w:r w:rsidRPr="00A9280C">
              <w:rPr>
                <w:sz w:val="22"/>
                <w:szCs w:val="22"/>
              </w:rPr>
              <w:t>должен в любое время:</w:t>
            </w:r>
          </w:p>
          <w:p w14:paraId="6457787E"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val="en-US"/>
              </w:rPr>
              <w:t>a</w:t>
            </w:r>
            <w:r w:rsidRPr="00A9280C">
              <w:rPr>
                <w:sz w:val="22"/>
                <w:szCs w:val="22"/>
              </w:rPr>
              <w:t>) иметь полный доступ ко всем частям Строительной площадки и местам добычи натуральных материалов;</w:t>
            </w:r>
          </w:p>
          <w:p w14:paraId="6457787F" w14:textId="238E50E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val="en-US"/>
              </w:rPr>
              <w:t>b</w:t>
            </w:r>
            <w:r w:rsidRPr="00A9280C">
              <w:rPr>
                <w:sz w:val="22"/>
                <w:szCs w:val="22"/>
              </w:rPr>
              <w:t>) быть допущенным в процессе выполнения работ на площадке и в любом другом месте к проведению в присутствии Субподрядчика осмотров, обследований, из</w:t>
            </w:r>
            <w:r w:rsidR="002A2F4C" w:rsidRPr="00A9280C">
              <w:rPr>
                <w:sz w:val="22"/>
                <w:szCs w:val="22"/>
              </w:rPr>
              <w:t>мерений и испытаний материальных ресурсов</w:t>
            </w:r>
            <w:r w:rsidR="005F2369" w:rsidRPr="00A9280C">
              <w:rPr>
                <w:sz w:val="22"/>
                <w:szCs w:val="22"/>
              </w:rPr>
              <w:t xml:space="preserve"> </w:t>
            </w:r>
            <w:r w:rsidRPr="00A9280C">
              <w:rPr>
                <w:sz w:val="22"/>
                <w:szCs w:val="22"/>
              </w:rPr>
              <w:t>и качества работ, а также прове</w:t>
            </w:r>
            <w:r w:rsidR="002A2F4C" w:rsidRPr="00A9280C">
              <w:rPr>
                <w:sz w:val="22"/>
                <w:szCs w:val="22"/>
              </w:rPr>
              <w:t>рять ход изготовления материальных ресурсов</w:t>
            </w:r>
            <w:r w:rsidRPr="00A9280C">
              <w:rPr>
                <w:sz w:val="22"/>
                <w:szCs w:val="22"/>
              </w:rPr>
              <w:t>.</w:t>
            </w:r>
          </w:p>
          <w:p w14:paraId="64577880" w14:textId="3065286D"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eastAsia="zh-CN"/>
              </w:rPr>
              <w:t xml:space="preserve">Субподрядчик обязан предоставить персоналу </w:t>
            </w:r>
            <w:r w:rsidR="005F2369" w:rsidRPr="00A9280C">
              <w:rPr>
                <w:sz w:val="22"/>
                <w:szCs w:val="22"/>
                <w:lang w:eastAsia="zh-CN"/>
              </w:rPr>
              <w:t>П</w:t>
            </w:r>
            <w:r w:rsidRPr="00A9280C">
              <w:rPr>
                <w:sz w:val="22"/>
                <w:szCs w:val="22"/>
                <w:lang w:eastAsia="zh-CN"/>
              </w:rPr>
              <w:t>одрядчика все возможности для проведения в</w:t>
            </w:r>
            <w:r w:rsidR="005F2369" w:rsidRPr="00A9280C">
              <w:rPr>
                <w:sz w:val="22"/>
                <w:szCs w:val="22"/>
                <w:lang w:eastAsia="zh-CN"/>
              </w:rPr>
              <w:t>ышеуказанных действий, включая</w:t>
            </w:r>
            <w:r w:rsidRPr="00A9280C">
              <w:rPr>
                <w:sz w:val="22"/>
                <w:szCs w:val="22"/>
                <w:lang w:eastAsia="zh-CN"/>
              </w:rPr>
              <w:t xml:space="preserve"> обеспечение доступа, предоставление помещений, выдачу разрешений, предоставление средств безопасности. </w:t>
            </w:r>
            <w:r w:rsidRPr="00A9280C">
              <w:rPr>
                <w:sz w:val="22"/>
                <w:szCs w:val="22"/>
              </w:rPr>
              <w:t>Вышеуказанные действия не освобождают Субподрядчика от каких-либо обязательств или ответственности, предусмотренных Контрактом.</w:t>
            </w:r>
          </w:p>
          <w:p w14:paraId="64577881" w14:textId="3A267B26" w:rsidR="00B67E36" w:rsidRPr="00A9280C" w:rsidRDefault="00B67E36" w:rsidP="0035471A">
            <w:pPr>
              <w:ind w:right="46" w:firstLine="410"/>
              <w:jc w:val="both"/>
              <w:rPr>
                <w:sz w:val="22"/>
                <w:szCs w:val="22"/>
                <w:lang w:eastAsia="zh-CN"/>
              </w:rPr>
            </w:pPr>
            <w:r w:rsidRPr="00A9280C">
              <w:rPr>
                <w:sz w:val="22"/>
                <w:szCs w:val="22"/>
              </w:rPr>
              <w:t xml:space="preserve">Субподрядчик обязан уведомлять </w:t>
            </w:r>
            <w:r w:rsidR="005F2369" w:rsidRPr="00A9280C">
              <w:rPr>
                <w:sz w:val="22"/>
                <w:szCs w:val="22"/>
              </w:rPr>
              <w:t>П</w:t>
            </w:r>
            <w:r w:rsidRPr="00A9280C">
              <w:rPr>
                <w:sz w:val="22"/>
                <w:szCs w:val="22"/>
              </w:rPr>
              <w:t>одрядчика о готовности результатов любой работы к осмотру до ее укры</w:t>
            </w:r>
            <w:r w:rsidR="005F2369" w:rsidRPr="00A9280C">
              <w:rPr>
                <w:sz w:val="22"/>
                <w:szCs w:val="22"/>
              </w:rPr>
              <w:t xml:space="preserve">тия, удаления из зоны </w:t>
            </w:r>
            <w:r w:rsidRPr="00A9280C">
              <w:rPr>
                <w:sz w:val="22"/>
                <w:szCs w:val="22"/>
              </w:rPr>
              <w:t>видимости или упаковки для хра</w:t>
            </w:r>
            <w:r w:rsidR="005F2369" w:rsidRPr="00A9280C">
              <w:rPr>
                <w:sz w:val="22"/>
                <w:szCs w:val="22"/>
              </w:rPr>
              <w:t xml:space="preserve">нения на складе или перевозки. </w:t>
            </w:r>
            <w:r w:rsidRPr="00A9280C">
              <w:rPr>
                <w:sz w:val="22"/>
                <w:szCs w:val="22"/>
              </w:rPr>
              <w:t xml:space="preserve">После этого </w:t>
            </w:r>
            <w:r w:rsidR="005F2369" w:rsidRPr="00A9280C">
              <w:rPr>
                <w:sz w:val="22"/>
                <w:szCs w:val="22"/>
              </w:rPr>
              <w:t>П</w:t>
            </w:r>
            <w:r w:rsidRPr="00A9280C">
              <w:rPr>
                <w:sz w:val="22"/>
                <w:szCs w:val="22"/>
              </w:rPr>
              <w:t>одрядчик обязан либо провести ее осмотр, обследование, измерение без каких-либо необоснованных задержек, или немедленно уведомить Субподрядчика о</w:t>
            </w:r>
            <w:r w:rsidR="00297BD3" w:rsidRPr="00A9280C">
              <w:rPr>
                <w:sz w:val="22"/>
                <w:szCs w:val="22"/>
              </w:rPr>
              <w:t xml:space="preserve"> том, что для</w:t>
            </w:r>
            <w:r w:rsidR="005F2369" w:rsidRPr="00A9280C">
              <w:rPr>
                <w:sz w:val="22"/>
                <w:szCs w:val="22"/>
              </w:rPr>
              <w:t xml:space="preserve"> их проведения нет необходимости. </w:t>
            </w:r>
            <w:r w:rsidRPr="00A9280C">
              <w:rPr>
                <w:sz w:val="22"/>
                <w:szCs w:val="22"/>
              </w:rPr>
              <w:t>Если Субподрядчик не направит</w:t>
            </w:r>
            <w:r w:rsidR="005F2369" w:rsidRPr="00A9280C">
              <w:rPr>
                <w:sz w:val="22"/>
                <w:szCs w:val="22"/>
              </w:rPr>
              <w:t xml:space="preserve"> Подрядчику такого </w:t>
            </w:r>
            <w:r w:rsidRPr="00A9280C">
              <w:rPr>
                <w:sz w:val="22"/>
                <w:szCs w:val="22"/>
              </w:rPr>
              <w:t>уведомлен</w:t>
            </w:r>
            <w:r w:rsidR="005F2369" w:rsidRPr="00A9280C">
              <w:rPr>
                <w:sz w:val="22"/>
                <w:szCs w:val="22"/>
              </w:rPr>
              <w:t>ия, он обязан по требованию П</w:t>
            </w:r>
            <w:r w:rsidRPr="00A9280C">
              <w:rPr>
                <w:sz w:val="22"/>
                <w:szCs w:val="22"/>
              </w:rPr>
              <w:t>одрядчика за свой счет предоставить для осмотра результат такой работы, а затем вернуть его в первоначальное состояние.</w:t>
            </w:r>
          </w:p>
        </w:tc>
      </w:tr>
      <w:tr w:rsidR="00B67E36" w:rsidRPr="00A9280C" w14:paraId="6457788C" w14:textId="77777777" w:rsidTr="0035471A">
        <w:trPr>
          <w:jc w:val="center"/>
        </w:trPr>
        <w:tc>
          <w:tcPr>
            <w:tcW w:w="356" w:type="pct"/>
          </w:tcPr>
          <w:p w14:paraId="64577883" w14:textId="77777777" w:rsidR="00B67E36" w:rsidRPr="00A9280C" w:rsidRDefault="00B67E36" w:rsidP="0035471A">
            <w:pPr>
              <w:ind w:right="-108"/>
              <w:rPr>
                <w:b/>
                <w:bCs/>
                <w:sz w:val="22"/>
                <w:szCs w:val="22"/>
              </w:rPr>
            </w:pPr>
            <w:r w:rsidRPr="00A9280C">
              <w:rPr>
                <w:b/>
                <w:bCs/>
                <w:sz w:val="22"/>
                <w:szCs w:val="22"/>
              </w:rPr>
              <w:t>8.4.</w:t>
            </w:r>
          </w:p>
        </w:tc>
        <w:tc>
          <w:tcPr>
            <w:tcW w:w="980" w:type="pct"/>
          </w:tcPr>
          <w:p w14:paraId="64577884" w14:textId="77777777" w:rsidR="00B67E36" w:rsidRPr="00A9280C" w:rsidRDefault="00B67E36" w:rsidP="0035471A">
            <w:pPr>
              <w:ind w:right="-108"/>
              <w:rPr>
                <w:b/>
                <w:bCs/>
                <w:sz w:val="22"/>
                <w:szCs w:val="22"/>
              </w:rPr>
            </w:pPr>
            <w:r w:rsidRPr="00A9280C">
              <w:rPr>
                <w:b/>
                <w:bCs/>
                <w:sz w:val="22"/>
                <w:szCs w:val="22"/>
              </w:rPr>
              <w:t>Испытания</w:t>
            </w:r>
          </w:p>
          <w:p w14:paraId="64577885" w14:textId="77777777" w:rsidR="00B67E36" w:rsidRPr="00A9280C" w:rsidRDefault="00B67E36" w:rsidP="0035471A">
            <w:pPr>
              <w:ind w:right="-108"/>
              <w:rPr>
                <w:sz w:val="22"/>
                <w:szCs w:val="22"/>
              </w:rPr>
            </w:pPr>
          </w:p>
        </w:tc>
        <w:tc>
          <w:tcPr>
            <w:tcW w:w="3664" w:type="pct"/>
          </w:tcPr>
          <w:p w14:paraId="64577886" w14:textId="4FE9A080"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Данный пункт относится ко всем испытан</w:t>
            </w:r>
            <w:r w:rsidR="00DC07B5" w:rsidRPr="00A9280C">
              <w:rPr>
                <w:sz w:val="22"/>
                <w:szCs w:val="22"/>
              </w:rPr>
              <w:t>иям, предусмотренным Контрактом</w:t>
            </w:r>
            <w:r w:rsidRPr="00A9280C">
              <w:rPr>
                <w:sz w:val="22"/>
                <w:szCs w:val="22"/>
              </w:rPr>
              <w:t>.</w:t>
            </w:r>
          </w:p>
          <w:p w14:paraId="64577887" w14:textId="7E5512B8"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обязан предоставить все документы и прочие сведения, а также сод</w:t>
            </w:r>
            <w:r w:rsidR="002A2F4C" w:rsidRPr="00A9280C">
              <w:rPr>
                <w:sz w:val="22"/>
                <w:szCs w:val="22"/>
              </w:rPr>
              <w:t>ействие, рабочую силу, материальные ресурсы</w:t>
            </w:r>
            <w:r w:rsidRPr="00A9280C">
              <w:rPr>
                <w:sz w:val="22"/>
                <w:szCs w:val="22"/>
              </w:rPr>
              <w:t xml:space="preserve">, электроэнергию, топливо, приборы и </w:t>
            </w:r>
            <w:r w:rsidR="002A2F4C" w:rsidRPr="00A9280C">
              <w:rPr>
                <w:sz w:val="22"/>
                <w:szCs w:val="22"/>
              </w:rPr>
              <w:t>инструменты, расходные материальные ресурсы</w:t>
            </w:r>
            <w:r w:rsidRPr="00A9280C">
              <w:rPr>
                <w:sz w:val="22"/>
                <w:szCs w:val="22"/>
              </w:rPr>
              <w:t xml:space="preserve"> и квалифицированный персонал, необходимые для эффективного проведения таких испытаний за свой счет. Субпод</w:t>
            </w:r>
            <w:r w:rsidR="00297BD3" w:rsidRPr="00A9280C">
              <w:rPr>
                <w:sz w:val="22"/>
                <w:szCs w:val="22"/>
              </w:rPr>
              <w:t>рядчик обязан согласовать с П</w:t>
            </w:r>
            <w:r w:rsidRPr="00A9280C">
              <w:rPr>
                <w:sz w:val="22"/>
                <w:szCs w:val="22"/>
              </w:rPr>
              <w:t>одрядчиком, Руководителем проекта время, место, программу проведения осмотра и испытаний любого</w:t>
            </w:r>
            <w:r w:rsidR="00297BD3" w:rsidRPr="00A9280C">
              <w:rPr>
                <w:sz w:val="22"/>
                <w:szCs w:val="22"/>
              </w:rPr>
              <w:t xml:space="preserve"> материального ресурса</w:t>
            </w:r>
            <w:r w:rsidRPr="00A9280C">
              <w:rPr>
                <w:sz w:val="22"/>
                <w:szCs w:val="22"/>
              </w:rPr>
              <w:t>, прочих частей Объекта.</w:t>
            </w:r>
          </w:p>
          <w:p w14:paraId="64577888" w14:textId="1FEF0106" w:rsidR="00B67E36" w:rsidRPr="00A9280C" w:rsidRDefault="00297BD3" w:rsidP="0035471A">
            <w:pPr>
              <w:widowControl w:val="0"/>
              <w:autoSpaceDE w:val="0"/>
              <w:autoSpaceDN w:val="0"/>
              <w:adjustRightInd w:val="0"/>
              <w:ind w:right="46" w:firstLine="410"/>
              <w:jc w:val="both"/>
              <w:rPr>
                <w:sz w:val="22"/>
                <w:szCs w:val="22"/>
              </w:rPr>
            </w:pPr>
            <w:r w:rsidRPr="00A9280C">
              <w:rPr>
                <w:sz w:val="22"/>
                <w:szCs w:val="22"/>
              </w:rPr>
              <w:t>П</w:t>
            </w:r>
            <w:r w:rsidR="00B67E36" w:rsidRPr="00A9280C">
              <w:rPr>
                <w:sz w:val="22"/>
                <w:szCs w:val="22"/>
              </w:rPr>
              <w:t>одрядчик имеет право изменять место проведения или содержание конкретных испытаний, или дава</w:t>
            </w:r>
            <w:r w:rsidRPr="00A9280C">
              <w:rPr>
                <w:sz w:val="22"/>
                <w:szCs w:val="22"/>
              </w:rPr>
              <w:t xml:space="preserve">ть указания Субподрядчику на </w:t>
            </w:r>
            <w:r w:rsidR="00B67E36" w:rsidRPr="00A9280C">
              <w:rPr>
                <w:sz w:val="22"/>
                <w:szCs w:val="22"/>
              </w:rPr>
              <w:t>проведение дополнительных испытаний, если такие испытания необходимы для подтвержд</w:t>
            </w:r>
            <w:r w:rsidR="002A2F4C" w:rsidRPr="00A9280C">
              <w:rPr>
                <w:sz w:val="22"/>
                <w:szCs w:val="22"/>
              </w:rPr>
              <w:t>ения качества работ и материальных ресурсов</w:t>
            </w:r>
            <w:r w:rsidR="00B67E36" w:rsidRPr="00A9280C">
              <w:rPr>
                <w:sz w:val="22"/>
                <w:szCs w:val="22"/>
              </w:rPr>
              <w:t>. Если такие измененные или дополнительные испытания свидетельст</w:t>
            </w:r>
            <w:r w:rsidR="002A2F4C" w:rsidRPr="00A9280C">
              <w:rPr>
                <w:sz w:val="22"/>
                <w:szCs w:val="22"/>
              </w:rPr>
              <w:t>вуют о несоответствии материальных ресурсов</w:t>
            </w:r>
            <w:r w:rsidR="00B67E36" w:rsidRPr="00A9280C">
              <w:rPr>
                <w:sz w:val="22"/>
                <w:szCs w:val="22"/>
              </w:rPr>
              <w:t xml:space="preserve"> или качества указанным в Контракте, то расходы по их осуществлению будут отнесены на счет Субподрядчика, независимо от других положений Контракта. Результаты испытаний должны полностью соответствовать требованиям Строительной документации, условиям Контракта и иметь только положительный результат. Если же такие измененные или дополнительные испытания не вызваны нарушением целостности упаковки, ненадлежащей маркировкой, иными действиями Субподрядчика, а также не свидетельст</w:t>
            </w:r>
            <w:r w:rsidR="0012010C" w:rsidRPr="00A9280C">
              <w:rPr>
                <w:sz w:val="22"/>
                <w:szCs w:val="22"/>
              </w:rPr>
              <w:t>вуют о несоответствии материальных ресурсов</w:t>
            </w:r>
            <w:r w:rsidR="00B67E36" w:rsidRPr="00A9280C">
              <w:rPr>
                <w:sz w:val="22"/>
                <w:szCs w:val="22"/>
              </w:rPr>
              <w:t xml:space="preserve"> или качества указанным в Контракте, то расходы по их осуществл</w:t>
            </w:r>
            <w:r w:rsidRPr="00A9280C">
              <w:rPr>
                <w:sz w:val="22"/>
                <w:szCs w:val="22"/>
              </w:rPr>
              <w:t>ению будут отнесены на счет П</w:t>
            </w:r>
            <w:r w:rsidR="00B67E36" w:rsidRPr="00A9280C">
              <w:rPr>
                <w:sz w:val="22"/>
                <w:szCs w:val="22"/>
              </w:rPr>
              <w:t>одрядчика.</w:t>
            </w:r>
          </w:p>
          <w:p w14:paraId="64577889" w14:textId="131B17A1" w:rsidR="00B67E36" w:rsidRPr="00A9280C" w:rsidRDefault="005E6214" w:rsidP="0035471A">
            <w:pPr>
              <w:widowControl w:val="0"/>
              <w:autoSpaceDE w:val="0"/>
              <w:autoSpaceDN w:val="0"/>
              <w:adjustRightInd w:val="0"/>
              <w:ind w:right="46" w:firstLine="410"/>
              <w:jc w:val="both"/>
              <w:rPr>
                <w:sz w:val="22"/>
                <w:szCs w:val="22"/>
              </w:rPr>
            </w:pPr>
            <w:r w:rsidRPr="00A9280C">
              <w:rPr>
                <w:sz w:val="22"/>
                <w:szCs w:val="22"/>
              </w:rPr>
              <w:t>П</w:t>
            </w:r>
            <w:r w:rsidR="00B67E36" w:rsidRPr="00A9280C">
              <w:rPr>
                <w:sz w:val="22"/>
                <w:szCs w:val="22"/>
              </w:rPr>
              <w:t>одрядчик обязан уведомить Субподрядчика о своем намерении присутствовать при испытаниях не позднее, чем за 24 часа до начал</w:t>
            </w:r>
            <w:r w:rsidRPr="00A9280C">
              <w:rPr>
                <w:sz w:val="22"/>
                <w:szCs w:val="22"/>
              </w:rPr>
              <w:t>а испытаний. В случае, если П</w:t>
            </w:r>
            <w:r w:rsidR="00B67E36" w:rsidRPr="00A9280C">
              <w:rPr>
                <w:sz w:val="22"/>
                <w:szCs w:val="22"/>
              </w:rPr>
              <w:t xml:space="preserve">одрядчик не явится в согласованное время и место проведения испытаний, Субподрядчик имеет право провести испытания, если он </w:t>
            </w:r>
            <w:r w:rsidRPr="00A9280C">
              <w:rPr>
                <w:sz w:val="22"/>
                <w:szCs w:val="22"/>
              </w:rPr>
              <w:t>не получил иных указаний от П</w:t>
            </w:r>
            <w:r w:rsidR="00B67E36" w:rsidRPr="00A9280C">
              <w:rPr>
                <w:sz w:val="22"/>
                <w:szCs w:val="22"/>
              </w:rPr>
              <w:t xml:space="preserve">одрядчика по данному вопросу, и такие испытания будут считаться </w:t>
            </w:r>
            <w:r w:rsidRPr="00A9280C">
              <w:rPr>
                <w:sz w:val="22"/>
                <w:szCs w:val="22"/>
              </w:rPr>
              <w:t>состоявшимися в присутствии П</w:t>
            </w:r>
            <w:r w:rsidR="00B67E36" w:rsidRPr="00A9280C">
              <w:rPr>
                <w:sz w:val="22"/>
                <w:szCs w:val="22"/>
              </w:rPr>
              <w:t>одрядчика.</w:t>
            </w:r>
          </w:p>
          <w:p w14:paraId="6457788A" w14:textId="77822AA5"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обяза</w:t>
            </w:r>
            <w:r w:rsidR="005E6214" w:rsidRPr="00A9280C">
              <w:rPr>
                <w:sz w:val="22"/>
                <w:szCs w:val="22"/>
              </w:rPr>
              <w:t>н незамедлительно направить П</w:t>
            </w:r>
            <w:r w:rsidRPr="00A9280C">
              <w:rPr>
                <w:sz w:val="22"/>
                <w:szCs w:val="22"/>
              </w:rPr>
              <w:t>одрядчику отчеты о проведении испытаний, заверенные в установленном порядке. После прох</w:t>
            </w:r>
            <w:r w:rsidR="005E6214" w:rsidRPr="00A9280C">
              <w:rPr>
                <w:sz w:val="22"/>
                <w:szCs w:val="22"/>
              </w:rPr>
              <w:t>ождения указанных испытаний П</w:t>
            </w:r>
            <w:r w:rsidRPr="00A9280C">
              <w:rPr>
                <w:sz w:val="22"/>
                <w:szCs w:val="22"/>
              </w:rPr>
              <w:t xml:space="preserve">одрядчик обязан заверить свидетельство о проведении испытаний, подготовленное Субподрядчиком, либо выдать ему соответствующее свидетельство. </w:t>
            </w:r>
          </w:p>
          <w:p w14:paraId="6457788B" w14:textId="77777777" w:rsidR="00B67E36" w:rsidRPr="00A9280C" w:rsidRDefault="00B67E36" w:rsidP="0035471A">
            <w:pPr>
              <w:ind w:right="46" w:firstLine="410"/>
              <w:jc w:val="both"/>
              <w:rPr>
                <w:sz w:val="22"/>
                <w:szCs w:val="22"/>
                <w:lang w:eastAsia="zh-CN"/>
              </w:rPr>
            </w:pPr>
            <w:r w:rsidRPr="00A9280C">
              <w:rPr>
                <w:sz w:val="22"/>
                <w:szCs w:val="22"/>
              </w:rPr>
              <w:t xml:space="preserve">Испытания, о которых упоминается в настоящем пункте, представляют собой испытания, описанные в проектной документации, и соответствуют нормам и объемам испытаний электрооборудования Белорусской энергосистемы. </w:t>
            </w:r>
          </w:p>
        </w:tc>
      </w:tr>
      <w:tr w:rsidR="00B67E36" w:rsidRPr="00A9280C" w14:paraId="64577892" w14:textId="77777777" w:rsidTr="0035471A">
        <w:trPr>
          <w:jc w:val="center"/>
        </w:trPr>
        <w:tc>
          <w:tcPr>
            <w:tcW w:w="356" w:type="pct"/>
          </w:tcPr>
          <w:p w14:paraId="6457788D" w14:textId="77777777" w:rsidR="00B67E36" w:rsidRPr="00A9280C" w:rsidRDefault="00B67E36" w:rsidP="0035471A">
            <w:pPr>
              <w:ind w:right="-108"/>
              <w:rPr>
                <w:b/>
                <w:bCs/>
                <w:sz w:val="22"/>
                <w:szCs w:val="22"/>
              </w:rPr>
            </w:pPr>
            <w:r w:rsidRPr="00A9280C">
              <w:rPr>
                <w:b/>
                <w:bCs/>
                <w:sz w:val="22"/>
                <w:szCs w:val="22"/>
              </w:rPr>
              <w:t>8.5.</w:t>
            </w:r>
          </w:p>
        </w:tc>
        <w:tc>
          <w:tcPr>
            <w:tcW w:w="980" w:type="pct"/>
          </w:tcPr>
          <w:p w14:paraId="6457788E" w14:textId="77777777" w:rsidR="00B67E36" w:rsidRPr="00A9280C" w:rsidRDefault="00B67E36" w:rsidP="0035471A">
            <w:pPr>
              <w:ind w:right="-108"/>
              <w:rPr>
                <w:b/>
                <w:bCs/>
                <w:sz w:val="22"/>
                <w:szCs w:val="22"/>
              </w:rPr>
            </w:pPr>
            <w:r w:rsidRPr="00A9280C">
              <w:rPr>
                <w:b/>
                <w:bCs/>
                <w:sz w:val="22"/>
                <w:szCs w:val="22"/>
              </w:rPr>
              <w:t>Отказ</w:t>
            </w:r>
          </w:p>
          <w:p w14:paraId="6457788F" w14:textId="77777777" w:rsidR="00B67E36" w:rsidRPr="00A9280C" w:rsidRDefault="00B67E36" w:rsidP="0035471A">
            <w:pPr>
              <w:ind w:right="-108"/>
              <w:rPr>
                <w:sz w:val="22"/>
                <w:szCs w:val="22"/>
              </w:rPr>
            </w:pPr>
          </w:p>
        </w:tc>
        <w:tc>
          <w:tcPr>
            <w:tcW w:w="3664" w:type="pct"/>
          </w:tcPr>
          <w:p w14:paraId="64577890" w14:textId="01F18349"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Если в результате осмотра, обследования, измерения ил</w:t>
            </w:r>
            <w:r w:rsidR="008F71A8" w:rsidRPr="00A9280C">
              <w:rPr>
                <w:sz w:val="22"/>
                <w:szCs w:val="22"/>
              </w:rPr>
              <w:t>и испытаний выяснится, что какой</w:t>
            </w:r>
            <w:r w:rsidRPr="00A9280C">
              <w:rPr>
                <w:sz w:val="22"/>
                <w:szCs w:val="22"/>
              </w:rPr>
              <w:t>-либо</w:t>
            </w:r>
            <w:r w:rsidR="008F71A8" w:rsidRPr="00A9280C">
              <w:rPr>
                <w:sz w:val="22"/>
                <w:szCs w:val="22"/>
              </w:rPr>
              <w:t xml:space="preserve"> материальный ресурс</w:t>
            </w:r>
            <w:r w:rsidRPr="00A9280C">
              <w:rPr>
                <w:sz w:val="22"/>
                <w:szCs w:val="22"/>
              </w:rPr>
              <w:t>,</w:t>
            </w:r>
            <w:r w:rsidR="008F71A8" w:rsidRPr="00A9280C">
              <w:rPr>
                <w:sz w:val="22"/>
                <w:szCs w:val="22"/>
              </w:rPr>
              <w:t xml:space="preserve"> поставляемый Субподрядчиком</w:t>
            </w:r>
            <w:r w:rsidRPr="00A9280C">
              <w:rPr>
                <w:sz w:val="22"/>
                <w:szCs w:val="22"/>
              </w:rPr>
              <w:t xml:space="preserve"> или результаты</w:t>
            </w:r>
            <w:r w:rsidR="005E6214" w:rsidRPr="00A9280C">
              <w:rPr>
                <w:sz w:val="22"/>
                <w:szCs w:val="22"/>
              </w:rPr>
              <w:t xml:space="preserve"> работ являются дефектными, П</w:t>
            </w:r>
            <w:r w:rsidRPr="00A9280C">
              <w:rPr>
                <w:sz w:val="22"/>
                <w:szCs w:val="22"/>
              </w:rPr>
              <w:t xml:space="preserve">одрядчик вправе отказаться принять такие </w:t>
            </w:r>
            <w:r w:rsidR="008F71A8" w:rsidRPr="00A9280C">
              <w:rPr>
                <w:sz w:val="22"/>
                <w:szCs w:val="22"/>
              </w:rPr>
              <w:t xml:space="preserve">материальных ресурсов </w:t>
            </w:r>
            <w:r w:rsidRPr="00A9280C">
              <w:rPr>
                <w:sz w:val="22"/>
                <w:szCs w:val="22"/>
              </w:rPr>
              <w:t xml:space="preserve">или результаты работ, уведомив об этом Субподрядчика с указанием причин. Субподрядчик обязан незамедлительно устранить дефекты и обеспечить соответствие забракованного изделия или результата работ условиям Контракта. </w:t>
            </w:r>
          </w:p>
          <w:p w14:paraId="64577891" w14:textId="5D908AA0" w:rsidR="00B67E36" w:rsidRPr="00A9280C" w:rsidRDefault="005E6214" w:rsidP="0035471A">
            <w:pPr>
              <w:ind w:right="46" w:firstLine="410"/>
              <w:jc w:val="both"/>
              <w:rPr>
                <w:sz w:val="22"/>
                <w:szCs w:val="22"/>
                <w:lang w:eastAsia="zh-CN"/>
              </w:rPr>
            </w:pPr>
            <w:r w:rsidRPr="00A9280C">
              <w:rPr>
                <w:sz w:val="22"/>
                <w:szCs w:val="22"/>
              </w:rPr>
              <w:t>Если П</w:t>
            </w:r>
            <w:r w:rsidR="00B67E36" w:rsidRPr="00A9280C">
              <w:rPr>
                <w:sz w:val="22"/>
                <w:szCs w:val="22"/>
              </w:rPr>
              <w:t>одрядчик потребует проведения пов</w:t>
            </w:r>
            <w:r w:rsidR="0012010C" w:rsidRPr="00A9280C">
              <w:rPr>
                <w:sz w:val="22"/>
                <w:szCs w:val="22"/>
              </w:rPr>
              <w:t>торных испытаний этих материальных ресурсов</w:t>
            </w:r>
            <w:r w:rsidR="00B67E36" w:rsidRPr="00A9280C">
              <w:rPr>
                <w:sz w:val="22"/>
                <w:szCs w:val="22"/>
              </w:rPr>
              <w:t>, проектного решения или результатов работ, такие повторные испытания должны быть проведены в тех же условиях и с соблюдением тех же требований. Все дополните</w:t>
            </w:r>
            <w:r w:rsidR="008F71A8" w:rsidRPr="00A9280C">
              <w:rPr>
                <w:sz w:val="22"/>
                <w:szCs w:val="22"/>
              </w:rPr>
              <w:t xml:space="preserve">льные </w:t>
            </w:r>
            <w:r w:rsidRPr="00A9280C">
              <w:rPr>
                <w:sz w:val="22"/>
                <w:szCs w:val="22"/>
              </w:rPr>
              <w:t>расходы, понесенные П</w:t>
            </w:r>
            <w:r w:rsidR="00B67E36" w:rsidRPr="00A9280C">
              <w:rPr>
                <w:sz w:val="22"/>
                <w:szCs w:val="22"/>
              </w:rPr>
              <w:t>одрядчиком в связи с таким отказом и проведением повто</w:t>
            </w:r>
            <w:r w:rsidRPr="00A9280C">
              <w:rPr>
                <w:sz w:val="22"/>
                <w:szCs w:val="22"/>
              </w:rPr>
              <w:t>рных испытаний</w:t>
            </w:r>
            <w:r w:rsidR="008F71A8" w:rsidRPr="00A9280C">
              <w:rPr>
                <w:sz w:val="22"/>
                <w:szCs w:val="22"/>
              </w:rPr>
              <w:t xml:space="preserve"> по вине Субподрядчика</w:t>
            </w:r>
            <w:r w:rsidRPr="00A9280C">
              <w:rPr>
                <w:sz w:val="22"/>
                <w:szCs w:val="22"/>
              </w:rPr>
              <w:t>, возмещаются П</w:t>
            </w:r>
            <w:r w:rsidR="00B67E36" w:rsidRPr="00A9280C">
              <w:rPr>
                <w:sz w:val="22"/>
                <w:szCs w:val="22"/>
              </w:rPr>
              <w:t>одрядчику Субподрядчиком. Если отказ и повторное испытание должны быть произведен</w:t>
            </w:r>
            <w:r w:rsidR="008F71A8" w:rsidRPr="00A9280C">
              <w:rPr>
                <w:sz w:val="22"/>
                <w:szCs w:val="22"/>
              </w:rPr>
              <w:t>о</w:t>
            </w:r>
            <w:r w:rsidRPr="00A9280C">
              <w:rPr>
                <w:sz w:val="22"/>
                <w:szCs w:val="22"/>
              </w:rPr>
              <w:t xml:space="preserve"> из-за ошибки П</w:t>
            </w:r>
            <w:r w:rsidR="00B67E36" w:rsidRPr="00A9280C">
              <w:rPr>
                <w:sz w:val="22"/>
                <w:szCs w:val="22"/>
              </w:rPr>
              <w:t>одрядчика, то понесен</w:t>
            </w:r>
            <w:r w:rsidRPr="00A9280C">
              <w:rPr>
                <w:sz w:val="22"/>
                <w:szCs w:val="22"/>
              </w:rPr>
              <w:t>ные расходы берет на себя П</w:t>
            </w:r>
            <w:r w:rsidR="00B67E36" w:rsidRPr="00A9280C">
              <w:rPr>
                <w:sz w:val="22"/>
                <w:szCs w:val="22"/>
              </w:rPr>
              <w:t>одрядчик.</w:t>
            </w:r>
          </w:p>
        </w:tc>
      </w:tr>
      <w:tr w:rsidR="00B67E36" w:rsidRPr="00A9280C" w14:paraId="6457789E" w14:textId="77777777" w:rsidTr="0035471A">
        <w:trPr>
          <w:jc w:val="center"/>
        </w:trPr>
        <w:tc>
          <w:tcPr>
            <w:tcW w:w="356" w:type="pct"/>
          </w:tcPr>
          <w:p w14:paraId="64577893" w14:textId="77777777" w:rsidR="00B67E36" w:rsidRPr="00A9280C" w:rsidRDefault="00B67E36" w:rsidP="0035471A">
            <w:pPr>
              <w:ind w:right="-108"/>
              <w:rPr>
                <w:b/>
                <w:bCs/>
                <w:sz w:val="22"/>
                <w:szCs w:val="22"/>
              </w:rPr>
            </w:pPr>
            <w:r w:rsidRPr="00A9280C">
              <w:rPr>
                <w:b/>
                <w:bCs/>
                <w:sz w:val="22"/>
                <w:szCs w:val="22"/>
              </w:rPr>
              <w:t>8.6.</w:t>
            </w:r>
          </w:p>
        </w:tc>
        <w:tc>
          <w:tcPr>
            <w:tcW w:w="980" w:type="pct"/>
          </w:tcPr>
          <w:p w14:paraId="64577894" w14:textId="77777777" w:rsidR="00B67E36" w:rsidRPr="00A9280C" w:rsidRDefault="00B67E36" w:rsidP="0035471A">
            <w:pPr>
              <w:ind w:right="-108"/>
              <w:rPr>
                <w:b/>
                <w:bCs/>
                <w:sz w:val="22"/>
                <w:szCs w:val="22"/>
              </w:rPr>
            </w:pPr>
            <w:r w:rsidRPr="00A9280C">
              <w:rPr>
                <w:b/>
                <w:bCs/>
                <w:sz w:val="22"/>
                <w:szCs w:val="22"/>
              </w:rPr>
              <w:t>Устранение недостатков</w:t>
            </w:r>
          </w:p>
          <w:p w14:paraId="64577895" w14:textId="77777777" w:rsidR="00B67E36" w:rsidRPr="00A9280C" w:rsidRDefault="00B67E36" w:rsidP="0035471A">
            <w:pPr>
              <w:ind w:right="-108"/>
              <w:rPr>
                <w:sz w:val="22"/>
                <w:szCs w:val="22"/>
              </w:rPr>
            </w:pPr>
          </w:p>
        </w:tc>
        <w:tc>
          <w:tcPr>
            <w:tcW w:w="3664" w:type="pct"/>
          </w:tcPr>
          <w:p w14:paraId="64577896" w14:textId="4648405D"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В случае невыполнения Субподрядчиком любого из свои</w:t>
            </w:r>
            <w:r w:rsidR="005E6214" w:rsidRPr="00A9280C">
              <w:rPr>
                <w:sz w:val="22"/>
                <w:szCs w:val="22"/>
              </w:rPr>
              <w:t>х обязательств по Контракту П</w:t>
            </w:r>
            <w:r w:rsidRPr="00A9280C">
              <w:rPr>
                <w:sz w:val="22"/>
                <w:szCs w:val="22"/>
              </w:rPr>
              <w:t>одрядчик, Руководитель проекта вправе дать указание Субподрядчику исправить любой недостаток и устранить любой дефект в пределах 10 (десяти)</w:t>
            </w:r>
            <w:r w:rsidR="008F71A8" w:rsidRPr="00A9280C">
              <w:rPr>
                <w:sz w:val="22"/>
                <w:szCs w:val="22"/>
              </w:rPr>
              <w:t xml:space="preserve"> календарных</w:t>
            </w:r>
            <w:r w:rsidRPr="00A9280C">
              <w:rPr>
                <w:sz w:val="22"/>
                <w:szCs w:val="22"/>
              </w:rPr>
              <w:t xml:space="preserve"> дней с момента указания или в иной срок, письменно согласованный Сторонами.</w:t>
            </w:r>
          </w:p>
          <w:p w14:paraId="64577897" w14:textId="4E923886"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Несмотря на любые предыдущие испытания и сертификацию,</w:t>
            </w:r>
            <w:r w:rsidRPr="00A9280C">
              <w:rPr>
                <w:color w:val="000000"/>
                <w:sz w:val="22"/>
                <w:szCs w:val="22"/>
              </w:rPr>
              <w:t xml:space="preserve"> Руководитель проекта/</w:t>
            </w:r>
            <w:r w:rsidR="009849F6" w:rsidRPr="00A9280C">
              <w:rPr>
                <w:sz w:val="22"/>
                <w:szCs w:val="22"/>
              </w:rPr>
              <w:t>П</w:t>
            </w:r>
            <w:r w:rsidRPr="00A9280C">
              <w:rPr>
                <w:sz w:val="22"/>
                <w:szCs w:val="22"/>
              </w:rPr>
              <w:t>одрядчик имеет право дать распоряжение Субподрядчику:</w:t>
            </w:r>
          </w:p>
          <w:p w14:paraId="64577898" w14:textId="6528C04B"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 xml:space="preserve"> (а) убр</w:t>
            </w:r>
            <w:r w:rsidR="009849F6" w:rsidRPr="00A9280C">
              <w:rPr>
                <w:sz w:val="22"/>
                <w:szCs w:val="22"/>
              </w:rPr>
              <w:t xml:space="preserve">ать с площадки и заменить любые материальные ресурсы </w:t>
            </w:r>
            <w:r w:rsidRPr="00A9280C">
              <w:rPr>
                <w:sz w:val="22"/>
                <w:szCs w:val="22"/>
              </w:rPr>
              <w:t>поставки Субподрядчика, которые не соответствуют Контракту;</w:t>
            </w:r>
          </w:p>
          <w:p w14:paraId="64577899"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 xml:space="preserve"> (</w:t>
            </w:r>
            <w:r w:rsidRPr="00A9280C">
              <w:rPr>
                <w:sz w:val="22"/>
                <w:szCs w:val="22"/>
                <w:lang w:val="en-US"/>
              </w:rPr>
              <w:t>b</w:t>
            </w:r>
            <w:r w:rsidRPr="00A9280C">
              <w:rPr>
                <w:sz w:val="22"/>
                <w:szCs w:val="22"/>
              </w:rPr>
              <w:t xml:space="preserve">) устранить результат работы, которая не соответствует Контракту и выполнить её заново в соответствии с Контрактом; </w:t>
            </w:r>
          </w:p>
          <w:p w14:paraId="6457789A" w14:textId="7371F365"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 xml:space="preserve"> (</w:t>
            </w:r>
            <w:r w:rsidRPr="00A9280C">
              <w:rPr>
                <w:sz w:val="22"/>
                <w:szCs w:val="22"/>
                <w:lang w:val="en-US"/>
              </w:rPr>
              <w:t>c</w:t>
            </w:r>
            <w:r w:rsidRPr="00A9280C">
              <w:rPr>
                <w:sz w:val="22"/>
                <w:szCs w:val="22"/>
              </w:rPr>
              <w:t>) выполнить любую работу, которая срочно необходима для безопасности Объекта по причине аварии, непредвиденных обстоятельств, либо по любой другой причине</w:t>
            </w:r>
            <w:r w:rsidR="008461F6" w:rsidRPr="00A9280C">
              <w:rPr>
                <w:sz w:val="22"/>
                <w:szCs w:val="22"/>
              </w:rPr>
              <w:t>.</w:t>
            </w:r>
          </w:p>
          <w:p w14:paraId="6457789B" w14:textId="136B320A"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об</w:t>
            </w:r>
            <w:r w:rsidR="009849F6" w:rsidRPr="00A9280C">
              <w:rPr>
                <w:sz w:val="22"/>
                <w:szCs w:val="22"/>
              </w:rPr>
              <w:t>язан выполнить распоряжение П</w:t>
            </w:r>
            <w:r w:rsidRPr="00A9280C">
              <w:rPr>
                <w:sz w:val="22"/>
                <w:szCs w:val="22"/>
              </w:rPr>
              <w:t>одрядчика, Руководителя проекта в разумное время, указанное (если указано) в самом распоряжении, или немедленно, если степень срочности соответствует положениям подпункта (</w:t>
            </w:r>
            <w:r w:rsidRPr="00A9280C">
              <w:rPr>
                <w:sz w:val="22"/>
                <w:szCs w:val="22"/>
                <w:lang w:val="en-US"/>
              </w:rPr>
              <w:t>c</w:t>
            </w:r>
            <w:r w:rsidRPr="00A9280C">
              <w:rPr>
                <w:sz w:val="22"/>
                <w:szCs w:val="22"/>
              </w:rPr>
              <w:t>).</w:t>
            </w:r>
          </w:p>
          <w:p w14:paraId="6457789C" w14:textId="073FC141"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Если Субподрядчик н</w:t>
            </w:r>
            <w:r w:rsidR="00B47AF0" w:rsidRPr="00A9280C">
              <w:rPr>
                <w:sz w:val="22"/>
                <w:szCs w:val="22"/>
              </w:rPr>
              <w:t>е выполнил распоряжение, то П</w:t>
            </w:r>
            <w:r w:rsidRPr="00A9280C">
              <w:rPr>
                <w:sz w:val="22"/>
                <w:szCs w:val="22"/>
              </w:rPr>
              <w:t>одрядчик будет вправе нанять других лиц и оплатить им выполнение данной работы. За исключением случая, когда Субподрядчик вправе получить оплату за такую работу, Субп</w:t>
            </w:r>
            <w:r w:rsidR="00B47AF0" w:rsidRPr="00A9280C">
              <w:rPr>
                <w:sz w:val="22"/>
                <w:szCs w:val="22"/>
              </w:rPr>
              <w:t>одрядчик, должен возместить П</w:t>
            </w:r>
            <w:r w:rsidRPr="00A9280C">
              <w:rPr>
                <w:sz w:val="22"/>
                <w:szCs w:val="22"/>
              </w:rPr>
              <w:t xml:space="preserve">одрядчику все </w:t>
            </w:r>
            <w:r w:rsidR="00B47AF0" w:rsidRPr="00A9280C">
              <w:rPr>
                <w:sz w:val="22"/>
                <w:szCs w:val="22"/>
              </w:rPr>
              <w:t xml:space="preserve">документально подтверждённые </w:t>
            </w:r>
            <w:r w:rsidRPr="00A9280C">
              <w:rPr>
                <w:sz w:val="22"/>
                <w:szCs w:val="22"/>
              </w:rPr>
              <w:t>расходы, возникшие в связи с невыполнением распоряжения.</w:t>
            </w:r>
          </w:p>
          <w:p w14:paraId="6457789D" w14:textId="1211CD18" w:rsidR="00B67E36" w:rsidRPr="00A9280C" w:rsidRDefault="00B67E36" w:rsidP="0035471A">
            <w:pPr>
              <w:ind w:right="46" w:firstLine="410"/>
              <w:jc w:val="both"/>
              <w:rPr>
                <w:sz w:val="22"/>
                <w:szCs w:val="22"/>
                <w:lang w:eastAsia="zh-CN"/>
              </w:rPr>
            </w:pPr>
            <w:r w:rsidRPr="00A9280C">
              <w:rPr>
                <w:sz w:val="22"/>
                <w:szCs w:val="22"/>
              </w:rPr>
              <w:t>В случае задержки Субподрядчиком исполнения работ при выполнении указанных распоряж</w:t>
            </w:r>
            <w:r w:rsidR="00B47AF0" w:rsidRPr="00A9280C">
              <w:rPr>
                <w:sz w:val="22"/>
                <w:szCs w:val="22"/>
              </w:rPr>
              <w:t>ений, П</w:t>
            </w:r>
            <w:r w:rsidRPr="00A9280C">
              <w:rPr>
                <w:sz w:val="22"/>
                <w:szCs w:val="22"/>
              </w:rPr>
              <w:t>одрядчик имеет право на</w:t>
            </w:r>
            <w:r w:rsidR="00B47AF0" w:rsidRPr="00A9280C">
              <w:rPr>
                <w:sz w:val="22"/>
                <w:szCs w:val="22"/>
              </w:rPr>
              <w:t xml:space="preserve"> компенсацию таких расходов П</w:t>
            </w:r>
            <w:r w:rsidRPr="00A9280C">
              <w:rPr>
                <w:sz w:val="22"/>
                <w:szCs w:val="22"/>
              </w:rPr>
              <w:t xml:space="preserve">одрядчика, связанных с устранением </w:t>
            </w:r>
            <w:r w:rsidR="00B47AF0" w:rsidRPr="00A9280C">
              <w:rPr>
                <w:sz w:val="22"/>
                <w:szCs w:val="22"/>
              </w:rPr>
              <w:t xml:space="preserve">им </w:t>
            </w:r>
            <w:r w:rsidRPr="00A9280C">
              <w:rPr>
                <w:sz w:val="22"/>
                <w:szCs w:val="22"/>
              </w:rPr>
              <w:t>выше</w:t>
            </w:r>
            <w:r w:rsidR="0012010C" w:rsidRPr="00A9280C">
              <w:rPr>
                <w:sz w:val="22"/>
                <w:szCs w:val="22"/>
              </w:rPr>
              <w:t>указанных дефектов по материальным ресурсам</w:t>
            </w:r>
            <w:r w:rsidRPr="00A9280C">
              <w:rPr>
                <w:sz w:val="22"/>
                <w:szCs w:val="22"/>
              </w:rPr>
              <w:t xml:space="preserve"> или работам.</w:t>
            </w:r>
          </w:p>
        </w:tc>
      </w:tr>
      <w:tr w:rsidR="00B67E36" w:rsidRPr="00A9280C" w14:paraId="645778A6" w14:textId="77777777" w:rsidTr="0035471A">
        <w:trPr>
          <w:jc w:val="center"/>
        </w:trPr>
        <w:tc>
          <w:tcPr>
            <w:tcW w:w="356" w:type="pct"/>
          </w:tcPr>
          <w:p w14:paraId="6457789F"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8.7.</w:t>
            </w:r>
          </w:p>
        </w:tc>
        <w:tc>
          <w:tcPr>
            <w:tcW w:w="980" w:type="pct"/>
          </w:tcPr>
          <w:p w14:paraId="645778A0" w14:textId="1106E673" w:rsidR="00B67E36" w:rsidRPr="00A9280C" w:rsidRDefault="00B67E36" w:rsidP="0035471A">
            <w:pPr>
              <w:widowControl w:val="0"/>
              <w:autoSpaceDE w:val="0"/>
              <w:autoSpaceDN w:val="0"/>
              <w:adjustRightInd w:val="0"/>
              <w:ind w:right="-108"/>
              <w:rPr>
                <w:sz w:val="22"/>
                <w:szCs w:val="22"/>
              </w:rPr>
            </w:pPr>
            <w:r w:rsidRPr="00A9280C">
              <w:rPr>
                <w:b/>
                <w:bCs/>
                <w:sz w:val="22"/>
                <w:szCs w:val="22"/>
              </w:rPr>
              <w:t>Влад</w:t>
            </w:r>
            <w:r w:rsidR="0012010C" w:rsidRPr="00A9280C">
              <w:rPr>
                <w:b/>
                <w:bCs/>
                <w:sz w:val="22"/>
                <w:szCs w:val="22"/>
              </w:rPr>
              <w:t>ение материальными ресурсами</w:t>
            </w:r>
          </w:p>
          <w:p w14:paraId="645778A1" w14:textId="77777777" w:rsidR="00B67E36" w:rsidRPr="00A9280C" w:rsidRDefault="00B67E36" w:rsidP="0035471A">
            <w:pPr>
              <w:widowControl w:val="0"/>
              <w:autoSpaceDE w:val="0"/>
              <w:autoSpaceDN w:val="0"/>
              <w:adjustRightInd w:val="0"/>
              <w:ind w:right="-108"/>
              <w:rPr>
                <w:sz w:val="22"/>
                <w:szCs w:val="22"/>
              </w:rPr>
            </w:pPr>
          </w:p>
          <w:p w14:paraId="645778A2" w14:textId="77777777" w:rsidR="00B67E36" w:rsidRPr="00A9280C" w:rsidRDefault="00B67E36" w:rsidP="0035471A">
            <w:pPr>
              <w:ind w:right="-108"/>
              <w:rPr>
                <w:sz w:val="22"/>
                <w:szCs w:val="22"/>
              </w:rPr>
            </w:pPr>
          </w:p>
        </w:tc>
        <w:tc>
          <w:tcPr>
            <w:tcW w:w="3664" w:type="pct"/>
          </w:tcPr>
          <w:p w14:paraId="645778A3" w14:textId="2045AC2A" w:rsidR="00B67E36" w:rsidRPr="00A9280C" w:rsidRDefault="00602666" w:rsidP="0035471A">
            <w:pPr>
              <w:widowControl w:val="0"/>
              <w:autoSpaceDE w:val="0"/>
              <w:autoSpaceDN w:val="0"/>
              <w:adjustRightInd w:val="0"/>
              <w:ind w:right="46" w:firstLine="410"/>
              <w:jc w:val="both"/>
              <w:rPr>
                <w:sz w:val="22"/>
                <w:szCs w:val="22"/>
              </w:rPr>
            </w:pPr>
            <w:r w:rsidRPr="00A9280C">
              <w:rPr>
                <w:sz w:val="22"/>
                <w:szCs w:val="22"/>
              </w:rPr>
              <w:t xml:space="preserve">Все материальные ресурсы </w:t>
            </w:r>
            <w:r w:rsidR="00B67E36" w:rsidRPr="00A9280C">
              <w:rPr>
                <w:sz w:val="22"/>
                <w:szCs w:val="22"/>
              </w:rPr>
              <w:t xml:space="preserve">переходит в пользование и владение Субподрядчика с момента подписания Субподрядчиком товарной накладной </w:t>
            </w:r>
            <w:r w:rsidR="00B47AF0" w:rsidRPr="00A9280C">
              <w:rPr>
                <w:sz w:val="22"/>
                <w:szCs w:val="22"/>
              </w:rPr>
              <w:t xml:space="preserve">с момента сдачи результата выполнения работ. </w:t>
            </w:r>
          </w:p>
          <w:p w14:paraId="645778A4" w14:textId="2A7210EB"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lang w:eastAsia="zh-CN"/>
              </w:rPr>
              <w:t xml:space="preserve"> </w:t>
            </w:r>
            <w:r w:rsidRPr="00A9280C">
              <w:rPr>
                <w:sz w:val="22"/>
                <w:szCs w:val="22"/>
              </w:rPr>
              <w:t>Субподрядчик</w:t>
            </w:r>
            <w:r w:rsidR="008461F6" w:rsidRPr="00A9280C">
              <w:rPr>
                <w:sz w:val="22"/>
                <w:szCs w:val="22"/>
              </w:rPr>
              <w:t xml:space="preserve"> </w:t>
            </w:r>
            <w:r w:rsidRPr="00A9280C">
              <w:rPr>
                <w:sz w:val="22"/>
                <w:szCs w:val="22"/>
              </w:rPr>
              <w:t>несет все риски случайной гибели и случайного повреждения имущества, в том числе в процессе поставки и транспортировки, бремя содержания</w:t>
            </w:r>
            <w:r w:rsidR="00E8146B" w:rsidRPr="00A9280C">
              <w:rPr>
                <w:sz w:val="22"/>
                <w:szCs w:val="22"/>
              </w:rPr>
              <w:t xml:space="preserve"> материальных ресурсов</w:t>
            </w:r>
            <w:r w:rsidRPr="00A9280C">
              <w:rPr>
                <w:sz w:val="22"/>
                <w:szCs w:val="22"/>
              </w:rPr>
              <w:t xml:space="preserve">, </w:t>
            </w:r>
            <w:r w:rsidRPr="00A9280C">
              <w:rPr>
                <w:i/>
                <w:sz w:val="22"/>
                <w:szCs w:val="22"/>
              </w:rPr>
              <w:t>причинения вреда третьим лицам</w:t>
            </w:r>
            <w:r w:rsidRPr="00A9280C">
              <w:rPr>
                <w:sz w:val="22"/>
                <w:szCs w:val="22"/>
              </w:rPr>
              <w:t>, их имуществу, окружающей среде в процессе исполнения обязательств по Контракту.</w:t>
            </w:r>
          </w:p>
          <w:p w14:paraId="645778A5" w14:textId="7E508E27" w:rsidR="00B67E36" w:rsidRPr="00A9280C" w:rsidRDefault="00B67E36" w:rsidP="0035471A">
            <w:pPr>
              <w:ind w:right="46" w:firstLine="410"/>
              <w:jc w:val="both"/>
              <w:rPr>
                <w:sz w:val="22"/>
                <w:szCs w:val="22"/>
                <w:lang w:eastAsia="zh-CN"/>
              </w:rPr>
            </w:pPr>
            <w:r w:rsidRPr="00A9280C">
              <w:rPr>
                <w:sz w:val="22"/>
                <w:szCs w:val="22"/>
              </w:rPr>
              <w:t>Субподрядчик несет ответственность за сертификацию, комплектность, качество, упаковку, маркировку, поставляем</w:t>
            </w:r>
            <w:r w:rsidR="008461F6" w:rsidRPr="00A9280C">
              <w:rPr>
                <w:sz w:val="22"/>
                <w:szCs w:val="22"/>
              </w:rPr>
              <w:t xml:space="preserve">ых материальных ресурсов </w:t>
            </w:r>
            <w:r w:rsidRPr="00A9280C">
              <w:rPr>
                <w:sz w:val="22"/>
                <w:szCs w:val="22"/>
              </w:rPr>
              <w:t>по Контракту.</w:t>
            </w:r>
          </w:p>
        </w:tc>
      </w:tr>
      <w:tr w:rsidR="00B67E36" w:rsidRPr="00A9280C" w14:paraId="645778B0" w14:textId="77777777" w:rsidTr="0035471A">
        <w:trPr>
          <w:jc w:val="center"/>
        </w:trPr>
        <w:tc>
          <w:tcPr>
            <w:tcW w:w="5000" w:type="pct"/>
            <w:gridSpan w:val="3"/>
          </w:tcPr>
          <w:p w14:paraId="645778AF" w14:textId="77777777" w:rsidR="00B67E36" w:rsidRPr="00A9280C" w:rsidRDefault="00B67E36" w:rsidP="0035471A">
            <w:pPr>
              <w:widowControl w:val="0"/>
              <w:autoSpaceDE w:val="0"/>
              <w:autoSpaceDN w:val="0"/>
              <w:adjustRightInd w:val="0"/>
              <w:ind w:right="46"/>
              <w:jc w:val="center"/>
              <w:rPr>
                <w:b/>
                <w:bCs/>
                <w:sz w:val="22"/>
                <w:szCs w:val="22"/>
              </w:rPr>
            </w:pPr>
            <w:r w:rsidRPr="00A9280C">
              <w:rPr>
                <w:b/>
                <w:bCs/>
                <w:sz w:val="22"/>
                <w:szCs w:val="22"/>
              </w:rPr>
              <w:t xml:space="preserve">9. Начало, задержки и приостановки работ </w:t>
            </w:r>
          </w:p>
        </w:tc>
      </w:tr>
      <w:tr w:rsidR="00B67E36" w:rsidRPr="00A9280C" w14:paraId="645778B4" w14:textId="77777777" w:rsidTr="0035471A">
        <w:trPr>
          <w:trHeight w:val="515"/>
          <w:jc w:val="center"/>
        </w:trPr>
        <w:tc>
          <w:tcPr>
            <w:tcW w:w="356" w:type="pct"/>
          </w:tcPr>
          <w:p w14:paraId="645778B1" w14:textId="77777777" w:rsidR="00B67E36" w:rsidRPr="00A9280C" w:rsidRDefault="00B67E36" w:rsidP="0035471A">
            <w:pPr>
              <w:widowControl w:val="0"/>
              <w:autoSpaceDE w:val="0"/>
              <w:autoSpaceDN w:val="0"/>
              <w:adjustRightInd w:val="0"/>
              <w:spacing w:beforeLines="50" w:before="120" w:afterLines="50" w:after="120"/>
              <w:ind w:right="-108"/>
              <w:rPr>
                <w:b/>
                <w:bCs/>
                <w:sz w:val="22"/>
                <w:szCs w:val="22"/>
              </w:rPr>
            </w:pPr>
            <w:r w:rsidRPr="00A9280C">
              <w:rPr>
                <w:b/>
                <w:bCs/>
                <w:sz w:val="22"/>
                <w:szCs w:val="22"/>
              </w:rPr>
              <w:t>9.1.</w:t>
            </w:r>
          </w:p>
        </w:tc>
        <w:tc>
          <w:tcPr>
            <w:tcW w:w="980" w:type="pct"/>
          </w:tcPr>
          <w:p w14:paraId="645778B2"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Начало работ</w:t>
            </w:r>
          </w:p>
        </w:tc>
        <w:tc>
          <w:tcPr>
            <w:tcW w:w="3664" w:type="pct"/>
          </w:tcPr>
          <w:p w14:paraId="645778B3" w14:textId="682D3A0F" w:rsidR="00B67E36" w:rsidRPr="00A9280C" w:rsidRDefault="00B67E36" w:rsidP="0035471A">
            <w:pPr>
              <w:ind w:right="45" w:firstLine="410"/>
              <w:jc w:val="both"/>
              <w:rPr>
                <w:sz w:val="22"/>
                <w:szCs w:val="22"/>
                <w:lang w:eastAsia="zh-CN"/>
              </w:rPr>
            </w:pPr>
            <w:r w:rsidRPr="00A9280C">
              <w:rPr>
                <w:sz w:val="22"/>
                <w:szCs w:val="22"/>
              </w:rPr>
              <w:t>Выполнение работ начинается с Даты начала работ, о</w:t>
            </w:r>
            <w:r w:rsidR="0015134C" w:rsidRPr="00A9280C">
              <w:rPr>
                <w:sz w:val="22"/>
                <w:szCs w:val="22"/>
              </w:rPr>
              <w:t>пределенной согласно пункту 1.15</w:t>
            </w:r>
            <w:r w:rsidRPr="00A9280C">
              <w:rPr>
                <w:sz w:val="22"/>
                <w:szCs w:val="22"/>
              </w:rPr>
              <w:t>. (Дата начала работ).</w:t>
            </w:r>
          </w:p>
        </w:tc>
      </w:tr>
      <w:tr w:rsidR="00B67E36" w:rsidRPr="00A9280C" w14:paraId="645778BC" w14:textId="77777777" w:rsidTr="0035471A">
        <w:trPr>
          <w:trHeight w:val="350"/>
          <w:jc w:val="center"/>
        </w:trPr>
        <w:tc>
          <w:tcPr>
            <w:tcW w:w="356" w:type="pct"/>
          </w:tcPr>
          <w:p w14:paraId="645778B5"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9.2.</w:t>
            </w:r>
          </w:p>
        </w:tc>
        <w:tc>
          <w:tcPr>
            <w:tcW w:w="980" w:type="pct"/>
          </w:tcPr>
          <w:p w14:paraId="645778B6"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Срок завершения</w:t>
            </w:r>
          </w:p>
          <w:p w14:paraId="645778B7"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работ</w:t>
            </w:r>
          </w:p>
          <w:p w14:paraId="645778B8"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645778BB" w14:textId="27B4ACF9" w:rsidR="00B67E36" w:rsidRPr="00A9280C" w:rsidRDefault="00B67E36" w:rsidP="0035471A">
            <w:pPr>
              <w:autoSpaceDE w:val="0"/>
              <w:autoSpaceDN w:val="0"/>
              <w:adjustRightInd w:val="0"/>
              <w:ind w:firstLine="410"/>
              <w:jc w:val="both"/>
              <w:rPr>
                <w:sz w:val="22"/>
                <w:szCs w:val="22"/>
              </w:rPr>
            </w:pPr>
            <w:r w:rsidRPr="00A9280C">
              <w:rPr>
                <w:sz w:val="22"/>
                <w:szCs w:val="22"/>
              </w:rPr>
              <w:t xml:space="preserve"> </w:t>
            </w:r>
            <w:r w:rsidR="00E8146B" w:rsidRPr="00A9280C">
              <w:rPr>
                <w:sz w:val="22"/>
                <w:szCs w:val="22"/>
              </w:rPr>
              <w:t>Субп</w:t>
            </w:r>
            <w:r w:rsidRPr="00A9280C">
              <w:rPr>
                <w:sz w:val="22"/>
                <w:szCs w:val="22"/>
              </w:rPr>
              <w:t>одрядчик обязан завершить выполнение работ до Даты зав</w:t>
            </w:r>
            <w:r w:rsidR="003120D7" w:rsidRPr="00A9280C">
              <w:rPr>
                <w:sz w:val="22"/>
                <w:szCs w:val="22"/>
              </w:rPr>
              <w:t xml:space="preserve">ершения </w:t>
            </w:r>
            <w:r w:rsidR="0015134C" w:rsidRPr="00A9280C">
              <w:rPr>
                <w:sz w:val="22"/>
                <w:szCs w:val="22"/>
              </w:rPr>
              <w:t>работ на Объекте (п.1.16</w:t>
            </w:r>
            <w:r w:rsidRPr="00A9280C">
              <w:rPr>
                <w:sz w:val="22"/>
                <w:szCs w:val="22"/>
              </w:rPr>
              <w:t xml:space="preserve"> </w:t>
            </w:r>
            <w:r w:rsidR="00735290" w:rsidRPr="00A9280C">
              <w:rPr>
                <w:sz w:val="22"/>
                <w:szCs w:val="22"/>
              </w:rPr>
              <w:t>К</w:t>
            </w:r>
            <w:r w:rsidRPr="00A9280C">
              <w:rPr>
                <w:sz w:val="22"/>
                <w:szCs w:val="22"/>
              </w:rPr>
              <w:t>онтракта), соответственно, включая</w:t>
            </w:r>
            <w:r w:rsidR="00735290" w:rsidRPr="00A9280C">
              <w:rPr>
                <w:sz w:val="22"/>
                <w:szCs w:val="22"/>
              </w:rPr>
              <w:t xml:space="preserve"> </w:t>
            </w:r>
            <w:r w:rsidRPr="00A9280C">
              <w:rPr>
                <w:sz w:val="22"/>
                <w:szCs w:val="22"/>
              </w:rPr>
              <w:t>завершение всех работ, которые, как указано в Контракте, необходимо выполнить, чтобы Объект считался завершенным и готовым к сдаче-приемке в соответствии с Пунктом 10.1 (Приемка Объекта).</w:t>
            </w:r>
          </w:p>
        </w:tc>
      </w:tr>
      <w:tr w:rsidR="00B67E36" w:rsidRPr="00A9280C" w14:paraId="645778DC" w14:textId="77777777" w:rsidTr="0035471A">
        <w:trPr>
          <w:trHeight w:val="348"/>
          <w:jc w:val="center"/>
        </w:trPr>
        <w:tc>
          <w:tcPr>
            <w:tcW w:w="356" w:type="pct"/>
          </w:tcPr>
          <w:p w14:paraId="645778CB" w14:textId="01C72DEC" w:rsidR="00B67E36" w:rsidRPr="00A9280C" w:rsidRDefault="00CB1499" w:rsidP="0035471A">
            <w:pPr>
              <w:widowControl w:val="0"/>
              <w:autoSpaceDE w:val="0"/>
              <w:autoSpaceDN w:val="0"/>
              <w:adjustRightInd w:val="0"/>
              <w:ind w:right="-108"/>
              <w:rPr>
                <w:b/>
                <w:bCs/>
                <w:sz w:val="22"/>
                <w:szCs w:val="22"/>
              </w:rPr>
            </w:pPr>
            <w:r w:rsidRPr="00A9280C">
              <w:rPr>
                <w:b/>
                <w:bCs/>
                <w:sz w:val="22"/>
                <w:szCs w:val="22"/>
              </w:rPr>
              <w:t>9.3</w:t>
            </w:r>
            <w:r w:rsidR="00B67E36" w:rsidRPr="00A9280C">
              <w:rPr>
                <w:b/>
                <w:bCs/>
                <w:sz w:val="22"/>
                <w:szCs w:val="22"/>
              </w:rPr>
              <w:t>.</w:t>
            </w:r>
          </w:p>
        </w:tc>
        <w:tc>
          <w:tcPr>
            <w:tcW w:w="980" w:type="pct"/>
          </w:tcPr>
          <w:p w14:paraId="645778CC" w14:textId="77777777" w:rsidR="00B67E36" w:rsidRPr="00A9280C" w:rsidRDefault="00B67E36" w:rsidP="0035471A">
            <w:pPr>
              <w:widowControl w:val="0"/>
              <w:autoSpaceDE w:val="0"/>
              <w:autoSpaceDN w:val="0"/>
              <w:adjustRightInd w:val="0"/>
              <w:ind w:right="-108"/>
              <w:rPr>
                <w:b/>
                <w:bCs/>
                <w:sz w:val="22"/>
                <w:szCs w:val="22"/>
                <w:lang w:eastAsia="zh-CN"/>
              </w:rPr>
            </w:pPr>
            <w:r w:rsidRPr="00A9280C">
              <w:rPr>
                <w:b/>
                <w:bCs/>
                <w:sz w:val="22"/>
                <w:szCs w:val="22"/>
              </w:rPr>
              <w:t xml:space="preserve">Изменение Срока завершения работ </w:t>
            </w:r>
          </w:p>
          <w:p w14:paraId="645778CD" w14:textId="77777777" w:rsidR="00B67E36" w:rsidRPr="00A9280C" w:rsidRDefault="00B67E36" w:rsidP="0035471A">
            <w:pPr>
              <w:widowControl w:val="0"/>
              <w:autoSpaceDE w:val="0"/>
              <w:autoSpaceDN w:val="0"/>
              <w:adjustRightInd w:val="0"/>
              <w:spacing w:beforeLines="50" w:before="120" w:afterLines="50" w:after="120"/>
              <w:ind w:right="-108"/>
              <w:rPr>
                <w:b/>
                <w:bCs/>
                <w:sz w:val="22"/>
                <w:szCs w:val="22"/>
                <w:lang w:eastAsia="zh-CN"/>
              </w:rPr>
            </w:pPr>
          </w:p>
          <w:p w14:paraId="645778CE" w14:textId="77777777" w:rsidR="00B67E36" w:rsidRPr="00A9280C" w:rsidRDefault="00B67E36" w:rsidP="0035471A">
            <w:pPr>
              <w:widowControl w:val="0"/>
              <w:autoSpaceDE w:val="0"/>
              <w:autoSpaceDN w:val="0"/>
              <w:adjustRightInd w:val="0"/>
              <w:spacing w:beforeLines="50" w:before="120" w:afterLines="50" w:after="120"/>
              <w:ind w:right="-108"/>
              <w:rPr>
                <w:b/>
                <w:bCs/>
                <w:sz w:val="22"/>
                <w:szCs w:val="22"/>
                <w:lang w:eastAsia="zh-CN"/>
              </w:rPr>
            </w:pPr>
          </w:p>
        </w:tc>
        <w:tc>
          <w:tcPr>
            <w:tcW w:w="3664" w:type="pct"/>
          </w:tcPr>
          <w:p w14:paraId="13A2CA3B" w14:textId="76D2F390" w:rsidR="00735290" w:rsidRPr="00A9280C" w:rsidRDefault="00735290"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 xml:space="preserve">Предусмотренные </w:t>
            </w:r>
            <w:r w:rsidR="00EE729A" w:rsidRPr="00A9280C">
              <w:rPr>
                <w:rStyle w:val="word-wrapper"/>
                <w:color w:val="242424"/>
                <w:sz w:val="22"/>
                <w:szCs w:val="22"/>
              </w:rPr>
              <w:t>Контрактом</w:t>
            </w:r>
            <w:r w:rsidRPr="00A9280C">
              <w:rPr>
                <w:rStyle w:val="word-wrapper"/>
                <w:color w:val="242424"/>
                <w:sz w:val="22"/>
                <w:szCs w:val="22"/>
              </w:rPr>
              <w:t xml:space="preserve"> сроки завершения</w:t>
            </w:r>
            <w:r w:rsidR="00DC07B5" w:rsidRPr="00A9280C">
              <w:rPr>
                <w:rStyle w:val="word-wrapper"/>
                <w:color w:val="242424"/>
                <w:sz w:val="22"/>
                <w:szCs w:val="22"/>
              </w:rPr>
              <w:t xml:space="preserve"> работ</w:t>
            </w:r>
            <w:r w:rsidRPr="00A9280C">
              <w:rPr>
                <w:rStyle w:val="word-wrapper"/>
                <w:color w:val="242424"/>
                <w:sz w:val="22"/>
                <w:szCs w:val="22"/>
              </w:rPr>
              <w:t>, выполнения видов или этапов работ подлежат пересмотру в случаях:</w:t>
            </w:r>
          </w:p>
          <w:p w14:paraId="6734E617" w14:textId="4736E65D" w:rsidR="00735290" w:rsidRPr="00A9280C" w:rsidRDefault="00997C7C"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нарушения П</w:t>
            </w:r>
            <w:r w:rsidR="00EE729A" w:rsidRPr="00A9280C">
              <w:rPr>
                <w:rStyle w:val="word-wrapper"/>
                <w:color w:val="242424"/>
                <w:sz w:val="22"/>
                <w:szCs w:val="22"/>
              </w:rPr>
              <w:t>одрядчиком установленных Контракт</w:t>
            </w:r>
            <w:r w:rsidR="00735290" w:rsidRPr="00A9280C">
              <w:rPr>
                <w:rStyle w:val="word-wrapper"/>
                <w:color w:val="242424"/>
                <w:sz w:val="22"/>
                <w:szCs w:val="22"/>
              </w:rPr>
              <w:t>ом сроков передачи проектной документации;</w:t>
            </w:r>
          </w:p>
          <w:p w14:paraId="736BE415" w14:textId="453E35E8" w:rsidR="00735290" w:rsidRPr="00A9280C" w:rsidRDefault="00997C7C"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несвоевременной передачи Суб</w:t>
            </w:r>
            <w:r w:rsidR="00735290" w:rsidRPr="00A9280C">
              <w:rPr>
                <w:rStyle w:val="word-wrapper"/>
                <w:color w:val="242424"/>
                <w:sz w:val="22"/>
                <w:szCs w:val="22"/>
              </w:rPr>
              <w:t>подрядчику строительной площадки (фронта работ);</w:t>
            </w:r>
          </w:p>
          <w:p w14:paraId="0D19F0C5" w14:textId="14968134" w:rsidR="00735290" w:rsidRPr="00A9280C" w:rsidRDefault="00DC07B5" w:rsidP="0035471A">
            <w:pPr>
              <w:pStyle w:val="p-normal"/>
              <w:shd w:val="clear" w:color="auto" w:fill="FFFFFF"/>
              <w:spacing w:before="0" w:beforeAutospacing="0" w:after="0" w:afterAutospacing="0"/>
              <w:ind w:firstLine="450"/>
              <w:jc w:val="both"/>
              <w:rPr>
                <w:rStyle w:val="word-wrapper"/>
                <w:color w:val="242424"/>
                <w:sz w:val="22"/>
                <w:szCs w:val="22"/>
              </w:rPr>
            </w:pPr>
            <w:r w:rsidRPr="00A9280C">
              <w:rPr>
                <w:rStyle w:val="word-wrapper"/>
                <w:color w:val="242424"/>
                <w:sz w:val="22"/>
                <w:szCs w:val="22"/>
              </w:rPr>
              <w:t>выявления в ходе выполнения работ,</w:t>
            </w:r>
            <w:r w:rsidR="00735290" w:rsidRPr="00A9280C">
              <w:rPr>
                <w:rStyle w:val="word-wrapper"/>
                <w:color w:val="242424"/>
                <w:sz w:val="22"/>
                <w:szCs w:val="22"/>
              </w:rPr>
              <w:t xml:space="preserve"> дополнительных объемов работ, не предусмотренных проектной документацией и влияющих на своевременное исполнение Субподрядчиком своих обязательств</w:t>
            </w:r>
            <w:r w:rsidR="00EE729A" w:rsidRPr="00A9280C">
              <w:rPr>
                <w:rStyle w:val="word-wrapper"/>
                <w:color w:val="242424"/>
                <w:sz w:val="22"/>
                <w:szCs w:val="22"/>
              </w:rPr>
              <w:t xml:space="preserve"> по Контракту</w:t>
            </w:r>
            <w:r w:rsidR="00735290" w:rsidRPr="00A9280C">
              <w:rPr>
                <w:rStyle w:val="word-wrapper"/>
                <w:color w:val="242424"/>
                <w:sz w:val="22"/>
                <w:szCs w:val="22"/>
              </w:rPr>
              <w:t>;</w:t>
            </w:r>
          </w:p>
          <w:p w14:paraId="373661DA" w14:textId="0BB635B1" w:rsidR="00735290" w:rsidRPr="00A9280C" w:rsidRDefault="00735290" w:rsidP="0035471A">
            <w:pPr>
              <w:pStyle w:val="p-normal"/>
              <w:shd w:val="clear" w:color="auto" w:fill="FFFFFF"/>
              <w:spacing w:before="0" w:beforeAutospacing="0" w:after="0" w:afterAutospacing="0"/>
              <w:ind w:firstLine="450"/>
              <w:jc w:val="both"/>
              <w:rPr>
                <w:color w:val="242424"/>
                <w:sz w:val="22"/>
                <w:szCs w:val="22"/>
              </w:rPr>
            </w:pPr>
            <w:r w:rsidRPr="00A9280C">
              <w:rPr>
                <w:sz w:val="22"/>
                <w:szCs w:val="22"/>
              </w:rPr>
              <w:t>уменьшения предусмо</w:t>
            </w:r>
            <w:r w:rsidR="00EE729A" w:rsidRPr="00A9280C">
              <w:rPr>
                <w:sz w:val="22"/>
                <w:szCs w:val="22"/>
              </w:rPr>
              <w:t>тренного в Контракте</w:t>
            </w:r>
            <w:r w:rsidRPr="00A9280C">
              <w:rPr>
                <w:sz w:val="22"/>
                <w:szCs w:val="22"/>
              </w:rPr>
              <w:t xml:space="preserve"> объема финансовых ресур</w:t>
            </w:r>
            <w:r w:rsidR="00DC07B5" w:rsidRPr="00A9280C">
              <w:rPr>
                <w:sz w:val="22"/>
                <w:szCs w:val="22"/>
              </w:rPr>
              <w:t>сов, выделяемых для выполнения работ по объекту</w:t>
            </w:r>
            <w:r w:rsidRPr="00A9280C">
              <w:rPr>
                <w:sz w:val="22"/>
                <w:szCs w:val="22"/>
              </w:rPr>
              <w:t xml:space="preserve"> на очередной финансовый год;</w:t>
            </w:r>
          </w:p>
          <w:p w14:paraId="16E77002" w14:textId="272B419F" w:rsidR="00735290" w:rsidRPr="00A9280C" w:rsidRDefault="00735290" w:rsidP="00302EE8">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существенного на</w:t>
            </w:r>
            <w:r w:rsidR="00EE729A" w:rsidRPr="00A9280C">
              <w:rPr>
                <w:rStyle w:val="word-wrapper"/>
                <w:color w:val="242424"/>
                <w:sz w:val="22"/>
                <w:szCs w:val="22"/>
              </w:rPr>
              <w:t>рушения установленного Контрактом</w:t>
            </w:r>
            <w:r w:rsidRPr="00A9280C">
              <w:rPr>
                <w:rStyle w:val="word-wrapper"/>
                <w:color w:val="242424"/>
                <w:sz w:val="22"/>
                <w:szCs w:val="22"/>
              </w:rPr>
              <w:t xml:space="preserve"> порядка расчетов;</w:t>
            </w:r>
          </w:p>
          <w:p w14:paraId="47C0CD59" w14:textId="0B8E575D" w:rsidR="00735290" w:rsidRPr="00A9280C" w:rsidRDefault="00735290"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приос</w:t>
            </w:r>
            <w:r w:rsidR="00DC07B5" w:rsidRPr="00A9280C">
              <w:rPr>
                <w:rStyle w:val="word-wrapper"/>
                <w:color w:val="242424"/>
                <w:sz w:val="22"/>
                <w:szCs w:val="22"/>
              </w:rPr>
              <w:t>тановление выполнения работ</w:t>
            </w:r>
            <w:r w:rsidRPr="00A9280C">
              <w:rPr>
                <w:rStyle w:val="word-wrapper"/>
                <w:color w:val="242424"/>
                <w:sz w:val="22"/>
                <w:szCs w:val="22"/>
              </w:rPr>
              <w:t>;</w:t>
            </w:r>
          </w:p>
          <w:p w14:paraId="4A92BA41" w14:textId="0585D03C" w:rsidR="00735290" w:rsidRPr="00A9280C" w:rsidRDefault="00735290"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реорганизации юридического лица, явля</w:t>
            </w:r>
            <w:r w:rsidR="00EE729A" w:rsidRPr="00A9280C">
              <w:rPr>
                <w:rStyle w:val="word-wrapper"/>
                <w:color w:val="242424"/>
                <w:sz w:val="22"/>
                <w:szCs w:val="22"/>
              </w:rPr>
              <w:t>ющегося одной из сторон Контракта</w:t>
            </w:r>
            <w:r w:rsidRPr="00A9280C">
              <w:rPr>
                <w:rStyle w:val="word-wrapper"/>
                <w:color w:val="242424"/>
                <w:sz w:val="22"/>
                <w:szCs w:val="22"/>
              </w:rPr>
              <w:t>;</w:t>
            </w:r>
          </w:p>
          <w:p w14:paraId="44FD4770" w14:textId="677E1E2C" w:rsidR="00735290" w:rsidRPr="00A9280C" w:rsidRDefault="00735290" w:rsidP="0035471A">
            <w:pPr>
              <w:pStyle w:val="p-normal"/>
              <w:shd w:val="clear" w:color="auto" w:fill="FFFFFF"/>
              <w:spacing w:before="0" w:beforeAutospacing="0" w:after="0" w:afterAutospacing="0"/>
              <w:ind w:firstLine="450"/>
              <w:jc w:val="both"/>
              <w:rPr>
                <w:color w:val="242424"/>
                <w:sz w:val="22"/>
                <w:szCs w:val="22"/>
              </w:rPr>
            </w:pPr>
            <w:r w:rsidRPr="00A9280C">
              <w:rPr>
                <w:rStyle w:val="word-wrapper"/>
                <w:color w:val="242424"/>
                <w:sz w:val="22"/>
                <w:szCs w:val="22"/>
              </w:rPr>
              <w:t>невозможности исполнения обязательств вследствие возникновения обстоятельств непреодолимой силы.</w:t>
            </w:r>
          </w:p>
          <w:p w14:paraId="645778DA" w14:textId="6DC7AC52" w:rsidR="00B67E36" w:rsidRPr="00A9280C" w:rsidRDefault="00B67E36" w:rsidP="0035471A">
            <w:pPr>
              <w:autoSpaceDE w:val="0"/>
              <w:autoSpaceDN w:val="0"/>
              <w:adjustRightInd w:val="0"/>
              <w:ind w:right="46" w:firstLine="410"/>
              <w:jc w:val="both"/>
              <w:rPr>
                <w:sz w:val="22"/>
                <w:szCs w:val="22"/>
              </w:rPr>
            </w:pPr>
            <w:r w:rsidRPr="00A9280C">
              <w:rPr>
                <w:sz w:val="22"/>
                <w:szCs w:val="22"/>
              </w:rPr>
              <w:t xml:space="preserve">Срок выполнения работ </w:t>
            </w:r>
            <w:r w:rsidR="00735290" w:rsidRPr="00A9280C">
              <w:rPr>
                <w:sz w:val="22"/>
                <w:szCs w:val="22"/>
              </w:rPr>
              <w:t>пересматривается</w:t>
            </w:r>
            <w:r w:rsidRPr="00A9280C">
              <w:rPr>
                <w:sz w:val="22"/>
                <w:szCs w:val="22"/>
              </w:rPr>
              <w:t xml:space="preserve"> по соглашению Сторон с учетом продолжительности действия обстоятельств, </w:t>
            </w:r>
            <w:r w:rsidR="00735290" w:rsidRPr="00A9280C">
              <w:rPr>
                <w:sz w:val="22"/>
                <w:szCs w:val="22"/>
              </w:rPr>
              <w:t>указанных в настоящем пункте</w:t>
            </w:r>
            <w:r w:rsidRPr="00A9280C">
              <w:rPr>
                <w:sz w:val="22"/>
                <w:szCs w:val="22"/>
              </w:rPr>
              <w:t xml:space="preserve"> Контракт</w:t>
            </w:r>
            <w:r w:rsidR="00735290" w:rsidRPr="00A9280C">
              <w:rPr>
                <w:sz w:val="22"/>
                <w:szCs w:val="22"/>
              </w:rPr>
              <w:t>а</w:t>
            </w:r>
            <w:r w:rsidRPr="00A9280C">
              <w:rPr>
                <w:sz w:val="22"/>
                <w:szCs w:val="22"/>
              </w:rPr>
              <w:t>.</w:t>
            </w:r>
          </w:p>
          <w:p w14:paraId="645778DB" w14:textId="4AD4C70B" w:rsidR="00B67E36" w:rsidRPr="00A9280C" w:rsidRDefault="00B67E36" w:rsidP="0035471A">
            <w:pPr>
              <w:autoSpaceDE w:val="0"/>
              <w:autoSpaceDN w:val="0"/>
              <w:adjustRightInd w:val="0"/>
              <w:ind w:right="46" w:firstLine="410"/>
              <w:jc w:val="both"/>
              <w:rPr>
                <w:sz w:val="22"/>
                <w:szCs w:val="22"/>
                <w:lang w:eastAsia="zh-CN"/>
              </w:rPr>
            </w:pPr>
            <w:r w:rsidRPr="00A9280C">
              <w:rPr>
                <w:sz w:val="22"/>
                <w:szCs w:val="22"/>
              </w:rPr>
              <w:t xml:space="preserve">Если Субподрядчик считает, что он имеет право на продление Срока завершения работ, то </w:t>
            </w:r>
            <w:r w:rsidR="00D0792E" w:rsidRPr="00A9280C">
              <w:rPr>
                <w:sz w:val="22"/>
                <w:szCs w:val="22"/>
              </w:rPr>
              <w:t>он обязан уведомить об этом П</w:t>
            </w:r>
            <w:r w:rsidRPr="00A9280C">
              <w:rPr>
                <w:sz w:val="22"/>
                <w:szCs w:val="22"/>
              </w:rPr>
              <w:t xml:space="preserve">одрядчика, и Стороны будут действовать с целью согласования соответствующих </w:t>
            </w:r>
            <w:r w:rsidR="006339EC" w:rsidRPr="00A9280C">
              <w:rPr>
                <w:sz w:val="22"/>
                <w:szCs w:val="22"/>
              </w:rPr>
              <w:t>и</w:t>
            </w:r>
            <w:r w:rsidRPr="00A9280C">
              <w:rPr>
                <w:sz w:val="22"/>
                <w:szCs w:val="22"/>
              </w:rPr>
              <w:t xml:space="preserve">зменений в Контракт. </w:t>
            </w:r>
          </w:p>
        </w:tc>
      </w:tr>
      <w:tr w:rsidR="00B67E36" w:rsidRPr="00A9280C" w14:paraId="2FDABE1B" w14:textId="77777777" w:rsidTr="0035471A">
        <w:trPr>
          <w:trHeight w:val="423"/>
          <w:jc w:val="center"/>
        </w:trPr>
        <w:tc>
          <w:tcPr>
            <w:tcW w:w="356" w:type="pct"/>
          </w:tcPr>
          <w:p w14:paraId="7C27F368" w14:textId="20FA5ED2" w:rsidR="00B67E36" w:rsidRPr="00A9280C" w:rsidRDefault="00B67E36" w:rsidP="0035471A">
            <w:pPr>
              <w:widowControl w:val="0"/>
              <w:autoSpaceDE w:val="0"/>
              <w:autoSpaceDN w:val="0"/>
              <w:adjustRightInd w:val="0"/>
              <w:spacing w:beforeLines="50" w:before="120" w:afterLines="50" w:after="120"/>
              <w:ind w:right="-108"/>
              <w:rPr>
                <w:b/>
                <w:bCs/>
                <w:sz w:val="22"/>
                <w:szCs w:val="22"/>
              </w:rPr>
            </w:pPr>
            <w:r w:rsidRPr="00A9280C">
              <w:rPr>
                <w:b/>
                <w:bCs/>
                <w:sz w:val="22"/>
                <w:szCs w:val="22"/>
              </w:rPr>
              <w:t>9.</w:t>
            </w:r>
            <w:r w:rsidR="00CB1499" w:rsidRPr="00A9280C">
              <w:rPr>
                <w:b/>
                <w:bCs/>
                <w:sz w:val="22"/>
                <w:szCs w:val="22"/>
              </w:rPr>
              <w:t>4</w:t>
            </w:r>
            <w:r w:rsidRPr="00A9280C">
              <w:rPr>
                <w:b/>
                <w:bCs/>
                <w:sz w:val="22"/>
                <w:szCs w:val="22"/>
              </w:rPr>
              <w:t>.</w:t>
            </w:r>
          </w:p>
        </w:tc>
        <w:tc>
          <w:tcPr>
            <w:tcW w:w="980" w:type="pct"/>
          </w:tcPr>
          <w:p w14:paraId="775EE9C7"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Ответственность Субподрядчика</w:t>
            </w:r>
          </w:p>
          <w:p w14:paraId="23B1DA97" w14:textId="77777777" w:rsidR="00B67E36" w:rsidRPr="00A9280C" w:rsidRDefault="00B67E36" w:rsidP="0035471A">
            <w:pPr>
              <w:spacing w:beforeLines="50" w:before="120" w:afterLines="50" w:after="120"/>
              <w:ind w:right="-108"/>
              <w:rPr>
                <w:b/>
                <w:bCs/>
                <w:sz w:val="22"/>
                <w:szCs w:val="22"/>
              </w:rPr>
            </w:pPr>
          </w:p>
        </w:tc>
        <w:tc>
          <w:tcPr>
            <w:tcW w:w="3664" w:type="pct"/>
          </w:tcPr>
          <w:p w14:paraId="0F3B7CAB" w14:textId="146F8211" w:rsidR="00B67E36" w:rsidRPr="00A9280C" w:rsidRDefault="00B67E36" w:rsidP="0035471A">
            <w:pPr>
              <w:autoSpaceDE w:val="0"/>
              <w:autoSpaceDN w:val="0"/>
              <w:adjustRightInd w:val="0"/>
              <w:ind w:firstLine="410"/>
              <w:jc w:val="both"/>
              <w:rPr>
                <w:sz w:val="22"/>
                <w:szCs w:val="22"/>
              </w:rPr>
            </w:pPr>
            <w:r w:rsidRPr="00A9280C">
              <w:rPr>
                <w:sz w:val="22"/>
                <w:szCs w:val="22"/>
              </w:rPr>
              <w:t>Субподрядчик несет ответственность за неисполнение или ненадлежащее исполнение обязате</w:t>
            </w:r>
            <w:r w:rsidR="00D0792E" w:rsidRPr="00A9280C">
              <w:rPr>
                <w:sz w:val="22"/>
                <w:szCs w:val="22"/>
              </w:rPr>
              <w:t>льств, предусмотренных Контрактом</w:t>
            </w:r>
            <w:r w:rsidRPr="00A9280C">
              <w:rPr>
                <w:sz w:val="22"/>
                <w:szCs w:val="22"/>
              </w:rPr>
              <w:t>,</w:t>
            </w:r>
            <w:r w:rsidR="009E094A" w:rsidRPr="00A9280C">
              <w:rPr>
                <w:sz w:val="22"/>
                <w:szCs w:val="22"/>
              </w:rPr>
              <w:t xml:space="preserve"> и уплачивает неустойку (пеню) Подрядчику</w:t>
            </w:r>
            <w:r w:rsidRPr="00A9280C">
              <w:rPr>
                <w:sz w:val="22"/>
                <w:szCs w:val="22"/>
              </w:rPr>
              <w:t xml:space="preserve"> в следующих случаях и размерах:</w:t>
            </w:r>
          </w:p>
          <w:p w14:paraId="782A6BE2" w14:textId="6D8F5956" w:rsidR="00B67E36" w:rsidRPr="00A9280C" w:rsidRDefault="00B67E36" w:rsidP="0035471A">
            <w:pPr>
              <w:autoSpaceDE w:val="0"/>
              <w:autoSpaceDN w:val="0"/>
              <w:adjustRightInd w:val="0"/>
              <w:ind w:firstLine="410"/>
              <w:jc w:val="both"/>
              <w:rPr>
                <w:sz w:val="22"/>
                <w:szCs w:val="22"/>
              </w:rPr>
            </w:pPr>
            <w:r w:rsidRPr="00A9280C">
              <w:rPr>
                <w:sz w:val="22"/>
                <w:szCs w:val="22"/>
              </w:rPr>
              <w:t>за наруш</w:t>
            </w:r>
            <w:r w:rsidR="00302EE8" w:rsidRPr="00A9280C">
              <w:rPr>
                <w:sz w:val="22"/>
                <w:szCs w:val="22"/>
              </w:rPr>
              <w:t xml:space="preserve">ение установленных в Контракте </w:t>
            </w:r>
            <w:r w:rsidRPr="00A9280C">
              <w:rPr>
                <w:sz w:val="22"/>
                <w:szCs w:val="22"/>
              </w:rPr>
              <w:t>ср</w:t>
            </w:r>
            <w:r w:rsidR="00EE729A" w:rsidRPr="00A9280C">
              <w:rPr>
                <w:sz w:val="22"/>
                <w:szCs w:val="22"/>
              </w:rPr>
              <w:t>оков выполнения работ по Контракт</w:t>
            </w:r>
            <w:r w:rsidRPr="00A9280C">
              <w:rPr>
                <w:sz w:val="22"/>
                <w:szCs w:val="22"/>
              </w:rPr>
              <w:t xml:space="preserve">у, включая оформление документов, подтверждающих их выполнение, - 0,2 </w:t>
            </w:r>
            <w:r w:rsidRPr="00A9280C">
              <w:rPr>
                <w:color w:val="FF0000"/>
                <w:sz w:val="22"/>
                <w:szCs w:val="22"/>
              </w:rPr>
              <w:t xml:space="preserve"> </w:t>
            </w:r>
            <w:r w:rsidRPr="00A9280C">
              <w:rPr>
                <w:sz w:val="22"/>
                <w:szCs w:val="22"/>
              </w:rPr>
              <w:t>процента стоимости невыполненных работ за каждый день просрочки, но не более 20 процентов их стоимости;</w:t>
            </w:r>
          </w:p>
          <w:p w14:paraId="6CF06738" w14:textId="41E74BC0" w:rsidR="00B67E36" w:rsidRPr="00A9280C" w:rsidRDefault="00B67E36" w:rsidP="0035471A">
            <w:pPr>
              <w:ind w:firstLine="422"/>
              <w:jc w:val="both"/>
              <w:rPr>
                <w:sz w:val="22"/>
                <w:szCs w:val="22"/>
              </w:rPr>
            </w:pPr>
            <w:r w:rsidRPr="00A9280C">
              <w:rPr>
                <w:sz w:val="22"/>
                <w:szCs w:val="22"/>
              </w:rPr>
              <w:t xml:space="preserve">за несвоевременное устранение дефектов, указанных в актах </w:t>
            </w:r>
            <w:r w:rsidR="00D0792E" w:rsidRPr="00A9280C">
              <w:rPr>
                <w:sz w:val="22"/>
                <w:szCs w:val="22"/>
              </w:rPr>
              <w:t xml:space="preserve">Подрядчика </w:t>
            </w:r>
            <w:r w:rsidRPr="00A9280C">
              <w:rPr>
                <w:sz w:val="22"/>
                <w:szCs w:val="22"/>
              </w:rPr>
              <w:t>(в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r w:rsidR="00D0792E" w:rsidRPr="00A9280C">
              <w:rPr>
                <w:sz w:val="22"/>
                <w:szCs w:val="22"/>
              </w:rPr>
              <w:t>, но не более стоимости этих работ</w:t>
            </w:r>
            <w:r w:rsidRPr="00A9280C">
              <w:rPr>
                <w:sz w:val="22"/>
                <w:szCs w:val="22"/>
              </w:rPr>
              <w:t>.</w:t>
            </w:r>
          </w:p>
          <w:p w14:paraId="76B2881F" w14:textId="3AB96999" w:rsidR="007756D8" w:rsidRPr="00A9280C" w:rsidRDefault="007756D8" w:rsidP="0035471A">
            <w:pPr>
              <w:ind w:firstLine="410"/>
              <w:jc w:val="both"/>
              <w:rPr>
                <w:sz w:val="22"/>
                <w:szCs w:val="22"/>
              </w:rPr>
            </w:pPr>
            <w:r w:rsidRPr="00A9280C">
              <w:rPr>
                <w:sz w:val="22"/>
                <w:szCs w:val="22"/>
              </w:rPr>
              <w:t>Кроме предусмотренной настоящим пунктом ответ</w:t>
            </w:r>
            <w:r w:rsidR="00D0792E" w:rsidRPr="00A9280C">
              <w:rPr>
                <w:sz w:val="22"/>
                <w:szCs w:val="22"/>
              </w:rPr>
              <w:t>ственности в виде неустойки П</w:t>
            </w:r>
            <w:r w:rsidRPr="00A9280C">
              <w:rPr>
                <w:sz w:val="22"/>
                <w:szCs w:val="22"/>
              </w:rPr>
              <w:t>одрядчик может потребовать от Субподрядчика возмещения документально подтвержденных убытков, причиненных неисполнением или ненадлежащим исполнением условий Контракта.</w:t>
            </w:r>
          </w:p>
          <w:p w14:paraId="791B856E" w14:textId="44A7D807" w:rsidR="00B67E36" w:rsidRPr="00A9280C" w:rsidRDefault="00B67E36" w:rsidP="0035471A">
            <w:pPr>
              <w:ind w:firstLine="410"/>
              <w:jc w:val="both"/>
              <w:rPr>
                <w:sz w:val="22"/>
                <w:szCs w:val="22"/>
              </w:rPr>
            </w:pPr>
            <w:r w:rsidRPr="00A9280C">
              <w:rPr>
                <w:sz w:val="22"/>
                <w:szCs w:val="22"/>
              </w:rPr>
              <w:t>Любое взыскание неустойки и иных санкций за неисполнение</w:t>
            </w:r>
            <w:r w:rsidR="007756D8" w:rsidRPr="00A9280C">
              <w:rPr>
                <w:sz w:val="22"/>
                <w:szCs w:val="22"/>
              </w:rPr>
              <w:t xml:space="preserve"> </w:t>
            </w:r>
            <w:r w:rsidRPr="00A9280C">
              <w:rPr>
                <w:sz w:val="22"/>
                <w:szCs w:val="22"/>
              </w:rPr>
              <w:t>(ненадлежащее исполнение) обязательств по Контракту является правом, а не обязанностью взыскателя.</w:t>
            </w:r>
          </w:p>
        </w:tc>
      </w:tr>
      <w:tr w:rsidR="00B67E36" w:rsidRPr="00A9280C" w14:paraId="6FEC88A9" w14:textId="77777777" w:rsidTr="0035471A">
        <w:trPr>
          <w:trHeight w:val="1112"/>
          <w:jc w:val="center"/>
        </w:trPr>
        <w:tc>
          <w:tcPr>
            <w:tcW w:w="356" w:type="pct"/>
          </w:tcPr>
          <w:p w14:paraId="0F169C89" w14:textId="6B37A855"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9.</w:t>
            </w:r>
            <w:r w:rsidR="00CB1499" w:rsidRPr="00A9280C">
              <w:rPr>
                <w:b/>
                <w:bCs/>
                <w:sz w:val="22"/>
                <w:szCs w:val="22"/>
              </w:rPr>
              <w:t>5</w:t>
            </w:r>
            <w:r w:rsidRPr="00A9280C">
              <w:rPr>
                <w:b/>
                <w:bCs/>
                <w:sz w:val="22"/>
                <w:szCs w:val="22"/>
              </w:rPr>
              <w:t>.</w:t>
            </w:r>
          </w:p>
        </w:tc>
        <w:tc>
          <w:tcPr>
            <w:tcW w:w="980" w:type="pct"/>
          </w:tcPr>
          <w:p w14:paraId="717FFFD2" w14:textId="7D281C17" w:rsidR="00B67E36" w:rsidRPr="00A9280C" w:rsidRDefault="002078E6" w:rsidP="0035471A">
            <w:pPr>
              <w:ind w:right="-108"/>
              <w:rPr>
                <w:b/>
                <w:bCs/>
                <w:sz w:val="22"/>
                <w:szCs w:val="22"/>
              </w:rPr>
            </w:pPr>
            <w:r w:rsidRPr="00A9280C">
              <w:rPr>
                <w:b/>
                <w:bCs/>
                <w:sz w:val="22"/>
                <w:szCs w:val="22"/>
              </w:rPr>
              <w:t>Ответственность П</w:t>
            </w:r>
            <w:r w:rsidR="00B67E36" w:rsidRPr="00A9280C">
              <w:rPr>
                <w:b/>
                <w:bCs/>
                <w:sz w:val="22"/>
                <w:szCs w:val="22"/>
              </w:rPr>
              <w:t>одрядчика</w:t>
            </w:r>
          </w:p>
        </w:tc>
        <w:tc>
          <w:tcPr>
            <w:tcW w:w="3664" w:type="pct"/>
          </w:tcPr>
          <w:p w14:paraId="27BFAD98" w14:textId="14A15B2F" w:rsidR="00B67E36" w:rsidRPr="00A9280C" w:rsidRDefault="009E094A" w:rsidP="0035471A">
            <w:pPr>
              <w:ind w:firstLine="410"/>
              <w:jc w:val="both"/>
              <w:rPr>
                <w:sz w:val="22"/>
                <w:szCs w:val="22"/>
              </w:rPr>
            </w:pPr>
            <w:r w:rsidRPr="00A9280C">
              <w:rPr>
                <w:sz w:val="22"/>
                <w:szCs w:val="22"/>
              </w:rPr>
              <w:t>П</w:t>
            </w:r>
            <w:r w:rsidR="00B67E36" w:rsidRPr="00A9280C">
              <w:rPr>
                <w:sz w:val="22"/>
                <w:szCs w:val="22"/>
              </w:rPr>
              <w:t>одрядчик несет ответственность за неисполнение или ненадлежащее исполнение обязате</w:t>
            </w:r>
            <w:r w:rsidRPr="00A9280C">
              <w:rPr>
                <w:sz w:val="22"/>
                <w:szCs w:val="22"/>
              </w:rPr>
              <w:t>льств, предусмотренных Контрактом</w:t>
            </w:r>
            <w:r w:rsidR="00B67E36" w:rsidRPr="00A9280C">
              <w:rPr>
                <w:sz w:val="22"/>
                <w:szCs w:val="22"/>
              </w:rPr>
              <w:t>,</w:t>
            </w:r>
            <w:r w:rsidRPr="00A9280C">
              <w:rPr>
                <w:sz w:val="22"/>
                <w:szCs w:val="22"/>
              </w:rPr>
              <w:t xml:space="preserve"> и уплачивает неустойку (пеню) Субподрядчику</w:t>
            </w:r>
            <w:r w:rsidR="00B67E36" w:rsidRPr="00A9280C">
              <w:rPr>
                <w:sz w:val="22"/>
                <w:szCs w:val="22"/>
              </w:rPr>
              <w:t xml:space="preserve"> в следующих случаях и размерах:</w:t>
            </w:r>
          </w:p>
          <w:p w14:paraId="2AD19DFF" w14:textId="2F631D66" w:rsidR="007756D8" w:rsidRPr="00A9280C" w:rsidRDefault="007756D8" w:rsidP="0035471A">
            <w:pPr>
              <w:ind w:firstLine="410"/>
              <w:jc w:val="both"/>
              <w:rPr>
                <w:sz w:val="22"/>
                <w:szCs w:val="22"/>
              </w:rPr>
            </w:pPr>
            <w:r w:rsidRPr="00A9280C">
              <w:rPr>
                <w:sz w:val="22"/>
                <w:szCs w:val="22"/>
              </w:rPr>
              <w:t xml:space="preserve">за несвоевременное проведение расчетов за выполненные и принятые в установленном порядке работы  - 0,2 процента неперечисленной суммы за каждый день просрочки платежа, но не более </w:t>
            </w:r>
            <w:r w:rsidR="00EE0BB6" w:rsidRPr="00A9280C">
              <w:rPr>
                <w:sz w:val="22"/>
                <w:szCs w:val="22"/>
              </w:rPr>
              <w:t xml:space="preserve">размера этой суммы, если иное определенно Контрактом </w:t>
            </w:r>
            <w:r w:rsidRPr="00A9280C">
              <w:rPr>
                <w:sz w:val="22"/>
                <w:szCs w:val="22"/>
              </w:rPr>
              <w:t>20 процентов размера этой суммы;</w:t>
            </w:r>
          </w:p>
          <w:p w14:paraId="3F893B20" w14:textId="086B8DED" w:rsidR="007756D8" w:rsidRPr="00A9280C" w:rsidRDefault="007756D8" w:rsidP="0035471A">
            <w:pPr>
              <w:ind w:firstLine="410"/>
              <w:jc w:val="both"/>
              <w:rPr>
                <w:sz w:val="22"/>
                <w:szCs w:val="22"/>
              </w:rPr>
            </w:pPr>
            <w:r w:rsidRPr="00A9280C">
              <w:rPr>
                <w:sz w:val="22"/>
                <w:szCs w:val="22"/>
              </w:rPr>
              <w:t>за уклонение от приемки выполненных работ и оформление соответствующих документов, подтверждающих их выполнение - 0,</w:t>
            </w:r>
            <w:r w:rsidR="006339EC" w:rsidRPr="00A9280C">
              <w:rPr>
                <w:sz w:val="22"/>
                <w:szCs w:val="22"/>
              </w:rPr>
              <w:t>2</w:t>
            </w:r>
            <w:r w:rsidRPr="00A9280C">
              <w:rPr>
                <w:sz w:val="22"/>
                <w:szCs w:val="22"/>
              </w:rPr>
              <w:t xml:space="preserve"> процента стоимости непринятых работ за каждый день просрочки, но не более стоимости не принятых работ;</w:t>
            </w:r>
          </w:p>
          <w:p w14:paraId="56860EA4" w14:textId="77777777" w:rsidR="00B67E36" w:rsidRPr="00A9280C" w:rsidRDefault="00B67E36" w:rsidP="0035471A">
            <w:pPr>
              <w:ind w:firstLine="410"/>
              <w:jc w:val="both"/>
              <w:rPr>
                <w:sz w:val="22"/>
                <w:szCs w:val="22"/>
              </w:rPr>
            </w:pPr>
            <w:r w:rsidRPr="00A9280C">
              <w:rPr>
                <w:sz w:val="22"/>
                <w:szCs w:val="22"/>
              </w:rPr>
              <w:t>Любое взыскание неустойки и иных санкций за неисполнение (ненадлежащее исполнение) обязательств по Контракту является правом, а не обязанностью взыскателя.</w:t>
            </w:r>
          </w:p>
        </w:tc>
      </w:tr>
      <w:tr w:rsidR="00B67E36" w:rsidRPr="00A9280C" w14:paraId="645778F2" w14:textId="77777777" w:rsidTr="0035471A">
        <w:trPr>
          <w:jc w:val="center"/>
        </w:trPr>
        <w:tc>
          <w:tcPr>
            <w:tcW w:w="356" w:type="pct"/>
          </w:tcPr>
          <w:p w14:paraId="645778EF" w14:textId="6069A872"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9.</w:t>
            </w:r>
            <w:r w:rsidR="00CB1499" w:rsidRPr="00A9280C">
              <w:rPr>
                <w:b/>
                <w:bCs/>
                <w:sz w:val="22"/>
                <w:szCs w:val="22"/>
              </w:rPr>
              <w:t>6</w:t>
            </w:r>
            <w:r w:rsidRPr="00A9280C">
              <w:rPr>
                <w:b/>
                <w:bCs/>
                <w:sz w:val="22"/>
                <w:szCs w:val="22"/>
              </w:rPr>
              <w:t>.</w:t>
            </w:r>
          </w:p>
        </w:tc>
        <w:tc>
          <w:tcPr>
            <w:tcW w:w="980" w:type="pct"/>
          </w:tcPr>
          <w:p w14:paraId="645778F0" w14:textId="01E72947" w:rsidR="00B67E36" w:rsidRPr="00A9280C" w:rsidRDefault="00B67E36" w:rsidP="0035471A">
            <w:pPr>
              <w:widowControl w:val="0"/>
              <w:autoSpaceDE w:val="0"/>
              <w:autoSpaceDN w:val="0"/>
              <w:adjustRightInd w:val="0"/>
              <w:ind w:right="-108"/>
              <w:rPr>
                <w:sz w:val="22"/>
                <w:szCs w:val="22"/>
              </w:rPr>
            </w:pPr>
            <w:r w:rsidRPr="00A9280C">
              <w:rPr>
                <w:b/>
                <w:bCs/>
                <w:sz w:val="22"/>
                <w:szCs w:val="22"/>
              </w:rPr>
              <w:t>Приостан</w:t>
            </w:r>
            <w:r w:rsidR="007756D8" w:rsidRPr="00A9280C">
              <w:rPr>
                <w:b/>
                <w:bCs/>
                <w:sz w:val="22"/>
                <w:szCs w:val="22"/>
              </w:rPr>
              <w:t>ов</w:t>
            </w:r>
            <w:r w:rsidR="00BF71F8" w:rsidRPr="00A9280C">
              <w:rPr>
                <w:b/>
                <w:bCs/>
                <w:sz w:val="22"/>
                <w:szCs w:val="22"/>
              </w:rPr>
              <w:t>ка работ</w:t>
            </w:r>
          </w:p>
        </w:tc>
        <w:tc>
          <w:tcPr>
            <w:tcW w:w="3664" w:type="pct"/>
          </w:tcPr>
          <w:p w14:paraId="78756D3B" w14:textId="122FD891" w:rsidR="007756D8" w:rsidRPr="00A9280C" w:rsidRDefault="007756D8" w:rsidP="0035471A">
            <w:pPr>
              <w:ind w:firstLine="410"/>
              <w:jc w:val="both"/>
              <w:rPr>
                <w:sz w:val="22"/>
                <w:szCs w:val="22"/>
              </w:rPr>
            </w:pPr>
            <w:r w:rsidRPr="00A9280C">
              <w:rPr>
                <w:sz w:val="22"/>
                <w:szCs w:val="22"/>
              </w:rPr>
              <w:t>В случаях, определенных статьей 100 Кодекса Республики Беларусь об архитектурной, градостроительной и строительной деятельности от 17.07.2023 №289-З, Правилами, и иными актами законодательства Республики Беларусь, Сторонами может быть принято решение</w:t>
            </w:r>
            <w:r w:rsidR="00EE0BB6" w:rsidRPr="00A9280C">
              <w:rPr>
                <w:sz w:val="22"/>
                <w:szCs w:val="22"/>
              </w:rPr>
              <w:t xml:space="preserve"> о приостановлении выполнения работ</w:t>
            </w:r>
            <w:r w:rsidRPr="00A9280C">
              <w:rPr>
                <w:sz w:val="22"/>
                <w:szCs w:val="22"/>
              </w:rPr>
              <w:t>.</w:t>
            </w:r>
          </w:p>
          <w:p w14:paraId="645778F1" w14:textId="6329313D" w:rsidR="00B67E36" w:rsidRPr="00A9280C" w:rsidRDefault="007756D8" w:rsidP="0035471A">
            <w:pPr>
              <w:ind w:right="46" w:firstLine="410"/>
              <w:jc w:val="both"/>
              <w:rPr>
                <w:sz w:val="22"/>
                <w:szCs w:val="22"/>
                <w:lang w:eastAsia="zh-CN"/>
              </w:rPr>
            </w:pPr>
            <w:r w:rsidRPr="00A9280C">
              <w:rPr>
                <w:sz w:val="22"/>
                <w:szCs w:val="22"/>
              </w:rPr>
              <w:t>В течение данного периода, Субподрядчик обяза</w:t>
            </w:r>
            <w:r w:rsidR="002078E6" w:rsidRPr="00A9280C">
              <w:rPr>
                <w:sz w:val="22"/>
                <w:szCs w:val="22"/>
              </w:rPr>
              <w:t>н обеспечить сохранность результата работ</w:t>
            </w:r>
            <w:r w:rsidRPr="00A9280C">
              <w:rPr>
                <w:sz w:val="22"/>
                <w:szCs w:val="22"/>
              </w:rPr>
              <w:t xml:space="preserve"> и его охрану, а также защиту Объекта от какой-либо порчи, гибели или повреждения</w:t>
            </w:r>
            <w:r w:rsidR="00B67E36" w:rsidRPr="00A9280C">
              <w:rPr>
                <w:sz w:val="22"/>
                <w:szCs w:val="22"/>
              </w:rPr>
              <w:t>.</w:t>
            </w:r>
          </w:p>
        </w:tc>
      </w:tr>
      <w:tr w:rsidR="00B67E36" w:rsidRPr="00A9280C" w14:paraId="645778FC" w14:textId="77777777" w:rsidTr="0035471A">
        <w:trPr>
          <w:jc w:val="center"/>
        </w:trPr>
        <w:tc>
          <w:tcPr>
            <w:tcW w:w="356" w:type="pct"/>
          </w:tcPr>
          <w:p w14:paraId="645778F3" w14:textId="7716349D"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9.</w:t>
            </w:r>
            <w:r w:rsidR="00CB1499" w:rsidRPr="00A9280C">
              <w:rPr>
                <w:b/>
                <w:bCs/>
                <w:sz w:val="22"/>
                <w:szCs w:val="22"/>
              </w:rPr>
              <w:t>7</w:t>
            </w:r>
            <w:r w:rsidRPr="00A9280C">
              <w:rPr>
                <w:b/>
                <w:bCs/>
                <w:sz w:val="22"/>
                <w:szCs w:val="22"/>
              </w:rPr>
              <w:t>.</w:t>
            </w:r>
          </w:p>
        </w:tc>
        <w:tc>
          <w:tcPr>
            <w:tcW w:w="980" w:type="pct"/>
          </w:tcPr>
          <w:p w14:paraId="645778F4" w14:textId="79948647" w:rsidR="00B67E36" w:rsidRPr="00A9280C" w:rsidRDefault="00B67E36" w:rsidP="0035471A">
            <w:pPr>
              <w:widowControl w:val="0"/>
              <w:autoSpaceDE w:val="0"/>
              <w:autoSpaceDN w:val="0"/>
              <w:adjustRightInd w:val="0"/>
              <w:ind w:right="-108"/>
              <w:rPr>
                <w:sz w:val="22"/>
                <w:szCs w:val="22"/>
              </w:rPr>
            </w:pPr>
            <w:r w:rsidRPr="00A9280C">
              <w:rPr>
                <w:b/>
                <w:bCs/>
                <w:sz w:val="22"/>
                <w:szCs w:val="22"/>
              </w:rPr>
              <w:t xml:space="preserve">Последствия </w:t>
            </w:r>
            <w:r w:rsidR="00DC07B5" w:rsidRPr="00A9280C">
              <w:rPr>
                <w:b/>
                <w:bCs/>
                <w:sz w:val="22"/>
                <w:szCs w:val="22"/>
              </w:rPr>
              <w:t>приостановки работ</w:t>
            </w:r>
          </w:p>
          <w:p w14:paraId="645778F5" w14:textId="77777777" w:rsidR="00B67E36" w:rsidRPr="00A9280C" w:rsidRDefault="00B67E36" w:rsidP="0035471A">
            <w:pPr>
              <w:ind w:right="-108"/>
              <w:rPr>
                <w:sz w:val="22"/>
                <w:szCs w:val="22"/>
              </w:rPr>
            </w:pPr>
          </w:p>
        </w:tc>
        <w:tc>
          <w:tcPr>
            <w:tcW w:w="3664" w:type="pct"/>
          </w:tcPr>
          <w:p w14:paraId="22BCB2DE" w14:textId="653963BF" w:rsidR="007756D8" w:rsidRPr="00A9280C" w:rsidRDefault="007756D8" w:rsidP="0035471A">
            <w:pPr>
              <w:autoSpaceDE w:val="0"/>
              <w:autoSpaceDN w:val="0"/>
              <w:adjustRightInd w:val="0"/>
              <w:ind w:firstLine="410"/>
              <w:jc w:val="both"/>
              <w:rPr>
                <w:sz w:val="22"/>
                <w:szCs w:val="22"/>
              </w:rPr>
            </w:pPr>
            <w:r w:rsidRPr="00A9280C">
              <w:rPr>
                <w:sz w:val="22"/>
                <w:szCs w:val="22"/>
              </w:rPr>
              <w:t>Ес</w:t>
            </w:r>
            <w:r w:rsidR="002078E6" w:rsidRPr="00A9280C">
              <w:rPr>
                <w:sz w:val="22"/>
                <w:szCs w:val="22"/>
              </w:rPr>
              <w:t>ли приостановка работ</w:t>
            </w:r>
            <w:r w:rsidRPr="00A9280C">
              <w:rPr>
                <w:sz w:val="22"/>
                <w:szCs w:val="22"/>
              </w:rPr>
              <w:t xml:space="preserve"> прои</w:t>
            </w:r>
            <w:r w:rsidR="002078E6" w:rsidRPr="00A9280C">
              <w:rPr>
                <w:sz w:val="22"/>
                <w:szCs w:val="22"/>
              </w:rPr>
              <w:t>зведена</w:t>
            </w:r>
            <w:r w:rsidRPr="00A9280C">
              <w:rPr>
                <w:sz w:val="22"/>
                <w:szCs w:val="22"/>
              </w:rPr>
              <w:t xml:space="preserve"> по вине Субподрядчика, то Субподрядчик несет ответственность за задержк</w:t>
            </w:r>
            <w:r w:rsidR="002078E6" w:rsidRPr="00A9280C">
              <w:rPr>
                <w:sz w:val="22"/>
                <w:szCs w:val="22"/>
              </w:rPr>
              <w:t>у и/или расходы, вызванные такой приостановкой</w:t>
            </w:r>
            <w:r w:rsidRPr="00A9280C">
              <w:rPr>
                <w:sz w:val="22"/>
                <w:szCs w:val="22"/>
              </w:rPr>
              <w:t>.</w:t>
            </w:r>
          </w:p>
          <w:p w14:paraId="3C26BAB4" w14:textId="20A34652" w:rsidR="007756D8" w:rsidRPr="00A9280C" w:rsidRDefault="002078E6" w:rsidP="0035471A">
            <w:pPr>
              <w:autoSpaceDE w:val="0"/>
              <w:autoSpaceDN w:val="0"/>
              <w:adjustRightInd w:val="0"/>
              <w:ind w:firstLine="410"/>
              <w:jc w:val="both"/>
              <w:rPr>
                <w:sz w:val="22"/>
                <w:szCs w:val="22"/>
              </w:rPr>
            </w:pPr>
            <w:r w:rsidRPr="00A9280C">
              <w:rPr>
                <w:sz w:val="22"/>
                <w:szCs w:val="22"/>
              </w:rPr>
              <w:t>Если при наличии вины П</w:t>
            </w:r>
            <w:r w:rsidR="007756D8" w:rsidRPr="00A9280C">
              <w:rPr>
                <w:sz w:val="22"/>
                <w:szCs w:val="22"/>
              </w:rPr>
              <w:t>одрядчика в приостанов</w:t>
            </w:r>
            <w:r w:rsidRPr="00A9280C">
              <w:rPr>
                <w:sz w:val="22"/>
                <w:szCs w:val="22"/>
              </w:rPr>
              <w:t>ке работ</w:t>
            </w:r>
            <w:r w:rsidR="007756D8" w:rsidRPr="00A9280C">
              <w:rPr>
                <w:sz w:val="22"/>
                <w:szCs w:val="22"/>
              </w:rPr>
              <w:t xml:space="preserve"> у Субподрядчика возникнет задержка и/или Субподрядчик понесет расходы, то Субподрядч</w:t>
            </w:r>
            <w:r w:rsidRPr="00A9280C">
              <w:rPr>
                <w:sz w:val="22"/>
                <w:szCs w:val="22"/>
              </w:rPr>
              <w:t>ик обязан уведомить об этом П</w:t>
            </w:r>
            <w:r w:rsidR="007756D8" w:rsidRPr="00A9280C">
              <w:rPr>
                <w:sz w:val="22"/>
                <w:szCs w:val="22"/>
              </w:rPr>
              <w:t>одрядчика и будет иметь право, инициировать:</w:t>
            </w:r>
          </w:p>
          <w:p w14:paraId="34D54CE1" w14:textId="58288644" w:rsidR="007756D8" w:rsidRPr="00A9280C" w:rsidRDefault="007756D8" w:rsidP="0035471A">
            <w:pPr>
              <w:autoSpaceDE w:val="0"/>
              <w:autoSpaceDN w:val="0"/>
              <w:adjustRightInd w:val="0"/>
              <w:ind w:firstLine="410"/>
              <w:jc w:val="both"/>
              <w:rPr>
                <w:sz w:val="22"/>
                <w:szCs w:val="22"/>
              </w:rPr>
            </w:pPr>
            <w:r w:rsidRPr="00A9280C">
              <w:rPr>
                <w:sz w:val="22"/>
                <w:szCs w:val="22"/>
              </w:rPr>
              <w:t>(а) продление срока в связи с каждой из таких задержек, если срок завершения продлевается или его продление неизбе</w:t>
            </w:r>
            <w:r w:rsidR="0015134C" w:rsidRPr="00A9280C">
              <w:rPr>
                <w:sz w:val="22"/>
                <w:szCs w:val="22"/>
              </w:rPr>
              <w:t>жно в соответствии с Пунктом 9.3</w:t>
            </w:r>
            <w:r w:rsidRPr="00A9280C">
              <w:rPr>
                <w:sz w:val="22"/>
                <w:szCs w:val="22"/>
              </w:rPr>
              <w:t xml:space="preserve"> (</w:t>
            </w:r>
            <w:r w:rsidR="006339EC" w:rsidRPr="00A9280C">
              <w:rPr>
                <w:sz w:val="22"/>
                <w:szCs w:val="22"/>
              </w:rPr>
              <w:t>Изменение</w:t>
            </w:r>
            <w:r w:rsidRPr="00A9280C">
              <w:rPr>
                <w:sz w:val="22"/>
                <w:szCs w:val="22"/>
              </w:rPr>
              <w:t xml:space="preserve"> срока завершения работ),</w:t>
            </w:r>
          </w:p>
          <w:p w14:paraId="75F32422" w14:textId="1EA86876" w:rsidR="007756D8" w:rsidRPr="00A9280C" w:rsidRDefault="007756D8" w:rsidP="0035471A">
            <w:pPr>
              <w:autoSpaceDE w:val="0"/>
              <w:autoSpaceDN w:val="0"/>
              <w:adjustRightInd w:val="0"/>
              <w:ind w:firstLine="410"/>
              <w:jc w:val="both"/>
              <w:rPr>
                <w:sz w:val="22"/>
                <w:szCs w:val="22"/>
              </w:rPr>
            </w:pPr>
            <w:r w:rsidRPr="00A9280C">
              <w:rPr>
                <w:sz w:val="22"/>
                <w:szCs w:val="22"/>
              </w:rPr>
              <w:t>(b) возмещение обоснованных и документально подтвержденных расходов</w:t>
            </w:r>
            <w:r w:rsidR="002078E6" w:rsidRPr="00A9280C">
              <w:rPr>
                <w:sz w:val="22"/>
                <w:szCs w:val="22"/>
              </w:rPr>
              <w:t>, размер которых согласован П</w:t>
            </w:r>
            <w:r w:rsidRPr="00A9280C">
              <w:rPr>
                <w:sz w:val="22"/>
                <w:szCs w:val="22"/>
              </w:rPr>
              <w:t>одрядчиком и Субподрядчиком.</w:t>
            </w:r>
          </w:p>
          <w:p w14:paraId="0BBE28BC" w14:textId="59AF3E87" w:rsidR="007756D8" w:rsidRPr="00A9280C" w:rsidRDefault="007756D8" w:rsidP="0035471A">
            <w:pPr>
              <w:autoSpaceDE w:val="0"/>
              <w:autoSpaceDN w:val="0"/>
              <w:adjustRightInd w:val="0"/>
              <w:ind w:firstLine="410"/>
              <w:jc w:val="both"/>
              <w:rPr>
                <w:sz w:val="22"/>
                <w:szCs w:val="22"/>
              </w:rPr>
            </w:pPr>
            <w:r w:rsidRPr="00A9280C">
              <w:rPr>
                <w:sz w:val="22"/>
                <w:szCs w:val="22"/>
              </w:rPr>
              <w:t>После п</w:t>
            </w:r>
            <w:r w:rsidR="002078E6" w:rsidRPr="00A9280C">
              <w:rPr>
                <w:sz w:val="22"/>
                <w:szCs w:val="22"/>
              </w:rPr>
              <w:t>олучения такого уведомления П</w:t>
            </w:r>
            <w:r w:rsidRPr="00A9280C">
              <w:rPr>
                <w:sz w:val="22"/>
                <w:szCs w:val="22"/>
              </w:rPr>
              <w:t>одрядчик обязан действовать для согласования или принятия решений по этим вопросам.</w:t>
            </w:r>
          </w:p>
          <w:p w14:paraId="645778FB" w14:textId="7C9E6870" w:rsidR="00B67E36" w:rsidRPr="00A9280C" w:rsidRDefault="007756D8" w:rsidP="0035471A">
            <w:pPr>
              <w:ind w:right="46" w:firstLine="410"/>
              <w:jc w:val="both"/>
              <w:rPr>
                <w:sz w:val="22"/>
                <w:szCs w:val="22"/>
              </w:rPr>
            </w:pPr>
            <w:r w:rsidRPr="00A9280C">
              <w:rPr>
                <w:sz w:val="22"/>
                <w:szCs w:val="22"/>
              </w:rPr>
              <w:t xml:space="preserve">Субподрядчик не имеет право на продление Срока завершения работ, связанных с внесением исправлений, вызванных некачественными работами, </w:t>
            </w:r>
            <w:r w:rsidR="00346BC6" w:rsidRPr="00A9280C">
              <w:rPr>
                <w:sz w:val="22"/>
                <w:szCs w:val="22"/>
              </w:rPr>
              <w:t>материальными ресурсами</w:t>
            </w:r>
            <w:r w:rsidRPr="00A9280C">
              <w:rPr>
                <w:sz w:val="22"/>
                <w:szCs w:val="22"/>
              </w:rPr>
              <w:t>, за которые несет ответственность Субподрядчик, или непринятия Субподрядчиком мер, по защите и обеспечению сохранности или охр</w:t>
            </w:r>
            <w:r w:rsidR="0015134C" w:rsidRPr="00A9280C">
              <w:rPr>
                <w:sz w:val="22"/>
                <w:szCs w:val="22"/>
              </w:rPr>
              <w:t>ане, предусмотренных Пунктом 9.6</w:t>
            </w:r>
            <w:r w:rsidRPr="00A9280C">
              <w:rPr>
                <w:sz w:val="22"/>
                <w:szCs w:val="22"/>
              </w:rPr>
              <w:t>. (Приостанов</w:t>
            </w:r>
            <w:r w:rsidR="00BF71F8" w:rsidRPr="00A9280C">
              <w:rPr>
                <w:sz w:val="22"/>
                <w:szCs w:val="22"/>
              </w:rPr>
              <w:t>ка работ</w:t>
            </w:r>
            <w:r w:rsidRPr="00A9280C">
              <w:rPr>
                <w:sz w:val="22"/>
                <w:szCs w:val="22"/>
              </w:rPr>
              <w:t>).</w:t>
            </w:r>
          </w:p>
        </w:tc>
      </w:tr>
      <w:tr w:rsidR="00B67E36" w:rsidRPr="00A9280C" w14:paraId="64577902" w14:textId="77777777" w:rsidTr="0035471A">
        <w:trPr>
          <w:trHeight w:val="1428"/>
          <w:jc w:val="center"/>
        </w:trPr>
        <w:tc>
          <w:tcPr>
            <w:tcW w:w="356" w:type="pct"/>
          </w:tcPr>
          <w:p w14:paraId="645778FD" w14:textId="10D0DC05"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9.</w:t>
            </w:r>
            <w:r w:rsidR="00CB1499" w:rsidRPr="00A9280C">
              <w:rPr>
                <w:b/>
                <w:bCs/>
                <w:sz w:val="22"/>
                <w:szCs w:val="22"/>
              </w:rPr>
              <w:t>8</w:t>
            </w:r>
            <w:r w:rsidRPr="00A9280C">
              <w:rPr>
                <w:b/>
                <w:bCs/>
                <w:sz w:val="22"/>
                <w:szCs w:val="22"/>
              </w:rPr>
              <w:t>.</w:t>
            </w:r>
          </w:p>
        </w:tc>
        <w:tc>
          <w:tcPr>
            <w:tcW w:w="980" w:type="pct"/>
          </w:tcPr>
          <w:p w14:paraId="645778FE"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Возобновление работ</w:t>
            </w:r>
          </w:p>
          <w:p w14:paraId="645778FF" w14:textId="77777777" w:rsidR="00B67E36" w:rsidRPr="00A9280C" w:rsidRDefault="00B67E36" w:rsidP="0035471A">
            <w:pPr>
              <w:ind w:right="-108"/>
              <w:rPr>
                <w:sz w:val="22"/>
                <w:szCs w:val="22"/>
              </w:rPr>
            </w:pPr>
          </w:p>
        </w:tc>
        <w:tc>
          <w:tcPr>
            <w:tcW w:w="3664" w:type="pct"/>
          </w:tcPr>
          <w:p w14:paraId="64577900" w14:textId="1E6517FE"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После получения разрешения или указания на продолжение работ, Субподрядчик вместе с</w:t>
            </w:r>
            <w:r w:rsidR="00B73CE4" w:rsidRPr="00A9280C">
              <w:rPr>
                <w:sz w:val="22"/>
                <w:szCs w:val="22"/>
              </w:rPr>
              <w:t xml:space="preserve"> П</w:t>
            </w:r>
            <w:r w:rsidRPr="00A9280C">
              <w:rPr>
                <w:sz w:val="22"/>
                <w:szCs w:val="22"/>
              </w:rPr>
              <w:t>одряд</w:t>
            </w:r>
            <w:r w:rsidR="00B73CE4" w:rsidRPr="00A9280C">
              <w:rPr>
                <w:sz w:val="22"/>
                <w:szCs w:val="22"/>
              </w:rPr>
              <w:t>чиком обязаны осмотреть Объект и материальные ресурсы</w:t>
            </w:r>
            <w:r w:rsidRPr="00A9280C">
              <w:rPr>
                <w:sz w:val="22"/>
                <w:szCs w:val="22"/>
              </w:rPr>
              <w:t>.</w:t>
            </w:r>
          </w:p>
          <w:p w14:paraId="64577901" w14:textId="2F9E49A3" w:rsidR="00B67E36" w:rsidRPr="00A9280C" w:rsidRDefault="00B67E36" w:rsidP="0035471A">
            <w:pPr>
              <w:ind w:right="46" w:firstLine="410"/>
              <w:jc w:val="both"/>
              <w:rPr>
                <w:sz w:val="22"/>
                <w:szCs w:val="22"/>
              </w:rPr>
            </w:pPr>
            <w:r w:rsidRPr="00A9280C">
              <w:rPr>
                <w:sz w:val="22"/>
                <w:szCs w:val="22"/>
              </w:rPr>
              <w:t xml:space="preserve">Субподрядчик обязан за свой счет устранить любую, порчу, недостаток или повреждение Объекта, </w:t>
            </w:r>
            <w:r w:rsidR="00B73CE4" w:rsidRPr="00A9280C">
              <w:rPr>
                <w:sz w:val="22"/>
                <w:szCs w:val="22"/>
              </w:rPr>
              <w:t>материальных ресурсов</w:t>
            </w:r>
            <w:r w:rsidRPr="00A9280C">
              <w:rPr>
                <w:sz w:val="22"/>
                <w:szCs w:val="22"/>
              </w:rPr>
              <w:t>, которые возникли по вине Субподрядчика во время приостановки работ.</w:t>
            </w:r>
          </w:p>
        </w:tc>
      </w:tr>
      <w:tr w:rsidR="00B67E36" w:rsidRPr="00A9280C" w14:paraId="550A601C" w14:textId="77777777" w:rsidTr="0035471A">
        <w:trPr>
          <w:trHeight w:val="281"/>
          <w:jc w:val="center"/>
        </w:trPr>
        <w:tc>
          <w:tcPr>
            <w:tcW w:w="5000" w:type="pct"/>
            <w:gridSpan w:val="3"/>
          </w:tcPr>
          <w:p w14:paraId="31423C27" w14:textId="77777777" w:rsidR="00B67E36" w:rsidRPr="00A9280C" w:rsidRDefault="00B67E36" w:rsidP="0035471A">
            <w:pPr>
              <w:autoSpaceDE w:val="0"/>
              <w:autoSpaceDN w:val="0"/>
              <w:adjustRightInd w:val="0"/>
              <w:ind w:firstLine="540"/>
              <w:jc w:val="center"/>
              <w:rPr>
                <w:sz w:val="22"/>
                <w:szCs w:val="22"/>
              </w:rPr>
            </w:pPr>
            <w:r w:rsidRPr="00A9280C">
              <w:rPr>
                <w:b/>
                <w:bCs/>
                <w:sz w:val="22"/>
                <w:szCs w:val="22"/>
              </w:rPr>
              <w:t>10. Приемка Объекта</w:t>
            </w:r>
          </w:p>
        </w:tc>
      </w:tr>
      <w:tr w:rsidR="00B67E36" w:rsidRPr="00A9280C" w14:paraId="67F86976" w14:textId="77777777" w:rsidTr="0035471A">
        <w:trPr>
          <w:trHeight w:val="564"/>
          <w:jc w:val="center"/>
        </w:trPr>
        <w:tc>
          <w:tcPr>
            <w:tcW w:w="356" w:type="pct"/>
          </w:tcPr>
          <w:p w14:paraId="63285019" w14:textId="77777777" w:rsidR="00B67E36" w:rsidRPr="00A9280C" w:rsidRDefault="00B67E36" w:rsidP="0035471A">
            <w:pPr>
              <w:ind w:right="-108"/>
              <w:rPr>
                <w:b/>
                <w:sz w:val="22"/>
                <w:szCs w:val="22"/>
              </w:rPr>
            </w:pPr>
            <w:r w:rsidRPr="00A9280C">
              <w:rPr>
                <w:b/>
                <w:bCs/>
                <w:sz w:val="22"/>
                <w:szCs w:val="22"/>
              </w:rPr>
              <w:t>10.1.</w:t>
            </w:r>
          </w:p>
        </w:tc>
        <w:tc>
          <w:tcPr>
            <w:tcW w:w="980" w:type="pct"/>
          </w:tcPr>
          <w:p w14:paraId="0C404C63"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 xml:space="preserve">Приемка Объекта </w:t>
            </w:r>
          </w:p>
          <w:p w14:paraId="1C95CD31" w14:textId="77777777" w:rsidR="00B67E36" w:rsidRPr="00A9280C" w:rsidRDefault="00B67E36" w:rsidP="0035471A">
            <w:pPr>
              <w:ind w:right="-108"/>
              <w:rPr>
                <w:b/>
                <w:bCs/>
                <w:sz w:val="22"/>
                <w:szCs w:val="22"/>
              </w:rPr>
            </w:pPr>
          </w:p>
        </w:tc>
        <w:tc>
          <w:tcPr>
            <w:tcW w:w="3664" w:type="pct"/>
          </w:tcPr>
          <w:p w14:paraId="5ED399BF" w14:textId="77777777" w:rsidR="00BF71F8" w:rsidRPr="00A9280C" w:rsidRDefault="00BF71F8" w:rsidP="0035471A">
            <w:pPr>
              <w:widowControl w:val="0"/>
              <w:autoSpaceDE w:val="0"/>
              <w:autoSpaceDN w:val="0"/>
              <w:adjustRightInd w:val="0"/>
              <w:ind w:firstLine="426"/>
              <w:jc w:val="both"/>
              <w:rPr>
                <w:rFonts w:eastAsia="Times New Roman"/>
                <w:sz w:val="22"/>
                <w:szCs w:val="22"/>
              </w:rPr>
            </w:pPr>
            <w:r w:rsidRPr="00A9280C">
              <w:rPr>
                <w:sz w:val="22"/>
                <w:szCs w:val="22"/>
              </w:rPr>
              <w:t>Субподрядчик обязан заблаговременно в письменной форме сообщить Подрядчику о готовности к передаче результата выполненных работ не позднее, чем за 3 календарных дня до планируемой даты его приемки. Подрядчик обязан приступить к приемке результата выполненных работ в установленном порядке.</w:t>
            </w:r>
          </w:p>
          <w:p w14:paraId="76BE0C20" w14:textId="12B8355F" w:rsidR="00BF71F8" w:rsidRPr="00A9280C" w:rsidRDefault="00BF71F8" w:rsidP="0035471A">
            <w:pPr>
              <w:widowControl w:val="0"/>
              <w:autoSpaceDE w:val="0"/>
              <w:autoSpaceDN w:val="0"/>
              <w:adjustRightInd w:val="0"/>
              <w:ind w:firstLine="426"/>
              <w:jc w:val="both"/>
              <w:rPr>
                <w:i/>
                <w:sz w:val="22"/>
                <w:szCs w:val="22"/>
              </w:rPr>
            </w:pPr>
            <w:r w:rsidRPr="00A9280C">
              <w:rPr>
                <w:sz w:val="22"/>
                <w:szCs w:val="22"/>
              </w:rPr>
              <w:t xml:space="preserve">Приемка Объекта (очереди, пускового комплекса) производится приемочной комиссией в соответствии с </w:t>
            </w:r>
            <w:r w:rsidR="003120D7" w:rsidRPr="00A9280C">
              <w:rPr>
                <w:color w:val="242424"/>
                <w:sz w:val="22"/>
                <w:szCs w:val="22"/>
                <w:shd w:val="clear" w:color="auto" w:fill="FFFFFF"/>
              </w:rPr>
              <w:t>Постановлением Совета Министров Республики Беларусь от 15.05.2025 N 266</w:t>
            </w:r>
            <w:r w:rsidR="003120D7" w:rsidRPr="00A9280C">
              <w:rPr>
                <w:color w:val="242424"/>
                <w:sz w:val="22"/>
                <w:szCs w:val="22"/>
              </w:rPr>
              <w:t xml:space="preserve"> </w:t>
            </w:r>
            <w:r w:rsidR="003120D7" w:rsidRPr="00A9280C">
              <w:rPr>
                <w:color w:val="242424"/>
                <w:sz w:val="22"/>
                <w:szCs w:val="22"/>
                <w:shd w:val="clear" w:color="auto" w:fill="FFFFFF"/>
              </w:rPr>
              <w:t>"</w:t>
            </w:r>
            <w:r w:rsidR="003120D7" w:rsidRPr="00A9280C">
              <w:rPr>
                <w:i/>
                <w:color w:val="242424"/>
                <w:sz w:val="22"/>
                <w:szCs w:val="22"/>
                <w:shd w:val="clear" w:color="auto" w:fill="FFFFFF"/>
              </w:rPr>
              <w:t>О совершенствовании архитектурной, градостроительной и строительной деятельности"</w:t>
            </w:r>
            <w:r w:rsidR="003120D7" w:rsidRPr="00A9280C">
              <w:rPr>
                <w:i/>
                <w:color w:val="242424"/>
                <w:sz w:val="22"/>
                <w:szCs w:val="22"/>
              </w:rPr>
              <w:t xml:space="preserve"> </w:t>
            </w:r>
            <w:r w:rsidR="003120D7" w:rsidRPr="00A9280C">
              <w:rPr>
                <w:i/>
                <w:color w:val="242424"/>
                <w:sz w:val="22"/>
                <w:szCs w:val="22"/>
                <w:shd w:val="clear" w:color="auto" w:fill="FFFFFF"/>
              </w:rPr>
              <w:t>(вместе с "Положением о порядке принятия решений о разрешении размещения объектов на предоставленном участке с отступлением от утвержденного градостроительного проекта детального планирования")</w:t>
            </w:r>
          </w:p>
          <w:p w14:paraId="39ED8447" w14:textId="006F6760" w:rsidR="00B67E36" w:rsidRPr="00A9280C" w:rsidRDefault="00BF71F8" w:rsidP="0035471A">
            <w:pPr>
              <w:widowControl w:val="0"/>
              <w:autoSpaceDE w:val="0"/>
              <w:autoSpaceDN w:val="0"/>
              <w:adjustRightInd w:val="0"/>
              <w:ind w:firstLine="426"/>
              <w:jc w:val="both"/>
              <w:rPr>
                <w:sz w:val="22"/>
                <w:szCs w:val="22"/>
              </w:rPr>
            </w:pPr>
            <w:r w:rsidRPr="00A9280C">
              <w:rPr>
                <w:sz w:val="22"/>
                <w:szCs w:val="22"/>
              </w:rPr>
              <w:t>По требованию Подрядчика Субподрядчик (его уполномоченные представители) обязаны присутствовать на Объекте при его приемке в эксплуатацию.</w:t>
            </w:r>
            <w:r w:rsidR="00B67E36" w:rsidRPr="00A9280C">
              <w:rPr>
                <w:sz w:val="22"/>
                <w:szCs w:val="22"/>
              </w:rPr>
              <w:t xml:space="preserve"> </w:t>
            </w:r>
          </w:p>
        </w:tc>
      </w:tr>
      <w:tr w:rsidR="00B67E36" w:rsidRPr="00A9280C" w14:paraId="64577938" w14:textId="77777777" w:rsidTr="0035471A">
        <w:trPr>
          <w:jc w:val="center"/>
        </w:trPr>
        <w:tc>
          <w:tcPr>
            <w:tcW w:w="5000" w:type="pct"/>
            <w:gridSpan w:val="3"/>
          </w:tcPr>
          <w:p w14:paraId="64577937" w14:textId="77777777" w:rsidR="00B67E36" w:rsidRPr="00A9280C" w:rsidRDefault="00B67E36" w:rsidP="0035471A">
            <w:pPr>
              <w:widowControl w:val="0"/>
              <w:autoSpaceDE w:val="0"/>
              <w:autoSpaceDN w:val="0"/>
              <w:adjustRightInd w:val="0"/>
              <w:ind w:right="46"/>
              <w:jc w:val="center"/>
              <w:rPr>
                <w:b/>
                <w:bCs/>
                <w:sz w:val="22"/>
                <w:szCs w:val="22"/>
              </w:rPr>
            </w:pPr>
            <w:r w:rsidRPr="00A9280C">
              <w:rPr>
                <w:b/>
                <w:bCs/>
                <w:sz w:val="22"/>
                <w:szCs w:val="22"/>
              </w:rPr>
              <w:t>11.   Ответственность за недостатки</w:t>
            </w:r>
          </w:p>
        </w:tc>
      </w:tr>
      <w:tr w:rsidR="00B67E36" w:rsidRPr="00A9280C" w14:paraId="6457793E" w14:textId="77777777" w:rsidTr="0035471A">
        <w:trPr>
          <w:jc w:val="center"/>
        </w:trPr>
        <w:tc>
          <w:tcPr>
            <w:tcW w:w="356" w:type="pct"/>
          </w:tcPr>
          <w:p w14:paraId="64577939"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11.1.</w:t>
            </w:r>
          </w:p>
        </w:tc>
        <w:tc>
          <w:tcPr>
            <w:tcW w:w="980" w:type="pct"/>
          </w:tcPr>
          <w:p w14:paraId="6457793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Устранение</w:t>
            </w:r>
          </w:p>
          <w:p w14:paraId="6457793B"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Недостатков</w:t>
            </w:r>
          </w:p>
          <w:p w14:paraId="6457793C" w14:textId="77777777" w:rsidR="00B67E36" w:rsidRPr="00A9280C" w:rsidRDefault="00B67E36" w:rsidP="0035471A">
            <w:pPr>
              <w:widowControl w:val="0"/>
              <w:autoSpaceDE w:val="0"/>
              <w:autoSpaceDN w:val="0"/>
              <w:adjustRightInd w:val="0"/>
              <w:ind w:right="-108"/>
              <w:rPr>
                <w:b/>
                <w:bCs/>
                <w:sz w:val="22"/>
                <w:szCs w:val="22"/>
              </w:rPr>
            </w:pPr>
          </w:p>
        </w:tc>
        <w:tc>
          <w:tcPr>
            <w:tcW w:w="3664" w:type="pct"/>
          </w:tcPr>
          <w:p w14:paraId="6457793D" w14:textId="7B374881" w:rsidR="00B67E36" w:rsidRPr="00A9280C" w:rsidRDefault="00B67E36" w:rsidP="0035471A">
            <w:pPr>
              <w:ind w:right="46" w:firstLine="410"/>
              <w:jc w:val="both"/>
              <w:rPr>
                <w:sz w:val="22"/>
                <w:szCs w:val="22"/>
                <w:lang w:eastAsia="zh-CN"/>
              </w:rPr>
            </w:pPr>
            <w:r w:rsidRPr="00A9280C">
              <w:rPr>
                <w:sz w:val="22"/>
                <w:szCs w:val="22"/>
              </w:rPr>
              <w:t xml:space="preserve">Для того, чтобы Объект и Строительная документация поддерживались в состоянии, соответствующем требованиям Контракта (с учетом нормального износа) к моменту истечения соответствующего Гарантийного </w:t>
            </w:r>
            <w:r w:rsidR="00F10BCE" w:rsidRPr="00A9280C">
              <w:rPr>
                <w:sz w:val="22"/>
                <w:szCs w:val="22"/>
              </w:rPr>
              <w:t>срок</w:t>
            </w:r>
            <w:r w:rsidRPr="00A9280C">
              <w:rPr>
                <w:sz w:val="22"/>
                <w:szCs w:val="22"/>
              </w:rPr>
              <w:t xml:space="preserve">а, недостатки, выявленные в течение Гарантийного </w:t>
            </w:r>
            <w:r w:rsidR="00F10BCE" w:rsidRPr="00A9280C">
              <w:rPr>
                <w:sz w:val="22"/>
                <w:szCs w:val="22"/>
              </w:rPr>
              <w:t>срок</w:t>
            </w:r>
            <w:r w:rsidRPr="00A9280C">
              <w:rPr>
                <w:sz w:val="22"/>
                <w:szCs w:val="22"/>
              </w:rPr>
              <w:t>а, устраняются Субподрядчиком.</w:t>
            </w:r>
          </w:p>
        </w:tc>
      </w:tr>
      <w:tr w:rsidR="00B67E36" w:rsidRPr="00A9280C" w14:paraId="64577944" w14:textId="77777777" w:rsidTr="0035471A">
        <w:trPr>
          <w:trHeight w:val="558"/>
          <w:jc w:val="center"/>
        </w:trPr>
        <w:tc>
          <w:tcPr>
            <w:tcW w:w="356" w:type="pct"/>
          </w:tcPr>
          <w:p w14:paraId="6457793F" w14:textId="77777777" w:rsidR="00B67E36" w:rsidRPr="00A9280C" w:rsidRDefault="00B67E36" w:rsidP="0035471A">
            <w:pPr>
              <w:ind w:right="-108"/>
              <w:rPr>
                <w:b/>
                <w:bCs/>
                <w:sz w:val="22"/>
                <w:szCs w:val="22"/>
              </w:rPr>
            </w:pPr>
            <w:r w:rsidRPr="00A9280C">
              <w:rPr>
                <w:b/>
                <w:bCs/>
                <w:sz w:val="22"/>
                <w:szCs w:val="22"/>
              </w:rPr>
              <w:t>11.2.</w:t>
            </w:r>
          </w:p>
        </w:tc>
        <w:tc>
          <w:tcPr>
            <w:tcW w:w="980" w:type="pct"/>
          </w:tcPr>
          <w:p w14:paraId="64577940" w14:textId="77777777" w:rsidR="00B67E36" w:rsidRPr="00A9280C" w:rsidRDefault="00B67E36" w:rsidP="0035471A">
            <w:pPr>
              <w:ind w:right="-108"/>
              <w:rPr>
                <w:b/>
                <w:bCs/>
                <w:sz w:val="22"/>
                <w:szCs w:val="22"/>
              </w:rPr>
            </w:pPr>
            <w:r w:rsidRPr="00A9280C">
              <w:rPr>
                <w:b/>
                <w:bCs/>
                <w:sz w:val="22"/>
                <w:szCs w:val="22"/>
              </w:rPr>
              <w:t>Расходы по устранению недостатков</w:t>
            </w:r>
          </w:p>
          <w:p w14:paraId="64577941" w14:textId="77777777" w:rsidR="00B67E36" w:rsidRPr="00A9280C" w:rsidRDefault="00B67E36" w:rsidP="0035471A">
            <w:pPr>
              <w:ind w:right="-108"/>
              <w:rPr>
                <w:sz w:val="22"/>
                <w:szCs w:val="22"/>
                <w:lang w:eastAsia="zh-CN"/>
              </w:rPr>
            </w:pPr>
          </w:p>
        </w:tc>
        <w:tc>
          <w:tcPr>
            <w:tcW w:w="3664" w:type="pct"/>
          </w:tcPr>
          <w:p w14:paraId="64577942" w14:textId="4B07D965"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Все работы, упомяну</w:t>
            </w:r>
            <w:r w:rsidR="002E1385" w:rsidRPr="00A9280C">
              <w:rPr>
                <w:sz w:val="22"/>
                <w:szCs w:val="22"/>
              </w:rPr>
              <w:t xml:space="preserve">тые в Пункте 11.1. (Устранение </w:t>
            </w:r>
            <w:r w:rsidRPr="00A9280C">
              <w:rPr>
                <w:sz w:val="22"/>
                <w:szCs w:val="22"/>
              </w:rPr>
              <w:t>недостатков), выполняются Субподрядчиком за его счет и на его риск, за исключением случаев, когда выявленные недостатки были вызваны по вине</w:t>
            </w:r>
            <w:r w:rsidR="002E1385" w:rsidRPr="00A9280C">
              <w:rPr>
                <w:sz w:val="22"/>
                <w:szCs w:val="22"/>
              </w:rPr>
              <w:t xml:space="preserve"> Подрядчика/ Генподрядчика/ Заказчика</w:t>
            </w:r>
            <w:r w:rsidRPr="00A9280C">
              <w:rPr>
                <w:sz w:val="22"/>
                <w:szCs w:val="22"/>
              </w:rPr>
              <w:t>.</w:t>
            </w:r>
          </w:p>
          <w:p w14:paraId="237FFA92" w14:textId="77FE09AB" w:rsidR="00B67E36" w:rsidRPr="00A9280C" w:rsidRDefault="00B67E36" w:rsidP="0035471A">
            <w:pPr>
              <w:widowControl w:val="0"/>
              <w:autoSpaceDE w:val="0"/>
              <w:autoSpaceDN w:val="0"/>
              <w:adjustRightInd w:val="0"/>
              <w:ind w:firstLine="410"/>
              <w:jc w:val="both"/>
              <w:rPr>
                <w:color w:val="000000"/>
                <w:sz w:val="22"/>
                <w:szCs w:val="22"/>
              </w:rPr>
            </w:pPr>
            <w:r w:rsidRPr="00A9280C">
              <w:rPr>
                <w:sz w:val="22"/>
                <w:szCs w:val="22"/>
              </w:rPr>
              <w:t>Наличие некачественно выполненных строительных работ, обнаруженных в процессе эксплуатации объекта, оформляется соответствующим актом Заказчика (</w:t>
            </w:r>
            <w:r w:rsidR="002E1385" w:rsidRPr="00A9280C">
              <w:rPr>
                <w:sz w:val="22"/>
                <w:szCs w:val="22"/>
              </w:rPr>
              <w:t>владельца), Генподрядчика и П</w:t>
            </w:r>
            <w:r w:rsidRPr="00A9280C">
              <w:rPr>
                <w:sz w:val="22"/>
                <w:szCs w:val="22"/>
              </w:rPr>
              <w:t xml:space="preserve">одрядчика. К акту прилагается справка Субподрядчика о стоимости строительных работ по устранению дефектов. Для участия в составлении акта, согласования сроков и порядка устранения дефектов Субподрядчик обязан направить своего представителя не позднее 5 </w:t>
            </w:r>
            <w:r w:rsidR="002E1385" w:rsidRPr="00A9280C">
              <w:rPr>
                <w:sz w:val="22"/>
                <w:szCs w:val="22"/>
              </w:rPr>
              <w:t xml:space="preserve">календарных </w:t>
            </w:r>
            <w:r w:rsidRPr="00A9280C">
              <w:rPr>
                <w:sz w:val="22"/>
                <w:szCs w:val="22"/>
              </w:rPr>
              <w:t>дней со дня получ</w:t>
            </w:r>
            <w:r w:rsidR="002E1385" w:rsidRPr="00A9280C">
              <w:rPr>
                <w:sz w:val="22"/>
                <w:szCs w:val="22"/>
              </w:rPr>
              <w:t>ения письменного извещения П</w:t>
            </w:r>
            <w:r w:rsidRPr="00A9280C">
              <w:rPr>
                <w:sz w:val="22"/>
                <w:szCs w:val="22"/>
              </w:rPr>
              <w:t xml:space="preserve">одрядчика. </w:t>
            </w:r>
            <w:r w:rsidRPr="00A9280C">
              <w:rPr>
                <w:i/>
                <w:sz w:val="22"/>
                <w:szCs w:val="22"/>
              </w:rPr>
              <w:t xml:space="preserve">В составлении акта о наличии дефектов, согласовании сроков и порядка их устранения по работам, выполненным </w:t>
            </w:r>
            <w:proofErr w:type="spellStart"/>
            <w:r w:rsidRPr="00A9280C">
              <w:rPr>
                <w:i/>
                <w:sz w:val="22"/>
                <w:szCs w:val="22"/>
              </w:rPr>
              <w:t>Субсубподрядчиком</w:t>
            </w:r>
            <w:proofErr w:type="spellEnd"/>
            <w:r w:rsidRPr="00A9280C">
              <w:rPr>
                <w:i/>
                <w:sz w:val="22"/>
                <w:szCs w:val="22"/>
              </w:rPr>
              <w:t xml:space="preserve">, участвует представитель </w:t>
            </w:r>
            <w:proofErr w:type="spellStart"/>
            <w:r w:rsidRPr="00A9280C">
              <w:rPr>
                <w:i/>
                <w:sz w:val="22"/>
                <w:szCs w:val="22"/>
              </w:rPr>
              <w:t>Субсубподрядчика</w:t>
            </w:r>
            <w:proofErr w:type="spellEnd"/>
            <w:r w:rsidRPr="00A9280C">
              <w:rPr>
                <w:i/>
                <w:sz w:val="22"/>
                <w:szCs w:val="22"/>
              </w:rPr>
              <w:t>. В случае неявки представителя Субподрядчика в установленный срок акт составляется в одностороннем порядке и направляется Субподрядчику для устранения дефектов.</w:t>
            </w:r>
            <w:r w:rsidRPr="00A9280C">
              <w:rPr>
                <w:color w:val="000000"/>
                <w:sz w:val="22"/>
                <w:szCs w:val="22"/>
              </w:rPr>
              <w:t xml:space="preserve"> </w:t>
            </w:r>
          </w:p>
          <w:p w14:paraId="64577943" w14:textId="5090270E"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Если в течение гарантийного срока обнаружатся дефекты работ или их несоответствие условиям Контракта, Субподрядчик</w:t>
            </w:r>
            <w:r w:rsidR="00C24663" w:rsidRPr="00A9280C">
              <w:rPr>
                <w:sz w:val="22"/>
                <w:szCs w:val="22"/>
              </w:rPr>
              <w:t xml:space="preserve"> обязан на основе претензии П</w:t>
            </w:r>
            <w:r w:rsidRPr="00A9280C">
              <w:rPr>
                <w:sz w:val="22"/>
                <w:szCs w:val="22"/>
              </w:rPr>
              <w:t>одрядчика за свой счет устранить нед</w:t>
            </w:r>
            <w:r w:rsidR="00C24663" w:rsidRPr="00A9280C">
              <w:rPr>
                <w:sz w:val="22"/>
                <w:szCs w:val="22"/>
              </w:rPr>
              <w:t>остатки в срок, не превышающий 1</w:t>
            </w:r>
            <w:r w:rsidRPr="00A9280C">
              <w:rPr>
                <w:sz w:val="22"/>
                <w:szCs w:val="22"/>
              </w:rPr>
              <w:t xml:space="preserve">0 </w:t>
            </w:r>
            <w:r w:rsidR="00C24663" w:rsidRPr="00A9280C">
              <w:rPr>
                <w:sz w:val="22"/>
                <w:szCs w:val="22"/>
              </w:rPr>
              <w:t>(десяти</w:t>
            </w:r>
            <w:r w:rsidRPr="00A9280C">
              <w:rPr>
                <w:sz w:val="22"/>
                <w:szCs w:val="22"/>
              </w:rPr>
              <w:t>) календарных дней, если иной срок не</w:t>
            </w:r>
            <w:r w:rsidR="002164AE" w:rsidRPr="00A9280C">
              <w:rPr>
                <w:sz w:val="22"/>
                <w:szCs w:val="22"/>
              </w:rPr>
              <w:t xml:space="preserve"> будет</w:t>
            </w:r>
            <w:r w:rsidRPr="00A9280C">
              <w:rPr>
                <w:sz w:val="22"/>
                <w:szCs w:val="22"/>
              </w:rPr>
              <w:t xml:space="preserve"> согласован Сторонами и обоснован технологическими процессами завода изготовителя. Гарантийный срок продлевается на время вынужденного простоя, связанного с устранением недостатка и невозможностью эксплуатации объекта.</w:t>
            </w:r>
          </w:p>
        </w:tc>
      </w:tr>
      <w:tr w:rsidR="00B67E36" w:rsidRPr="00A9280C" w14:paraId="64577949" w14:textId="77777777" w:rsidTr="0035471A">
        <w:trPr>
          <w:jc w:val="center"/>
        </w:trPr>
        <w:tc>
          <w:tcPr>
            <w:tcW w:w="356" w:type="pct"/>
          </w:tcPr>
          <w:p w14:paraId="64577945"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11.3.</w:t>
            </w:r>
          </w:p>
        </w:tc>
        <w:tc>
          <w:tcPr>
            <w:tcW w:w="980" w:type="pct"/>
          </w:tcPr>
          <w:p w14:paraId="64577946" w14:textId="095AA295" w:rsidR="00B67E36" w:rsidRPr="00A9280C" w:rsidRDefault="00B67E36" w:rsidP="0035471A">
            <w:pPr>
              <w:widowControl w:val="0"/>
              <w:autoSpaceDE w:val="0"/>
              <w:autoSpaceDN w:val="0"/>
              <w:adjustRightInd w:val="0"/>
              <w:ind w:right="-108"/>
              <w:rPr>
                <w:sz w:val="22"/>
                <w:szCs w:val="22"/>
              </w:rPr>
            </w:pPr>
            <w:r w:rsidRPr="00A9280C">
              <w:rPr>
                <w:b/>
                <w:bCs/>
                <w:sz w:val="22"/>
                <w:szCs w:val="22"/>
              </w:rPr>
              <w:t xml:space="preserve">Продление Гарантийного </w:t>
            </w:r>
            <w:r w:rsidR="00F10BCE" w:rsidRPr="00A9280C">
              <w:rPr>
                <w:b/>
                <w:bCs/>
                <w:sz w:val="22"/>
                <w:szCs w:val="22"/>
              </w:rPr>
              <w:t>срок</w:t>
            </w:r>
            <w:r w:rsidRPr="00A9280C">
              <w:rPr>
                <w:b/>
                <w:bCs/>
                <w:sz w:val="22"/>
                <w:szCs w:val="22"/>
              </w:rPr>
              <w:t>а</w:t>
            </w:r>
          </w:p>
          <w:p w14:paraId="64577947" w14:textId="77777777" w:rsidR="00B67E36" w:rsidRPr="00A9280C" w:rsidRDefault="00B67E36" w:rsidP="0035471A">
            <w:pPr>
              <w:widowControl w:val="0"/>
              <w:autoSpaceDE w:val="0"/>
              <w:autoSpaceDN w:val="0"/>
              <w:adjustRightInd w:val="0"/>
              <w:ind w:right="-108"/>
              <w:rPr>
                <w:sz w:val="22"/>
                <w:szCs w:val="22"/>
              </w:rPr>
            </w:pPr>
          </w:p>
        </w:tc>
        <w:tc>
          <w:tcPr>
            <w:tcW w:w="3664" w:type="pct"/>
          </w:tcPr>
          <w:p w14:paraId="64577948" w14:textId="751BF29C" w:rsidR="00B67E36" w:rsidRPr="00A9280C" w:rsidRDefault="007350F0" w:rsidP="0035471A">
            <w:pPr>
              <w:widowControl w:val="0"/>
              <w:autoSpaceDE w:val="0"/>
              <w:autoSpaceDN w:val="0"/>
              <w:adjustRightInd w:val="0"/>
              <w:ind w:right="46" w:firstLine="410"/>
              <w:jc w:val="both"/>
              <w:rPr>
                <w:sz w:val="22"/>
                <w:szCs w:val="22"/>
                <w:lang w:eastAsia="zh-CN"/>
              </w:rPr>
            </w:pPr>
            <w:r w:rsidRPr="00A9280C">
              <w:rPr>
                <w:sz w:val="22"/>
                <w:szCs w:val="22"/>
              </w:rPr>
              <w:t>П</w:t>
            </w:r>
            <w:r w:rsidR="00B67E36" w:rsidRPr="00A9280C">
              <w:rPr>
                <w:sz w:val="22"/>
                <w:szCs w:val="22"/>
              </w:rPr>
              <w:t>одрядчик имеет п</w:t>
            </w:r>
            <w:r w:rsidR="00C24663" w:rsidRPr="00A9280C">
              <w:rPr>
                <w:sz w:val="22"/>
                <w:szCs w:val="22"/>
              </w:rPr>
              <w:t>раво продлить Гарантийный срок</w:t>
            </w:r>
            <w:r w:rsidR="00B67E36" w:rsidRPr="00A9280C">
              <w:rPr>
                <w:sz w:val="22"/>
                <w:szCs w:val="22"/>
              </w:rPr>
              <w:t xml:space="preserve"> </w:t>
            </w:r>
            <w:r w:rsidRPr="00A9280C">
              <w:rPr>
                <w:sz w:val="22"/>
                <w:szCs w:val="22"/>
              </w:rPr>
              <w:t xml:space="preserve">на результат выполненных работ </w:t>
            </w:r>
            <w:r w:rsidR="00B67E36" w:rsidRPr="00A9280C">
              <w:rPr>
                <w:sz w:val="22"/>
                <w:szCs w:val="22"/>
              </w:rPr>
              <w:t xml:space="preserve">на период невозможности его целевого использования, если </w:t>
            </w:r>
            <w:r w:rsidRPr="00A9280C">
              <w:rPr>
                <w:sz w:val="22"/>
                <w:szCs w:val="22"/>
              </w:rPr>
              <w:t>рез</w:t>
            </w:r>
            <w:r w:rsidR="00F10BCE" w:rsidRPr="00A9280C">
              <w:rPr>
                <w:sz w:val="22"/>
                <w:szCs w:val="22"/>
              </w:rPr>
              <w:t>ул</w:t>
            </w:r>
            <w:r w:rsidRPr="00A9280C">
              <w:rPr>
                <w:sz w:val="22"/>
                <w:szCs w:val="22"/>
              </w:rPr>
              <w:t>ьтата выполненных работ не мог быть использован</w:t>
            </w:r>
            <w:r w:rsidR="00B67E36" w:rsidRPr="00A9280C">
              <w:rPr>
                <w:sz w:val="22"/>
                <w:szCs w:val="22"/>
              </w:rPr>
              <w:t xml:space="preserve"> по своему целевому назначению вследствие какого-либо недостатка, повреждения и необходимости проведения испытаний, вызванных такими недостатками и/или повреждением работ, поставок</w:t>
            </w:r>
            <w:r w:rsidR="002164AE" w:rsidRPr="00A9280C">
              <w:rPr>
                <w:sz w:val="22"/>
                <w:szCs w:val="22"/>
              </w:rPr>
              <w:t>,</w:t>
            </w:r>
            <w:r w:rsidR="00B67E36" w:rsidRPr="00A9280C">
              <w:rPr>
                <w:sz w:val="22"/>
                <w:szCs w:val="22"/>
              </w:rPr>
              <w:t xml:space="preserve"> выполненных Субподрядчиком. </w:t>
            </w:r>
          </w:p>
        </w:tc>
      </w:tr>
      <w:tr w:rsidR="00B67E36" w:rsidRPr="00A9280C" w14:paraId="64577953" w14:textId="77777777" w:rsidTr="0035471A">
        <w:trPr>
          <w:jc w:val="center"/>
        </w:trPr>
        <w:tc>
          <w:tcPr>
            <w:tcW w:w="356" w:type="pct"/>
          </w:tcPr>
          <w:p w14:paraId="6457794A" w14:textId="77777777" w:rsidR="00B67E36" w:rsidRPr="00A9280C" w:rsidRDefault="00B67E36" w:rsidP="0035471A">
            <w:pPr>
              <w:widowControl w:val="0"/>
              <w:tabs>
                <w:tab w:val="left" w:pos="432"/>
                <w:tab w:val="left" w:pos="612"/>
                <w:tab w:val="left" w:pos="792"/>
                <w:tab w:val="left" w:pos="864"/>
              </w:tabs>
              <w:autoSpaceDE w:val="0"/>
              <w:autoSpaceDN w:val="0"/>
              <w:adjustRightInd w:val="0"/>
              <w:ind w:right="-108"/>
              <w:rPr>
                <w:b/>
                <w:bCs/>
                <w:sz w:val="22"/>
                <w:szCs w:val="22"/>
              </w:rPr>
            </w:pPr>
            <w:r w:rsidRPr="00A9280C">
              <w:rPr>
                <w:b/>
                <w:bCs/>
                <w:sz w:val="22"/>
                <w:szCs w:val="22"/>
              </w:rPr>
              <w:t>11.4.</w:t>
            </w:r>
          </w:p>
        </w:tc>
        <w:tc>
          <w:tcPr>
            <w:tcW w:w="980" w:type="pct"/>
          </w:tcPr>
          <w:p w14:paraId="6457794B" w14:textId="77777777" w:rsidR="00B67E36" w:rsidRPr="00A9280C" w:rsidRDefault="00B67E36" w:rsidP="0035471A">
            <w:pPr>
              <w:widowControl w:val="0"/>
              <w:tabs>
                <w:tab w:val="left" w:pos="1872"/>
                <w:tab w:val="left" w:pos="2052"/>
              </w:tabs>
              <w:autoSpaceDE w:val="0"/>
              <w:autoSpaceDN w:val="0"/>
              <w:adjustRightInd w:val="0"/>
              <w:ind w:right="-108"/>
              <w:rPr>
                <w:sz w:val="22"/>
                <w:szCs w:val="22"/>
              </w:rPr>
            </w:pPr>
            <w:r w:rsidRPr="00A9280C">
              <w:rPr>
                <w:b/>
                <w:bCs/>
                <w:sz w:val="22"/>
                <w:szCs w:val="22"/>
              </w:rPr>
              <w:t>Неустранение недостатков</w:t>
            </w:r>
          </w:p>
          <w:p w14:paraId="6457794C" w14:textId="77777777" w:rsidR="00B67E36" w:rsidRPr="00A9280C" w:rsidRDefault="00B67E36" w:rsidP="0035471A">
            <w:pPr>
              <w:widowControl w:val="0"/>
              <w:tabs>
                <w:tab w:val="left" w:pos="2052"/>
              </w:tabs>
              <w:autoSpaceDE w:val="0"/>
              <w:autoSpaceDN w:val="0"/>
              <w:adjustRightInd w:val="0"/>
              <w:ind w:right="-108"/>
              <w:rPr>
                <w:sz w:val="22"/>
                <w:szCs w:val="22"/>
              </w:rPr>
            </w:pPr>
          </w:p>
        </w:tc>
        <w:tc>
          <w:tcPr>
            <w:tcW w:w="3664" w:type="pct"/>
          </w:tcPr>
          <w:p w14:paraId="6457794D" w14:textId="4B5986B3" w:rsidR="00B67E36" w:rsidRPr="00A9280C" w:rsidRDefault="00B67E36" w:rsidP="0035471A">
            <w:pPr>
              <w:ind w:right="46" w:firstLine="410"/>
              <w:jc w:val="both"/>
              <w:rPr>
                <w:sz w:val="22"/>
                <w:szCs w:val="22"/>
              </w:rPr>
            </w:pPr>
            <w:r w:rsidRPr="00A9280C">
              <w:rPr>
                <w:sz w:val="22"/>
                <w:szCs w:val="22"/>
              </w:rPr>
              <w:t>Если Субподрядчик не устранил какой-либо недостаток или повреждение в срок, установленный</w:t>
            </w:r>
            <w:r w:rsidR="007350F0" w:rsidRPr="00A9280C">
              <w:rPr>
                <w:sz w:val="22"/>
                <w:szCs w:val="22"/>
              </w:rPr>
              <w:t xml:space="preserve"> П</w:t>
            </w:r>
            <w:r w:rsidRPr="00A9280C">
              <w:rPr>
                <w:sz w:val="22"/>
                <w:szCs w:val="22"/>
              </w:rPr>
              <w:t>одрядчиком/Руководителем проекта, или если такой срок не определен, то</w:t>
            </w:r>
            <w:r w:rsidR="007350F0" w:rsidRPr="00A9280C">
              <w:rPr>
                <w:sz w:val="22"/>
                <w:szCs w:val="22"/>
              </w:rPr>
              <w:t xml:space="preserve"> в пределах разумного срока П</w:t>
            </w:r>
            <w:r w:rsidRPr="00A9280C">
              <w:rPr>
                <w:sz w:val="22"/>
                <w:szCs w:val="22"/>
              </w:rPr>
              <w:t>одрядчик (или лицо от его имени) имеет право установить дату, до которой необходимо устранить этот недостаток или повреждение, о чем Субподрядчик должен быть уведомлен письменно.</w:t>
            </w:r>
          </w:p>
          <w:p w14:paraId="6457794E" w14:textId="7E268431"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Если Субподрядчик не устранит какое-либо повреждение или недостаток, которые должны быть устранены за его счет в соответствии с Пунктом 11.2 (</w:t>
            </w:r>
            <w:r w:rsidRPr="00A9280C">
              <w:rPr>
                <w:i/>
                <w:iCs/>
                <w:sz w:val="22"/>
                <w:szCs w:val="22"/>
              </w:rPr>
              <w:t>Расходы по устранению недостатков</w:t>
            </w:r>
            <w:r w:rsidRPr="00A9280C">
              <w:rPr>
                <w:sz w:val="22"/>
                <w:szCs w:val="22"/>
              </w:rPr>
              <w:t>), к установленной дате, о которой Суб</w:t>
            </w:r>
            <w:r w:rsidR="007350F0" w:rsidRPr="00A9280C">
              <w:rPr>
                <w:sz w:val="22"/>
                <w:szCs w:val="22"/>
              </w:rPr>
              <w:t>подрядчик был уведомлен, то П</w:t>
            </w:r>
            <w:r w:rsidRPr="00A9280C">
              <w:rPr>
                <w:sz w:val="22"/>
                <w:szCs w:val="22"/>
              </w:rPr>
              <w:t>одрядчик имеет право (по    своему усмотрению):</w:t>
            </w:r>
          </w:p>
          <w:p w14:paraId="64577950" w14:textId="0D332598" w:rsidR="00B67E36" w:rsidRPr="00A9280C" w:rsidRDefault="00B67E36" w:rsidP="0035471A">
            <w:pPr>
              <w:widowControl w:val="0"/>
              <w:tabs>
                <w:tab w:val="left" w:pos="819"/>
              </w:tabs>
              <w:autoSpaceDE w:val="0"/>
              <w:autoSpaceDN w:val="0"/>
              <w:adjustRightInd w:val="0"/>
              <w:ind w:right="46" w:firstLine="410"/>
              <w:jc w:val="both"/>
              <w:rPr>
                <w:sz w:val="22"/>
                <w:szCs w:val="22"/>
              </w:rPr>
            </w:pPr>
            <w:r w:rsidRPr="00A9280C">
              <w:rPr>
                <w:sz w:val="22"/>
                <w:szCs w:val="22"/>
              </w:rPr>
              <w:t xml:space="preserve">(а) разумным образом   выполнить   эту   работу   своими   силами   </w:t>
            </w:r>
            <w:r w:rsidRPr="00A9280C">
              <w:rPr>
                <w:i/>
                <w:sz w:val="22"/>
                <w:szCs w:val="22"/>
              </w:rPr>
              <w:t>или с привлечением третьих лиц</w:t>
            </w:r>
            <w:r w:rsidRPr="00A9280C">
              <w:rPr>
                <w:sz w:val="22"/>
                <w:szCs w:val="22"/>
              </w:rPr>
              <w:t xml:space="preserve"> за счет Субподрядчика</w:t>
            </w:r>
            <w:r w:rsidR="002164AE" w:rsidRPr="00A9280C">
              <w:rPr>
                <w:sz w:val="22"/>
                <w:szCs w:val="22"/>
              </w:rPr>
              <w:t>. П</w:t>
            </w:r>
            <w:r w:rsidRPr="00A9280C">
              <w:rPr>
                <w:sz w:val="22"/>
                <w:szCs w:val="22"/>
              </w:rPr>
              <w:t>ри этом Субподрядчик не должен нести ответственность за эту работу, а расходы,</w:t>
            </w:r>
            <w:r w:rsidR="007350F0" w:rsidRPr="00A9280C">
              <w:rPr>
                <w:sz w:val="22"/>
                <w:szCs w:val="22"/>
              </w:rPr>
              <w:t xml:space="preserve"> должным образом понесенные П</w:t>
            </w:r>
            <w:r w:rsidRPr="00A9280C">
              <w:rPr>
                <w:sz w:val="22"/>
                <w:szCs w:val="22"/>
              </w:rPr>
              <w:t xml:space="preserve">одрядчиком в связи с устранением указанного недостатка или повреждения, подлежат возмещению </w:t>
            </w:r>
            <w:r w:rsidR="007350F0" w:rsidRPr="00A9280C">
              <w:rPr>
                <w:sz w:val="22"/>
                <w:szCs w:val="22"/>
                <w:lang w:eastAsia="zh-CN"/>
              </w:rPr>
              <w:t>Субподрядчиком П</w:t>
            </w:r>
            <w:r w:rsidRPr="00A9280C">
              <w:rPr>
                <w:sz w:val="22"/>
                <w:szCs w:val="22"/>
                <w:lang w:eastAsia="zh-CN"/>
              </w:rPr>
              <w:t>одрядчику;</w:t>
            </w:r>
          </w:p>
          <w:p w14:paraId="64577951" w14:textId="6714EA12" w:rsidR="00B67E36" w:rsidRPr="00A9280C" w:rsidRDefault="00B67E36" w:rsidP="0035471A">
            <w:pPr>
              <w:ind w:right="46" w:firstLine="410"/>
              <w:jc w:val="both"/>
              <w:rPr>
                <w:sz w:val="22"/>
                <w:szCs w:val="22"/>
              </w:rPr>
            </w:pPr>
            <w:r w:rsidRPr="00A9280C">
              <w:rPr>
                <w:sz w:val="22"/>
                <w:szCs w:val="22"/>
              </w:rPr>
              <w:t>(</w:t>
            </w:r>
            <w:r w:rsidRPr="00A9280C">
              <w:rPr>
                <w:sz w:val="22"/>
                <w:szCs w:val="22"/>
                <w:lang w:val="en-US"/>
              </w:rPr>
              <w:t>b</w:t>
            </w:r>
            <w:r w:rsidRPr="00A9280C">
              <w:rPr>
                <w:sz w:val="22"/>
                <w:szCs w:val="22"/>
              </w:rPr>
              <w:t xml:space="preserve">) расторгнуть Контракт в отношении Объекта, который не может   быть использован по своему целевому назначению, если характер указанного недостатка или повреждения </w:t>
            </w:r>
            <w:r w:rsidR="007350F0" w:rsidRPr="00A9280C">
              <w:rPr>
                <w:sz w:val="22"/>
                <w:szCs w:val="22"/>
              </w:rPr>
              <w:t>таков, что П</w:t>
            </w:r>
            <w:r w:rsidRPr="00A9280C">
              <w:rPr>
                <w:sz w:val="22"/>
                <w:szCs w:val="22"/>
              </w:rPr>
              <w:t>одрядчик</w:t>
            </w:r>
            <w:r w:rsidR="007350F0" w:rsidRPr="00A9280C">
              <w:rPr>
                <w:sz w:val="22"/>
                <w:szCs w:val="22"/>
              </w:rPr>
              <w:t xml:space="preserve"> </w:t>
            </w:r>
            <w:r w:rsidRPr="00A9280C">
              <w:rPr>
                <w:sz w:val="22"/>
                <w:szCs w:val="22"/>
              </w:rPr>
              <w:t>по существу, лишился   всех выго</w:t>
            </w:r>
            <w:r w:rsidR="007350F0" w:rsidRPr="00A9280C">
              <w:rPr>
                <w:sz w:val="22"/>
                <w:szCs w:val="22"/>
              </w:rPr>
              <w:t>д от Объекта. В этом случае П</w:t>
            </w:r>
            <w:r w:rsidRPr="00A9280C">
              <w:rPr>
                <w:sz w:val="22"/>
                <w:szCs w:val="22"/>
              </w:rPr>
              <w:t xml:space="preserve">одрядчик вправе потребовать возмещения всех понесенных </w:t>
            </w:r>
            <w:r w:rsidR="007350F0" w:rsidRPr="00A9280C">
              <w:rPr>
                <w:sz w:val="22"/>
                <w:szCs w:val="22"/>
              </w:rPr>
              <w:t xml:space="preserve">им </w:t>
            </w:r>
            <w:r w:rsidRPr="00A9280C">
              <w:rPr>
                <w:sz w:val="22"/>
                <w:szCs w:val="22"/>
              </w:rPr>
              <w:t xml:space="preserve">расходов в связи с </w:t>
            </w:r>
            <w:r w:rsidR="007350F0" w:rsidRPr="00A9280C">
              <w:rPr>
                <w:sz w:val="22"/>
                <w:szCs w:val="22"/>
              </w:rPr>
              <w:t>устранением таких недостатков (</w:t>
            </w:r>
            <w:r w:rsidRPr="00A9280C">
              <w:rPr>
                <w:sz w:val="22"/>
                <w:szCs w:val="22"/>
              </w:rPr>
              <w:t xml:space="preserve">сооружением Объекта и расходов, связанных с финансированием, а также расходов на демонтаж, очистку строительной площадки и возврат </w:t>
            </w:r>
            <w:r w:rsidR="007350F0" w:rsidRPr="00A9280C">
              <w:rPr>
                <w:sz w:val="22"/>
                <w:szCs w:val="22"/>
              </w:rPr>
              <w:t xml:space="preserve">материальных ресурсов </w:t>
            </w:r>
            <w:r w:rsidRPr="00A9280C">
              <w:rPr>
                <w:sz w:val="22"/>
                <w:szCs w:val="22"/>
              </w:rPr>
              <w:t>Субподрядчику</w:t>
            </w:r>
            <w:r w:rsidR="007350F0" w:rsidRPr="00A9280C">
              <w:rPr>
                <w:sz w:val="22"/>
                <w:szCs w:val="22"/>
              </w:rPr>
              <w:t>)</w:t>
            </w:r>
            <w:r w:rsidRPr="00A9280C">
              <w:rPr>
                <w:sz w:val="22"/>
                <w:szCs w:val="22"/>
              </w:rPr>
              <w:t>;</w:t>
            </w:r>
          </w:p>
          <w:p w14:paraId="64577952" w14:textId="173EC87E" w:rsidR="00B67E36" w:rsidRPr="00A9280C" w:rsidRDefault="007350F0" w:rsidP="0035471A">
            <w:pPr>
              <w:ind w:right="46" w:firstLine="410"/>
              <w:jc w:val="both"/>
              <w:rPr>
                <w:sz w:val="22"/>
                <w:szCs w:val="22"/>
                <w:lang w:eastAsia="zh-CN"/>
              </w:rPr>
            </w:pPr>
            <w:r w:rsidRPr="00A9280C">
              <w:rPr>
                <w:sz w:val="22"/>
                <w:szCs w:val="22"/>
              </w:rPr>
              <w:t>(с) П</w:t>
            </w:r>
            <w:r w:rsidR="00B67E36" w:rsidRPr="00A9280C">
              <w:rPr>
                <w:sz w:val="22"/>
                <w:szCs w:val="22"/>
              </w:rPr>
              <w:t xml:space="preserve">одрядчик может потребовать замену дефектных материальных ресурсов поставленных Субподрядчиком, с неустраненным дефектом. </w:t>
            </w:r>
          </w:p>
        </w:tc>
      </w:tr>
      <w:tr w:rsidR="00B67E36" w:rsidRPr="00A9280C" w14:paraId="64577958" w14:textId="77777777" w:rsidTr="0035471A">
        <w:trPr>
          <w:jc w:val="center"/>
        </w:trPr>
        <w:tc>
          <w:tcPr>
            <w:tcW w:w="356" w:type="pct"/>
          </w:tcPr>
          <w:p w14:paraId="64577954"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11.5.</w:t>
            </w:r>
          </w:p>
        </w:tc>
        <w:tc>
          <w:tcPr>
            <w:tcW w:w="980" w:type="pct"/>
          </w:tcPr>
          <w:p w14:paraId="42D5153B" w14:textId="77777777" w:rsidR="00B67E36" w:rsidRPr="00A9280C" w:rsidRDefault="00B67E36" w:rsidP="0035471A">
            <w:pPr>
              <w:widowControl w:val="0"/>
              <w:autoSpaceDE w:val="0"/>
              <w:autoSpaceDN w:val="0"/>
              <w:adjustRightInd w:val="0"/>
              <w:jc w:val="both"/>
              <w:rPr>
                <w:color w:val="000000"/>
                <w:sz w:val="22"/>
                <w:szCs w:val="22"/>
              </w:rPr>
            </w:pPr>
            <w:r w:rsidRPr="00A9280C">
              <w:rPr>
                <w:b/>
                <w:bCs/>
                <w:color w:val="000000"/>
                <w:sz w:val="22"/>
                <w:szCs w:val="22"/>
              </w:rPr>
              <w:t>Устранение работ ненадлежащего качества</w:t>
            </w:r>
          </w:p>
          <w:p w14:paraId="64577956" w14:textId="77777777" w:rsidR="00B67E36" w:rsidRPr="00A9280C" w:rsidRDefault="00B67E36" w:rsidP="0035471A">
            <w:pPr>
              <w:widowControl w:val="0"/>
              <w:autoSpaceDE w:val="0"/>
              <w:autoSpaceDN w:val="0"/>
              <w:adjustRightInd w:val="0"/>
              <w:ind w:right="-108"/>
              <w:rPr>
                <w:sz w:val="22"/>
                <w:szCs w:val="22"/>
              </w:rPr>
            </w:pPr>
          </w:p>
        </w:tc>
        <w:tc>
          <w:tcPr>
            <w:tcW w:w="3664" w:type="pct"/>
          </w:tcPr>
          <w:p w14:paraId="64577957" w14:textId="5555C537" w:rsidR="00B67E36" w:rsidRPr="00A9280C" w:rsidRDefault="00B67E36" w:rsidP="0035471A">
            <w:pPr>
              <w:ind w:right="46" w:firstLine="410"/>
              <w:jc w:val="both"/>
              <w:rPr>
                <w:sz w:val="22"/>
                <w:szCs w:val="22"/>
              </w:rPr>
            </w:pPr>
            <w:r w:rsidRPr="00A9280C">
              <w:rPr>
                <w:sz w:val="22"/>
                <w:szCs w:val="22"/>
              </w:rPr>
              <w:t xml:space="preserve">Если характер недостатка или повреждения таков, что его невозможно быстро устранить на строительной площадке, Субподрядчик </w:t>
            </w:r>
            <w:r w:rsidR="007350F0" w:rsidRPr="00A9280C">
              <w:rPr>
                <w:sz w:val="22"/>
                <w:szCs w:val="22"/>
              </w:rPr>
              <w:t xml:space="preserve">может, с согласия </w:t>
            </w:r>
            <w:r w:rsidR="004649E7" w:rsidRPr="00A9280C">
              <w:rPr>
                <w:sz w:val="22"/>
                <w:szCs w:val="22"/>
              </w:rPr>
              <w:t>П</w:t>
            </w:r>
            <w:r w:rsidR="007350F0" w:rsidRPr="00A9280C">
              <w:rPr>
                <w:sz w:val="22"/>
                <w:szCs w:val="22"/>
              </w:rPr>
              <w:t xml:space="preserve">одрядчика или </w:t>
            </w:r>
            <w:r w:rsidRPr="00A9280C">
              <w:rPr>
                <w:sz w:val="22"/>
                <w:szCs w:val="22"/>
              </w:rPr>
              <w:t>Заказчика, удалит</w:t>
            </w:r>
            <w:r w:rsidR="007350F0" w:rsidRPr="00A9280C">
              <w:rPr>
                <w:sz w:val="22"/>
                <w:szCs w:val="22"/>
              </w:rPr>
              <w:t xml:space="preserve">ь с площадки с целью ремонта </w:t>
            </w:r>
            <w:r w:rsidRPr="00A9280C">
              <w:rPr>
                <w:sz w:val="22"/>
                <w:szCs w:val="22"/>
              </w:rPr>
              <w:t xml:space="preserve">любую часть, имеющую недостатки или повреждения.  </w:t>
            </w:r>
          </w:p>
        </w:tc>
      </w:tr>
      <w:tr w:rsidR="00B67E36" w:rsidRPr="00A9280C" w14:paraId="6457795E" w14:textId="77777777" w:rsidTr="0035471A">
        <w:trPr>
          <w:jc w:val="center"/>
        </w:trPr>
        <w:tc>
          <w:tcPr>
            <w:tcW w:w="356" w:type="pct"/>
          </w:tcPr>
          <w:p w14:paraId="64577959"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11.6.</w:t>
            </w:r>
          </w:p>
        </w:tc>
        <w:tc>
          <w:tcPr>
            <w:tcW w:w="980" w:type="pct"/>
          </w:tcPr>
          <w:p w14:paraId="6457795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Дальнейшие</w:t>
            </w:r>
          </w:p>
          <w:p w14:paraId="6457795B"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испытания</w:t>
            </w:r>
          </w:p>
        </w:tc>
        <w:tc>
          <w:tcPr>
            <w:tcW w:w="3664" w:type="pct"/>
          </w:tcPr>
          <w:p w14:paraId="6457795C" w14:textId="1A4DE002"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Если характер работ по устранению какого-либо недостатка или повреждения таков, что они могут повлиять на эксплуатацион</w:t>
            </w:r>
            <w:r w:rsidR="007350F0" w:rsidRPr="00A9280C">
              <w:rPr>
                <w:sz w:val="22"/>
                <w:szCs w:val="22"/>
              </w:rPr>
              <w:t>ные характеристики Объекта, П</w:t>
            </w:r>
            <w:r w:rsidRPr="00A9280C">
              <w:rPr>
                <w:sz w:val="22"/>
                <w:szCs w:val="22"/>
              </w:rPr>
              <w:t xml:space="preserve">одрядчик вправе потребовать повторного проведения любых испытаний, предусмотренных Контрактом, включая испытания по завершении строительства. Данное требование должно оформляться как уведомление в пределах 28 (двадцати восьми) </w:t>
            </w:r>
            <w:r w:rsidR="007350F0" w:rsidRPr="00A9280C">
              <w:rPr>
                <w:sz w:val="22"/>
                <w:szCs w:val="22"/>
              </w:rPr>
              <w:t xml:space="preserve">календарных </w:t>
            </w:r>
            <w:r w:rsidRPr="00A9280C">
              <w:rPr>
                <w:sz w:val="22"/>
                <w:szCs w:val="22"/>
              </w:rPr>
              <w:t>дней после   устранения недостатка или повреждения.</w:t>
            </w:r>
          </w:p>
          <w:p w14:paraId="6457795D" w14:textId="77777777" w:rsidR="00B67E36" w:rsidRPr="00A9280C" w:rsidRDefault="00B67E36" w:rsidP="0035471A">
            <w:pPr>
              <w:widowControl w:val="0"/>
              <w:autoSpaceDE w:val="0"/>
              <w:autoSpaceDN w:val="0"/>
              <w:adjustRightInd w:val="0"/>
              <w:ind w:right="46" w:firstLine="410"/>
              <w:jc w:val="both"/>
              <w:rPr>
                <w:sz w:val="22"/>
                <w:szCs w:val="22"/>
                <w:lang w:eastAsia="zh-CN"/>
              </w:rPr>
            </w:pPr>
            <w:r w:rsidRPr="00A9280C">
              <w:rPr>
                <w:sz w:val="22"/>
                <w:szCs w:val="22"/>
              </w:rPr>
              <w:t>Такие испытания должны проводиться в соответствии с условиями, применимыми к аналогичным предыдущим испытаниям.</w:t>
            </w:r>
          </w:p>
        </w:tc>
      </w:tr>
      <w:tr w:rsidR="00B67E36" w:rsidRPr="00A9280C" w14:paraId="64577963" w14:textId="77777777" w:rsidTr="0035471A">
        <w:trPr>
          <w:jc w:val="center"/>
        </w:trPr>
        <w:tc>
          <w:tcPr>
            <w:tcW w:w="356" w:type="pct"/>
          </w:tcPr>
          <w:p w14:paraId="6457795F"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11.7.</w:t>
            </w:r>
          </w:p>
        </w:tc>
        <w:tc>
          <w:tcPr>
            <w:tcW w:w="980" w:type="pct"/>
          </w:tcPr>
          <w:p w14:paraId="64577960"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Право</w:t>
            </w:r>
          </w:p>
          <w:p w14:paraId="64577961"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Доступа</w:t>
            </w:r>
          </w:p>
        </w:tc>
        <w:tc>
          <w:tcPr>
            <w:tcW w:w="3664" w:type="pct"/>
          </w:tcPr>
          <w:p w14:paraId="64577962" w14:textId="1867D224" w:rsidR="00B67E36" w:rsidRPr="00A9280C" w:rsidRDefault="00B67E36" w:rsidP="0035471A">
            <w:pPr>
              <w:widowControl w:val="0"/>
              <w:autoSpaceDE w:val="0"/>
              <w:autoSpaceDN w:val="0"/>
              <w:adjustRightInd w:val="0"/>
              <w:ind w:right="46" w:firstLine="410"/>
              <w:jc w:val="both"/>
              <w:rPr>
                <w:sz w:val="22"/>
                <w:szCs w:val="22"/>
                <w:lang w:eastAsia="zh-CN"/>
              </w:rPr>
            </w:pPr>
            <w:r w:rsidRPr="00A9280C">
              <w:rPr>
                <w:sz w:val="22"/>
                <w:szCs w:val="22"/>
              </w:rPr>
              <w:t>До утверждения Акта приемки объекта в эксплуатацию Субподрядчик имеет право доступа к Объекту и записям о работе и эксплуатационных характеристиках Объекта, за исключением случаев, когда это противо</w:t>
            </w:r>
            <w:r w:rsidR="007350F0" w:rsidRPr="00A9280C">
              <w:rPr>
                <w:sz w:val="22"/>
                <w:szCs w:val="22"/>
              </w:rPr>
              <w:t>речит разумным ограничениям П</w:t>
            </w:r>
            <w:r w:rsidRPr="00A9280C">
              <w:rPr>
                <w:sz w:val="22"/>
                <w:szCs w:val="22"/>
              </w:rPr>
              <w:t xml:space="preserve">одрядчика или Заказчика, связанным с обеспечением безопасности. </w:t>
            </w:r>
          </w:p>
        </w:tc>
      </w:tr>
      <w:tr w:rsidR="00B67E36" w:rsidRPr="00A9280C" w14:paraId="64577965" w14:textId="77777777" w:rsidTr="0035471A">
        <w:trPr>
          <w:trHeight w:val="202"/>
          <w:jc w:val="center"/>
        </w:trPr>
        <w:tc>
          <w:tcPr>
            <w:tcW w:w="5000" w:type="pct"/>
            <w:gridSpan w:val="3"/>
            <w:vAlign w:val="center"/>
          </w:tcPr>
          <w:p w14:paraId="64577964" w14:textId="77777777" w:rsidR="00B67E36" w:rsidRPr="00A9280C" w:rsidRDefault="00B67E36" w:rsidP="0035471A">
            <w:pPr>
              <w:widowControl w:val="0"/>
              <w:autoSpaceDE w:val="0"/>
              <w:autoSpaceDN w:val="0"/>
              <w:adjustRightInd w:val="0"/>
              <w:ind w:right="46"/>
              <w:jc w:val="center"/>
              <w:rPr>
                <w:b/>
                <w:bCs/>
                <w:sz w:val="22"/>
                <w:szCs w:val="22"/>
              </w:rPr>
            </w:pPr>
            <w:r w:rsidRPr="00A9280C">
              <w:rPr>
                <w:b/>
                <w:bCs/>
                <w:sz w:val="22"/>
                <w:szCs w:val="22"/>
              </w:rPr>
              <w:t>12. Изменения и корректировка</w:t>
            </w:r>
          </w:p>
        </w:tc>
      </w:tr>
      <w:tr w:rsidR="00B67E36" w:rsidRPr="00A9280C" w14:paraId="6457796C" w14:textId="77777777" w:rsidTr="0035471A">
        <w:trPr>
          <w:jc w:val="center"/>
        </w:trPr>
        <w:tc>
          <w:tcPr>
            <w:tcW w:w="356" w:type="pct"/>
          </w:tcPr>
          <w:p w14:paraId="64577966" w14:textId="77777777" w:rsidR="00B67E36" w:rsidRPr="00A9280C" w:rsidRDefault="00B67E36" w:rsidP="0035471A">
            <w:pPr>
              <w:widowControl w:val="0"/>
              <w:autoSpaceDE w:val="0"/>
              <w:autoSpaceDN w:val="0"/>
              <w:adjustRightInd w:val="0"/>
              <w:ind w:right="-108"/>
              <w:rPr>
                <w:b/>
                <w:sz w:val="22"/>
                <w:szCs w:val="22"/>
              </w:rPr>
            </w:pPr>
            <w:r w:rsidRPr="00A9280C">
              <w:rPr>
                <w:b/>
                <w:sz w:val="22"/>
                <w:szCs w:val="22"/>
              </w:rPr>
              <w:t>12.1.</w:t>
            </w:r>
          </w:p>
        </w:tc>
        <w:tc>
          <w:tcPr>
            <w:tcW w:w="980" w:type="pct"/>
          </w:tcPr>
          <w:p w14:paraId="64577967"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Право на внесение</w:t>
            </w:r>
          </w:p>
          <w:p w14:paraId="64577968" w14:textId="77777777" w:rsidR="00B67E36" w:rsidRPr="00A9280C" w:rsidRDefault="00B67E36" w:rsidP="0035471A">
            <w:pPr>
              <w:widowControl w:val="0"/>
              <w:autoSpaceDE w:val="0"/>
              <w:autoSpaceDN w:val="0"/>
              <w:adjustRightInd w:val="0"/>
              <w:ind w:right="-108"/>
              <w:rPr>
                <w:sz w:val="22"/>
                <w:szCs w:val="22"/>
              </w:rPr>
            </w:pPr>
            <w:r w:rsidRPr="00A9280C">
              <w:rPr>
                <w:b/>
                <w:bCs/>
                <w:sz w:val="22"/>
                <w:szCs w:val="22"/>
              </w:rPr>
              <w:t>Изменений</w:t>
            </w:r>
          </w:p>
          <w:p w14:paraId="64577969" w14:textId="77777777" w:rsidR="00B67E36" w:rsidRPr="00A9280C" w:rsidRDefault="00B67E36" w:rsidP="0035471A">
            <w:pPr>
              <w:tabs>
                <w:tab w:val="left" w:pos="990"/>
              </w:tabs>
              <w:ind w:right="-108"/>
              <w:rPr>
                <w:sz w:val="22"/>
                <w:szCs w:val="22"/>
              </w:rPr>
            </w:pPr>
          </w:p>
        </w:tc>
        <w:tc>
          <w:tcPr>
            <w:tcW w:w="3664" w:type="pct"/>
          </w:tcPr>
          <w:p w14:paraId="73539CBD" w14:textId="6332B1B8" w:rsidR="003C160C" w:rsidRPr="00A9280C" w:rsidRDefault="003C160C" w:rsidP="0035471A">
            <w:pPr>
              <w:widowControl w:val="0"/>
              <w:autoSpaceDE w:val="0"/>
              <w:autoSpaceDN w:val="0"/>
              <w:adjustRightInd w:val="0"/>
              <w:ind w:right="46" w:firstLine="405"/>
              <w:jc w:val="both"/>
              <w:rPr>
                <w:sz w:val="22"/>
                <w:szCs w:val="22"/>
              </w:rPr>
            </w:pPr>
            <w:r w:rsidRPr="00A9280C">
              <w:rPr>
                <w:sz w:val="22"/>
                <w:szCs w:val="22"/>
              </w:rPr>
              <w:t xml:space="preserve">Изменения и дополнения в </w:t>
            </w:r>
            <w:r w:rsidR="00C123B9" w:rsidRPr="00A9280C">
              <w:rPr>
                <w:sz w:val="22"/>
                <w:szCs w:val="22"/>
              </w:rPr>
              <w:t xml:space="preserve">Контракт </w:t>
            </w:r>
            <w:r w:rsidRPr="00A9280C">
              <w:rPr>
                <w:sz w:val="22"/>
                <w:szCs w:val="22"/>
              </w:rPr>
              <w:t>вносятся путем заключения Сторонами дополнительного соглашения.</w:t>
            </w:r>
          </w:p>
          <w:p w14:paraId="6457796A" w14:textId="77777777"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 xml:space="preserve">В любое время в течение срока действия Контракта Стороны в случаях, установленных законодательством и Контрактом, вправе инициировать внесение Изменений и (или) Дополнений в Контракт, путем обращения к другой стороне с предложением о внесении Изменения (дополнения) с соответствующими обоснованиями. </w:t>
            </w:r>
          </w:p>
          <w:p w14:paraId="6457796B" w14:textId="264EF524" w:rsidR="00B67E36" w:rsidRPr="00A9280C" w:rsidRDefault="00B67E36" w:rsidP="0035471A">
            <w:pPr>
              <w:ind w:right="46" w:firstLine="410"/>
              <w:jc w:val="both"/>
              <w:rPr>
                <w:sz w:val="22"/>
                <w:szCs w:val="22"/>
                <w:lang w:eastAsia="zh-CN"/>
              </w:rPr>
            </w:pPr>
            <w:r w:rsidRPr="00A9280C">
              <w:rPr>
                <w:sz w:val="22"/>
                <w:szCs w:val="22"/>
              </w:rPr>
              <w:t xml:space="preserve">Каждое Изменение (дополнение) при наличии установленных законодательством или </w:t>
            </w:r>
            <w:r w:rsidR="00327ABD" w:rsidRPr="00A9280C">
              <w:rPr>
                <w:sz w:val="22"/>
                <w:szCs w:val="22"/>
              </w:rPr>
              <w:t>К</w:t>
            </w:r>
            <w:r w:rsidRPr="00A9280C">
              <w:rPr>
                <w:sz w:val="22"/>
                <w:szCs w:val="22"/>
              </w:rPr>
              <w:t xml:space="preserve">онтрактом оснований в случае его согласования Сторонами должно быть оформлено в </w:t>
            </w:r>
            <w:r w:rsidR="00B82D7A" w:rsidRPr="00A9280C">
              <w:rPr>
                <w:sz w:val="22"/>
                <w:szCs w:val="22"/>
              </w:rPr>
              <w:t>письменном виде и подписано П</w:t>
            </w:r>
            <w:r w:rsidRPr="00A9280C">
              <w:rPr>
                <w:sz w:val="22"/>
                <w:szCs w:val="22"/>
              </w:rPr>
              <w:t>одрядчиком и Субподрядчиком и является обязательным для исполнения Сторонами.</w:t>
            </w:r>
          </w:p>
        </w:tc>
      </w:tr>
      <w:tr w:rsidR="00B67E36" w:rsidRPr="00A9280C" w14:paraId="64577977" w14:textId="77777777" w:rsidTr="0035471A">
        <w:trPr>
          <w:trHeight w:val="2035"/>
          <w:jc w:val="center"/>
        </w:trPr>
        <w:tc>
          <w:tcPr>
            <w:tcW w:w="356" w:type="pct"/>
          </w:tcPr>
          <w:p w14:paraId="6457796D" w14:textId="77777777" w:rsidR="00B67E36" w:rsidRPr="00A9280C" w:rsidRDefault="00B67E36" w:rsidP="0035471A">
            <w:pPr>
              <w:widowControl w:val="0"/>
              <w:autoSpaceDE w:val="0"/>
              <w:autoSpaceDN w:val="0"/>
              <w:adjustRightInd w:val="0"/>
              <w:ind w:right="-108"/>
              <w:rPr>
                <w:b/>
                <w:sz w:val="22"/>
                <w:szCs w:val="22"/>
              </w:rPr>
            </w:pPr>
            <w:r w:rsidRPr="00A9280C">
              <w:rPr>
                <w:b/>
                <w:sz w:val="22"/>
                <w:szCs w:val="22"/>
              </w:rPr>
              <w:t>12.2.</w:t>
            </w:r>
          </w:p>
        </w:tc>
        <w:tc>
          <w:tcPr>
            <w:tcW w:w="980" w:type="pct"/>
          </w:tcPr>
          <w:p w14:paraId="6457796E" w14:textId="77777777" w:rsidR="00B67E36" w:rsidRPr="00A9280C" w:rsidRDefault="00B67E36" w:rsidP="0035471A">
            <w:pPr>
              <w:widowControl w:val="0"/>
              <w:autoSpaceDE w:val="0"/>
              <w:autoSpaceDN w:val="0"/>
              <w:adjustRightInd w:val="0"/>
              <w:ind w:right="-108"/>
              <w:rPr>
                <w:b/>
                <w:sz w:val="22"/>
                <w:szCs w:val="22"/>
              </w:rPr>
            </w:pPr>
            <w:r w:rsidRPr="00A9280C">
              <w:rPr>
                <w:b/>
                <w:sz w:val="22"/>
                <w:szCs w:val="22"/>
              </w:rPr>
              <w:t>Функционально-</w:t>
            </w:r>
          </w:p>
          <w:p w14:paraId="6457796F" w14:textId="77777777" w:rsidR="00B67E36" w:rsidRPr="00A9280C" w:rsidRDefault="00B67E36" w:rsidP="0035471A">
            <w:pPr>
              <w:widowControl w:val="0"/>
              <w:autoSpaceDE w:val="0"/>
              <w:autoSpaceDN w:val="0"/>
              <w:adjustRightInd w:val="0"/>
              <w:ind w:right="-108"/>
              <w:rPr>
                <w:b/>
                <w:sz w:val="22"/>
                <w:szCs w:val="22"/>
              </w:rPr>
            </w:pPr>
            <w:r w:rsidRPr="00A9280C">
              <w:rPr>
                <w:b/>
                <w:sz w:val="22"/>
                <w:szCs w:val="22"/>
              </w:rPr>
              <w:t>стоимостной</w:t>
            </w:r>
          </w:p>
          <w:p w14:paraId="64577970" w14:textId="77777777" w:rsidR="00B67E36" w:rsidRPr="00A9280C" w:rsidRDefault="00B67E36" w:rsidP="0035471A">
            <w:pPr>
              <w:widowControl w:val="0"/>
              <w:autoSpaceDE w:val="0"/>
              <w:autoSpaceDN w:val="0"/>
              <w:adjustRightInd w:val="0"/>
              <w:ind w:right="-108"/>
              <w:rPr>
                <w:b/>
                <w:sz w:val="22"/>
                <w:szCs w:val="22"/>
              </w:rPr>
            </w:pPr>
            <w:r w:rsidRPr="00A9280C">
              <w:rPr>
                <w:b/>
                <w:sz w:val="22"/>
                <w:szCs w:val="22"/>
              </w:rPr>
              <w:t>анализ</w:t>
            </w:r>
          </w:p>
          <w:p w14:paraId="64577971" w14:textId="77777777" w:rsidR="00B67E36" w:rsidRPr="00A9280C" w:rsidRDefault="00B67E36" w:rsidP="0035471A">
            <w:pPr>
              <w:widowControl w:val="0"/>
              <w:autoSpaceDE w:val="0"/>
              <w:autoSpaceDN w:val="0"/>
              <w:adjustRightInd w:val="0"/>
              <w:ind w:right="-108"/>
              <w:rPr>
                <w:sz w:val="22"/>
                <w:szCs w:val="22"/>
              </w:rPr>
            </w:pPr>
          </w:p>
        </w:tc>
        <w:tc>
          <w:tcPr>
            <w:tcW w:w="3664" w:type="pct"/>
          </w:tcPr>
          <w:p w14:paraId="64577972" w14:textId="6EC1A678"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Субподрядчик имеет прав</w:t>
            </w:r>
            <w:r w:rsidR="00B82D7A" w:rsidRPr="00A9280C">
              <w:rPr>
                <w:sz w:val="22"/>
                <w:szCs w:val="22"/>
              </w:rPr>
              <w:t>о в любое время представить П</w:t>
            </w:r>
            <w:r w:rsidRPr="00A9280C">
              <w:rPr>
                <w:sz w:val="22"/>
                <w:szCs w:val="22"/>
              </w:rPr>
              <w:t xml:space="preserve">одрядчику письменное предложение о внесении Изменения, которое, по мнению Субподрядчика, после его утверждения: </w:t>
            </w:r>
          </w:p>
          <w:p w14:paraId="64577973" w14:textId="12037ECD" w:rsidR="00B67E36" w:rsidRPr="00A9280C" w:rsidRDefault="003C160C" w:rsidP="0035471A">
            <w:pPr>
              <w:widowControl w:val="0"/>
              <w:autoSpaceDE w:val="0"/>
              <w:autoSpaceDN w:val="0"/>
              <w:adjustRightInd w:val="0"/>
              <w:ind w:right="46" w:firstLine="410"/>
              <w:jc w:val="both"/>
              <w:rPr>
                <w:sz w:val="22"/>
                <w:szCs w:val="22"/>
              </w:rPr>
            </w:pPr>
            <w:r w:rsidRPr="00A9280C">
              <w:rPr>
                <w:sz w:val="22"/>
                <w:szCs w:val="22"/>
              </w:rPr>
              <w:t xml:space="preserve">(1) </w:t>
            </w:r>
            <w:r w:rsidR="00B67E36" w:rsidRPr="00A9280C">
              <w:rPr>
                <w:sz w:val="22"/>
                <w:szCs w:val="22"/>
              </w:rPr>
              <w:t>ускорит завершение строительства;</w:t>
            </w:r>
          </w:p>
          <w:p w14:paraId="64577974" w14:textId="04C20993" w:rsidR="00B67E36" w:rsidRPr="00A9280C" w:rsidRDefault="00B82D7A" w:rsidP="0035471A">
            <w:pPr>
              <w:widowControl w:val="0"/>
              <w:autoSpaceDE w:val="0"/>
              <w:autoSpaceDN w:val="0"/>
              <w:adjustRightInd w:val="0"/>
              <w:ind w:right="46" w:firstLine="410"/>
              <w:jc w:val="both"/>
              <w:rPr>
                <w:sz w:val="22"/>
                <w:szCs w:val="22"/>
                <w:lang w:eastAsia="zh-CN"/>
              </w:rPr>
            </w:pPr>
            <w:r w:rsidRPr="00A9280C">
              <w:rPr>
                <w:sz w:val="22"/>
                <w:szCs w:val="22"/>
              </w:rPr>
              <w:t>(2) снизит расходы П</w:t>
            </w:r>
            <w:r w:rsidR="00B67E36" w:rsidRPr="00A9280C">
              <w:rPr>
                <w:sz w:val="22"/>
                <w:szCs w:val="22"/>
              </w:rPr>
              <w:t xml:space="preserve">одрядчика на строительство, обслуживание или эксплуатацию </w:t>
            </w:r>
            <w:r w:rsidR="00B67E36" w:rsidRPr="00A9280C">
              <w:rPr>
                <w:sz w:val="22"/>
                <w:szCs w:val="22"/>
                <w:lang w:eastAsia="zh-CN"/>
              </w:rPr>
              <w:t>Объекта;</w:t>
            </w:r>
          </w:p>
          <w:p w14:paraId="64577975" w14:textId="38489341" w:rsidR="00B67E36" w:rsidRPr="00A9280C" w:rsidRDefault="00B67E36" w:rsidP="0035471A">
            <w:pPr>
              <w:widowControl w:val="0"/>
              <w:autoSpaceDE w:val="0"/>
              <w:autoSpaceDN w:val="0"/>
              <w:adjustRightInd w:val="0"/>
              <w:ind w:right="46" w:firstLine="410"/>
              <w:jc w:val="both"/>
              <w:rPr>
                <w:sz w:val="22"/>
                <w:szCs w:val="22"/>
              </w:rPr>
            </w:pPr>
            <w:r w:rsidRPr="00A9280C">
              <w:rPr>
                <w:sz w:val="22"/>
                <w:szCs w:val="22"/>
              </w:rPr>
              <w:t>(3) повысит эффективность или ценност</w:t>
            </w:r>
            <w:r w:rsidR="00B82D7A" w:rsidRPr="00A9280C">
              <w:rPr>
                <w:sz w:val="22"/>
                <w:szCs w:val="22"/>
              </w:rPr>
              <w:t>ь завершенного Объекта для Подряд</w:t>
            </w:r>
            <w:r w:rsidRPr="00A9280C">
              <w:rPr>
                <w:sz w:val="22"/>
                <w:szCs w:val="22"/>
              </w:rPr>
              <w:t xml:space="preserve">чика; </w:t>
            </w:r>
          </w:p>
          <w:p w14:paraId="64577976" w14:textId="1EEF79FB" w:rsidR="00B67E36" w:rsidRPr="00A9280C" w:rsidRDefault="00B82D7A" w:rsidP="0035471A">
            <w:pPr>
              <w:widowControl w:val="0"/>
              <w:autoSpaceDE w:val="0"/>
              <w:autoSpaceDN w:val="0"/>
              <w:adjustRightInd w:val="0"/>
              <w:ind w:right="46" w:firstLine="410"/>
              <w:jc w:val="both"/>
              <w:rPr>
                <w:sz w:val="22"/>
                <w:szCs w:val="22"/>
                <w:lang w:eastAsia="zh-CN"/>
              </w:rPr>
            </w:pPr>
            <w:r w:rsidRPr="00A9280C">
              <w:rPr>
                <w:sz w:val="22"/>
                <w:szCs w:val="22"/>
              </w:rPr>
              <w:t>(4) принесет иную пользу П</w:t>
            </w:r>
            <w:r w:rsidR="00B67E36" w:rsidRPr="00A9280C">
              <w:rPr>
                <w:sz w:val="22"/>
                <w:szCs w:val="22"/>
              </w:rPr>
              <w:t xml:space="preserve">одрядчику/Заказчику.  </w:t>
            </w:r>
          </w:p>
        </w:tc>
      </w:tr>
      <w:tr w:rsidR="00B67E36" w:rsidRPr="00A9280C" w14:paraId="6457797B" w14:textId="77777777" w:rsidTr="0035471A">
        <w:trPr>
          <w:trHeight w:val="416"/>
          <w:jc w:val="center"/>
        </w:trPr>
        <w:tc>
          <w:tcPr>
            <w:tcW w:w="356" w:type="pct"/>
          </w:tcPr>
          <w:p w14:paraId="64577978" w14:textId="77777777" w:rsidR="00B67E36" w:rsidRPr="00A9280C" w:rsidRDefault="00B67E36" w:rsidP="0035471A">
            <w:pPr>
              <w:widowControl w:val="0"/>
              <w:autoSpaceDE w:val="0"/>
              <w:autoSpaceDN w:val="0"/>
              <w:adjustRightInd w:val="0"/>
              <w:ind w:right="-108"/>
              <w:rPr>
                <w:b/>
                <w:sz w:val="22"/>
                <w:szCs w:val="22"/>
                <w:lang w:eastAsia="zh-CN"/>
              </w:rPr>
            </w:pPr>
            <w:r w:rsidRPr="00A9280C">
              <w:rPr>
                <w:b/>
                <w:sz w:val="22"/>
                <w:szCs w:val="22"/>
                <w:lang w:eastAsia="zh-CN"/>
              </w:rPr>
              <w:t>12.3</w:t>
            </w:r>
          </w:p>
        </w:tc>
        <w:tc>
          <w:tcPr>
            <w:tcW w:w="980" w:type="pct"/>
          </w:tcPr>
          <w:p w14:paraId="64577979" w14:textId="77777777" w:rsidR="00B67E36" w:rsidRPr="00A9280C" w:rsidRDefault="00B67E36" w:rsidP="0035471A">
            <w:pPr>
              <w:ind w:right="-108"/>
              <w:rPr>
                <w:b/>
                <w:sz w:val="22"/>
                <w:szCs w:val="22"/>
                <w:lang w:eastAsia="zh-CN"/>
              </w:rPr>
            </w:pPr>
            <w:r w:rsidRPr="00A9280C">
              <w:rPr>
                <w:b/>
                <w:bCs/>
                <w:sz w:val="22"/>
                <w:szCs w:val="22"/>
              </w:rPr>
              <w:t xml:space="preserve">Корректировка цены  </w:t>
            </w:r>
          </w:p>
        </w:tc>
        <w:tc>
          <w:tcPr>
            <w:tcW w:w="3664" w:type="pct"/>
          </w:tcPr>
          <w:p w14:paraId="02C3FD2B" w14:textId="77777777"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Цена Контракта корректируется в случаях изменения:</w:t>
            </w:r>
          </w:p>
          <w:p w14:paraId="33D3FEE3" w14:textId="5E765638"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 xml:space="preserve">1) налогового законодательства в части установления и (или) отмены налогов и отчислений в доходы соответствующих бюджетов, которые влияют на формирование </w:t>
            </w:r>
            <w:r w:rsidR="0012010C" w:rsidRPr="00A9280C">
              <w:rPr>
                <w:sz w:val="22"/>
                <w:szCs w:val="22"/>
              </w:rPr>
              <w:t>контрактной</w:t>
            </w:r>
            <w:r w:rsidRPr="00A9280C">
              <w:rPr>
                <w:sz w:val="22"/>
                <w:szCs w:val="22"/>
              </w:rPr>
              <w:t xml:space="preserve"> цены, изменения налоговых ставок и объектов налогообложения, </w:t>
            </w:r>
            <w:r w:rsidR="000B032C" w:rsidRPr="00A9280C">
              <w:rPr>
                <w:sz w:val="22"/>
                <w:szCs w:val="22"/>
              </w:rPr>
              <w:t xml:space="preserve">а также </w:t>
            </w:r>
            <w:r w:rsidRPr="00A9280C">
              <w:rPr>
                <w:sz w:val="22"/>
                <w:szCs w:val="22"/>
              </w:rPr>
              <w:t>установления и (или) отмены налоговых льгот;</w:t>
            </w:r>
          </w:p>
          <w:p w14:paraId="258D32B4" w14:textId="77777777"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 xml:space="preserve">2) нормативных правовых актов в сфере ценообразования в строительстве; </w:t>
            </w:r>
          </w:p>
          <w:p w14:paraId="34DEE93A" w14:textId="77777777"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3) 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66A614A2" w14:textId="77777777"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4) сроков выполнения подрядных работ, предусмотренных Контрактом при:</w:t>
            </w:r>
          </w:p>
          <w:p w14:paraId="0C727E65" w14:textId="1C6B795A" w:rsidR="00B67E36" w:rsidRPr="00A9280C" w:rsidRDefault="00D2271B" w:rsidP="0035471A">
            <w:pPr>
              <w:widowControl w:val="0"/>
              <w:autoSpaceDE w:val="0"/>
              <w:autoSpaceDN w:val="0"/>
              <w:adjustRightInd w:val="0"/>
              <w:ind w:firstLine="410"/>
              <w:jc w:val="both"/>
              <w:rPr>
                <w:sz w:val="22"/>
                <w:szCs w:val="22"/>
              </w:rPr>
            </w:pPr>
            <w:r w:rsidRPr="00A9280C">
              <w:rPr>
                <w:sz w:val="22"/>
                <w:szCs w:val="22"/>
              </w:rPr>
              <w:t>- нарушении П</w:t>
            </w:r>
            <w:r w:rsidR="00B67E36" w:rsidRPr="00A9280C">
              <w:rPr>
                <w:sz w:val="22"/>
                <w:szCs w:val="22"/>
              </w:rPr>
              <w:t>одрядчиком установленн</w:t>
            </w:r>
            <w:r w:rsidR="00CB1499" w:rsidRPr="00A9280C">
              <w:rPr>
                <w:sz w:val="22"/>
                <w:szCs w:val="22"/>
              </w:rPr>
              <w:t>ого Контрактом порядка расчетов</w:t>
            </w:r>
            <w:r w:rsidR="00B67E36" w:rsidRPr="00A9280C">
              <w:rPr>
                <w:sz w:val="22"/>
                <w:szCs w:val="22"/>
              </w:rPr>
              <w:t>;</w:t>
            </w:r>
          </w:p>
          <w:p w14:paraId="583C52AC" w14:textId="7E3E381C" w:rsidR="005216E0" w:rsidRPr="00A9280C" w:rsidRDefault="00B67E36" w:rsidP="0035471A">
            <w:pPr>
              <w:widowControl w:val="0"/>
              <w:autoSpaceDE w:val="0"/>
              <w:autoSpaceDN w:val="0"/>
              <w:adjustRightInd w:val="0"/>
              <w:ind w:firstLine="410"/>
              <w:jc w:val="both"/>
              <w:rPr>
                <w:sz w:val="22"/>
                <w:szCs w:val="22"/>
              </w:rPr>
            </w:pPr>
            <w:r w:rsidRPr="00A9280C">
              <w:rPr>
                <w:sz w:val="22"/>
                <w:szCs w:val="22"/>
              </w:rPr>
              <w:t>-</w:t>
            </w:r>
            <w:r w:rsidR="005216E0" w:rsidRPr="00A9280C">
              <w:rPr>
                <w:sz w:val="22"/>
                <w:szCs w:val="22"/>
              </w:rPr>
              <w:t xml:space="preserve"> выявления в ходе строительства дополнительных работ, влияющ</w:t>
            </w:r>
            <w:r w:rsidR="00D2271B" w:rsidRPr="00A9280C">
              <w:rPr>
                <w:sz w:val="22"/>
                <w:szCs w:val="22"/>
              </w:rPr>
              <w:t>их на своевременное исполнение С</w:t>
            </w:r>
            <w:r w:rsidR="00C123B9" w:rsidRPr="00A9280C">
              <w:rPr>
                <w:sz w:val="22"/>
                <w:szCs w:val="22"/>
              </w:rPr>
              <w:t>убподрядчиком своих Контракт</w:t>
            </w:r>
            <w:r w:rsidR="005216E0" w:rsidRPr="00A9280C">
              <w:rPr>
                <w:sz w:val="22"/>
                <w:szCs w:val="22"/>
              </w:rPr>
              <w:t>ных обязательств;</w:t>
            </w:r>
          </w:p>
          <w:p w14:paraId="65632958" w14:textId="2BA71E26" w:rsidR="00B67E36" w:rsidRPr="00A9280C" w:rsidRDefault="005216E0" w:rsidP="0035471A">
            <w:pPr>
              <w:ind w:firstLine="410"/>
              <w:jc w:val="both"/>
              <w:rPr>
                <w:sz w:val="22"/>
                <w:szCs w:val="22"/>
              </w:rPr>
            </w:pPr>
            <w:r w:rsidRPr="00A9280C">
              <w:rPr>
                <w:sz w:val="22"/>
                <w:szCs w:val="22"/>
              </w:rPr>
              <w:t xml:space="preserve">- </w:t>
            </w:r>
            <w:r w:rsidR="00B67E36" w:rsidRPr="00A9280C">
              <w:rPr>
                <w:sz w:val="22"/>
                <w:szCs w:val="22"/>
              </w:rPr>
              <w:t>изменении даты начала выполнения подрядных работ и</w:t>
            </w:r>
            <w:r w:rsidR="003C160C" w:rsidRPr="00A9280C">
              <w:rPr>
                <w:sz w:val="22"/>
                <w:szCs w:val="22"/>
              </w:rPr>
              <w:t xml:space="preserve"> (или)</w:t>
            </w:r>
            <w:r w:rsidR="00D2271B" w:rsidRPr="00A9280C">
              <w:rPr>
                <w:sz w:val="22"/>
                <w:szCs w:val="22"/>
              </w:rPr>
              <w:t xml:space="preserve"> приостановлении</w:t>
            </w:r>
            <w:r w:rsidR="00B67E36" w:rsidRPr="00A9280C">
              <w:rPr>
                <w:sz w:val="22"/>
                <w:szCs w:val="22"/>
              </w:rPr>
              <w:t xml:space="preserve"> выполнения </w:t>
            </w:r>
            <w:r w:rsidR="00313A65" w:rsidRPr="00A9280C">
              <w:rPr>
                <w:sz w:val="22"/>
                <w:szCs w:val="22"/>
              </w:rPr>
              <w:t>работ</w:t>
            </w:r>
            <w:r w:rsidR="00B67E36" w:rsidRPr="00A9280C">
              <w:rPr>
                <w:sz w:val="22"/>
                <w:szCs w:val="22"/>
              </w:rPr>
              <w:t xml:space="preserve"> по обстоятельствам, не зависящим от сторо</w:t>
            </w:r>
            <w:r w:rsidR="00D2271B" w:rsidRPr="00A9280C">
              <w:rPr>
                <w:sz w:val="22"/>
                <w:szCs w:val="22"/>
              </w:rPr>
              <w:t>н или зависящим от Подрядчика</w:t>
            </w:r>
            <w:r w:rsidR="00B67E36" w:rsidRPr="00A9280C">
              <w:rPr>
                <w:sz w:val="22"/>
                <w:szCs w:val="22"/>
              </w:rPr>
              <w:t xml:space="preserve">. </w:t>
            </w:r>
          </w:p>
          <w:p w14:paraId="2D11F749" w14:textId="6901AFFE" w:rsidR="003C160C" w:rsidRPr="00A9280C" w:rsidRDefault="0012010C" w:rsidP="0035471A">
            <w:pPr>
              <w:ind w:firstLine="410"/>
              <w:jc w:val="both"/>
              <w:rPr>
                <w:sz w:val="22"/>
                <w:szCs w:val="22"/>
                <w:lang w:eastAsia="zh-CN"/>
              </w:rPr>
            </w:pPr>
            <w:r w:rsidRPr="00A9280C">
              <w:rPr>
                <w:sz w:val="22"/>
                <w:szCs w:val="22"/>
              </w:rPr>
              <w:t>Контрактная</w:t>
            </w:r>
            <w:r w:rsidR="003C160C" w:rsidRPr="00A9280C">
              <w:rPr>
                <w:sz w:val="22"/>
                <w:szCs w:val="22"/>
              </w:rPr>
              <w:t xml:space="preserve"> цена не корректируется в случае изменения факти</w:t>
            </w:r>
            <w:r w:rsidRPr="00A9280C">
              <w:rPr>
                <w:sz w:val="22"/>
                <w:szCs w:val="22"/>
              </w:rPr>
              <w:t>ческой стоимости материальных ресурсов</w:t>
            </w:r>
            <w:r w:rsidR="0006073F" w:rsidRPr="00A9280C">
              <w:rPr>
                <w:sz w:val="22"/>
                <w:szCs w:val="22"/>
              </w:rPr>
              <w:t>,</w:t>
            </w:r>
            <w:r w:rsidR="003C160C" w:rsidRPr="00A9280C">
              <w:rPr>
                <w:sz w:val="22"/>
                <w:szCs w:val="22"/>
              </w:rPr>
              <w:t xml:space="preserve"> по сравнению с их стоимостью, учтенной в </w:t>
            </w:r>
            <w:r w:rsidRPr="00A9280C">
              <w:rPr>
                <w:sz w:val="22"/>
                <w:szCs w:val="22"/>
              </w:rPr>
              <w:t>контрактной</w:t>
            </w:r>
            <w:r w:rsidR="003C160C" w:rsidRPr="00A9280C">
              <w:rPr>
                <w:sz w:val="22"/>
                <w:szCs w:val="22"/>
              </w:rPr>
              <w:t xml:space="preserve"> цене.</w:t>
            </w:r>
          </w:p>
        </w:tc>
      </w:tr>
      <w:tr w:rsidR="00B67E36" w:rsidRPr="00A9280C" w14:paraId="6457797D" w14:textId="77777777" w:rsidTr="0035471A">
        <w:trPr>
          <w:trHeight w:val="265"/>
          <w:jc w:val="center"/>
        </w:trPr>
        <w:tc>
          <w:tcPr>
            <w:tcW w:w="5000" w:type="pct"/>
            <w:gridSpan w:val="3"/>
            <w:vAlign w:val="center"/>
          </w:tcPr>
          <w:p w14:paraId="6457797C" w14:textId="77777777" w:rsidR="00B67E36" w:rsidRPr="00A9280C" w:rsidRDefault="00B67E36" w:rsidP="0035471A">
            <w:pPr>
              <w:widowControl w:val="0"/>
              <w:autoSpaceDE w:val="0"/>
              <w:autoSpaceDN w:val="0"/>
              <w:adjustRightInd w:val="0"/>
              <w:ind w:right="46"/>
              <w:jc w:val="center"/>
              <w:rPr>
                <w:b/>
                <w:bCs/>
                <w:sz w:val="22"/>
                <w:szCs w:val="22"/>
              </w:rPr>
            </w:pPr>
            <w:r w:rsidRPr="00A9280C">
              <w:rPr>
                <w:b/>
                <w:bCs/>
                <w:sz w:val="22"/>
                <w:szCs w:val="22"/>
              </w:rPr>
              <w:t>13. Цена Контракта и оплата</w:t>
            </w:r>
          </w:p>
        </w:tc>
      </w:tr>
      <w:tr w:rsidR="00B67E36" w:rsidRPr="00A9280C" w14:paraId="64577985" w14:textId="77777777" w:rsidTr="0035471A">
        <w:trPr>
          <w:trHeight w:val="706"/>
          <w:jc w:val="center"/>
        </w:trPr>
        <w:tc>
          <w:tcPr>
            <w:tcW w:w="356" w:type="pct"/>
          </w:tcPr>
          <w:p w14:paraId="6457797E"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13.1.</w:t>
            </w:r>
          </w:p>
        </w:tc>
        <w:tc>
          <w:tcPr>
            <w:tcW w:w="980" w:type="pct"/>
          </w:tcPr>
          <w:p w14:paraId="6457797F"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Цена Контракта</w:t>
            </w:r>
          </w:p>
          <w:p w14:paraId="64577980" w14:textId="77777777" w:rsidR="00B67E36" w:rsidRPr="00A9280C" w:rsidRDefault="00B67E36" w:rsidP="0035471A">
            <w:pPr>
              <w:widowControl w:val="0"/>
              <w:autoSpaceDE w:val="0"/>
              <w:autoSpaceDN w:val="0"/>
              <w:adjustRightInd w:val="0"/>
              <w:ind w:right="-108"/>
              <w:rPr>
                <w:sz w:val="22"/>
                <w:szCs w:val="22"/>
              </w:rPr>
            </w:pPr>
          </w:p>
        </w:tc>
        <w:tc>
          <w:tcPr>
            <w:tcW w:w="3664" w:type="pct"/>
          </w:tcPr>
          <w:p w14:paraId="64577981" w14:textId="4C48B29F" w:rsidR="00B67E36" w:rsidRPr="00A9280C" w:rsidRDefault="00B67E36" w:rsidP="0035471A">
            <w:pPr>
              <w:pStyle w:val="aff"/>
              <w:ind w:firstLine="410"/>
              <w:jc w:val="both"/>
              <w:rPr>
                <w:rFonts w:ascii="Times New Roman" w:hAnsi="Times New Roman"/>
                <w:lang w:eastAsia="en-US"/>
              </w:rPr>
            </w:pPr>
            <w:bookmarkStart w:id="5" w:name="_Hlk206539487"/>
            <w:r w:rsidRPr="00A9280C">
              <w:rPr>
                <w:rFonts w:ascii="Times New Roman" w:hAnsi="Times New Roman"/>
                <w:lang w:eastAsia="en-US"/>
              </w:rPr>
              <w:t xml:space="preserve">Цена Контракта составляет </w:t>
            </w:r>
            <w:r w:rsidR="00D2271B" w:rsidRPr="00A9280C">
              <w:rPr>
                <w:rFonts w:ascii="Times New Roman" w:hAnsi="Times New Roman"/>
                <w:b/>
                <w:lang w:eastAsia="en-US"/>
              </w:rPr>
              <w:t>____________</w:t>
            </w:r>
            <w:r w:rsidRPr="00A9280C">
              <w:rPr>
                <w:rFonts w:ascii="Times New Roman" w:hAnsi="Times New Roman"/>
                <w:lang w:eastAsia="en-US"/>
              </w:rPr>
              <w:t>(</w:t>
            </w:r>
            <w:r w:rsidR="00D2271B" w:rsidRPr="00A9280C">
              <w:rPr>
                <w:rFonts w:ascii="Times New Roman" w:hAnsi="Times New Roman"/>
                <w:lang w:eastAsia="en-US"/>
              </w:rPr>
              <w:t>__________</w:t>
            </w:r>
            <w:r w:rsidRPr="00A9280C">
              <w:rPr>
                <w:rFonts w:ascii="Times New Roman" w:hAnsi="Times New Roman"/>
                <w:lang w:eastAsia="en-US"/>
              </w:rPr>
              <w:t xml:space="preserve">), в том числе НДС 20% </w:t>
            </w:r>
            <w:r w:rsidR="00D2271B" w:rsidRPr="00A9280C">
              <w:rPr>
                <w:rFonts w:ascii="Times New Roman" w:hAnsi="Times New Roman"/>
                <w:lang w:eastAsia="en-US"/>
              </w:rPr>
              <w:t>___________</w:t>
            </w:r>
            <w:r w:rsidRPr="00A9280C">
              <w:rPr>
                <w:rFonts w:ascii="Times New Roman" w:hAnsi="Times New Roman"/>
                <w:lang w:eastAsia="en-US"/>
              </w:rPr>
              <w:t xml:space="preserve"> (</w:t>
            </w:r>
            <w:r w:rsidR="00D2271B" w:rsidRPr="00A9280C">
              <w:rPr>
                <w:rFonts w:ascii="Times New Roman" w:hAnsi="Times New Roman"/>
                <w:lang w:eastAsia="en-US"/>
              </w:rPr>
              <w:t>____________</w:t>
            </w:r>
            <w:r w:rsidRPr="00A9280C">
              <w:rPr>
                <w:rFonts w:ascii="Times New Roman" w:hAnsi="Times New Roman"/>
                <w:lang w:eastAsia="en-US"/>
              </w:rPr>
              <w:t>)</w:t>
            </w:r>
            <w:bookmarkEnd w:id="5"/>
            <w:r w:rsidRPr="00A9280C">
              <w:rPr>
                <w:rFonts w:ascii="Times New Roman" w:hAnsi="Times New Roman"/>
                <w:lang w:eastAsia="en-US"/>
              </w:rPr>
              <w:t>.</w:t>
            </w:r>
          </w:p>
          <w:p w14:paraId="64577982" w14:textId="2F87B7F1" w:rsidR="00B67E36" w:rsidRPr="00A9280C" w:rsidRDefault="00B67E36" w:rsidP="0035471A">
            <w:pPr>
              <w:pStyle w:val="ConsNonformat"/>
              <w:widowControl/>
              <w:tabs>
                <w:tab w:val="left" w:pos="617"/>
              </w:tabs>
              <w:ind w:firstLine="410"/>
              <w:jc w:val="both"/>
              <w:rPr>
                <w:rFonts w:ascii="Times New Roman" w:hAnsi="Times New Roman"/>
                <w:sz w:val="22"/>
                <w:szCs w:val="22"/>
              </w:rPr>
            </w:pPr>
            <w:r w:rsidRPr="00A9280C">
              <w:rPr>
                <w:rFonts w:ascii="Times New Roman" w:hAnsi="Times New Roman"/>
                <w:sz w:val="22"/>
                <w:szCs w:val="22"/>
              </w:rPr>
              <w:t>Цена Контракта не подлежит изменению в течение срока действия Контракта,</w:t>
            </w:r>
            <w:r w:rsidRPr="00A9280C">
              <w:rPr>
                <w:rFonts w:ascii="Times New Roman" w:hAnsi="Times New Roman"/>
                <w:sz w:val="22"/>
                <w:szCs w:val="22"/>
                <w:lang w:eastAsia="zh-CN"/>
              </w:rPr>
              <w:t xml:space="preserve"> за исключением случаев, которые прямо предусмотрены в Контракте</w:t>
            </w:r>
            <w:r w:rsidRPr="00A9280C">
              <w:rPr>
                <w:rFonts w:ascii="Times New Roman" w:hAnsi="Times New Roman"/>
                <w:sz w:val="22"/>
                <w:szCs w:val="22"/>
              </w:rPr>
              <w:t xml:space="preserve">. </w:t>
            </w:r>
          </w:p>
          <w:p w14:paraId="64577984" w14:textId="1762E4EF" w:rsidR="00B67E36" w:rsidRPr="00A9280C" w:rsidRDefault="00B67E36" w:rsidP="0035471A">
            <w:pPr>
              <w:widowControl w:val="0"/>
              <w:autoSpaceDE w:val="0"/>
              <w:autoSpaceDN w:val="0"/>
              <w:adjustRightInd w:val="0"/>
              <w:ind w:firstLine="410"/>
              <w:jc w:val="both"/>
              <w:rPr>
                <w:sz w:val="22"/>
                <w:szCs w:val="22"/>
              </w:rPr>
            </w:pPr>
            <w:r w:rsidRPr="00A9280C">
              <w:rPr>
                <w:sz w:val="22"/>
                <w:szCs w:val="22"/>
              </w:rPr>
              <w:t xml:space="preserve">Общая Цена Контракта включает в себя все расходы и </w:t>
            </w:r>
            <w:r w:rsidR="00375AA9" w:rsidRPr="00A9280C">
              <w:rPr>
                <w:sz w:val="22"/>
                <w:szCs w:val="22"/>
              </w:rPr>
              <w:t>риски, связанные с выполнением Предмета Контракта</w:t>
            </w:r>
            <w:r w:rsidRPr="00A9280C">
              <w:rPr>
                <w:sz w:val="22"/>
                <w:szCs w:val="22"/>
              </w:rPr>
              <w:t>,</w:t>
            </w:r>
            <w:r w:rsidR="00375AA9" w:rsidRPr="00A9280C">
              <w:rPr>
                <w:sz w:val="22"/>
                <w:szCs w:val="22"/>
              </w:rPr>
              <w:t xml:space="preserve"> согласно Пункта 1.1 (</w:t>
            </w:r>
            <w:r w:rsidR="00375AA9" w:rsidRPr="00A9280C">
              <w:rPr>
                <w:i/>
                <w:sz w:val="22"/>
                <w:szCs w:val="22"/>
              </w:rPr>
              <w:t>Предмет Контракта. Контракт</w:t>
            </w:r>
            <w:r w:rsidR="00375AA9" w:rsidRPr="00A9280C">
              <w:rPr>
                <w:sz w:val="22"/>
                <w:szCs w:val="22"/>
              </w:rPr>
              <w:t>).</w:t>
            </w:r>
            <w:r w:rsidRPr="00A9280C">
              <w:rPr>
                <w:sz w:val="22"/>
                <w:szCs w:val="22"/>
              </w:rPr>
              <w:t xml:space="preserve"> </w:t>
            </w:r>
          </w:p>
        </w:tc>
      </w:tr>
      <w:tr w:rsidR="00B67E36" w:rsidRPr="00A9280C" w14:paraId="1B3344AB" w14:textId="77777777" w:rsidTr="0035471A">
        <w:trPr>
          <w:trHeight w:val="281"/>
          <w:jc w:val="center"/>
        </w:trPr>
        <w:tc>
          <w:tcPr>
            <w:tcW w:w="356" w:type="pct"/>
          </w:tcPr>
          <w:p w14:paraId="51B707EA" w14:textId="77777777" w:rsidR="00B67E36" w:rsidRPr="00A9280C" w:rsidRDefault="00B67E36" w:rsidP="0035471A">
            <w:pPr>
              <w:widowControl w:val="0"/>
              <w:autoSpaceDE w:val="0"/>
              <w:autoSpaceDN w:val="0"/>
              <w:adjustRightInd w:val="0"/>
              <w:ind w:right="-108"/>
              <w:rPr>
                <w:b/>
                <w:bCs/>
                <w:sz w:val="22"/>
                <w:szCs w:val="22"/>
              </w:rPr>
            </w:pPr>
            <w:r w:rsidRPr="00A9280C">
              <w:rPr>
                <w:b/>
                <w:bCs/>
                <w:sz w:val="22"/>
                <w:szCs w:val="22"/>
              </w:rPr>
              <w:t>13.1.1</w:t>
            </w:r>
          </w:p>
        </w:tc>
        <w:tc>
          <w:tcPr>
            <w:tcW w:w="980" w:type="pct"/>
          </w:tcPr>
          <w:p w14:paraId="75B78F05" w14:textId="77777777" w:rsidR="00B67E36" w:rsidRPr="00A9280C" w:rsidRDefault="00B67E36" w:rsidP="0035471A">
            <w:pPr>
              <w:widowControl w:val="0"/>
              <w:autoSpaceDE w:val="0"/>
              <w:autoSpaceDN w:val="0"/>
              <w:adjustRightInd w:val="0"/>
              <w:ind w:right="-108"/>
              <w:rPr>
                <w:b/>
                <w:bCs/>
                <w:sz w:val="22"/>
                <w:szCs w:val="22"/>
              </w:rPr>
            </w:pPr>
            <w:r w:rsidRPr="00A9280C">
              <w:rPr>
                <w:b/>
                <w:color w:val="000000"/>
                <w:sz w:val="22"/>
                <w:szCs w:val="22"/>
              </w:rPr>
              <w:t>Стоимость дополнительных работ</w:t>
            </w:r>
          </w:p>
        </w:tc>
        <w:tc>
          <w:tcPr>
            <w:tcW w:w="3664" w:type="pct"/>
          </w:tcPr>
          <w:p w14:paraId="2F996151" w14:textId="1466B141" w:rsidR="00AD1FF6" w:rsidRPr="00A9280C" w:rsidRDefault="00AD1FF6" w:rsidP="0035471A">
            <w:pPr>
              <w:widowControl w:val="0"/>
              <w:tabs>
                <w:tab w:val="left" w:pos="733"/>
              </w:tabs>
              <w:autoSpaceDE w:val="0"/>
              <w:autoSpaceDN w:val="0"/>
              <w:adjustRightInd w:val="0"/>
              <w:ind w:firstLine="410"/>
              <w:jc w:val="both"/>
              <w:rPr>
                <w:color w:val="000000"/>
                <w:sz w:val="22"/>
                <w:szCs w:val="22"/>
              </w:rPr>
            </w:pPr>
            <w:r w:rsidRPr="00A9280C">
              <w:rPr>
                <w:color w:val="000000"/>
                <w:sz w:val="22"/>
                <w:szCs w:val="22"/>
              </w:rPr>
              <w:t>Стоимость дополнительных работ, в случае их возник</w:t>
            </w:r>
            <w:r w:rsidR="00313A65" w:rsidRPr="00A9280C">
              <w:rPr>
                <w:color w:val="000000"/>
                <w:sz w:val="22"/>
                <w:szCs w:val="22"/>
              </w:rPr>
              <w:t>новения в процессе выполнения работ</w:t>
            </w:r>
            <w:r w:rsidRPr="00A9280C">
              <w:rPr>
                <w:color w:val="000000"/>
                <w:sz w:val="22"/>
                <w:szCs w:val="22"/>
              </w:rPr>
              <w:t xml:space="preserve">, формируется на основании их сметной стоимости, определенной в ценах на дату </w:t>
            </w:r>
            <w:r w:rsidR="00375AA9" w:rsidRPr="00A9280C">
              <w:rPr>
                <w:color w:val="000000"/>
                <w:sz w:val="22"/>
                <w:szCs w:val="22"/>
              </w:rPr>
              <w:t xml:space="preserve">начала </w:t>
            </w:r>
            <w:r w:rsidRPr="00A9280C">
              <w:rPr>
                <w:color w:val="000000"/>
                <w:sz w:val="22"/>
                <w:szCs w:val="22"/>
              </w:rPr>
              <w:t xml:space="preserve">разработки сметной документации на такие работы с учетом </w:t>
            </w:r>
            <w:r w:rsidR="00375AA9" w:rsidRPr="00A9280C">
              <w:rPr>
                <w:sz w:val="22"/>
                <w:szCs w:val="22"/>
              </w:rPr>
              <w:t>прогнозного индекса цен в строительстве, утверждаемого Министерством экономики, месяца выполнения этих работ без учета снижений, принятых при выборе субподрядчика в соответствии с законодательством о закупках, с применением понижающего коэффициента в размере 0,9 к общей стоимости дополнительных работ, за исключением стоимости материальных ресурсов.</w:t>
            </w:r>
          </w:p>
          <w:p w14:paraId="7E5D086E" w14:textId="621B416B" w:rsidR="00AD1FF6" w:rsidRPr="00A9280C" w:rsidRDefault="0012010C" w:rsidP="0035471A">
            <w:pPr>
              <w:widowControl w:val="0"/>
              <w:tabs>
                <w:tab w:val="left" w:pos="733"/>
              </w:tabs>
              <w:autoSpaceDE w:val="0"/>
              <w:autoSpaceDN w:val="0"/>
              <w:adjustRightInd w:val="0"/>
              <w:ind w:firstLine="410"/>
              <w:jc w:val="both"/>
              <w:rPr>
                <w:color w:val="000000"/>
                <w:sz w:val="22"/>
                <w:szCs w:val="22"/>
              </w:rPr>
            </w:pPr>
            <w:r w:rsidRPr="00A9280C">
              <w:rPr>
                <w:color w:val="000000"/>
                <w:sz w:val="22"/>
                <w:szCs w:val="22"/>
              </w:rPr>
              <w:t>Стоимость материальных ресурсов</w:t>
            </w:r>
            <w:r w:rsidR="00AD1FF6" w:rsidRPr="00A9280C">
              <w:rPr>
                <w:color w:val="000000"/>
                <w:sz w:val="22"/>
                <w:szCs w:val="22"/>
              </w:rPr>
              <w:t xml:space="preserve"> в составе дополнительных работ определяется в соответствии с условиями ф</w:t>
            </w:r>
            <w:r w:rsidRPr="00A9280C">
              <w:rPr>
                <w:color w:val="000000"/>
                <w:sz w:val="22"/>
                <w:szCs w:val="22"/>
              </w:rPr>
              <w:t>ормирования стоимости материальных ресурсов</w:t>
            </w:r>
            <w:r w:rsidR="00AD1FF6" w:rsidRPr="00A9280C">
              <w:rPr>
                <w:color w:val="000000"/>
                <w:sz w:val="22"/>
                <w:szCs w:val="22"/>
              </w:rPr>
              <w:t xml:space="preserve">, определенной </w:t>
            </w:r>
            <w:r w:rsidRPr="00A9280C">
              <w:rPr>
                <w:color w:val="000000"/>
                <w:sz w:val="22"/>
                <w:szCs w:val="22"/>
              </w:rPr>
              <w:t>контрактной</w:t>
            </w:r>
            <w:r w:rsidR="00AD1FF6" w:rsidRPr="00A9280C">
              <w:rPr>
                <w:color w:val="000000"/>
                <w:sz w:val="22"/>
                <w:szCs w:val="22"/>
              </w:rPr>
              <w:t xml:space="preserve"> ценой. </w:t>
            </w:r>
          </w:p>
          <w:p w14:paraId="1DF6AC0E" w14:textId="52195C12" w:rsidR="00B67E36" w:rsidRPr="00A9280C" w:rsidRDefault="00AD1FF6" w:rsidP="0035471A">
            <w:pPr>
              <w:widowControl w:val="0"/>
              <w:tabs>
                <w:tab w:val="left" w:pos="733"/>
              </w:tabs>
              <w:autoSpaceDE w:val="0"/>
              <w:autoSpaceDN w:val="0"/>
              <w:adjustRightInd w:val="0"/>
              <w:ind w:firstLine="410"/>
              <w:jc w:val="both"/>
              <w:rPr>
                <w:color w:val="000000"/>
                <w:sz w:val="22"/>
                <w:szCs w:val="22"/>
                <w:highlight w:val="red"/>
              </w:rPr>
            </w:pPr>
            <w:r w:rsidRPr="00A9280C">
              <w:rPr>
                <w:color w:val="000000"/>
                <w:sz w:val="22"/>
                <w:szCs w:val="22"/>
              </w:rPr>
              <w:t>Стоимость дополнительных работ отражается сторонами в дополнительном соглашении</w:t>
            </w:r>
          </w:p>
        </w:tc>
      </w:tr>
      <w:tr w:rsidR="00B67E36" w:rsidRPr="00A9280C" w14:paraId="645779C9" w14:textId="77777777" w:rsidTr="0035471A">
        <w:trPr>
          <w:trHeight w:val="1124"/>
          <w:jc w:val="center"/>
        </w:trPr>
        <w:tc>
          <w:tcPr>
            <w:tcW w:w="356" w:type="pct"/>
          </w:tcPr>
          <w:p w14:paraId="64577986" w14:textId="77777777" w:rsidR="00B67E36" w:rsidRPr="00A9280C" w:rsidRDefault="00B67E36" w:rsidP="0035471A">
            <w:pPr>
              <w:ind w:right="-108"/>
              <w:rPr>
                <w:b/>
                <w:bCs/>
                <w:sz w:val="22"/>
                <w:szCs w:val="22"/>
              </w:rPr>
            </w:pPr>
            <w:r w:rsidRPr="00A9280C">
              <w:rPr>
                <w:b/>
                <w:bCs/>
                <w:sz w:val="22"/>
                <w:szCs w:val="22"/>
              </w:rPr>
              <w:t>13.2</w:t>
            </w:r>
            <w:r w:rsidRPr="00A9280C">
              <w:rPr>
                <w:b/>
                <w:bCs/>
                <w:sz w:val="22"/>
                <w:szCs w:val="22"/>
                <w:lang w:val="en-US"/>
              </w:rPr>
              <w:t>.</w:t>
            </w:r>
          </w:p>
          <w:p w14:paraId="645779A8" w14:textId="77777777" w:rsidR="00B67E36" w:rsidRPr="00A9280C" w:rsidRDefault="00B67E36" w:rsidP="0035471A">
            <w:pPr>
              <w:ind w:right="-108"/>
              <w:rPr>
                <w:b/>
                <w:bCs/>
                <w:sz w:val="22"/>
                <w:szCs w:val="22"/>
              </w:rPr>
            </w:pPr>
          </w:p>
        </w:tc>
        <w:tc>
          <w:tcPr>
            <w:tcW w:w="980" w:type="pct"/>
          </w:tcPr>
          <w:p w14:paraId="645779A9" w14:textId="77777777" w:rsidR="00B67E36" w:rsidRPr="00A9280C" w:rsidRDefault="00B67E36" w:rsidP="0035471A">
            <w:pPr>
              <w:ind w:right="-108"/>
              <w:rPr>
                <w:b/>
                <w:bCs/>
                <w:sz w:val="22"/>
                <w:szCs w:val="22"/>
              </w:rPr>
            </w:pPr>
            <w:r w:rsidRPr="00A9280C">
              <w:rPr>
                <w:b/>
                <w:bCs/>
                <w:sz w:val="22"/>
                <w:szCs w:val="22"/>
              </w:rPr>
              <w:t>Оплата</w:t>
            </w:r>
          </w:p>
          <w:p w14:paraId="645779BB" w14:textId="77777777" w:rsidR="00B67E36" w:rsidRPr="00A9280C" w:rsidRDefault="00B67E36" w:rsidP="0035471A">
            <w:pPr>
              <w:ind w:right="-108"/>
              <w:rPr>
                <w:sz w:val="22"/>
                <w:szCs w:val="22"/>
              </w:rPr>
            </w:pPr>
          </w:p>
        </w:tc>
        <w:tc>
          <w:tcPr>
            <w:tcW w:w="3664" w:type="pct"/>
          </w:tcPr>
          <w:p w14:paraId="645779BC" w14:textId="4BD35ADC" w:rsidR="00B67E36" w:rsidRPr="00A9280C" w:rsidRDefault="00B67E36" w:rsidP="0035471A">
            <w:pPr>
              <w:ind w:firstLine="410"/>
              <w:jc w:val="both"/>
              <w:rPr>
                <w:sz w:val="22"/>
                <w:szCs w:val="22"/>
              </w:rPr>
            </w:pPr>
            <w:r w:rsidRPr="00A9280C">
              <w:rPr>
                <w:sz w:val="22"/>
                <w:szCs w:val="22"/>
              </w:rPr>
              <w:t xml:space="preserve">Платежи по </w:t>
            </w:r>
            <w:r w:rsidR="00375AA9" w:rsidRPr="00A9280C">
              <w:rPr>
                <w:sz w:val="22"/>
                <w:szCs w:val="22"/>
              </w:rPr>
              <w:t>Контракту производятся П</w:t>
            </w:r>
            <w:r w:rsidRPr="00A9280C">
              <w:rPr>
                <w:sz w:val="22"/>
                <w:szCs w:val="22"/>
              </w:rPr>
              <w:t xml:space="preserve">одрядчиком </w:t>
            </w:r>
            <w:r w:rsidR="00AD1FF6" w:rsidRPr="00A9280C">
              <w:rPr>
                <w:sz w:val="22"/>
                <w:szCs w:val="22"/>
              </w:rPr>
              <w:t>в следующем порядке</w:t>
            </w:r>
            <w:r w:rsidRPr="00A9280C">
              <w:rPr>
                <w:sz w:val="22"/>
                <w:szCs w:val="22"/>
              </w:rPr>
              <w:t xml:space="preserve">. </w:t>
            </w:r>
          </w:p>
          <w:p w14:paraId="3B16CCE6" w14:textId="3FC54582" w:rsidR="00FF27CE" w:rsidRPr="00A9280C" w:rsidRDefault="00FF27CE" w:rsidP="0035471A">
            <w:pPr>
              <w:ind w:firstLine="410"/>
              <w:jc w:val="both"/>
              <w:rPr>
                <w:sz w:val="22"/>
                <w:szCs w:val="22"/>
              </w:rPr>
            </w:pPr>
            <w:r w:rsidRPr="00A9280C">
              <w:rPr>
                <w:sz w:val="22"/>
                <w:szCs w:val="22"/>
              </w:rPr>
              <w:t>За расчетный период принимается</w:t>
            </w:r>
            <w:r w:rsidR="00263C19" w:rsidRPr="00A9280C">
              <w:rPr>
                <w:sz w:val="22"/>
                <w:szCs w:val="22"/>
              </w:rPr>
              <w:t xml:space="preserve"> период, указанный в п. 1.15 – 1.16</w:t>
            </w:r>
            <w:r w:rsidRPr="00A9280C">
              <w:rPr>
                <w:sz w:val="22"/>
                <w:szCs w:val="22"/>
              </w:rPr>
              <w:t>.</w:t>
            </w:r>
          </w:p>
          <w:p w14:paraId="335C2B1C" w14:textId="0E0854B0" w:rsidR="008263EC" w:rsidRPr="00A9280C" w:rsidRDefault="00375AA9" w:rsidP="0035471A">
            <w:pPr>
              <w:ind w:right="34" w:firstLine="422"/>
              <w:jc w:val="both"/>
              <w:rPr>
                <w:color w:val="000000"/>
                <w:sz w:val="22"/>
                <w:szCs w:val="22"/>
              </w:rPr>
            </w:pPr>
            <w:r w:rsidRPr="00A9280C">
              <w:rPr>
                <w:color w:val="000000"/>
                <w:sz w:val="22"/>
                <w:szCs w:val="22"/>
              </w:rPr>
              <w:t>98 % от стоимости выполняемых работ уплачива</w:t>
            </w:r>
            <w:r w:rsidR="00736B2D" w:rsidRPr="00A9280C">
              <w:rPr>
                <w:color w:val="000000"/>
                <w:sz w:val="22"/>
                <w:szCs w:val="22"/>
              </w:rPr>
              <w:t>ются Субподрядчику не позднее 50</w:t>
            </w:r>
            <w:r w:rsidRPr="00A9280C">
              <w:rPr>
                <w:color w:val="000000"/>
                <w:sz w:val="22"/>
                <w:szCs w:val="22"/>
              </w:rPr>
              <w:t xml:space="preserve"> банковских дней от даты подписания следующих документов сторонами:</w:t>
            </w:r>
          </w:p>
          <w:p w14:paraId="17C5B7A6" w14:textId="77777777" w:rsidR="008263EC" w:rsidRPr="00A9280C" w:rsidRDefault="00375AA9" w:rsidP="0035471A">
            <w:pPr>
              <w:ind w:right="34" w:firstLine="422"/>
              <w:jc w:val="both"/>
              <w:rPr>
                <w:color w:val="000000"/>
                <w:sz w:val="22"/>
                <w:szCs w:val="22"/>
              </w:rPr>
            </w:pPr>
            <w:r w:rsidRPr="00A9280C">
              <w:rPr>
                <w:color w:val="000000"/>
                <w:sz w:val="22"/>
                <w:szCs w:val="22"/>
              </w:rPr>
              <w:t xml:space="preserve"> - справка формы С-3а;</w:t>
            </w:r>
          </w:p>
          <w:p w14:paraId="3A171C81" w14:textId="651C2933" w:rsidR="008263EC" w:rsidRPr="00A9280C" w:rsidRDefault="00375AA9" w:rsidP="0035471A">
            <w:pPr>
              <w:ind w:right="34" w:firstLine="422"/>
              <w:jc w:val="both"/>
              <w:rPr>
                <w:color w:val="000000"/>
                <w:sz w:val="22"/>
                <w:szCs w:val="22"/>
              </w:rPr>
            </w:pPr>
            <w:r w:rsidRPr="00A9280C">
              <w:rPr>
                <w:color w:val="000000"/>
                <w:sz w:val="22"/>
                <w:szCs w:val="22"/>
              </w:rPr>
              <w:t xml:space="preserve"> - акт выполненных работ формы С-2б, подписанный сторонами. Акт С-2б предъявляется к оплате с полностью выполненным комплексом работ</w:t>
            </w:r>
            <w:r w:rsidR="00CB1499" w:rsidRPr="00A9280C">
              <w:rPr>
                <w:color w:val="000000"/>
                <w:sz w:val="22"/>
                <w:szCs w:val="22"/>
              </w:rPr>
              <w:t>.</w:t>
            </w:r>
            <w:r w:rsidRPr="00A9280C">
              <w:rPr>
                <w:color w:val="000000"/>
                <w:sz w:val="22"/>
                <w:szCs w:val="22"/>
              </w:rPr>
              <w:t xml:space="preserve"> </w:t>
            </w:r>
          </w:p>
          <w:p w14:paraId="32EF542C" w14:textId="2F3454A5" w:rsidR="00375AA9" w:rsidRPr="00A9280C" w:rsidRDefault="00375AA9" w:rsidP="0035471A">
            <w:pPr>
              <w:ind w:right="34" w:firstLine="422"/>
              <w:jc w:val="both"/>
              <w:rPr>
                <w:rFonts w:eastAsia="Times New Roman"/>
                <w:color w:val="000000"/>
                <w:sz w:val="22"/>
                <w:szCs w:val="22"/>
              </w:rPr>
            </w:pPr>
            <w:r w:rsidRPr="00A9280C">
              <w:rPr>
                <w:color w:val="000000"/>
                <w:sz w:val="22"/>
                <w:szCs w:val="22"/>
              </w:rPr>
              <w:t>Гарантийное удержание является иным, непоименованным способом обеспечения исполнения обяза</w:t>
            </w:r>
            <w:r w:rsidR="00C123B9" w:rsidRPr="00A9280C">
              <w:rPr>
                <w:color w:val="000000"/>
                <w:sz w:val="22"/>
                <w:szCs w:val="22"/>
              </w:rPr>
              <w:t>тельств, предусмотренным Контракт</w:t>
            </w:r>
            <w:r w:rsidRPr="00A9280C">
              <w:rPr>
                <w:color w:val="000000"/>
                <w:sz w:val="22"/>
                <w:szCs w:val="22"/>
              </w:rPr>
              <w:t xml:space="preserve">ом согласно ст. </w:t>
            </w:r>
            <w:r w:rsidR="008263EC" w:rsidRPr="00A9280C">
              <w:rPr>
                <w:color w:val="000000"/>
                <w:sz w:val="22"/>
                <w:szCs w:val="22"/>
              </w:rPr>
              <w:t>310 ГК Республики Беларусь. П</w:t>
            </w:r>
            <w:r w:rsidRPr="00A9280C">
              <w:rPr>
                <w:color w:val="000000"/>
                <w:sz w:val="22"/>
                <w:szCs w:val="22"/>
              </w:rPr>
              <w:t>одрядчик удерживает гарантийное удержание с каждого акта сдачи-приемки выполненных строительных и иных специальных монтажных работ в размере 2% от стоимо</w:t>
            </w:r>
            <w:r w:rsidR="008263EC" w:rsidRPr="00A9280C">
              <w:rPr>
                <w:color w:val="000000"/>
                <w:sz w:val="22"/>
                <w:szCs w:val="22"/>
              </w:rPr>
              <w:t>сти акта выполненных работ. П</w:t>
            </w:r>
            <w:r w:rsidRPr="00A9280C">
              <w:rPr>
                <w:color w:val="000000"/>
                <w:sz w:val="22"/>
                <w:szCs w:val="22"/>
              </w:rPr>
              <w:t>одрядчик вправе использовать гарантийное удержание для устранения недостатков, допущенных по вине Субподрядчика. Оставшаяся сумма гарантийного удержания возвращ</w:t>
            </w:r>
            <w:r w:rsidR="00736B2D" w:rsidRPr="00A9280C">
              <w:rPr>
                <w:color w:val="000000"/>
                <w:sz w:val="22"/>
                <w:szCs w:val="22"/>
              </w:rPr>
              <w:t>ается Субподрядчику в течение 50</w:t>
            </w:r>
            <w:r w:rsidRPr="00A9280C">
              <w:rPr>
                <w:color w:val="000000"/>
                <w:sz w:val="22"/>
                <w:szCs w:val="22"/>
              </w:rPr>
              <w:t xml:space="preserve"> банковских дней после утверждения Акта приемки Объекта в эксплуатацию.</w:t>
            </w:r>
          </w:p>
          <w:p w14:paraId="4E81E5D7" w14:textId="4B94BA65" w:rsidR="00975D5E" w:rsidRPr="00A9280C" w:rsidRDefault="00975D5E" w:rsidP="0035471A">
            <w:pPr>
              <w:widowControl w:val="0"/>
              <w:autoSpaceDE w:val="0"/>
              <w:autoSpaceDN w:val="0"/>
              <w:adjustRightInd w:val="0"/>
              <w:ind w:firstLine="410"/>
              <w:jc w:val="both"/>
              <w:rPr>
                <w:color w:val="000000" w:themeColor="text1"/>
                <w:spacing w:val="-3"/>
                <w:sz w:val="22"/>
                <w:szCs w:val="22"/>
              </w:rPr>
            </w:pPr>
            <w:r w:rsidRPr="00A9280C">
              <w:rPr>
                <w:sz w:val="22"/>
                <w:szCs w:val="22"/>
              </w:rPr>
              <w:t>Без предоставления Субподрядчиком исполнительной документации выполненные работы не подлежат приемке, а акты сдачи-приёмки выпол</w:t>
            </w:r>
            <w:r w:rsidR="008263EC" w:rsidRPr="00A9280C">
              <w:rPr>
                <w:sz w:val="22"/>
                <w:szCs w:val="22"/>
              </w:rPr>
              <w:t>ненных работ не принимаются П</w:t>
            </w:r>
            <w:r w:rsidRPr="00A9280C">
              <w:rPr>
                <w:sz w:val="22"/>
                <w:szCs w:val="22"/>
              </w:rPr>
              <w:t>одрядчиком к рассмотрению.</w:t>
            </w:r>
          </w:p>
          <w:p w14:paraId="685B450A" w14:textId="77777777" w:rsidR="00975D5E" w:rsidRPr="00A9280C" w:rsidRDefault="00975D5E" w:rsidP="0035471A">
            <w:pPr>
              <w:ind w:left="-2" w:firstLine="410"/>
              <w:jc w:val="both"/>
              <w:rPr>
                <w:sz w:val="22"/>
                <w:szCs w:val="22"/>
              </w:rPr>
            </w:pPr>
            <w:r w:rsidRPr="00A9280C">
              <w:rPr>
                <w:sz w:val="22"/>
                <w:szCs w:val="22"/>
              </w:rPr>
              <w:t>- подтверждением объемов при приемке представителем технического надзора Заказчика в части подтверждения количества принятых работ служит расшифровка физических объемов выполненных работ;</w:t>
            </w:r>
          </w:p>
          <w:p w14:paraId="0E116002" w14:textId="6110E653" w:rsidR="00975D5E" w:rsidRPr="00A9280C" w:rsidRDefault="00975D5E" w:rsidP="0035471A">
            <w:pPr>
              <w:widowControl w:val="0"/>
              <w:ind w:firstLine="567"/>
              <w:jc w:val="both"/>
              <w:rPr>
                <w:bCs/>
                <w:sz w:val="22"/>
                <w:szCs w:val="22"/>
              </w:rPr>
            </w:pPr>
            <w:r w:rsidRPr="00A9280C">
              <w:rPr>
                <w:bCs/>
                <w:sz w:val="22"/>
                <w:szCs w:val="22"/>
              </w:rPr>
              <w:t xml:space="preserve">Стороны договорились об обеспечении исполнения обязательств Субподрядчиком путем гарантийного удержания в размере </w:t>
            </w:r>
            <w:r w:rsidR="0004435D" w:rsidRPr="00A9280C">
              <w:rPr>
                <w:sz w:val="22"/>
                <w:szCs w:val="22"/>
              </w:rPr>
              <w:t>___________</w:t>
            </w:r>
            <w:r w:rsidRPr="00A9280C">
              <w:rPr>
                <w:bCs/>
                <w:sz w:val="22"/>
                <w:szCs w:val="22"/>
              </w:rPr>
              <w:t xml:space="preserve"> (</w:t>
            </w:r>
            <w:r w:rsidRPr="00A9280C">
              <w:rPr>
                <w:sz w:val="22"/>
                <w:szCs w:val="22"/>
              </w:rPr>
              <w:t>2%</w:t>
            </w:r>
            <w:r w:rsidRPr="00A9280C">
              <w:rPr>
                <w:bCs/>
                <w:sz w:val="22"/>
                <w:szCs w:val="22"/>
              </w:rPr>
              <w:t xml:space="preserve"> от стоимости работ). Гарантийное удержание - д</w:t>
            </w:r>
            <w:r w:rsidR="0004435D" w:rsidRPr="00A9280C">
              <w:rPr>
                <w:bCs/>
                <w:sz w:val="22"/>
                <w:szCs w:val="22"/>
              </w:rPr>
              <w:t>енежная сумма, удерживаемая П</w:t>
            </w:r>
            <w:r w:rsidRPr="00A9280C">
              <w:rPr>
                <w:bCs/>
                <w:sz w:val="22"/>
                <w:szCs w:val="22"/>
              </w:rPr>
              <w:t xml:space="preserve">одрядчиком по </w:t>
            </w:r>
            <w:r w:rsidR="00C123B9" w:rsidRPr="00A9280C">
              <w:rPr>
                <w:bCs/>
                <w:sz w:val="22"/>
                <w:szCs w:val="22"/>
              </w:rPr>
              <w:t>Контракт</w:t>
            </w:r>
            <w:r w:rsidRPr="00A9280C">
              <w:rPr>
                <w:bCs/>
                <w:sz w:val="22"/>
                <w:szCs w:val="22"/>
              </w:rPr>
              <w:t>у в качестве обеспечения исполнения обязательств из сумм, причитающихся к оплате за выполненные и принятые работы. Гарантийное удержание является иным, непоименованным способом обеспечения исполнения обяза</w:t>
            </w:r>
            <w:r w:rsidR="00C123B9" w:rsidRPr="00A9280C">
              <w:rPr>
                <w:bCs/>
                <w:sz w:val="22"/>
                <w:szCs w:val="22"/>
              </w:rPr>
              <w:t>тельств, предусмотренным Контракт</w:t>
            </w:r>
            <w:r w:rsidRPr="00A9280C">
              <w:rPr>
                <w:bCs/>
                <w:sz w:val="22"/>
                <w:szCs w:val="22"/>
              </w:rPr>
              <w:t xml:space="preserve">ом согласно ст. </w:t>
            </w:r>
            <w:r w:rsidR="0004435D" w:rsidRPr="00A9280C">
              <w:rPr>
                <w:bCs/>
                <w:sz w:val="22"/>
                <w:szCs w:val="22"/>
              </w:rPr>
              <w:t>310 ГК Республики Беларусь. П</w:t>
            </w:r>
            <w:r w:rsidRPr="00A9280C">
              <w:rPr>
                <w:bCs/>
                <w:sz w:val="22"/>
                <w:szCs w:val="22"/>
              </w:rPr>
              <w:t xml:space="preserve">одрядчик удерживает гарантийное удержание с каждого акта сдачи-приемки выполненных строительных и иных специальных монтажных работ в размере </w:t>
            </w:r>
            <w:r w:rsidRPr="00A9280C">
              <w:rPr>
                <w:sz w:val="22"/>
                <w:szCs w:val="22"/>
              </w:rPr>
              <w:t>2%</w:t>
            </w:r>
            <w:r w:rsidRPr="00A9280C">
              <w:rPr>
                <w:bCs/>
                <w:sz w:val="22"/>
                <w:szCs w:val="22"/>
              </w:rPr>
              <w:t xml:space="preserve"> от стоимости акта</w:t>
            </w:r>
            <w:r w:rsidR="00FF443E" w:rsidRPr="00A9280C">
              <w:rPr>
                <w:bCs/>
                <w:sz w:val="22"/>
                <w:szCs w:val="22"/>
              </w:rPr>
              <w:t xml:space="preserve"> выполненных работ</w:t>
            </w:r>
            <w:r w:rsidR="0004435D" w:rsidRPr="00A9280C">
              <w:rPr>
                <w:bCs/>
                <w:sz w:val="22"/>
                <w:szCs w:val="22"/>
              </w:rPr>
              <w:t>. П</w:t>
            </w:r>
            <w:r w:rsidRPr="00A9280C">
              <w:rPr>
                <w:bCs/>
                <w:sz w:val="22"/>
                <w:szCs w:val="22"/>
              </w:rPr>
              <w:t xml:space="preserve">одрядчик вправе использовать гарантийное удержание для устранения недостатков, допущенных по вине Субподрядчика. Оставшаяся сумма гарантийного удержания возвращается Субподрядчику </w:t>
            </w:r>
            <w:r w:rsidRPr="00A9280C">
              <w:rPr>
                <w:sz w:val="22"/>
                <w:szCs w:val="22"/>
              </w:rPr>
              <w:t xml:space="preserve">в течение </w:t>
            </w:r>
            <w:r w:rsidR="00537876" w:rsidRPr="00A9280C">
              <w:rPr>
                <w:bCs/>
                <w:sz w:val="22"/>
                <w:szCs w:val="22"/>
              </w:rPr>
              <w:t>50</w:t>
            </w:r>
            <w:r w:rsidRPr="00A9280C">
              <w:rPr>
                <w:sz w:val="22"/>
                <w:szCs w:val="22"/>
              </w:rPr>
              <w:t xml:space="preserve"> банковских дней</w:t>
            </w:r>
            <w:r w:rsidR="00602666" w:rsidRPr="00A9280C">
              <w:rPr>
                <w:sz w:val="22"/>
                <w:szCs w:val="22"/>
              </w:rPr>
              <w:t xml:space="preserve"> после утверждения Акта приёмки</w:t>
            </w:r>
            <w:r w:rsidRPr="00A9280C">
              <w:rPr>
                <w:sz w:val="22"/>
                <w:szCs w:val="22"/>
              </w:rPr>
              <w:t xml:space="preserve"> Объекта в эксплуатацию</w:t>
            </w:r>
            <w:r w:rsidRPr="00A9280C">
              <w:rPr>
                <w:bCs/>
                <w:sz w:val="22"/>
                <w:szCs w:val="22"/>
              </w:rPr>
              <w:t>.</w:t>
            </w:r>
          </w:p>
          <w:p w14:paraId="5CADF86C" w14:textId="34070443" w:rsidR="00975D5E" w:rsidRPr="00A9280C" w:rsidRDefault="00975D5E" w:rsidP="0035471A">
            <w:pPr>
              <w:widowControl w:val="0"/>
              <w:autoSpaceDE w:val="0"/>
              <w:autoSpaceDN w:val="0"/>
              <w:adjustRightInd w:val="0"/>
              <w:ind w:firstLine="410"/>
              <w:jc w:val="both"/>
              <w:rPr>
                <w:color w:val="000000" w:themeColor="text1"/>
                <w:spacing w:val="-3"/>
                <w:sz w:val="22"/>
                <w:szCs w:val="22"/>
              </w:rPr>
            </w:pPr>
            <w:r w:rsidRPr="00A9280C">
              <w:rPr>
                <w:color w:val="000000" w:themeColor="text1"/>
                <w:spacing w:val="-3"/>
                <w:sz w:val="22"/>
                <w:szCs w:val="22"/>
              </w:rPr>
              <w:t>Датой оплаты считается дата списания денежных</w:t>
            </w:r>
            <w:r w:rsidR="0004435D" w:rsidRPr="00A9280C">
              <w:rPr>
                <w:color w:val="000000" w:themeColor="text1"/>
                <w:spacing w:val="-3"/>
                <w:sz w:val="22"/>
                <w:szCs w:val="22"/>
              </w:rPr>
              <w:t xml:space="preserve"> средств с расчетного счета П</w:t>
            </w:r>
            <w:r w:rsidRPr="00A9280C">
              <w:rPr>
                <w:color w:val="000000" w:themeColor="text1"/>
                <w:spacing w:val="-3"/>
                <w:sz w:val="22"/>
                <w:szCs w:val="22"/>
              </w:rPr>
              <w:t>одрядчика.</w:t>
            </w:r>
          </w:p>
          <w:p w14:paraId="19203635" w14:textId="77777777" w:rsidR="00975D5E" w:rsidRPr="00A9280C" w:rsidRDefault="00975D5E" w:rsidP="0035471A">
            <w:pPr>
              <w:ind w:firstLine="410"/>
              <w:jc w:val="both"/>
              <w:rPr>
                <w:sz w:val="22"/>
                <w:szCs w:val="22"/>
              </w:rPr>
            </w:pPr>
            <w:r w:rsidRPr="00A9280C">
              <w:rPr>
                <w:sz w:val="22"/>
                <w:szCs w:val="22"/>
              </w:rPr>
              <w:t>Оплата выполненных работ, оказанных услуг, а также поставленного с территории Республики Беларусь оборудования производится с учётом НДС.</w:t>
            </w:r>
          </w:p>
          <w:p w14:paraId="03CC431C" w14:textId="77777777" w:rsidR="00975D5E" w:rsidRPr="00A9280C" w:rsidRDefault="00975D5E" w:rsidP="0035471A">
            <w:pPr>
              <w:widowControl w:val="0"/>
              <w:autoSpaceDE w:val="0"/>
              <w:autoSpaceDN w:val="0"/>
              <w:adjustRightInd w:val="0"/>
              <w:ind w:firstLine="410"/>
              <w:jc w:val="both"/>
              <w:rPr>
                <w:color w:val="000000" w:themeColor="text1"/>
                <w:spacing w:val="-3"/>
                <w:sz w:val="22"/>
                <w:szCs w:val="22"/>
              </w:rPr>
            </w:pPr>
            <w:r w:rsidRPr="00A9280C">
              <w:rPr>
                <w:color w:val="000000" w:themeColor="text1"/>
                <w:spacing w:val="-3"/>
                <w:sz w:val="22"/>
                <w:szCs w:val="22"/>
              </w:rPr>
              <w:t xml:space="preserve">Стороны уплачивают налоги, сборы, пошлины в соответствии с законодательством Республики Беларусь. </w:t>
            </w:r>
          </w:p>
          <w:p w14:paraId="032D30BC" w14:textId="1C92F794" w:rsidR="0064312F" w:rsidRPr="00A9280C" w:rsidRDefault="0064312F" w:rsidP="0035471A">
            <w:pPr>
              <w:autoSpaceDE w:val="0"/>
              <w:autoSpaceDN w:val="0"/>
              <w:ind w:firstLine="426"/>
              <w:jc w:val="both"/>
              <w:rPr>
                <w:rFonts w:eastAsia="Times New Roman"/>
                <w:spacing w:val="-3"/>
                <w:sz w:val="22"/>
                <w:szCs w:val="22"/>
              </w:rPr>
            </w:pPr>
            <w:r w:rsidRPr="00A9280C">
              <w:rPr>
                <w:spacing w:val="-3"/>
                <w:sz w:val="22"/>
                <w:szCs w:val="22"/>
              </w:rPr>
              <w:t xml:space="preserve">Подрядчик оказывает Субподрядчику услуги генерального подрядчика, стоимость которых составляет </w:t>
            </w:r>
            <w:r w:rsidRPr="00A9280C">
              <w:rPr>
                <w:b/>
                <w:spacing w:val="-3"/>
                <w:sz w:val="22"/>
                <w:szCs w:val="22"/>
              </w:rPr>
              <w:t>8,68 %</w:t>
            </w:r>
            <w:r w:rsidRPr="00A9280C">
              <w:rPr>
                <w:spacing w:val="-3"/>
                <w:sz w:val="22"/>
                <w:szCs w:val="22"/>
              </w:rPr>
              <w:t xml:space="preserve"> от суммы общехозяйственных и общепроизводственных расходов (согласно проектно-сметной документации), учтенной субподрядчиком при формировании </w:t>
            </w:r>
            <w:r w:rsidR="0012010C" w:rsidRPr="00A9280C">
              <w:rPr>
                <w:spacing w:val="-3"/>
                <w:sz w:val="22"/>
                <w:szCs w:val="22"/>
              </w:rPr>
              <w:t>контрактн</w:t>
            </w:r>
            <w:r w:rsidRPr="00A9280C">
              <w:rPr>
                <w:spacing w:val="-3"/>
                <w:sz w:val="22"/>
                <w:szCs w:val="22"/>
              </w:rPr>
              <w:t xml:space="preserve">ой цены работ субподрядчика, с НДС (20%). Общая стоимость услуг генерального подрядчика по </w:t>
            </w:r>
            <w:r w:rsidR="00327ABD" w:rsidRPr="00A9280C">
              <w:rPr>
                <w:spacing w:val="-3"/>
                <w:sz w:val="22"/>
                <w:szCs w:val="22"/>
              </w:rPr>
              <w:t>К</w:t>
            </w:r>
            <w:r w:rsidRPr="00A9280C">
              <w:rPr>
                <w:spacing w:val="-3"/>
                <w:sz w:val="22"/>
                <w:szCs w:val="22"/>
              </w:rPr>
              <w:t xml:space="preserve">онтракту – </w:t>
            </w:r>
            <w:r w:rsidRPr="00A9280C">
              <w:rPr>
                <w:b/>
                <w:spacing w:val="-3"/>
                <w:sz w:val="22"/>
                <w:szCs w:val="22"/>
              </w:rPr>
              <w:t>________</w:t>
            </w:r>
            <w:r w:rsidRPr="00A9280C">
              <w:rPr>
                <w:spacing w:val="-3"/>
                <w:sz w:val="22"/>
                <w:szCs w:val="22"/>
              </w:rPr>
              <w:t>, в том числе НДС на сумму 20% ________.</w:t>
            </w:r>
          </w:p>
          <w:p w14:paraId="645779C8" w14:textId="1F1E9082" w:rsidR="00975D5E" w:rsidRPr="00A9280C" w:rsidRDefault="00975D5E" w:rsidP="0035471A">
            <w:pPr>
              <w:ind w:firstLine="410"/>
              <w:jc w:val="both"/>
              <w:rPr>
                <w:color w:val="000000"/>
                <w:sz w:val="22"/>
                <w:szCs w:val="22"/>
                <w:highlight w:val="red"/>
              </w:rPr>
            </w:pPr>
          </w:p>
        </w:tc>
      </w:tr>
      <w:tr w:rsidR="004B25E4" w:rsidRPr="00A9280C" w14:paraId="58DA55EA" w14:textId="77777777" w:rsidTr="0035471A">
        <w:trPr>
          <w:trHeight w:val="841"/>
          <w:jc w:val="center"/>
        </w:trPr>
        <w:tc>
          <w:tcPr>
            <w:tcW w:w="356" w:type="pct"/>
          </w:tcPr>
          <w:p w14:paraId="1EA8A610" w14:textId="0C4D2A18" w:rsidR="004B25E4" w:rsidRPr="00A9280C" w:rsidRDefault="004B25E4" w:rsidP="0035471A">
            <w:pPr>
              <w:ind w:right="-108"/>
              <w:rPr>
                <w:b/>
                <w:bCs/>
                <w:sz w:val="22"/>
                <w:szCs w:val="22"/>
              </w:rPr>
            </w:pPr>
            <w:r w:rsidRPr="00A9280C">
              <w:rPr>
                <w:b/>
                <w:bCs/>
                <w:sz w:val="22"/>
                <w:szCs w:val="22"/>
              </w:rPr>
              <w:t>13.2.1.</w:t>
            </w:r>
          </w:p>
        </w:tc>
        <w:tc>
          <w:tcPr>
            <w:tcW w:w="980" w:type="pct"/>
          </w:tcPr>
          <w:p w14:paraId="46F76E2E" w14:textId="075485CE" w:rsidR="004B25E4" w:rsidRPr="00A9280C" w:rsidRDefault="004B25E4" w:rsidP="0035471A">
            <w:pPr>
              <w:ind w:right="-108"/>
              <w:rPr>
                <w:b/>
                <w:bCs/>
                <w:sz w:val="22"/>
                <w:szCs w:val="22"/>
              </w:rPr>
            </w:pPr>
            <w:r w:rsidRPr="00A9280C">
              <w:rPr>
                <w:b/>
                <w:bCs/>
                <w:sz w:val="22"/>
                <w:szCs w:val="22"/>
              </w:rPr>
              <w:t>Оплата дополнительных работ</w:t>
            </w:r>
          </w:p>
        </w:tc>
        <w:tc>
          <w:tcPr>
            <w:tcW w:w="3664" w:type="pct"/>
          </w:tcPr>
          <w:p w14:paraId="2D2D8C0D" w14:textId="77777777" w:rsidR="003C160C" w:rsidRPr="00A9280C" w:rsidRDefault="003C160C" w:rsidP="0035471A">
            <w:pPr>
              <w:widowControl w:val="0"/>
              <w:tabs>
                <w:tab w:val="left" w:pos="733"/>
              </w:tabs>
              <w:autoSpaceDE w:val="0"/>
              <w:autoSpaceDN w:val="0"/>
              <w:adjustRightInd w:val="0"/>
              <w:ind w:firstLine="410"/>
              <w:jc w:val="both"/>
              <w:rPr>
                <w:sz w:val="22"/>
                <w:szCs w:val="22"/>
              </w:rPr>
            </w:pPr>
            <w:r w:rsidRPr="00A9280C">
              <w:rPr>
                <w:sz w:val="22"/>
                <w:szCs w:val="22"/>
              </w:rPr>
              <w:t>Оплата дополнительных работ производится на основании подписанного сторонами дополнительного соглашения и пакета документов, включающего в себя:</w:t>
            </w:r>
          </w:p>
          <w:p w14:paraId="4762A796" w14:textId="657EC5D7" w:rsidR="003C160C" w:rsidRPr="00A9280C" w:rsidRDefault="0064312F" w:rsidP="0035471A">
            <w:pPr>
              <w:autoSpaceDE w:val="0"/>
              <w:autoSpaceDN w:val="0"/>
              <w:adjustRightInd w:val="0"/>
              <w:ind w:firstLine="410"/>
              <w:jc w:val="both"/>
              <w:outlineLvl w:val="1"/>
              <w:rPr>
                <w:sz w:val="22"/>
                <w:szCs w:val="22"/>
              </w:rPr>
            </w:pPr>
            <w:r w:rsidRPr="00A9280C">
              <w:rPr>
                <w:sz w:val="22"/>
                <w:szCs w:val="22"/>
              </w:rPr>
              <w:t>- акт выполненных работ</w:t>
            </w:r>
            <w:r w:rsidR="003C160C" w:rsidRPr="00A9280C">
              <w:rPr>
                <w:sz w:val="22"/>
                <w:szCs w:val="22"/>
              </w:rPr>
              <w:t xml:space="preserve"> формы С-2а, оформленный в установленном зако</w:t>
            </w:r>
            <w:r w:rsidR="00327ABD" w:rsidRPr="00A9280C">
              <w:rPr>
                <w:sz w:val="22"/>
                <w:szCs w:val="22"/>
              </w:rPr>
              <w:t>нодательстве порядке, в валюте К</w:t>
            </w:r>
            <w:r w:rsidR="003C160C" w:rsidRPr="00A9280C">
              <w:rPr>
                <w:sz w:val="22"/>
                <w:szCs w:val="22"/>
              </w:rPr>
              <w:t>онтракта.</w:t>
            </w:r>
          </w:p>
          <w:p w14:paraId="2EC40FAB" w14:textId="79BE7BC0" w:rsidR="003C160C" w:rsidRPr="00A9280C" w:rsidRDefault="003C160C" w:rsidP="0035471A">
            <w:pPr>
              <w:autoSpaceDE w:val="0"/>
              <w:autoSpaceDN w:val="0"/>
              <w:adjustRightInd w:val="0"/>
              <w:ind w:firstLine="410"/>
              <w:jc w:val="both"/>
              <w:outlineLvl w:val="1"/>
              <w:rPr>
                <w:sz w:val="22"/>
                <w:szCs w:val="22"/>
              </w:rPr>
            </w:pPr>
            <w:r w:rsidRPr="00A9280C">
              <w:rPr>
                <w:sz w:val="22"/>
                <w:szCs w:val="22"/>
              </w:rPr>
              <w:t>- справку формы С-3а о стоимо</w:t>
            </w:r>
            <w:r w:rsidR="00327ABD" w:rsidRPr="00A9280C">
              <w:rPr>
                <w:sz w:val="22"/>
                <w:szCs w:val="22"/>
              </w:rPr>
              <w:t>сти выполненных работ в валюте К</w:t>
            </w:r>
            <w:r w:rsidRPr="00A9280C">
              <w:rPr>
                <w:sz w:val="22"/>
                <w:szCs w:val="22"/>
              </w:rPr>
              <w:t>онтракта, подписанную упол</w:t>
            </w:r>
            <w:r w:rsidR="0064312F" w:rsidRPr="00A9280C">
              <w:rPr>
                <w:sz w:val="22"/>
                <w:szCs w:val="22"/>
              </w:rPr>
              <w:t>номоченными представителями П</w:t>
            </w:r>
            <w:r w:rsidRPr="00A9280C">
              <w:rPr>
                <w:sz w:val="22"/>
                <w:szCs w:val="22"/>
              </w:rPr>
              <w:t>одрядчика и Субподрядчика;</w:t>
            </w:r>
          </w:p>
          <w:p w14:paraId="3299D55C" w14:textId="77777777" w:rsidR="003C160C" w:rsidRPr="00A9280C" w:rsidRDefault="003C160C" w:rsidP="0035471A">
            <w:pPr>
              <w:autoSpaceDE w:val="0"/>
              <w:autoSpaceDN w:val="0"/>
              <w:adjustRightInd w:val="0"/>
              <w:ind w:firstLine="410"/>
              <w:jc w:val="both"/>
              <w:outlineLvl w:val="1"/>
              <w:rPr>
                <w:sz w:val="22"/>
                <w:szCs w:val="22"/>
              </w:rPr>
            </w:pPr>
            <w:r w:rsidRPr="00A9280C">
              <w:rPr>
                <w:sz w:val="22"/>
                <w:szCs w:val="22"/>
              </w:rPr>
              <w:t xml:space="preserve">- счет на русском языке на сумму выполненных работ, подписанный обеими сторонами. </w:t>
            </w:r>
          </w:p>
          <w:p w14:paraId="1D4AC7A9" w14:textId="373C9791" w:rsidR="004B25E4" w:rsidRPr="00A9280C" w:rsidRDefault="003C160C" w:rsidP="0035471A">
            <w:pPr>
              <w:ind w:firstLine="410"/>
              <w:jc w:val="both"/>
              <w:rPr>
                <w:sz w:val="22"/>
                <w:szCs w:val="22"/>
              </w:rPr>
            </w:pPr>
            <w:r w:rsidRPr="00A9280C">
              <w:rPr>
                <w:sz w:val="22"/>
                <w:szCs w:val="22"/>
              </w:rPr>
              <w:t>Оплата выполненных дополнительн</w:t>
            </w:r>
            <w:r w:rsidR="00327ABD" w:rsidRPr="00A9280C">
              <w:rPr>
                <w:sz w:val="22"/>
                <w:szCs w:val="22"/>
              </w:rPr>
              <w:t>ых работ производится в валюте К</w:t>
            </w:r>
            <w:r w:rsidRPr="00A9280C">
              <w:rPr>
                <w:sz w:val="22"/>
                <w:szCs w:val="22"/>
              </w:rPr>
              <w:t xml:space="preserve">онтракта, в течение </w:t>
            </w:r>
            <w:r w:rsidRPr="00A9280C">
              <w:rPr>
                <w:b/>
                <w:bCs/>
                <w:sz w:val="22"/>
                <w:szCs w:val="22"/>
              </w:rPr>
              <w:t>4</w:t>
            </w:r>
            <w:r w:rsidR="003344E8" w:rsidRPr="00A9280C">
              <w:rPr>
                <w:b/>
                <w:bCs/>
                <w:sz w:val="22"/>
                <w:szCs w:val="22"/>
              </w:rPr>
              <w:t>5</w:t>
            </w:r>
            <w:r w:rsidRPr="00A9280C">
              <w:rPr>
                <w:sz w:val="22"/>
                <w:szCs w:val="22"/>
              </w:rPr>
              <w:t xml:space="preserve"> банков</w:t>
            </w:r>
            <w:r w:rsidR="0064312F" w:rsidRPr="00A9280C">
              <w:rPr>
                <w:sz w:val="22"/>
                <w:szCs w:val="22"/>
              </w:rPr>
              <w:t>ских дней с даты подписания П</w:t>
            </w:r>
            <w:r w:rsidRPr="00A9280C">
              <w:rPr>
                <w:sz w:val="22"/>
                <w:szCs w:val="22"/>
              </w:rPr>
              <w:t>одрядчиком последнего из вышеперечисленных документов.</w:t>
            </w:r>
          </w:p>
        </w:tc>
      </w:tr>
      <w:tr w:rsidR="004B25E4" w:rsidRPr="00A9280C" w14:paraId="0B898449" w14:textId="77777777" w:rsidTr="0035471A">
        <w:trPr>
          <w:trHeight w:val="480"/>
          <w:jc w:val="center"/>
        </w:trPr>
        <w:tc>
          <w:tcPr>
            <w:tcW w:w="356" w:type="pct"/>
          </w:tcPr>
          <w:p w14:paraId="72C41027" w14:textId="678DE136" w:rsidR="004B25E4" w:rsidRPr="00A9280C" w:rsidRDefault="0064312F" w:rsidP="0035471A">
            <w:pPr>
              <w:ind w:right="-108"/>
              <w:rPr>
                <w:b/>
                <w:bCs/>
                <w:color w:val="000000"/>
                <w:sz w:val="22"/>
                <w:szCs w:val="22"/>
              </w:rPr>
            </w:pPr>
            <w:r w:rsidRPr="00A9280C">
              <w:rPr>
                <w:b/>
                <w:bCs/>
                <w:sz w:val="22"/>
                <w:szCs w:val="22"/>
              </w:rPr>
              <w:t>13.3</w:t>
            </w:r>
            <w:r w:rsidR="004B25E4" w:rsidRPr="00A9280C">
              <w:rPr>
                <w:b/>
                <w:bCs/>
                <w:sz w:val="22"/>
                <w:szCs w:val="22"/>
              </w:rPr>
              <w:t>.</w:t>
            </w:r>
          </w:p>
        </w:tc>
        <w:tc>
          <w:tcPr>
            <w:tcW w:w="980" w:type="pct"/>
          </w:tcPr>
          <w:p w14:paraId="66AC9290" w14:textId="77777777" w:rsidR="004B25E4" w:rsidRPr="00A9280C" w:rsidRDefault="004B25E4" w:rsidP="0035471A">
            <w:pPr>
              <w:ind w:right="-108"/>
              <w:rPr>
                <w:b/>
                <w:sz w:val="22"/>
                <w:szCs w:val="22"/>
              </w:rPr>
            </w:pPr>
            <w:r w:rsidRPr="00A9280C">
              <w:rPr>
                <w:b/>
                <w:bCs/>
                <w:color w:val="000000"/>
                <w:sz w:val="22"/>
                <w:szCs w:val="22"/>
              </w:rPr>
              <w:t>Валюта платежей по Контракту</w:t>
            </w:r>
          </w:p>
        </w:tc>
        <w:tc>
          <w:tcPr>
            <w:tcW w:w="3664" w:type="pct"/>
          </w:tcPr>
          <w:p w14:paraId="057F9BD2" w14:textId="32946A91" w:rsidR="004B25E4" w:rsidRPr="00A9280C" w:rsidRDefault="0064312F" w:rsidP="0035471A">
            <w:pPr>
              <w:widowControl w:val="0"/>
              <w:autoSpaceDE w:val="0"/>
              <w:autoSpaceDN w:val="0"/>
              <w:adjustRightInd w:val="0"/>
              <w:ind w:firstLine="410"/>
              <w:jc w:val="both"/>
              <w:rPr>
                <w:sz w:val="22"/>
                <w:szCs w:val="22"/>
              </w:rPr>
            </w:pPr>
            <w:r w:rsidRPr="00A9280C">
              <w:rPr>
                <w:sz w:val="22"/>
                <w:szCs w:val="22"/>
              </w:rPr>
              <w:t>Белорусский рубль</w:t>
            </w:r>
          </w:p>
        </w:tc>
      </w:tr>
      <w:tr w:rsidR="004B25E4" w:rsidRPr="00A9280C" w14:paraId="645779D4" w14:textId="77777777" w:rsidTr="0035471A">
        <w:trPr>
          <w:trHeight w:val="1427"/>
          <w:jc w:val="center"/>
        </w:trPr>
        <w:tc>
          <w:tcPr>
            <w:tcW w:w="356" w:type="pct"/>
          </w:tcPr>
          <w:p w14:paraId="645779CA" w14:textId="7A83EA5A" w:rsidR="004B25E4" w:rsidRPr="00A9280C" w:rsidRDefault="004B25E4" w:rsidP="0035471A">
            <w:pPr>
              <w:widowControl w:val="0"/>
              <w:autoSpaceDE w:val="0"/>
              <w:autoSpaceDN w:val="0"/>
              <w:adjustRightInd w:val="0"/>
              <w:ind w:right="-108"/>
              <w:rPr>
                <w:b/>
                <w:bCs/>
                <w:sz w:val="22"/>
                <w:szCs w:val="22"/>
              </w:rPr>
            </w:pPr>
            <w:r w:rsidRPr="00A9280C">
              <w:rPr>
                <w:b/>
                <w:bCs/>
                <w:sz w:val="22"/>
                <w:szCs w:val="22"/>
                <w:lang w:val="en-US"/>
              </w:rPr>
              <w:t>1</w:t>
            </w:r>
            <w:r w:rsidR="0064312F" w:rsidRPr="00A9280C">
              <w:rPr>
                <w:b/>
                <w:bCs/>
                <w:sz w:val="22"/>
                <w:szCs w:val="22"/>
              </w:rPr>
              <w:t>3.4</w:t>
            </w:r>
            <w:r w:rsidRPr="00A9280C">
              <w:rPr>
                <w:b/>
                <w:bCs/>
                <w:sz w:val="22"/>
                <w:szCs w:val="22"/>
              </w:rPr>
              <w:t>.</w:t>
            </w:r>
          </w:p>
        </w:tc>
        <w:tc>
          <w:tcPr>
            <w:tcW w:w="980" w:type="pct"/>
          </w:tcPr>
          <w:p w14:paraId="645779CC" w14:textId="77777777" w:rsidR="004B25E4" w:rsidRPr="00A9280C" w:rsidRDefault="004B25E4" w:rsidP="0035471A">
            <w:pPr>
              <w:widowControl w:val="0"/>
              <w:autoSpaceDE w:val="0"/>
              <w:autoSpaceDN w:val="0"/>
              <w:adjustRightInd w:val="0"/>
              <w:ind w:right="-108"/>
              <w:rPr>
                <w:sz w:val="22"/>
                <w:szCs w:val="22"/>
              </w:rPr>
            </w:pPr>
            <w:r w:rsidRPr="00A9280C">
              <w:rPr>
                <w:b/>
                <w:bCs/>
                <w:sz w:val="22"/>
                <w:szCs w:val="22"/>
              </w:rPr>
              <w:t>Порядок выставления ЭСЧФ</w:t>
            </w:r>
          </w:p>
        </w:tc>
        <w:tc>
          <w:tcPr>
            <w:tcW w:w="3664" w:type="pct"/>
          </w:tcPr>
          <w:p w14:paraId="645779D3" w14:textId="4EC0AC48" w:rsidR="004B25E4" w:rsidRPr="00A9280C" w:rsidRDefault="004B25E4" w:rsidP="0035471A">
            <w:pPr>
              <w:widowControl w:val="0"/>
              <w:autoSpaceDE w:val="0"/>
              <w:autoSpaceDN w:val="0"/>
              <w:adjustRightInd w:val="0"/>
              <w:ind w:right="-11" w:firstLine="410"/>
              <w:jc w:val="both"/>
              <w:rPr>
                <w:sz w:val="22"/>
                <w:szCs w:val="22"/>
              </w:rPr>
            </w:pPr>
            <w:r w:rsidRPr="00A9280C">
              <w:rPr>
                <w:sz w:val="22"/>
                <w:szCs w:val="22"/>
              </w:rPr>
              <w:t>В соответствии со ст.131 гл. 14 Налогового кодекса Республики Беларусь, ежемесячно, не позднее 10-го числа месяца, в отношении каждого оборота по реализации с НДС Суб</w:t>
            </w:r>
            <w:r w:rsidR="0064312F" w:rsidRPr="00A9280C">
              <w:rPr>
                <w:sz w:val="22"/>
                <w:szCs w:val="22"/>
              </w:rPr>
              <w:t>подрядчик обязан выставлять П</w:t>
            </w:r>
            <w:r w:rsidRPr="00A9280C">
              <w:rPr>
                <w:sz w:val="22"/>
                <w:szCs w:val="22"/>
              </w:rPr>
              <w:t>одрядчику электронный счет-фактуру с использованием Портала электронных счетов-фактур, являющегося информационным ресурсом Министерства по налогам и сборам, с указанием кода ЭСЧФ 9001.</w:t>
            </w:r>
          </w:p>
        </w:tc>
      </w:tr>
      <w:tr w:rsidR="004B25E4" w:rsidRPr="00A9280C" w14:paraId="645779EB" w14:textId="77777777" w:rsidTr="0035471A">
        <w:trPr>
          <w:jc w:val="center"/>
        </w:trPr>
        <w:tc>
          <w:tcPr>
            <w:tcW w:w="5000" w:type="pct"/>
            <w:gridSpan w:val="3"/>
          </w:tcPr>
          <w:p w14:paraId="645779EA" w14:textId="77777777" w:rsidR="004B25E4" w:rsidRPr="00A9280C" w:rsidRDefault="004B25E4" w:rsidP="0035471A">
            <w:pPr>
              <w:widowControl w:val="0"/>
              <w:autoSpaceDE w:val="0"/>
              <w:autoSpaceDN w:val="0"/>
              <w:adjustRightInd w:val="0"/>
              <w:ind w:right="46"/>
              <w:jc w:val="center"/>
              <w:rPr>
                <w:b/>
                <w:bCs/>
                <w:sz w:val="22"/>
                <w:szCs w:val="22"/>
              </w:rPr>
            </w:pPr>
            <w:r w:rsidRPr="00A9280C">
              <w:rPr>
                <w:b/>
                <w:bCs/>
                <w:sz w:val="22"/>
                <w:szCs w:val="22"/>
              </w:rPr>
              <w:t>14. Расторжение Контракта</w:t>
            </w:r>
          </w:p>
        </w:tc>
      </w:tr>
      <w:tr w:rsidR="004B25E4" w:rsidRPr="00A9280C" w14:paraId="645779F2" w14:textId="77777777" w:rsidTr="0035471A">
        <w:trPr>
          <w:trHeight w:val="835"/>
          <w:jc w:val="center"/>
        </w:trPr>
        <w:tc>
          <w:tcPr>
            <w:tcW w:w="356" w:type="pct"/>
          </w:tcPr>
          <w:p w14:paraId="645779EC" w14:textId="77777777" w:rsidR="004B25E4" w:rsidRPr="00A9280C" w:rsidRDefault="004B25E4" w:rsidP="0035471A">
            <w:pPr>
              <w:ind w:right="-108"/>
              <w:rPr>
                <w:b/>
                <w:sz w:val="22"/>
                <w:szCs w:val="22"/>
              </w:rPr>
            </w:pPr>
            <w:r w:rsidRPr="00A9280C">
              <w:rPr>
                <w:b/>
                <w:sz w:val="22"/>
                <w:szCs w:val="22"/>
              </w:rPr>
              <w:t>14.1.</w:t>
            </w:r>
          </w:p>
        </w:tc>
        <w:tc>
          <w:tcPr>
            <w:tcW w:w="980" w:type="pct"/>
          </w:tcPr>
          <w:p w14:paraId="645779ED" w14:textId="77777777" w:rsidR="004B25E4" w:rsidRPr="00A9280C" w:rsidRDefault="004B25E4" w:rsidP="0035471A">
            <w:pPr>
              <w:widowControl w:val="0"/>
              <w:autoSpaceDE w:val="0"/>
              <w:autoSpaceDN w:val="0"/>
              <w:adjustRightInd w:val="0"/>
              <w:ind w:left="-108" w:right="-108"/>
              <w:rPr>
                <w:b/>
                <w:bCs/>
                <w:sz w:val="22"/>
                <w:szCs w:val="22"/>
              </w:rPr>
            </w:pPr>
            <w:r w:rsidRPr="00A9280C">
              <w:rPr>
                <w:b/>
                <w:bCs/>
                <w:sz w:val="22"/>
                <w:szCs w:val="22"/>
              </w:rPr>
              <w:t xml:space="preserve"> Расторжение </w:t>
            </w:r>
          </w:p>
          <w:p w14:paraId="645779EE" w14:textId="77777777" w:rsidR="004B25E4" w:rsidRPr="00A9280C" w:rsidRDefault="004B25E4" w:rsidP="0035471A">
            <w:pPr>
              <w:widowControl w:val="0"/>
              <w:autoSpaceDE w:val="0"/>
              <w:autoSpaceDN w:val="0"/>
              <w:adjustRightInd w:val="0"/>
              <w:ind w:left="-54" w:right="-108"/>
              <w:rPr>
                <w:sz w:val="22"/>
                <w:szCs w:val="22"/>
              </w:rPr>
            </w:pPr>
            <w:r w:rsidRPr="00A9280C">
              <w:rPr>
                <w:b/>
                <w:bCs/>
                <w:sz w:val="22"/>
                <w:szCs w:val="22"/>
              </w:rPr>
              <w:t xml:space="preserve">Контракта </w:t>
            </w:r>
          </w:p>
          <w:p w14:paraId="645779EF" w14:textId="77777777" w:rsidR="004B25E4" w:rsidRPr="00A9280C" w:rsidRDefault="004B25E4" w:rsidP="0035471A">
            <w:pPr>
              <w:ind w:left="-108" w:right="-108" w:firstLine="108"/>
              <w:rPr>
                <w:sz w:val="22"/>
                <w:szCs w:val="22"/>
              </w:rPr>
            </w:pPr>
          </w:p>
        </w:tc>
        <w:tc>
          <w:tcPr>
            <w:tcW w:w="3664" w:type="pct"/>
          </w:tcPr>
          <w:p w14:paraId="57AB5AB6" w14:textId="711DD891" w:rsidR="009A28FB" w:rsidRPr="00A9280C" w:rsidRDefault="009A28FB" w:rsidP="0035471A">
            <w:pPr>
              <w:widowControl w:val="0"/>
              <w:autoSpaceDE w:val="0"/>
              <w:autoSpaceDN w:val="0"/>
              <w:adjustRightInd w:val="0"/>
              <w:ind w:firstLine="638"/>
              <w:jc w:val="both"/>
              <w:rPr>
                <w:rFonts w:eastAsia="Times New Roman"/>
                <w:sz w:val="22"/>
                <w:szCs w:val="22"/>
              </w:rPr>
            </w:pPr>
            <w:r w:rsidRPr="00A9280C">
              <w:rPr>
                <w:sz w:val="22"/>
                <w:szCs w:val="22"/>
              </w:rPr>
              <w:t>В случае существенного неисполнения Субподрядчиком или Подрядчиком своих обязательств по Контракту каждая из сторон имеет право инициировать вопрос о расторжении Контракта и условиях такого расторжения в соответствии с главой 9 Правил и законодательством Республики Беларусь.</w:t>
            </w:r>
          </w:p>
          <w:p w14:paraId="645779F1" w14:textId="63C3CBE3" w:rsidR="004B25E4" w:rsidRPr="00A9280C" w:rsidRDefault="009A28FB" w:rsidP="0035471A">
            <w:pPr>
              <w:autoSpaceDE w:val="0"/>
              <w:autoSpaceDN w:val="0"/>
              <w:adjustRightInd w:val="0"/>
              <w:ind w:firstLine="563"/>
              <w:jc w:val="both"/>
              <w:rPr>
                <w:bCs/>
                <w:color w:val="000000"/>
                <w:sz w:val="22"/>
                <w:szCs w:val="22"/>
              </w:rPr>
            </w:pPr>
            <w:r w:rsidRPr="00A9280C">
              <w:rPr>
                <w:sz w:val="22"/>
                <w:szCs w:val="22"/>
              </w:rPr>
              <w:t>В этом случае вопрос будет разрешаться Сторонами путем согласования, а в случае недостижения согласия в соответствии со Статьёй 17 (</w:t>
            </w:r>
            <w:r w:rsidRPr="00A9280C">
              <w:rPr>
                <w:i/>
                <w:sz w:val="22"/>
                <w:szCs w:val="22"/>
              </w:rPr>
              <w:t>Порядок разрешения споров).</w:t>
            </w:r>
          </w:p>
        </w:tc>
      </w:tr>
      <w:tr w:rsidR="004B25E4" w:rsidRPr="00A9280C" w14:paraId="5C18B180" w14:textId="77777777" w:rsidTr="0035471A">
        <w:trPr>
          <w:trHeight w:val="276"/>
          <w:jc w:val="center"/>
        </w:trPr>
        <w:tc>
          <w:tcPr>
            <w:tcW w:w="356" w:type="pct"/>
          </w:tcPr>
          <w:p w14:paraId="2EB3BBC4" w14:textId="178A3862" w:rsidR="004B25E4" w:rsidRPr="00A9280C" w:rsidRDefault="004B25E4" w:rsidP="0035471A">
            <w:pPr>
              <w:ind w:right="-108"/>
              <w:rPr>
                <w:b/>
                <w:sz w:val="22"/>
                <w:szCs w:val="22"/>
              </w:rPr>
            </w:pPr>
            <w:r w:rsidRPr="00A9280C">
              <w:rPr>
                <w:b/>
                <w:sz w:val="22"/>
                <w:szCs w:val="22"/>
              </w:rPr>
              <w:t>14.2.</w:t>
            </w:r>
          </w:p>
        </w:tc>
        <w:tc>
          <w:tcPr>
            <w:tcW w:w="980" w:type="pct"/>
          </w:tcPr>
          <w:p w14:paraId="2CA1B622" w14:textId="77777777" w:rsidR="004B25E4" w:rsidRPr="00A9280C" w:rsidRDefault="004B25E4" w:rsidP="0035471A">
            <w:pPr>
              <w:widowControl w:val="0"/>
              <w:autoSpaceDE w:val="0"/>
              <w:autoSpaceDN w:val="0"/>
              <w:adjustRightInd w:val="0"/>
              <w:ind w:left="-108" w:right="-108" w:firstLine="108"/>
              <w:rPr>
                <w:b/>
                <w:bCs/>
                <w:sz w:val="22"/>
                <w:szCs w:val="22"/>
              </w:rPr>
            </w:pPr>
            <w:r w:rsidRPr="00A9280C">
              <w:rPr>
                <w:b/>
                <w:bCs/>
                <w:sz w:val="22"/>
                <w:szCs w:val="22"/>
              </w:rPr>
              <w:t>Оплата после</w:t>
            </w:r>
          </w:p>
          <w:p w14:paraId="52D50879" w14:textId="77777777" w:rsidR="004B25E4" w:rsidRPr="00A9280C" w:rsidRDefault="004B25E4" w:rsidP="0035471A">
            <w:pPr>
              <w:widowControl w:val="0"/>
              <w:autoSpaceDE w:val="0"/>
              <w:autoSpaceDN w:val="0"/>
              <w:adjustRightInd w:val="0"/>
              <w:ind w:left="-108" w:right="-108" w:firstLine="108"/>
              <w:rPr>
                <w:b/>
                <w:bCs/>
                <w:sz w:val="22"/>
                <w:szCs w:val="22"/>
              </w:rPr>
            </w:pPr>
            <w:r w:rsidRPr="00A9280C">
              <w:rPr>
                <w:b/>
                <w:bCs/>
                <w:sz w:val="22"/>
                <w:szCs w:val="22"/>
              </w:rPr>
              <w:t>расторжения</w:t>
            </w:r>
          </w:p>
          <w:p w14:paraId="51B2E6CB" w14:textId="77777777" w:rsidR="004B25E4" w:rsidRPr="00A9280C" w:rsidRDefault="004B25E4" w:rsidP="0035471A">
            <w:pPr>
              <w:widowControl w:val="0"/>
              <w:autoSpaceDE w:val="0"/>
              <w:autoSpaceDN w:val="0"/>
              <w:adjustRightInd w:val="0"/>
              <w:ind w:left="-108" w:right="-108" w:firstLine="108"/>
              <w:rPr>
                <w:b/>
                <w:bCs/>
                <w:sz w:val="22"/>
                <w:szCs w:val="22"/>
              </w:rPr>
            </w:pPr>
            <w:r w:rsidRPr="00A9280C">
              <w:rPr>
                <w:b/>
                <w:bCs/>
                <w:sz w:val="22"/>
                <w:szCs w:val="22"/>
              </w:rPr>
              <w:t>Контракта</w:t>
            </w:r>
          </w:p>
          <w:p w14:paraId="403719A8" w14:textId="77777777" w:rsidR="004B25E4" w:rsidRPr="00A9280C" w:rsidRDefault="004B25E4" w:rsidP="0035471A">
            <w:pPr>
              <w:widowControl w:val="0"/>
              <w:autoSpaceDE w:val="0"/>
              <w:autoSpaceDN w:val="0"/>
              <w:adjustRightInd w:val="0"/>
              <w:ind w:left="-108" w:right="-108"/>
              <w:rPr>
                <w:b/>
                <w:bCs/>
                <w:sz w:val="22"/>
                <w:szCs w:val="22"/>
              </w:rPr>
            </w:pPr>
          </w:p>
        </w:tc>
        <w:tc>
          <w:tcPr>
            <w:tcW w:w="3664" w:type="pct"/>
          </w:tcPr>
          <w:p w14:paraId="4CD144A7" w14:textId="2D5309EA" w:rsidR="00BF7E5A" w:rsidRPr="00A9280C" w:rsidRDefault="00BF7E5A" w:rsidP="0035471A">
            <w:pPr>
              <w:widowControl w:val="0"/>
              <w:autoSpaceDE w:val="0"/>
              <w:autoSpaceDN w:val="0"/>
              <w:adjustRightInd w:val="0"/>
              <w:ind w:right="46" w:firstLine="410"/>
              <w:jc w:val="both"/>
              <w:rPr>
                <w:sz w:val="22"/>
                <w:szCs w:val="22"/>
              </w:rPr>
            </w:pPr>
            <w:r w:rsidRPr="00A9280C">
              <w:rPr>
                <w:sz w:val="22"/>
                <w:szCs w:val="22"/>
              </w:rPr>
              <w:t>При расторжении Контракта в соответствии с Пунктом 14.1 (</w:t>
            </w:r>
            <w:r w:rsidRPr="00A9280C">
              <w:rPr>
                <w:i/>
                <w:iCs/>
                <w:sz w:val="22"/>
                <w:szCs w:val="22"/>
              </w:rPr>
              <w:t>Расторжение Контракта</w:t>
            </w:r>
            <w:r w:rsidR="008A7FE2" w:rsidRPr="00A9280C">
              <w:rPr>
                <w:sz w:val="22"/>
                <w:szCs w:val="22"/>
              </w:rPr>
              <w:t>) П</w:t>
            </w:r>
            <w:r w:rsidRPr="00A9280C">
              <w:rPr>
                <w:sz w:val="22"/>
                <w:szCs w:val="22"/>
              </w:rPr>
              <w:t xml:space="preserve">одрядчик вправе приостановить дальнейшие платежи Субподрядчику до установления стоимости выполнения, завершения работ и устранения недостатков и повреждений, вызванных задержкой завершения </w:t>
            </w:r>
            <w:r w:rsidR="008A7FE2" w:rsidRPr="00A9280C">
              <w:rPr>
                <w:sz w:val="22"/>
                <w:szCs w:val="22"/>
              </w:rPr>
              <w:t xml:space="preserve">выполнения работ </w:t>
            </w:r>
            <w:r w:rsidRPr="00A9280C">
              <w:rPr>
                <w:sz w:val="22"/>
                <w:szCs w:val="22"/>
              </w:rPr>
              <w:t>(если таковые имеются), а также все</w:t>
            </w:r>
            <w:r w:rsidR="008A7FE2" w:rsidRPr="00A9280C">
              <w:rPr>
                <w:sz w:val="22"/>
                <w:szCs w:val="22"/>
              </w:rPr>
              <w:t>х прочих затрат, понесенных П</w:t>
            </w:r>
            <w:r w:rsidRPr="00A9280C">
              <w:rPr>
                <w:sz w:val="22"/>
                <w:szCs w:val="22"/>
              </w:rPr>
              <w:t>одрядчиком.</w:t>
            </w:r>
          </w:p>
          <w:p w14:paraId="13439A94" w14:textId="554E30B3" w:rsidR="00BF7E5A" w:rsidRPr="00A9280C" w:rsidRDefault="00BF7E5A" w:rsidP="0035471A">
            <w:pPr>
              <w:widowControl w:val="0"/>
              <w:autoSpaceDE w:val="0"/>
              <w:autoSpaceDN w:val="0"/>
              <w:adjustRightInd w:val="0"/>
              <w:ind w:right="46" w:firstLine="410"/>
              <w:jc w:val="both"/>
              <w:rPr>
                <w:sz w:val="22"/>
                <w:szCs w:val="22"/>
              </w:rPr>
            </w:pPr>
            <w:r w:rsidRPr="00A9280C">
              <w:rPr>
                <w:sz w:val="22"/>
                <w:szCs w:val="22"/>
              </w:rPr>
              <w:t>Стороны должны немедленно согласовать или определить стоимость</w:t>
            </w:r>
            <w:r w:rsidR="008A7FE2" w:rsidRPr="00A9280C">
              <w:rPr>
                <w:sz w:val="22"/>
                <w:szCs w:val="22"/>
              </w:rPr>
              <w:t xml:space="preserve"> выполненных работ</w:t>
            </w:r>
            <w:r w:rsidRPr="00A9280C">
              <w:rPr>
                <w:sz w:val="22"/>
                <w:szCs w:val="22"/>
              </w:rPr>
              <w:t>, а также любую прочую сумму, подлежащую уплате одной Стороне другой Стороной на момент расторжения Контракта в соответствии с условиями Контракта, что оформляется двухсторонним актом о расторжении Контракта.</w:t>
            </w:r>
          </w:p>
          <w:p w14:paraId="1CE01880" w14:textId="5884F893" w:rsidR="004B25E4" w:rsidRPr="00A9280C" w:rsidRDefault="008A7FE2" w:rsidP="0035471A">
            <w:pPr>
              <w:widowControl w:val="0"/>
              <w:autoSpaceDE w:val="0"/>
              <w:autoSpaceDN w:val="0"/>
              <w:adjustRightInd w:val="0"/>
              <w:ind w:right="46" w:firstLine="410"/>
              <w:jc w:val="both"/>
              <w:rPr>
                <w:sz w:val="22"/>
                <w:szCs w:val="22"/>
              </w:rPr>
            </w:pPr>
            <w:r w:rsidRPr="00A9280C">
              <w:rPr>
                <w:sz w:val="22"/>
                <w:szCs w:val="22"/>
              </w:rPr>
              <w:t>Стороны имеют право на возмещение любых документально подтвержденных убытков и потерь, понесенных в результате расторжения Контракта по вине другой Стороны, и всех дополнительных затрат, связанных с завершением выполнения работ.</w:t>
            </w:r>
          </w:p>
        </w:tc>
      </w:tr>
      <w:tr w:rsidR="004B25E4" w:rsidRPr="00A9280C" w14:paraId="2CC62D5E" w14:textId="77777777" w:rsidTr="0035471A">
        <w:trPr>
          <w:trHeight w:val="276"/>
          <w:jc w:val="center"/>
        </w:trPr>
        <w:tc>
          <w:tcPr>
            <w:tcW w:w="356" w:type="pct"/>
          </w:tcPr>
          <w:p w14:paraId="0FD725A0" w14:textId="63F5FBAA" w:rsidR="004B25E4" w:rsidRPr="00A9280C" w:rsidRDefault="004B25E4" w:rsidP="0035471A">
            <w:pPr>
              <w:ind w:right="-108"/>
              <w:rPr>
                <w:b/>
                <w:sz w:val="22"/>
                <w:szCs w:val="22"/>
              </w:rPr>
            </w:pPr>
            <w:r w:rsidRPr="00A9280C">
              <w:rPr>
                <w:b/>
                <w:sz w:val="22"/>
                <w:szCs w:val="22"/>
              </w:rPr>
              <w:t>14.3.</w:t>
            </w:r>
          </w:p>
        </w:tc>
        <w:tc>
          <w:tcPr>
            <w:tcW w:w="980" w:type="pct"/>
          </w:tcPr>
          <w:p w14:paraId="6EC48A50" w14:textId="6060E746" w:rsidR="004B25E4" w:rsidRPr="00A9280C" w:rsidRDefault="004B25E4" w:rsidP="0035471A">
            <w:pPr>
              <w:widowControl w:val="0"/>
              <w:autoSpaceDE w:val="0"/>
              <w:autoSpaceDN w:val="0"/>
              <w:adjustRightInd w:val="0"/>
              <w:ind w:right="-108"/>
              <w:rPr>
                <w:sz w:val="22"/>
                <w:szCs w:val="22"/>
              </w:rPr>
            </w:pPr>
            <w:r w:rsidRPr="00A9280C">
              <w:rPr>
                <w:b/>
                <w:bCs/>
                <w:sz w:val="22"/>
                <w:szCs w:val="22"/>
              </w:rPr>
              <w:t xml:space="preserve">Прекращение работ </w:t>
            </w:r>
          </w:p>
          <w:p w14:paraId="4BCB1AC7" w14:textId="77777777" w:rsidR="004B25E4" w:rsidRPr="00A9280C" w:rsidRDefault="004B25E4" w:rsidP="0035471A">
            <w:pPr>
              <w:widowControl w:val="0"/>
              <w:autoSpaceDE w:val="0"/>
              <w:autoSpaceDN w:val="0"/>
              <w:adjustRightInd w:val="0"/>
              <w:ind w:left="-108" w:right="-108" w:firstLine="108"/>
              <w:rPr>
                <w:b/>
                <w:bCs/>
                <w:sz w:val="22"/>
                <w:szCs w:val="22"/>
              </w:rPr>
            </w:pPr>
          </w:p>
        </w:tc>
        <w:tc>
          <w:tcPr>
            <w:tcW w:w="3664" w:type="pct"/>
          </w:tcPr>
          <w:p w14:paraId="04FB0BF0" w14:textId="77777777"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После расторжения Контракта Субподрядчик обязан немедленно:</w:t>
            </w:r>
          </w:p>
          <w:p w14:paraId="2E05A6D1" w14:textId="1F34D4BA"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(а) прекратить все работы, за исключением тех, которые,</w:t>
            </w:r>
            <w:r w:rsidR="008A7FE2" w:rsidRPr="00A9280C">
              <w:rPr>
                <w:sz w:val="22"/>
                <w:szCs w:val="22"/>
              </w:rPr>
              <w:t xml:space="preserve"> в соответствии с указанием П</w:t>
            </w:r>
            <w:r w:rsidRPr="00A9280C">
              <w:rPr>
                <w:sz w:val="22"/>
                <w:szCs w:val="22"/>
              </w:rPr>
              <w:t>одрядчика, необходимы для обеспечения защиты жизни или имущества, или обеспечения сохранности Объекта, а также тех работ, которые необходимы для под</w:t>
            </w:r>
            <w:r w:rsidR="004649E7" w:rsidRPr="00A9280C">
              <w:rPr>
                <w:sz w:val="22"/>
                <w:szCs w:val="22"/>
              </w:rPr>
              <w:t>держания безопасного состояния с</w:t>
            </w:r>
            <w:r w:rsidRPr="00A9280C">
              <w:rPr>
                <w:sz w:val="22"/>
                <w:szCs w:val="22"/>
              </w:rPr>
              <w:t>троительной площадки;</w:t>
            </w:r>
          </w:p>
          <w:p w14:paraId="29DD7559" w14:textId="57FFAD2F" w:rsidR="004B25E4" w:rsidRPr="00A9280C" w:rsidRDefault="004B25E4" w:rsidP="0035471A">
            <w:pPr>
              <w:ind w:right="46" w:firstLine="410"/>
              <w:jc w:val="both"/>
              <w:rPr>
                <w:sz w:val="22"/>
                <w:szCs w:val="22"/>
              </w:rPr>
            </w:pPr>
            <w:r w:rsidRPr="00A9280C">
              <w:rPr>
                <w:sz w:val="22"/>
                <w:szCs w:val="22"/>
              </w:rPr>
              <w:t>(</w:t>
            </w:r>
            <w:r w:rsidRPr="00A9280C">
              <w:rPr>
                <w:sz w:val="22"/>
                <w:szCs w:val="22"/>
                <w:lang w:val="en-US"/>
              </w:rPr>
              <w:t>b</w:t>
            </w:r>
            <w:r w:rsidR="008A7FE2" w:rsidRPr="00A9280C">
              <w:rPr>
                <w:sz w:val="22"/>
                <w:szCs w:val="22"/>
              </w:rPr>
              <w:t>) передать П</w:t>
            </w:r>
            <w:r w:rsidRPr="00A9280C">
              <w:rPr>
                <w:sz w:val="22"/>
                <w:szCs w:val="22"/>
              </w:rPr>
              <w:t xml:space="preserve">одрядчику Строительную документацию, </w:t>
            </w:r>
            <w:r w:rsidR="008A7FE2" w:rsidRPr="00A9280C">
              <w:rPr>
                <w:sz w:val="22"/>
                <w:szCs w:val="22"/>
              </w:rPr>
              <w:t>материальные ресурсы</w:t>
            </w:r>
            <w:r w:rsidRPr="00A9280C">
              <w:rPr>
                <w:sz w:val="22"/>
                <w:szCs w:val="22"/>
              </w:rPr>
              <w:t>, за которые Субподрядчик получил оплату;</w:t>
            </w:r>
          </w:p>
          <w:p w14:paraId="49CF3236" w14:textId="2FEB8D82"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w:t>
            </w:r>
            <w:r w:rsidRPr="00A9280C">
              <w:rPr>
                <w:sz w:val="22"/>
                <w:szCs w:val="22"/>
                <w:lang w:val="en-US"/>
              </w:rPr>
              <w:t>c</w:t>
            </w:r>
            <w:r w:rsidRPr="00A9280C">
              <w:rPr>
                <w:sz w:val="22"/>
                <w:szCs w:val="22"/>
              </w:rPr>
              <w:t>)   удалить Строительное оборудование со строительной площадки, за исключением необходимого для поддержания безопасного состояния   площадки, и покинуть площадку.</w:t>
            </w:r>
          </w:p>
        </w:tc>
      </w:tr>
      <w:tr w:rsidR="004B25E4" w:rsidRPr="00A9280C" w14:paraId="76C5B293" w14:textId="77777777" w:rsidTr="0035471A">
        <w:trPr>
          <w:trHeight w:val="276"/>
          <w:jc w:val="center"/>
        </w:trPr>
        <w:tc>
          <w:tcPr>
            <w:tcW w:w="356" w:type="pct"/>
          </w:tcPr>
          <w:p w14:paraId="5315D0C6" w14:textId="522816E9" w:rsidR="004B25E4" w:rsidRPr="00A9280C" w:rsidRDefault="004B25E4" w:rsidP="0035471A">
            <w:pPr>
              <w:ind w:right="-108"/>
              <w:rPr>
                <w:b/>
                <w:sz w:val="22"/>
                <w:szCs w:val="22"/>
              </w:rPr>
            </w:pPr>
            <w:r w:rsidRPr="00A9280C">
              <w:rPr>
                <w:b/>
                <w:sz w:val="22"/>
                <w:szCs w:val="22"/>
              </w:rPr>
              <w:t>14.4.</w:t>
            </w:r>
          </w:p>
        </w:tc>
        <w:tc>
          <w:tcPr>
            <w:tcW w:w="980" w:type="pct"/>
          </w:tcPr>
          <w:p w14:paraId="06F729A1" w14:textId="6703BBD1"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Односторонний отказ от исполнения Контракта</w:t>
            </w:r>
          </w:p>
        </w:tc>
        <w:tc>
          <w:tcPr>
            <w:tcW w:w="3664" w:type="pct"/>
          </w:tcPr>
          <w:p w14:paraId="1549233C" w14:textId="2A8F6A92" w:rsidR="004B25E4" w:rsidRPr="00A9280C" w:rsidRDefault="008A7FE2" w:rsidP="0035471A">
            <w:pPr>
              <w:autoSpaceDE w:val="0"/>
              <w:autoSpaceDN w:val="0"/>
              <w:adjustRightInd w:val="0"/>
              <w:ind w:firstLine="410"/>
              <w:jc w:val="both"/>
              <w:rPr>
                <w:bCs/>
                <w:sz w:val="22"/>
                <w:szCs w:val="22"/>
              </w:rPr>
            </w:pPr>
            <w:r w:rsidRPr="00A9280C">
              <w:rPr>
                <w:bCs/>
                <w:sz w:val="22"/>
                <w:szCs w:val="22"/>
              </w:rPr>
              <w:t>П</w:t>
            </w:r>
            <w:r w:rsidR="004B25E4" w:rsidRPr="00A9280C">
              <w:rPr>
                <w:bCs/>
                <w:sz w:val="22"/>
                <w:szCs w:val="22"/>
              </w:rPr>
              <w:t>одрядчик имеет право одностороннего отказа от исполнения Контракта в следующих случаях:</w:t>
            </w:r>
          </w:p>
          <w:p w14:paraId="31D97443" w14:textId="72B87606" w:rsidR="004B25E4" w:rsidRPr="00A9280C" w:rsidRDefault="004B25E4" w:rsidP="0035471A">
            <w:pPr>
              <w:autoSpaceDE w:val="0"/>
              <w:autoSpaceDN w:val="0"/>
              <w:adjustRightInd w:val="0"/>
              <w:ind w:firstLine="410"/>
              <w:jc w:val="both"/>
              <w:rPr>
                <w:bCs/>
                <w:sz w:val="22"/>
                <w:szCs w:val="22"/>
              </w:rPr>
            </w:pPr>
            <w:r w:rsidRPr="00A9280C">
              <w:rPr>
                <w:bCs/>
                <w:sz w:val="22"/>
                <w:szCs w:val="22"/>
              </w:rPr>
              <w:t xml:space="preserve">- если Субподрядчик не приступает своевременно к </w:t>
            </w:r>
            <w:r w:rsidR="00D557F2" w:rsidRPr="00A9280C">
              <w:rPr>
                <w:bCs/>
                <w:sz w:val="22"/>
                <w:szCs w:val="22"/>
              </w:rPr>
              <w:t>выполнению работ</w:t>
            </w:r>
            <w:r w:rsidRPr="00A9280C">
              <w:rPr>
                <w:bCs/>
                <w:sz w:val="22"/>
                <w:szCs w:val="22"/>
              </w:rPr>
              <w:t xml:space="preserve"> в соответствии с </w:t>
            </w:r>
            <w:r w:rsidR="006542CF" w:rsidRPr="00A9280C">
              <w:rPr>
                <w:bCs/>
                <w:sz w:val="22"/>
                <w:szCs w:val="22"/>
              </w:rPr>
              <w:t xml:space="preserve">Контрактом </w:t>
            </w:r>
            <w:r w:rsidRPr="00A9280C">
              <w:rPr>
                <w:bCs/>
                <w:sz w:val="22"/>
                <w:szCs w:val="22"/>
              </w:rPr>
              <w:t>или выполняет работы настолько медленно, что окончание их к сроку становится явно невозможным;</w:t>
            </w:r>
          </w:p>
          <w:p w14:paraId="7E4E0268" w14:textId="77777777" w:rsidR="004B25E4" w:rsidRPr="00A9280C" w:rsidRDefault="004B25E4" w:rsidP="0035471A">
            <w:pPr>
              <w:autoSpaceDE w:val="0"/>
              <w:autoSpaceDN w:val="0"/>
              <w:adjustRightInd w:val="0"/>
              <w:ind w:firstLine="410"/>
              <w:jc w:val="both"/>
              <w:rPr>
                <w:bCs/>
                <w:sz w:val="22"/>
                <w:szCs w:val="22"/>
              </w:rPr>
            </w:pPr>
            <w:r w:rsidRPr="00A9280C">
              <w:rPr>
                <w:bCs/>
                <w:sz w:val="22"/>
                <w:szCs w:val="22"/>
              </w:rPr>
              <w:t>- если отступления от условий Контракта являются существенными и неустранимыми.</w:t>
            </w:r>
          </w:p>
          <w:p w14:paraId="5AD976AF" w14:textId="48D1A342" w:rsidR="00BF7E5A" w:rsidRPr="00A9280C" w:rsidRDefault="00BF7E5A" w:rsidP="0035471A">
            <w:pPr>
              <w:autoSpaceDE w:val="0"/>
              <w:autoSpaceDN w:val="0"/>
              <w:adjustRightInd w:val="0"/>
              <w:ind w:firstLine="410"/>
              <w:jc w:val="both"/>
              <w:rPr>
                <w:bCs/>
                <w:sz w:val="22"/>
                <w:szCs w:val="22"/>
              </w:rPr>
            </w:pPr>
            <w:r w:rsidRPr="00A9280C">
              <w:rPr>
                <w:bCs/>
                <w:sz w:val="22"/>
                <w:szCs w:val="22"/>
              </w:rPr>
              <w:t>Уведомление об одностороннем отк</w:t>
            </w:r>
            <w:r w:rsidR="008A7FE2" w:rsidRPr="00A9280C">
              <w:rPr>
                <w:bCs/>
                <w:sz w:val="22"/>
                <w:szCs w:val="22"/>
              </w:rPr>
              <w:t>азе от исполнения Контракта П</w:t>
            </w:r>
            <w:r w:rsidRPr="00A9280C">
              <w:rPr>
                <w:bCs/>
                <w:sz w:val="22"/>
                <w:szCs w:val="22"/>
              </w:rPr>
              <w:t>одрядчик направляет Субподрядчику в письменном виде (заказным письмом с уведомлением). В двухнедельный срок с даты получения Субподрядчиком уведомления сторонами состав</w:t>
            </w:r>
            <w:r w:rsidR="00C123B9" w:rsidRPr="00A9280C">
              <w:rPr>
                <w:bCs/>
                <w:sz w:val="22"/>
                <w:szCs w:val="22"/>
              </w:rPr>
              <w:t>ляется акт о прекращении Контракт</w:t>
            </w:r>
            <w:r w:rsidRPr="00A9280C">
              <w:rPr>
                <w:bCs/>
                <w:sz w:val="22"/>
                <w:szCs w:val="22"/>
              </w:rPr>
              <w:t>ных отношений с учетом требований, установленных в пункте 69 Правил.</w:t>
            </w:r>
          </w:p>
          <w:p w14:paraId="5304B5F7" w14:textId="0928D928" w:rsidR="004B25E4" w:rsidRPr="00A9280C" w:rsidRDefault="004B25E4" w:rsidP="0035471A">
            <w:pPr>
              <w:widowControl w:val="0"/>
              <w:autoSpaceDE w:val="0"/>
              <w:autoSpaceDN w:val="0"/>
              <w:adjustRightInd w:val="0"/>
              <w:ind w:right="46" w:firstLine="410"/>
              <w:jc w:val="both"/>
              <w:rPr>
                <w:sz w:val="22"/>
                <w:szCs w:val="22"/>
              </w:rPr>
            </w:pPr>
            <w:r w:rsidRPr="00A9280C">
              <w:rPr>
                <w:bCs/>
                <w:sz w:val="22"/>
                <w:szCs w:val="22"/>
              </w:rPr>
              <w:t>В случае отказа Субподрядчика в составлении акта о прекр</w:t>
            </w:r>
            <w:r w:rsidR="00C123B9" w:rsidRPr="00A9280C">
              <w:rPr>
                <w:bCs/>
                <w:sz w:val="22"/>
                <w:szCs w:val="22"/>
              </w:rPr>
              <w:t>ащении Контракт</w:t>
            </w:r>
            <w:r w:rsidR="00D557F2" w:rsidRPr="00A9280C">
              <w:rPr>
                <w:bCs/>
                <w:sz w:val="22"/>
                <w:szCs w:val="22"/>
              </w:rPr>
              <w:t>ных отношений П</w:t>
            </w:r>
            <w:r w:rsidRPr="00A9280C">
              <w:rPr>
                <w:bCs/>
                <w:sz w:val="22"/>
                <w:szCs w:val="22"/>
              </w:rPr>
              <w:t>одрядчик вправе составить указанный акт в одностороннем порядке и обратиться в суд с иском о понуждении к выполнению Субподрядчиком предусмотренных в акте строительных работ.</w:t>
            </w:r>
          </w:p>
        </w:tc>
      </w:tr>
      <w:tr w:rsidR="00676D89" w:rsidRPr="00A9280C" w14:paraId="31E1DF3B" w14:textId="77777777" w:rsidTr="0035471A">
        <w:trPr>
          <w:trHeight w:val="276"/>
          <w:jc w:val="center"/>
        </w:trPr>
        <w:tc>
          <w:tcPr>
            <w:tcW w:w="5000" w:type="pct"/>
            <w:gridSpan w:val="3"/>
          </w:tcPr>
          <w:p w14:paraId="2C075F5B" w14:textId="5B896D03" w:rsidR="00676D89" w:rsidRPr="00A9280C" w:rsidRDefault="00676D89" w:rsidP="0035471A">
            <w:pPr>
              <w:autoSpaceDE w:val="0"/>
              <w:autoSpaceDN w:val="0"/>
              <w:adjustRightInd w:val="0"/>
              <w:ind w:firstLine="410"/>
              <w:jc w:val="center"/>
              <w:rPr>
                <w:bCs/>
                <w:sz w:val="22"/>
                <w:szCs w:val="22"/>
              </w:rPr>
            </w:pPr>
            <w:r w:rsidRPr="00A9280C">
              <w:rPr>
                <w:b/>
                <w:sz w:val="22"/>
                <w:szCs w:val="22"/>
              </w:rPr>
              <w:t xml:space="preserve">15.  </w:t>
            </w:r>
            <w:r w:rsidRPr="00A9280C">
              <w:rPr>
                <w:b/>
                <w:bCs/>
                <w:sz w:val="22"/>
                <w:szCs w:val="22"/>
              </w:rPr>
              <w:t>Риски и</w:t>
            </w:r>
            <w:r w:rsidRPr="00A9280C">
              <w:rPr>
                <w:b/>
                <w:sz w:val="22"/>
                <w:szCs w:val="22"/>
              </w:rPr>
              <w:t xml:space="preserve"> ответственность</w:t>
            </w:r>
          </w:p>
        </w:tc>
      </w:tr>
      <w:tr w:rsidR="00676D89" w:rsidRPr="00A9280C" w14:paraId="5C54B104" w14:textId="77777777" w:rsidTr="0035471A">
        <w:trPr>
          <w:trHeight w:val="276"/>
          <w:jc w:val="center"/>
        </w:trPr>
        <w:tc>
          <w:tcPr>
            <w:tcW w:w="356" w:type="pct"/>
          </w:tcPr>
          <w:p w14:paraId="642E46C9" w14:textId="0E78A627" w:rsidR="00676D89" w:rsidRPr="00A9280C" w:rsidRDefault="00676D89" w:rsidP="0035471A">
            <w:pPr>
              <w:ind w:right="-108"/>
              <w:rPr>
                <w:b/>
                <w:sz w:val="22"/>
                <w:szCs w:val="22"/>
              </w:rPr>
            </w:pPr>
            <w:r w:rsidRPr="00A9280C">
              <w:rPr>
                <w:b/>
                <w:sz w:val="22"/>
                <w:szCs w:val="22"/>
              </w:rPr>
              <w:t>15.1.</w:t>
            </w:r>
          </w:p>
        </w:tc>
        <w:tc>
          <w:tcPr>
            <w:tcW w:w="980" w:type="pct"/>
          </w:tcPr>
          <w:p w14:paraId="458ADFDD" w14:textId="77777777" w:rsidR="00676D89" w:rsidRPr="00A9280C" w:rsidRDefault="00676D89" w:rsidP="0035471A">
            <w:pPr>
              <w:widowControl w:val="0"/>
              <w:autoSpaceDE w:val="0"/>
              <w:autoSpaceDN w:val="0"/>
              <w:adjustRightInd w:val="0"/>
              <w:ind w:right="-108"/>
              <w:rPr>
                <w:sz w:val="22"/>
                <w:szCs w:val="22"/>
              </w:rPr>
            </w:pPr>
            <w:r w:rsidRPr="00A9280C">
              <w:rPr>
                <w:b/>
                <w:bCs/>
                <w:sz w:val="22"/>
                <w:szCs w:val="22"/>
              </w:rPr>
              <w:t>Гарантии защиты</w:t>
            </w:r>
          </w:p>
          <w:p w14:paraId="5E5E8AE6" w14:textId="77777777" w:rsidR="00676D89" w:rsidRPr="00A9280C" w:rsidRDefault="00676D89" w:rsidP="0035471A">
            <w:pPr>
              <w:widowControl w:val="0"/>
              <w:autoSpaceDE w:val="0"/>
              <w:autoSpaceDN w:val="0"/>
              <w:adjustRightInd w:val="0"/>
              <w:ind w:right="-108"/>
              <w:rPr>
                <w:b/>
                <w:bCs/>
                <w:sz w:val="22"/>
                <w:szCs w:val="22"/>
              </w:rPr>
            </w:pPr>
          </w:p>
        </w:tc>
        <w:tc>
          <w:tcPr>
            <w:tcW w:w="3664" w:type="pct"/>
          </w:tcPr>
          <w:p w14:paraId="7BBAF5E0" w14:textId="021C7614" w:rsidR="00676D89" w:rsidRPr="00A9280C" w:rsidRDefault="00676D89" w:rsidP="0035471A">
            <w:pPr>
              <w:widowControl w:val="0"/>
              <w:autoSpaceDE w:val="0"/>
              <w:autoSpaceDN w:val="0"/>
              <w:adjustRightInd w:val="0"/>
              <w:ind w:right="46" w:firstLine="410"/>
              <w:jc w:val="both"/>
              <w:rPr>
                <w:sz w:val="22"/>
                <w:szCs w:val="22"/>
              </w:rPr>
            </w:pPr>
            <w:r w:rsidRPr="00A9280C">
              <w:rPr>
                <w:sz w:val="22"/>
                <w:szCs w:val="22"/>
              </w:rPr>
              <w:t xml:space="preserve">Субподрядчик обязан </w:t>
            </w:r>
            <w:r w:rsidR="00D557F2" w:rsidRPr="00A9280C">
              <w:rPr>
                <w:sz w:val="22"/>
                <w:szCs w:val="22"/>
              </w:rPr>
              <w:t>возместить и компенсировать Подрядчику, персоналу П</w:t>
            </w:r>
            <w:r w:rsidRPr="00A9280C">
              <w:rPr>
                <w:sz w:val="22"/>
                <w:szCs w:val="22"/>
              </w:rPr>
              <w:t>одрядчика</w:t>
            </w:r>
            <w:r w:rsidRPr="00A9280C">
              <w:rPr>
                <w:i/>
                <w:sz w:val="22"/>
                <w:szCs w:val="22"/>
              </w:rPr>
              <w:t>, а также всем третьим лицам, допущенным на Строительную площадку</w:t>
            </w:r>
            <w:r w:rsidRPr="00A9280C">
              <w:rPr>
                <w:sz w:val="22"/>
                <w:szCs w:val="22"/>
              </w:rPr>
              <w:t xml:space="preserve">, все убытки, потери и расходы (включая судебные издержки и выплаты), </w:t>
            </w:r>
            <w:r w:rsidR="00FF443E" w:rsidRPr="00A9280C">
              <w:rPr>
                <w:sz w:val="22"/>
                <w:szCs w:val="22"/>
              </w:rPr>
              <w:t xml:space="preserve">возникшие по его вине, </w:t>
            </w:r>
            <w:r w:rsidRPr="00A9280C">
              <w:rPr>
                <w:sz w:val="22"/>
                <w:szCs w:val="22"/>
              </w:rPr>
              <w:t>связанные:</w:t>
            </w:r>
          </w:p>
          <w:p w14:paraId="4E779559" w14:textId="5E08652A" w:rsidR="00676D89" w:rsidRPr="00A9280C" w:rsidRDefault="00676D89" w:rsidP="0035471A">
            <w:pPr>
              <w:widowControl w:val="0"/>
              <w:autoSpaceDE w:val="0"/>
              <w:autoSpaceDN w:val="0"/>
              <w:adjustRightInd w:val="0"/>
              <w:ind w:right="46" w:firstLine="410"/>
              <w:jc w:val="both"/>
              <w:rPr>
                <w:sz w:val="22"/>
                <w:szCs w:val="22"/>
              </w:rPr>
            </w:pPr>
            <w:r w:rsidRPr="00A9280C">
              <w:rPr>
                <w:sz w:val="22"/>
                <w:szCs w:val="22"/>
              </w:rPr>
              <w:t xml:space="preserve"> (а) с телесными повреждениями, болезнью, заболеванием или  смертью любого лица, наступившими вследствие или  в  процессе выполнения и завершения строительством Объекта и устранения недостатков, или в связи с ними, если они не связаны с небрежностью или наме</w:t>
            </w:r>
            <w:r w:rsidR="00D557F2" w:rsidRPr="00A9280C">
              <w:rPr>
                <w:sz w:val="22"/>
                <w:szCs w:val="22"/>
              </w:rPr>
              <w:t>ренным нарушением Контракта Подрядчиком, персоналом П</w:t>
            </w:r>
            <w:r w:rsidRPr="00A9280C">
              <w:rPr>
                <w:sz w:val="22"/>
                <w:szCs w:val="22"/>
              </w:rPr>
              <w:t xml:space="preserve">одрядчика, или любыми их доверенными лицами; </w:t>
            </w:r>
          </w:p>
          <w:p w14:paraId="5CA964A7" w14:textId="77777777" w:rsidR="00676D89" w:rsidRPr="00A9280C" w:rsidRDefault="00676D89" w:rsidP="0035471A">
            <w:pPr>
              <w:widowControl w:val="0"/>
              <w:autoSpaceDE w:val="0"/>
              <w:autoSpaceDN w:val="0"/>
              <w:adjustRightInd w:val="0"/>
              <w:ind w:right="46" w:firstLine="410"/>
              <w:jc w:val="both"/>
              <w:rPr>
                <w:sz w:val="22"/>
                <w:szCs w:val="22"/>
              </w:rPr>
            </w:pPr>
            <w:r w:rsidRPr="00A9280C">
              <w:rPr>
                <w:sz w:val="22"/>
                <w:szCs w:val="22"/>
              </w:rPr>
              <w:t xml:space="preserve"> (</w:t>
            </w:r>
            <w:r w:rsidRPr="00A9280C">
              <w:rPr>
                <w:sz w:val="22"/>
                <w:szCs w:val="22"/>
                <w:lang w:val="en-US"/>
              </w:rPr>
              <w:t>b</w:t>
            </w:r>
            <w:r w:rsidRPr="00A9280C">
              <w:rPr>
                <w:sz w:val="22"/>
                <w:szCs w:val="22"/>
              </w:rPr>
              <w:t>) с нанесением ущерба или повреждения какой-либо собственности, недвижимому или личному имуществу (не относящихся к Объекту), в той степени, в которой такое повреждение или ущерб:</w:t>
            </w:r>
          </w:p>
          <w:p w14:paraId="69873507" w14:textId="2E016646" w:rsidR="00676D89" w:rsidRPr="00A9280C" w:rsidRDefault="00676D89" w:rsidP="0035471A">
            <w:pPr>
              <w:ind w:right="46" w:firstLine="410"/>
              <w:jc w:val="both"/>
              <w:rPr>
                <w:sz w:val="22"/>
                <w:szCs w:val="22"/>
              </w:rPr>
            </w:pPr>
            <w:r w:rsidRPr="00A9280C">
              <w:rPr>
                <w:sz w:val="22"/>
                <w:szCs w:val="22"/>
              </w:rPr>
              <w:t xml:space="preserve">1) возникли вследствие или в процессе выполнения </w:t>
            </w:r>
            <w:r w:rsidR="00D557F2" w:rsidRPr="00A9280C">
              <w:rPr>
                <w:sz w:val="22"/>
                <w:szCs w:val="22"/>
              </w:rPr>
              <w:t xml:space="preserve">Субподрядчиком </w:t>
            </w:r>
            <w:r w:rsidRPr="00A9280C">
              <w:rPr>
                <w:sz w:val="22"/>
                <w:szCs w:val="22"/>
              </w:rPr>
              <w:t>работ, их завершения и устранения недостатков, или в связи с ними;</w:t>
            </w:r>
          </w:p>
          <w:p w14:paraId="030A4FFF" w14:textId="2B662659" w:rsidR="00676D89" w:rsidRPr="00A9280C" w:rsidRDefault="00D557F2" w:rsidP="0035471A">
            <w:pPr>
              <w:ind w:right="46" w:firstLine="410"/>
              <w:jc w:val="both"/>
              <w:rPr>
                <w:sz w:val="22"/>
                <w:szCs w:val="22"/>
              </w:rPr>
            </w:pPr>
            <w:r w:rsidRPr="00A9280C">
              <w:rPr>
                <w:sz w:val="22"/>
                <w:szCs w:val="22"/>
              </w:rPr>
              <w:t xml:space="preserve">2) </w:t>
            </w:r>
            <w:r w:rsidR="00676D89" w:rsidRPr="00A9280C">
              <w:rPr>
                <w:sz w:val="22"/>
                <w:szCs w:val="22"/>
              </w:rPr>
              <w:t xml:space="preserve">вызваны небрежностью или намеренным нарушением Контракта Субподрядчиком, персоналом Субподрядчика или любыми их доверенными    лицами, или любыми лицами, прямо или опосредованно нанятыми вышеперечисленными лицами.  </w:t>
            </w:r>
          </w:p>
          <w:p w14:paraId="3DABA62E" w14:textId="279B7F81" w:rsidR="00676D89" w:rsidRPr="00A9280C" w:rsidRDefault="00D557F2" w:rsidP="0035471A">
            <w:pPr>
              <w:autoSpaceDE w:val="0"/>
              <w:autoSpaceDN w:val="0"/>
              <w:adjustRightInd w:val="0"/>
              <w:ind w:right="46" w:firstLine="410"/>
              <w:jc w:val="both"/>
              <w:rPr>
                <w:sz w:val="22"/>
                <w:szCs w:val="22"/>
              </w:rPr>
            </w:pPr>
            <w:r w:rsidRPr="00A9280C">
              <w:rPr>
                <w:sz w:val="22"/>
                <w:szCs w:val="22"/>
              </w:rPr>
              <w:t>П</w:t>
            </w:r>
            <w:r w:rsidR="00676D89" w:rsidRPr="00A9280C">
              <w:rPr>
                <w:sz w:val="22"/>
                <w:szCs w:val="22"/>
              </w:rPr>
              <w:t>одрядчик обязан возместить и компенсировать Субподрядчику, персоналу Субподрядчика и их доверенным лицам все убытки, потери и расходы (включая судебные издержки и выплаты)</w:t>
            </w:r>
            <w:r w:rsidR="00FF443E" w:rsidRPr="00A9280C">
              <w:rPr>
                <w:sz w:val="22"/>
                <w:szCs w:val="22"/>
              </w:rPr>
              <w:t>, возникшие по его вине</w:t>
            </w:r>
            <w:r w:rsidR="00676D89" w:rsidRPr="00A9280C">
              <w:rPr>
                <w:sz w:val="22"/>
                <w:szCs w:val="22"/>
              </w:rPr>
              <w:t>, связанные:</w:t>
            </w:r>
          </w:p>
          <w:p w14:paraId="7D13038F" w14:textId="6B588998" w:rsidR="00676D89" w:rsidRPr="00A9280C" w:rsidRDefault="00676D89" w:rsidP="0035471A">
            <w:pPr>
              <w:ind w:right="46" w:firstLine="410"/>
              <w:jc w:val="both"/>
              <w:rPr>
                <w:sz w:val="22"/>
                <w:szCs w:val="22"/>
              </w:rPr>
            </w:pPr>
            <w:r w:rsidRPr="00A9280C">
              <w:rPr>
                <w:sz w:val="22"/>
                <w:szCs w:val="22"/>
              </w:rPr>
              <w:t>(а) с телесными повреждениями, болезнью, заболеванием или смертью любого лица, связанными с небрежностью или наме</w:t>
            </w:r>
            <w:r w:rsidR="00D557F2" w:rsidRPr="00A9280C">
              <w:rPr>
                <w:sz w:val="22"/>
                <w:szCs w:val="22"/>
              </w:rPr>
              <w:t>ренным нарушением Контракта Подрядчиком, персоналом П</w:t>
            </w:r>
            <w:r w:rsidRPr="00A9280C">
              <w:rPr>
                <w:sz w:val="22"/>
                <w:szCs w:val="22"/>
              </w:rPr>
              <w:t>одрядчика, или любыми их доверенными лицами.</w:t>
            </w:r>
          </w:p>
          <w:p w14:paraId="6C037963" w14:textId="7160BDCB" w:rsidR="00676D89" w:rsidRPr="00A9280C" w:rsidRDefault="00D557F2" w:rsidP="0035471A">
            <w:pPr>
              <w:autoSpaceDE w:val="0"/>
              <w:autoSpaceDN w:val="0"/>
              <w:adjustRightInd w:val="0"/>
              <w:ind w:firstLine="410"/>
              <w:jc w:val="both"/>
              <w:rPr>
                <w:bCs/>
                <w:sz w:val="22"/>
                <w:szCs w:val="22"/>
              </w:rPr>
            </w:pPr>
            <w:r w:rsidRPr="00A9280C">
              <w:rPr>
                <w:sz w:val="22"/>
                <w:szCs w:val="22"/>
              </w:rPr>
              <w:t>П</w:t>
            </w:r>
            <w:r w:rsidR="00676D89" w:rsidRPr="00A9280C">
              <w:rPr>
                <w:sz w:val="22"/>
                <w:szCs w:val="22"/>
              </w:rPr>
              <w:t>одрядчик обязан обезопасить и защитить Субподрядчика, персонал Субподрядчика и их доверенных лиц от всех исков, убытков, потерь и расходов (включая судебные издержки и выплаты), связанных с телесными повреждениями, болезнью, заболеванием или смертью любого лица, наступивших вследствие небрежности или наме</w:t>
            </w:r>
            <w:r w:rsidRPr="00A9280C">
              <w:rPr>
                <w:sz w:val="22"/>
                <w:szCs w:val="22"/>
              </w:rPr>
              <w:t>ренного нарушения Контракта Подрядчиком, персоналом П</w:t>
            </w:r>
            <w:r w:rsidR="00676D89" w:rsidRPr="00A9280C">
              <w:rPr>
                <w:sz w:val="22"/>
                <w:szCs w:val="22"/>
              </w:rPr>
              <w:t>одрядчика, или любыми их доверенными лицами.</w:t>
            </w:r>
          </w:p>
        </w:tc>
      </w:tr>
      <w:tr w:rsidR="004B25E4" w:rsidRPr="00A9280C" w14:paraId="2DD1061E" w14:textId="77777777" w:rsidTr="0035471A">
        <w:trPr>
          <w:trHeight w:val="1408"/>
          <w:jc w:val="center"/>
        </w:trPr>
        <w:tc>
          <w:tcPr>
            <w:tcW w:w="356" w:type="pct"/>
          </w:tcPr>
          <w:p w14:paraId="6D0F456D" w14:textId="07BFF6A0" w:rsidR="004B25E4" w:rsidRPr="00A9280C" w:rsidRDefault="004B25E4" w:rsidP="0035471A">
            <w:pPr>
              <w:ind w:right="-108"/>
              <w:rPr>
                <w:b/>
                <w:sz w:val="22"/>
                <w:szCs w:val="22"/>
              </w:rPr>
            </w:pPr>
            <w:r w:rsidRPr="00A9280C">
              <w:rPr>
                <w:b/>
                <w:sz w:val="22"/>
                <w:szCs w:val="22"/>
              </w:rPr>
              <w:t>15.2.</w:t>
            </w:r>
          </w:p>
        </w:tc>
        <w:tc>
          <w:tcPr>
            <w:tcW w:w="980" w:type="pct"/>
          </w:tcPr>
          <w:p w14:paraId="6A64FA11" w14:textId="77777777" w:rsidR="004B25E4" w:rsidRPr="00A9280C" w:rsidRDefault="004B25E4" w:rsidP="0035471A">
            <w:pPr>
              <w:widowControl w:val="0"/>
              <w:autoSpaceDE w:val="0"/>
              <w:autoSpaceDN w:val="0"/>
              <w:adjustRightInd w:val="0"/>
              <w:ind w:right="-108"/>
              <w:rPr>
                <w:sz w:val="22"/>
                <w:szCs w:val="22"/>
              </w:rPr>
            </w:pPr>
            <w:r w:rsidRPr="00A9280C">
              <w:rPr>
                <w:b/>
                <w:bCs/>
                <w:sz w:val="22"/>
                <w:szCs w:val="22"/>
              </w:rPr>
              <w:t>Обеспечение Субподрядчиком сохранности Объекта</w:t>
            </w:r>
          </w:p>
          <w:p w14:paraId="7DE75DA8" w14:textId="77777777" w:rsidR="004B25E4" w:rsidRPr="00A9280C" w:rsidRDefault="004B25E4" w:rsidP="0035471A">
            <w:pPr>
              <w:widowControl w:val="0"/>
              <w:autoSpaceDE w:val="0"/>
              <w:autoSpaceDN w:val="0"/>
              <w:adjustRightInd w:val="0"/>
              <w:ind w:right="-108"/>
              <w:rPr>
                <w:b/>
                <w:bCs/>
                <w:sz w:val="22"/>
                <w:szCs w:val="22"/>
              </w:rPr>
            </w:pPr>
          </w:p>
        </w:tc>
        <w:tc>
          <w:tcPr>
            <w:tcW w:w="3664" w:type="pct"/>
          </w:tcPr>
          <w:p w14:paraId="3EDA42E1" w14:textId="3B46AA3C"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Субподрядчик несет полную ответственность за обеспечение сохранности</w:t>
            </w:r>
            <w:r w:rsidR="00D557F2" w:rsidRPr="00A9280C">
              <w:rPr>
                <w:sz w:val="22"/>
                <w:szCs w:val="22"/>
              </w:rPr>
              <w:t xml:space="preserve"> результата выполненных работ и переданных ему согласно товарно-транспортной (транспортной) накладной и двухстороннего акта Оборудования</w:t>
            </w:r>
            <w:r w:rsidRPr="00A9280C">
              <w:rPr>
                <w:sz w:val="22"/>
                <w:szCs w:val="22"/>
              </w:rPr>
              <w:t xml:space="preserve">, начиная с Даты начала работ до даты </w:t>
            </w:r>
            <w:r w:rsidR="00D557F2" w:rsidRPr="00A9280C">
              <w:rPr>
                <w:sz w:val="22"/>
                <w:szCs w:val="22"/>
              </w:rPr>
              <w:t>приемки результата выполненных работ Подрядчиком</w:t>
            </w:r>
            <w:r w:rsidRPr="00A9280C">
              <w:rPr>
                <w:sz w:val="22"/>
                <w:szCs w:val="22"/>
              </w:rPr>
              <w:t>, после чего ответственность за</w:t>
            </w:r>
            <w:r w:rsidR="00D557F2" w:rsidRPr="00A9280C">
              <w:rPr>
                <w:sz w:val="22"/>
                <w:szCs w:val="22"/>
              </w:rPr>
              <w:t xml:space="preserve"> их сохранность переходит к П</w:t>
            </w:r>
            <w:r w:rsidRPr="00A9280C">
              <w:rPr>
                <w:sz w:val="22"/>
                <w:szCs w:val="22"/>
              </w:rPr>
              <w:t>одрядчику.</w:t>
            </w:r>
          </w:p>
          <w:p w14:paraId="5644905F" w14:textId="157E6D8D"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Ответственность за возможные повреждения или гибель Объекта, связанные с проведением режимно-наладочных работ и испытаний, проводимых после приемки Объекта в эксплуатаци</w:t>
            </w:r>
            <w:r w:rsidR="00D557F2" w:rsidRPr="00A9280C">
              <w:rPr>
                <w:sz w:val="22"/>
                <w:szCs w:val="22"/>
              </w:rPr>
              <w:t>ю силами Субподрядчика (или П</w:t>
            </w:r>
            <w:r w:rsidRPr="00A9280C">
              <w:rPr>
                <w:sz w:val="22"/>
                <w:szCs w:val="22"/>
              </w:rPr>
              <w:t>одрядчика под руководством представителей Субподрядчика) сохраняется за Субподрядчиком.</w:t>
            </w:r>
          </w:p>
          <w:p w14:paraId="1F63762A" w14:textId="42AAE865"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В случае причинения в период, когда ответственность за сохранность лежит на Субподрядчике, Объекту, Строи</w:t>
            </w:r>
            <w:r w:rsidR="0006073F" w:rsidRPr="00A9280C">
              <w:rPr>
                <w:sz w:val="22"/>
                <w:szCs w:val="22"/>
              </w:rPr>
              <w:t>тельной документации</w:t>
            </w:r>
            <w:r w:rsidRPr="00A9280C">
              <w:rPr>
                <w:sz w:val="22"/>
                <w:szCs w:val="22"/>
              </w:rPr>
              <w:t xml:space="preserve"> какого-либо вреда или  повреждения Субподрядчик обязан  за  свой  счет  и  на свой риск устранить последствия причинения этого вреда или  повреждения, вызванного любой причиной, отличной от перечисленных в Статьей 16 </w:t>
            </w:r>
            <w:r w:rsidRPr="00A9280C">
              <w:rPr>
                <w:i/>
                <w:sz w:val="22"/>
                <w:szCs w:val="22"/>
              </w:rPr>
              <w:t>(</w:t>
            </w:r>
            <w:r w:rsidRPr="00A9280C">
              <w:rPr>
                <w:bCs/>
                <w:i/>
                <w:sz w:val="22"/>
                <w:szCs w:val="22"/>
              </w:rPr>
              <w:t>Обстоятельства непреодолимой силы),</w:t>
            </w:r>
            <w:r w:rsidRPr="00A9280C">
              <w:rPr>
                <w:sz w:val="22"/>
                <w:szCs w:val="22"/>
              </w:rPr>
              <w:t xml:space="preserve"> таким образом, чтобы привести Объект, Стро</w:t>
            </w:r>
            <w:r w:rsidR="0006073F" w:rsidRPr="00A9280C">
              <w:rPr>
                <w:sz w:val="22"/>
                <w:szCs w:val="22"/>
              </w:rPr>
              <w:t xml:space="preserve">ительную документацию </w:t>
            </w:r>
            <w:r w:rsidRPr="00A9280C">
              <w:rPr>
                <w:sz w:val="22"/>
                <w:szCs w:val="22"/>
              </w:rPr>
              <w:t xml:space="preserve"> в соответствие    с условиями Контракта.</w:t>
            </w:r>
          </w:p>
          <w:p w14:paraId="3000E800" w14:textId="45B8E114" w:rsidR="004B25E4" w:rsidRPr="00A9280C" w:rsidRDefault="004B25E4" w:rsidP="0035471A">
            <w:pPr>
              <w:widowControl w:val="0"/>
              <w:autoSpaceDE w:val="0"/>
              <w:autoSpaceDN w:val="0"/>
              <w:adjustRightInd w:val="0"/>
              <w:ind w:right="46" w:firstLine="410"/>
              <w:jc w:val="both"/>
              <w:rPr>
                <w:sz w:val="22"/>
                <w:szCs w:val="22"/>
              </w:rPr>
            </w:pPr>
            <w:r w:rsidRPr="00A9280C">
              <w:rPr>
                <w:sz w:val="22"/>
                <w:szCs w:val="22"/>
              </w:rPr>
              <w:t xml:space="preserve">Субподрядчик также отвечает за любой вред или повреждение, причиненные Объекту вследствие каких-либо действий Субподрядчика после даты утверждения Акта приёмки Объекта в эксплуатацию, а также за любой вред или повреждение, ставшие явными после утверждения Акта приёмки Объекта в эксплуатацию, но явившиеся следствием ранее случившегося   события, за которое Субподрядчик нес ответственность.  </w:t>
            </w:r>
          </w:p>
        </w:tc>
      </w:tr>
      <w:tr w:rsidR="004B25E4" w:rsidRPr="00A9280C" w14:paraId="64577A19" w14:textId="77777777" w:rsidTr="0035471A">
        <w:trPr>
          <w:trHeight w:val="268"/>
          <w:jc w:val="center"/>
        </w:trPr>
        <w:tc>
          <w:tcPr>
            <w:tcW w:w="5000" w:type="pct"/>
            <w:gridSpan w:val="3"/>
          </w:tcPr>
          <w:p w14:paraId="64577A18" w14:textId="77777777" w:rsidR="004B25E4" w:rsidRPr="00A9280C" w:rsidRDefault="004B25E4" w:rsidP="0035471A">
            <w:pPr>
              <w:ind w:right="46"/>
              <w:jc w:val="center"/>
              <w:rPr>
                <w:b/>
                <w:sz w:val="22"/>
                <w:szCs w:val="22"/>
              </w:rPr>
            </w:pPr>
            <w:r w:rsidRPr="00A9280C">
              <w:rPr>
                <w:b/>
                <w:sz w:val="22"/>
                <w:szCs w:val="22"/>
              </w:rPr>
              <w:t xml:space="preserve">16. </w:t>
            </w:r>
            <w:r w:rsidRPr="00A9280C">
              <w:rPr>
                <w:b/>
                <w:bCs/>
                <w:sz w:val="22"/>
                <w:szCs w:val="22"/>
              </w:rPr>
              <w:t>Обстоятельства непреодолимой силы</w:t>
            </w:r>
          </w:p>
        </w:tc>
      </w:tr>
      <w:tr w:rsidR="004B25E4" w:rsidRPr="00A9280C" w14:paraId="64577A28" w14:textId="77777777" w:rsidTr="0035471A">
        <w:trPr>
          <w:trHeight w:val="418"/>
          <w:jc w:val="center"/>
        </w:trPr>
        <w:tc>
          <w:tcPr>
            <w:tcW w:w="356" w:type="pct"/>
          </w:tcPr>
          <w:p w14:paraId="64577A1A" w14:textId="77777777" w:rsidR="004B25E4" w:rsidRPr="00A9280C" w:rsidRDefault="004B25E4" w:rsidP="0035471A">
            <w:pPr>
              <w:ind w:right="-108"/>
              <w:rPr>
                <w:b/>
                <w:sz w:val="22"/>
                <w:szCs w:val="22"/>
              </w:rPr>
            </w:pPr>
            <w:r w:rsidRPr="00A9280C">
              <w:rPr>
                <w:b/>
                <w:sz w:val="22"/>
                <w:szCs w:val="22"/>
              </w:rPr>
              <w:t>16.1.</w:t>
            </w:r>
          </w:p>
        </w:tc>
        <w:tc>
          <w:tcPr>
            <w:tcW w:w="980" w:type="pct"/>
          </w:tcPr>
          <w:p w14:paraId="64577A1B" w14:textId="77777777"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Определение обстоятельств</w:t>
            </w:r>
          </w:p>
          <w:p w14:paraId="64577A1C" w14:textId="77777777"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непреодолимой</w:t>
            </w:r>
          </w:p>
          <w:p w14:paraId="64577A1D" w14:textId="77777777"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силы</w:t>
            </w:r>
          </w:p>
          <w:p w14:paraId="64577A1E" w14:textId="77777777" w:rsidR="004B25E4" w:rsidRPr="00A9280C" w:rsidRDefault="004B25E4" w:rsidP="0035471A">
            <w:pPr>
              <w:widowControl w:val="0"/>
              <w:autoSpaceDE w:val="0"/>
              <w:autoSpaceDN w:val="0"/>
              <w:adjustRightInd w:val="0"/>
              <w:ind w:right="-108"/>
              <w:rPr>
                <w:b/>
                <w:bCs/>
                <w:sz w:val="22"/>
                <w:szCs w:val="22"/>
              </w:rPr>
            </w:pPr>
          </w:p>
        </w:tc>
        <w:tc>
          <w:tcPr>
            <w:tcW w:w="3664" w:type="pct"/>
          </w:tcPr>
          <w:p w14:paraId="235C601C" w14:textId="7F1C42BA" w:rsidR="004B25E4" w:rsidRPr="00A9280C" w:rsidRDefault="004B25E4" w:rsidP="0035471A">
            <w:pPr>
              <w:pStyle w:val="af1"/>
              <w:ind w:firstLine="410"/>
              <w:jc w:val="both"/>
              <w:rPr>
                <w:sz w:val="22"/>
                <w:szCs w:val="22"/>
              </w:rPr>
            </w:pPr>
            <w:r w:rsidRPr="00A9280C">
              <w:rPr>
                <w:sz w:val="22"/>
                <w:szCs w:val="22"/>
              </w:rPr>
              <w:t>Стороны освобождаются от ответственности за неисполнение или ненадлежащее исполнение своих обязательств по Контракту в случае действия обстоятельств непреодолимой силы (чрезвычайных и непредотвратимых при данных условиях), прямо и/или косвенно препятствующих исполнению Контракта, то есть таких обстоятельств, которые независимы от воли Сторон и не могли быть ими предвидены в момент заключения Контракта и предотвращены разумными средствами при их наступлении.</w:t>
            </w:r>
          </w:p>
          <w:p w14:paraId="29DFC952"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 xml:space="preserve">Под обстоятельствами непреодолимой силы понимаются возникшие в результате непредвиденных и неотвратимых сторонами событий чрезвычайного характера, включая, но не ограничиваясь: </w:t>
            </w:r>
          </w:p>
          <w:p w14:paraId="093B1CA5"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(а) объявленная или необъявленная война, в том числе гражданская, беспорядки, пиратство, саботаж;</w:t>
            </w:r>
          </w:p>
          <w:p w14:paraId="3BC68EDA"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w:t>
            </w:r>
            <w:r w:rsidRPr="00A9280C">
              <w:rPr>
                <w:sz w:val="22"/>
                <w:szCs w:val="22"/>
                <w:lang w:val="en-US"/>
              </w:rPr>
              <w:t>b</w:t>
            </w:r>
            <w:r w:rsidRPr="00A9280C">
              <w:rPr>
                <w:sz w:val="22"/>
                <w:szCs w:val="22"/>
              </w:rPr>
              <w:t>) стихийные бедствия, такие как ураганы, циклоны, землетрясения, цунами, наводнения;</w:t>
            </w:r>
          </w:p>
          <w:p w14:paraId="4B6321C7"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w:t>
            </w:r>
            <w:r w:rsidRPr="00A9280C">
              <w:rPr>
                <w:sz w:val="22"/>
                <w:szCs w:val="22"/>
                <w:lang w:val="en-US"/>
              </w:rPr>
              <w:t>c</w:t>
            </w:r>
            <w:r w:rsidRPr="00A9280C">
              <w:rPr>
                <w:sz w:val="22"/>
                <w:szCs w:val="22"/>
              </w:rPr>
              <w:t>) взрывы, пожары, выход из строя (разрушение) машин и оборудования, фабрик или любых видов установок;</w:t>
            </w:r>
          </w:p>
          <w:p w14:paraId="3513AE4E"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w:t>
            </w:r>
            <w:r w:rsidRPr="00A9280C">
              <w:rPr>
                <w:sz w:val="22"/>
                <w:szCs w:val="22"/>
                <w:lang w:val="en-US"/>
              </w:rPr>
              <w:t>d</w:t>
            </w:r>
            <w:r w:rsidRPr="00A9280C">
              <w:rPr>
                <w:sz w:val="22"/>
                <w:szCs w:val="22"/>
              </w:rPr>
              <w:t xml:space="preserve">) бойкоты, забастовки и локауты любых видов, замедление работы, </w:t>
            </w:r>
            <w:proofErr w:type="spellStart"/>
            <w:r w:rsidRPr="00A9280C">
              <w:rPr>
                <w:sz w:val="22"/>
                <w:szCs w:val="22"/>
              </w:rPr>
              <w:t>оккупирование</w:t>
            </w:r>
            <w:proofErr w:type="spellEnd"/>
            <w:r w:rsidRPr="00A9280C">
              <w:rPr>
                <w:sz w:val="22"/>
                <w:szCs w:val="22"/>
              </w:rPr>
              <w:t xml:space="preserve"> фабрик и помещений и остановки в работе, происходящие на предприятии стороны, претендующей на освобождение от ответственности.</w:t>
            </w:r>
          </w:p>
          <w:p w14:paraId="6FF9CCED" w14:textId="357E703A" w:rsidR="00602666" w:rsidRPr="00A9280C" w:rsidRDefault="00602666" w:rsidP="00602666">
            <w:pPr>
              <w:pStyle w:val="af1"/>
              <w:spacing w:line="276" w:lineRule="auto"/>
              <w:ind w:firstLine="426"/>
              <w:jc w:val="both"/>
              <w:rPr>
                <w:sz w:val="22"/>
                <w:szCs w:val="22"/>
              </w:rPr>
            </w:pPr>
            <w:r w:rsidRPr="00A9280C">
              <w:rPr>
                <w:sz w:val="22"/>
                <w:szCs w:val="22"/>
              </w:rPr>
              <w:t xml:space="preserve">Сторона, которая не исполняет своего обязательства, должна дать извещение другой стороне о препятствии и его влиянии на ее способность осуществить исполнение </w:t>
            </w:r>
            <w:r w:rsidRPr="00A9280C">
              <w:rPr>
                <w:rFonts w:eastAsia="Calibri"/>
                <w:sz w:val="22"/>
                <w:szCs w:val="22"/>
                <w:lang w:eastAsia="en-US"/>
              </w:rPr>
              <w:t>Контракта</w:t>
            </w:r>
            <w:r w:rsidRPr="00A9280C">
              <w:rPr>
                <w:sz w:val="22"/>
                <w:szCs w:val="22"/>
              </w:rPr>
              <w:t>. Если это извещение не получено другой стороной в течение разумного срока после того, как об этом препятствии стало или должно было стать известно не исполняющей свое обязательство стороне, эта последняя сторона несет ответственность за убытки, являющиеся результатом того, что такое извещение получено не было.</w:t>
            </w:r>
          </w:p>
          <w:p w14:paraId="13022BF2" w14:textId="77777777" w:rsidR="00BF7E5A" w:rsidRPr="00A9280C" w:rsidRDefault="00BF7E5A" w:rsidP="0035471A">
            <w:pPr>
              <w:pStyle w:val="af1"/>
              <w:ind w:firstLine="410"/>
              <w:jc w:val="both"/>
              <w:rPr>
                <w:sz w:val="22"/>
                <w:szCs w:val="22"/>
              </w:rPr>
            </w:pPr>
            <w:r w:rsidRPr="00A9280C">
              <w:rPr>
                <w:sz w:val="22"/>
                <w:szCs w:val="22"/>
              </w:rPr>
              <w:t>Документы, выданные Торгово-промышленной палатой страны, на территории которой имели место обстоятельства непреодолимой силы, либо Белорусской торгово-промышленной палатой будут служить достаточным подтверждением существования и прекращения указанных обстоятельств.</w:t>
            </w:r>
          </w:p>
          <w:p w14:paraId="555CA560" w14:textId="77777777" w:rsidR="00BF7E5A" w:rsidRPr="00A9280C" w:rsidRDefault="00BF7E5A" w:rsidP="0035471A">
            <w:pPr>
              <w:suppressAutoHyphens/>
              <w:ind w:firstLine="410"/>
              <w:jc w:val="both"/>
              <w:rPr>
                <w:sz w:val="22"/>
                <w:szCs w:val="22"/>
              </w:rPr>
            </w:pPr>
            <w:r w:rsidRPr="00A9280C">
              <w:rPr>
                <w:sz w:val="22"/>
                <w:szCs w:val="22"/>
              </w:rPr>
              <w:t>Если сторона не направит или несвоевременно направит извещение, предусмотренное настоящей статьей Контракта, виновная сторона обязана возместить второй стороне понесенные убытки.</w:t>
            </w:r>
          </w:p>
          <w:p w14:paraId="64577A27" w14:textId="6E078447" w:rsidR="004B25E4" w:rsidRPr="00A9280C" w:rsidRDefault="00BF7E5A" w:rsidP="00F940B9">
            <w:pPr>
              <w:pStyle w:val="af1"/>
              <w:ind w:firstLine="410"/>
              <w:jc w:val="both"/>
              <w:rPr>
                <w:color w:val="000000"/>
                <w:sz w:val="22"/>
                <w:szCs w:val="22"/>
              </w:rPr>
            </w:pPr>
            <w:r w:rsidRPr="00A9280C">
              <w:rPr>
                <w:color w:val="000000"/>
                <w:sz w:val="22"/>
                <w:szCs w:val="22"/>
              </w:rPr>
              <w:t>В случае если обстоятельства, предусмотренные настоящей статьей, длятся непрерывно более трех месяцев, Стороны совместно определя</w:t>
            </w:r>
            <w:r w:rsidR="00C123B9" w:rsidRPr="00A9280C">
              <w:rPr>
                <w:color w:val="000000"/>
                <w:sz w:val="22"/>
                <w:szCs w:val="22"/>
              </w:rPr>
              <w:t>т дальнейшую юридическую судьбу Контракт</w:t>
            </w:r>
            <w:r w:rsidRPr="00A9280C">
              <w:rPr>
                <w:color w:val="000000"/>
                <w:sz w:val="22"/>
                <w:szCs w:val="22"/>
              </w:rPr>
              <w:t xml:space="preserve">а, и, если Сторонам не удастся достичь соглашения в течение месяца (или иного согласованного срока), любая из Сторон вправе заявить односторонний отказ от исполнения </w:t>
            </w:r>
            <w:r w:rsidR="00C123B9" w:rsidRPr="00A9280C">
              <w:rPr>
                <w:color w:val="000000"/>
                <w:sz w:val="22"/>
                <w:szCs w:val="22"/>
              </w:rPr>
              <w:t>Контракт</w:t>
            </w:r>
            <w:r w:rsidRPr="00A9280C">
              <w:rPr>
                <w:color w:val="000000"/>
                <w:sz w:val="22"/>
                <w:szCs w:val="22"/>
              </w:rPr>
              <w:t>а. В этом случае ни одна из Сторон не обязана возмещать реальный ущерб другой Стороне</w:t>
            </w:r>
            <w:r w:rsidR="00F940B9" w:rsidRPr="00A9280C">
              <w:rPr>
                <w:color w:val="000000"/>
                <w:sz w:val="22"/>
                <w:szCs w:val="22"/>
              </w:rPr>
              <w:t>.</w:t>
            </w:r>
          </w:p>
        </w:tc>
      </w:tr>
      <w:tr w:rsidR="004B25E4" w:rsidRPr="00A9280C" w14:paraId="6F41983D" w14:textId="77777777" w:rsidTr="0035471A">
        <w:trPr>
          <w:trHeight w:val="292"/>
          <w:jc w:val="center"/>
        </w:trPr>
        <w:tc>
          <w:tcPr>
            <w:tcW w:w="5000" w:type="pct"/>
            <w:gridSpan w:val="3"/>
          </w:tcPr>
          <w:p w14:paraId="3384230E" w14:textId="6ACFB800" w:rsidR="004B25E4" w:rsidRPr="00A9280C" w:rsidRDefault="004B25E4" w:rsidP="0035471A">
            <w:pPr>
              <w:pStyle w:val="af1"/>
              <w:ind w:firstLine="693"/>
              <w:rPr>
                <w:sz w:val="22"/>
                <w:szCs w:val="22"/>
              </w:rPr>
            </w:pPr>
            <w:r w:rsidRPr="00A9280C">
              <w:rPr>
                <w:b/>
                <w:sz w:val="22"/>
                <w:szCs w:val="22"/>
              </w:rPr>
              <w:t xml:space="preserve">17. </w:t>
            </w:r>
            <w:r w:rsidR="00C14E20" w:rsidRPr="00A9280C">
              <w:rPr>
                <w:b/>
                <w:bCs/>
                <w:sz w:val="22"/>
                <w:szCs w:val="22"/>
              </w:rPr>
              <w:t>Порядок разрешения споров</w:t>
            </w:r>
          </w:p>
        </w:tc>
      </w:tr>
      <w:tr w:rsidR="004B25E4" w:rsidRPr="00A9280C" w14:paraId="75E2C6B2" w14:textId="77777777" w:rsidTr="0035471A">
        <w:trPr>
          <w:trHeight w:val="62"/>
          <w:jc w:val="center"/>
        </w:trPr>
        <w:tc>
          <w:tcPr>
            <w:tcW w:w="356" w:type="pct"/>
          </w:tcPr>
          <w:p w14:paraId="6D2FA908" w14:textId="77777777" w:rsidR="004B25E4" w:rsidRPr="00A9280C" w:rsidRDefault="004B25E4" w:rsidP="0035471A">
            <w:pPr>
              <w:ind w:right="-108"/>
              <w:rPr>
                <w:b/>
                <w:sz w:val="22"/>
                <w:szCs w:val="22"/>
              </w:rPr>
            </w:pPr>
            <w:r w:rsidRPr="00A9280C">
              <w:rPr>
                <w:b/>
                <w:sz w:val="22"/>
                <w:szCs w:val="22"/>
              </w:rPr>
              <w:t>17.1.</w:t>
            </w:r>
          </w:p>
          <w:p w14:paraId="0CB4ACE3" w14:textId="77777777" w:rsidR="004B25E4" w:rsidRPr="00A9280C" w:rsidRDefault="004B25E4" w:rsidP="0035471A">
            <w:pPr>
              <w:ind w:right="-108"/>
              <w:rPr>
                <w:b/>
                <w:sz w:val="22"/>
                <w:szCs w:val="22"/>
              </w:rPr>
            </w:pPr>
          </w:p>
        </w:tc>
        <w:tc>
          <w:tcPr>
            <w:tcW w:w="980" w:type="pct"/>
          </w:tcPr>
          <w:p w14:paraId="0A5943FB" w14:textId="234FD36E" w:rsidR="004B25E4" w:rsidRPr="00A9280C" w:rsidRDefault="00C14E20" w:rsidP="0035471A">
            <w:pPr>
              <w:widowControl w:val="0"/>
              <w:autoSpaceDE w:val="0"/>
              <w:autoSpaceDN w:val="0"/>
              <w:adjustRightInd w:val="0"/>
              <w:ind w:right="-108"/>
              <w:rPr>
                <w:b/>
                <w:bCs/>
                <w:sz w:val="22"/>
                <w:szCs w:val="22"/>
              </w:rPr>
            </w:pPr>
            <w:r w:rsidRPr="00A9280C">
              <w:rPr>
                <w:b/>
                <w:bCs/>
                <w:sz w:val="22"/>
                <w:szCs w:val="22"/>
              </w:rPr>
              <w:t>Порядок разрешения споров</w:t>
            </w:r>
          </w:p>
        </w:tc>
        <w:tc>
          <w:tcPr>
            <w:tcW w:w="3664" w:type="pct"/>
          </w:tcPr>
          <w:p w14:paraId="4526B953" w14:textId="28C19FE3" w:rsidR="00C14E20" w:rsidRPr="00A9280C" w:rsidRDefault="00C14E20" w:rsidP="0035471A">
            <w:pPr>
              <w:autoSpaceDE w:val="0"/>
              <w:autoSpaceDN w:val="0"/>
              <w:adjustRightInd w:val="0"/>
              <w:ind w:firstLine="426"/>
              <w:jc w:val="both"/>
              <w:rPr>
                <w:rFonts w:eastAsia="Times New Roman"/>
                <w:sz w:val="22"/>
                <w:szCs w:val="22"/>
              </w:rPr>
            </w:pPr>
            <w:r w:rsidRPr="00A9280C">
              <w:rPr>
                <w:sz w:val="22"/>
                <w:szCs w:val="22"/>
              </w:rPr>
              <w:t>Сторона, чьи права или законные интер</w:t>
            </w:r>
            <w:r w:rsidR="00327ABD" w:rsidRPr="00A9280C">
              <w:rPr>
                <w:sz w:val="22"/>
                <w:szCs w:val="22"/>
              </w:rPr>
              <w:t>есы нарушены в ходе исполнения К</w:t>
            </w:r>
            <w:r w:rsidRPr="00A9280C">
              <w:rPr>
                <w:sz w:val="22"/>
                <w:szCs w:val="22"/>
              </w:rPr>
              <w:t>онтракта, с целью непосредственного урегулирования спора с нарушителем этих прав или и</w:t>
            </w:r>
            <w:r w:rsidR="004649E7" w:rsidRPr="00A9280C">
              <w:rPr>
                <w:sz w:val="22"/>
                <w:szCs w:val="22"/>
              </w:rPr>
              <w:t>нтересов обязана</w:t>
            </w:r>
            <w:r w:rsidRPr="00A9280C">
              <w:rPr>
                <w:sz w:val="22"/>
                <w:szCs w:val="22"/>
              </w:rPr>
              <w:t xml:space="preserve"> предъявить ему претензию (письменное предложение о добровольном урегулировании спора).</w:t>
            </w:r>
          </w:p>
          <w:p w14:paraId="79A08DF9" w14:textId="1C99FEA6" w:rsidR="00C14E20" w:rsidRPr="00A9280C" w:rsidRDefault="00C14E20" w:rsidP="0035471A">
            <w:pPr>
              <w:autoSpaceDE w:val="0"/>
              <w:autoSpaceDN w:val="0"/>
              <w:adjustRightInd w:val="0"/>
              <w:ind w:firstLine="426"/>
              <w:jc w:val="both"/>
              <w:rPr>
                <w:sz w:val="22"/>
                <w:szCs w:val="22"/>
              </w:rPr>
            </w:pPr>
            <w:r w:rsidRPr="00A9280C">
              <w:rPr>
                <w:sz w:val="22"/>
                <w:szCs w:val="22"/>
              </w:rPr>
              <w:t xml:space="preserve">Получатель претензии в течение </w:t>
            </w:r>
            <w:r w:rsidR="001910EE" w:rsidRPr="00A9280C">
              <w:rPr>
                <w:sz w:val="22"/>
                <w:szCs w:val="22"/>
              </w:rPr>
              <w:t>10 (</w:t>
            </w:r>
            <w:r w:rsidRPr="00A9280C">
              <w:rPr>
                <w:sz w:val="22"/>
                <w:szCs w:val="22"/>
              </w:rPr>
              <w:t>десяти</w:t>
            </w:r>
            <w:r w:rsidR="001910EE" w:rsidRPr="00A9280C">
              <w:rPr>
                <w:sz w:val="22"/>
                <w:szCs w:val="22"/>
              </w:rPr>
              <w:t>)</w:t>
            </w:r>
            <w:r w:rsidRPr="00A9280C">
              <w:rPr>
                <w:sz w:val="22"/>
                <w:szCs w:val="22"/>
              </w:rPr>
              <w:t xml:space="preserve"> рабочих дней со дня ее получения, письменно уведомляет заявителя претензии о результатах рассмотрения претензии. Ответ на претензию подписывается получателем претензии или его представителем и направляется заявителю претензии заказной корреспонденцией с обратным уведомлением или вручается под роспись.</w:t>
            </w:r>
          </w:p>
          <w:p w14:paraId="1F738E15" w14:textId="77777777" w:rsidR="00C14E20" w:rsidRPr="00A9280C" w:rsidRDefault="00C14E20" w:rsidP="0035471A">
            <w:pPr>
              <w:autoSpaceDE w:val="0"/>
              <w:autoSpaceDN w:val="0"/>
              <w:adjustRightInd w:val="0"/>
              <w:ind w:firstLine="426"/>
              <w:jc w:val="both"/>
              <w:rPr>
                <w:sz w:val="22"/>
                <w:szCs w:val="22"/>
              </w:rPr>
            </w:pPr>
            <w:r w:rsidRPr="00A9280C">
              <w:rPr>
                <w:sz w:val="22"/>
                <w:szCs w:val="22"/>
              </w:rPr>
              <w:t xml:space="preserve">Неурегулированные в досудебном порядке споры и разногласия передаются на рассмотрение экономического суда </w:t>
            </w:r>
            <w:proofErr w:type="spellStart"/>
            <w:r w:rsidRPr="00A9280C">
              <w:rPr>
                <w:sz w:val="22"/>
                <w:szCs w:val="22"/>
              </w:rPr>
              <w:t>г.Минска</w:t>
            </w:r>
            <w:proofErr w:type="spellEnd"/>
            <w:r w:rsidRPr="00A9280C">
              <w:rPr>
                <w:sz w:val="22"/>
                <w:szCs w:val="22"/>
              </w:rPr>
              <w:t>.</w:t>
            </w:r>
          </w:p>
          <w:p w14:paraId="1D919A8D" w14:textId="2F1E8296" w:rsidR="004B25E4" w:rsidRPr="00A9280C" w:rsidRDefault="00C14E20" w:rsidP="0035471A">
            <w:pPr>
              <w:ind w:right="46" w:firstLine="410"/>
              <w:jc w:val="both"/>
              <w:rPr>
                <w:sz w:val="22"/>
                <w:szCs w:val="22"/>
              </w:rPr>
            </w:pPr>
            <w:r w:rsidRPr="00A9280C">
              <w:rPr>
                <w:sz w:val="22"/>
                <w:szCs w:val="22"/>
              </w:rPr>
              <w:t>Применимое право – законодательство Республики Беларусь.</w:t>
            </w:r>
          </w:p>
        </w:tc>
      </w:tr>
      <w:tr w:rsidR="004B25E4" w:rsidRPr="00A9280C" w14:paraId="64577A38" w14:textId="77777777" w:rsidTr="0035471A">
        <w:trPr>
          <w:trHeight w:val="319"/>
          <w:jc w:val="center"/>
        </w:trPr>
        <w:tc>
          <w:tcPr>
            <w:tcW w:w="5000" w:type="pct"/>
            <w:gridSpan w:val="3"/>
          </w:tcPr>
          <w:p w14:paraId="64577A37" w14:textId="77777777" w:rsidR="004B25E4" w:rsidRPr="00A9280C" w:rsidRDefault="004B25E4" w:rsidP="0035471A">
            <w:pPr>
              <w:widowControl w:val="0"/>
              <w:autoSpaceDE w:val="0"/>
              <w:autoSpaceDN w:val="0"/>
              <w:adjustRightInd w:val="0"/>
              <w:ind w:right="46" w:firstLine="638"/>
              <w:jc w:val="center"/>
              <w:rPr>
                <w:b/>
                <w:sz w:val="22"/>
                <w:szCs w:val="22"/>
              </w:rPr>
            </w:pPr>
            <w:r w:rsidRPr="00A9280C">
              <w:rPr>
                <w:b/>
                <w:sz w:val="22"/>
                <w:szCs w:val="22"/>
              </w:rPr>
              <w:t>18. В</w:t>
            </w:r>
            <w:r w:rsidRPr="00A9280C">
              <w:rPr>
                <w:b/>
                <w:spacing w:val="-10"/>
                <w:sz w:val="22"/>
                <w:szCs w:val="22"/>
              </w:rPr>
              <w:t>ступление в силу и прекращение Контракта</w:t>
            </w:r>
          </w:p>
        </w:tc>
      </w:tr>
      <w:tr w:rsidR="004B25E4" w:rsidRPr="00A9280C" w14:paraId="64577A3F" w14:textId="77777777" w:rsidTr="0035471A">
        <w:trPr>
          <w:jc w:val="center"/>
        </w:trPr>
        <w:tc>
          <w:tcPr>
            <w:tcW w:w="356" w:type="pct"/>
          </w:tcPr>
          <w:p w14:paraId="64577A39" w14:textId="77777777" w:rsidR="004B25E4" w:rsidRPr="00A9280C" w:rsidRDefault="004B25E4" w:rsidP="0035471A">
            <w:pPr>
              <w:ind w:right="-108"/>
              <w:rPr>
                <w:b/>
                <w:sz w:val="22"/>
                <w:szCs w:val="22"/>
              </w:rPr>
            </w:pPr>
            <w:r w:rsidRPr="00A9280C">
              <w:rPr>
                <w:b/>
                <w:sz w:val="22"/>
                <w:szCs w:val="22"/>
              </w:rPr>
              <w:t>18.1.</w:t>
            </w:r>
          </w:p>
        </w:tc>
        <w:tc>
          <w:tcPr>
            <w:tcW w:w="980" w:type="pct"/>
          </w:tcPr>
          <w:p w14:paraId="64577A3A" w14:textId="77777777"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Вступление в силу и прекращение Контракта</w:t>
            </w:r>
          </w:p>
          <w:p w14:paraId="64577A3B" w14:textId="77777777" w:rsidR="004B25E4" w:rsidRPr="00A9280C" w:rsidRDefault="004B25E4" w:rsidP="0035471A">
            <w:pPr>
              <w:widowControl w:val="0"/>
              <w:autoSpaceDE w:val="0"/>
              <w:autoSpaceDN w:val="0"/>
              <w:adjustRightInd w:val="0"/>
              <w:ind w:right="-108"/>
              <w:rPr>
                <w:b/>
                <w:bCs/>
                <w:sz w:val="22"/>
                <w:szCs w:val="22"/>
              </w:rPr>
            </w:pPr>
          </w:p>
        </w:tc>
        <w:tc>
          <w:tcPr>
            <w:tcW w:w="3664" w:type="pct"/>
          </w:tcPr>
          <w:p w14:paraId="64577A3C" w14:textId="301C709E" w:rsidR="004B25E4" w:rsidRPr="00A9280C" w:rsidRDefault="004B25E4" w:rsidP="0035471A">
            <w:pPr>
              <w:autoSpaceDE w:val="0"/>
              <w:autoSpaceDN w:val="0"/>
              <w:adjustRightInd w:val="0"/>
              <w:ind w:firstLine="410"/>
              <w:jc w:val="both"/>
              <w:rPr>
                <w:sz w:val="22"/>
                <w:szCs w:val="22"/>
              </w:rPr>
            </w:pPr>
            <w:r w:rsidRPr="00A9280C">
              <w:rPr>
                <w:sz w:val="22"/>
                <w:szCs w:val="22"/>
              </w:rPr>
              <w:t>Ко</w:t>
            </w:r>
            <w:r w:rsidR="00CD5873" w:rsidRPr="00A9280C">
              <w:rPr>
                <w:sz w:val="22"/>
                <w:szCs w:val="22"/>
              </w:rPr>
              <w:t>нтракт вступает в силу с даты</w:t>
            </w:r>
            <w:r w:rsidR="00327ABD" w:rsidRPr="00A9280C">
              <w:rPr>
                <w:sz w:val="22"/>
                <w:szCs w:val="22"/>
              </w:rPr>
              <w:t xml:space="preserve"> подписания К</w:t>
            </w:r>
            <w:r w:rsidRPr="00A9280C">
              <w:rPr>
                <w:sz w:val="22"/>
                <w:szCs w:val="22"/>
              </w:rPr>
              <w:t>онтракта Сторонами.</w:t>
            </w:r>
          </w:p>
          <w:p w14:paraId="64577A3D" w14:textId="77777777" w:rsidR="004B25E4" w:rsidRPr="00A9280C" w:rsidRDefault="004B25E4" w:rsidP="0035471A">
            <w:pPr>
              <w:autoSpaceDE w:val="0"/>
              <w:autoSpaceDN w:val="0"/>
              <w:adjustRightInd w:val="0"/>
              <w:ind w:firstLine="410"/>
              <w:jc w:val="both"/>
              <w:rPr>
                <w:sz w:val="22"/>
                <w:szCs w:val="22"/>
              </w:rPr>
            </w:pPr>
            <w:r w:rsidRPr="00A9280C">
              <w:rPr>
                <w:sz w:val="22"/>
                <w:szCs w:val="22"/>
              </w:rPr>
              <w:t>Контракт действует до полного исполнения сторонами своих обязательств по Контракту.</w:t>
            </w:r>
          </w:p>
          <w:p w14:paraId="64577A3E" w14:textId="4E191E23" w:rsidR="004B25E4" w:rsidRPr="00A9280C" w:rsidRDefault="004B25E4" w:rsidP="0035471A">
            <w:pPr>
              <w:widowControl w:val="0"/>
              <w:autoSpaceDE w:val="0"/>
              <w:autoSpaceDN w:val="0"/>
              <w:adjustRightInd w:val="0"/>
              <w:ind w:right="46" w:firstLine="410"/>
              <w:jc w:val="both"/>
              <w:rPr>
                <w:sz w:val="22"/>
                <w:szCs w:val="22"/>
                <w:lang w:eastAsia="zh-CN"/>
              </w:rPr>
            </w:pPr>
            <w:r w:rsidRPr="00A9280C">
              <w:rPr>
                <w:sz w:val="22"/>
                <w:szCs w:val="22"/>
              </w:rPr>
              <w:t>Контракт составлен на русском языке в 2 (двух) экземплярах (по одному для каждой из сторон), имеющих одинаковую юридическую силу.</w:t>
            </w:r>
          </w:p>
        </w:tc>
      </w:tr>
      <w:tr w:rsidR="004B25E4" w:rsidRPr="00A9280C" w14:paraId="50BACADE" w14:textId="77777777" w:rsidTr="0035471A">
        <w:trPr>
          <w:jc w:val="center"/>
        </w:trPr>
        <w:tc>
          <w:tcPr>
            <w:tcW w:w="356" w:type="pct"/>
          </w:tcPr>
          <w:p w14:paraId="7850F96A" w14:textId="77777777" w:rsidR="004B25E4" w:rsidRPr="00A9280C" w:rsidRDefault="004B25E4" w:rsidP="0035471A">
            <w:pPr>
              <w:ind w:right="-108"/>
              <w:rPr>
                <w:b/>
                <w:sz w:val="22"/>
                <w:szCs w:val="22"/>
              </w:rPr>
            </w:pPr>
            <w:r w:rsidRPr="00A9280C">
              <w:rPr>
                <w:b/>
                <w:sz w:val="22"/>
                <w:szCs w:val="22"/>
              </w:rPr>
              <w:t>18.2</w:t>
            </w:r>
          </w:p>
        </w:tc>
        <w:tc>
          <w:tcPr>
            <w:tcW w:w="980" w:type="pct"/>
          </w:tcPr>
          <w:p w14:paraId="557D4F3E" w14:textId="77777777" w:rsidR="004B25E4" w:rsidRPr="00A9280C" w:rsidRDefault="004B25E4" w:rsidP="0035471A">
            <w:pPr>
              <w:widowControl w:val="0"/>
              <w:autoSpaceDE w:val="0"/>
              <w:autoSpaceDN w:val="0"/>
              <w:adjustRightInd w:val="0"/>
              <w:ind w:right="-108"/>
              <w:rPr>
                <w:b/>
                <w:bCs/>
                <w:sz w:val="22"/>
                <w:szCs w:val="22"/>
              </w:rPr>
            </w:pPr>
            <w:r w:rsidRPr="00A9280C">
              <w:rPr>
                <w:b/>
                <w:bCs/>
                <w:sz w:val="22"/>
                <w:szCs w:val="22"/>
              </w:rPr>
              <w:t>Антикоррупционная оговорка и Персональные данные</w:t>
            </w:r>
          </w:p>
        </w:tc>
        <w:tc>
          <w:tcPr>
            <w:tcW w:w="3664" w:type="pct"/>
          </w:tcPr>
          <w:p w14:paraId="1AA52A80" w14:textId="2E013A09" w:rsidR="004B25E4" w:rsidRPr="00A9280C" w:rsidRDefault="004B25E4" w:rsidP="0035471A">
            <w:pPr>
              <w:pStyle w:val="af1"/>
              <w:tabs>
                <w:tab w:val="left" w:pos="900"/>
              </w:tabs>
              <w:ind w:firstLine="410"/>
              <w:jc w:val="both"/>
              <w:rPr>
                <w:color w:val="000000"/>
                <w:sz w:val="22"/>
                <w:szCs w:val="22"/>
              </w:rPr>
            </w:pPr>
            <w:r w:rsidRPr="00A9280C">
              <w:rPr>
                <w:color w:val="000000"/>
                <w:sz w:val="22"/>
                <w:szCs w:val="22"/>
              </w:rPr>
              <w:t>Антикоррупционная оговорка. Обе Стороны согласны соблюдать все применимые нормативные акты по борьбе с коррупцией п</w:t>
            </w:r>
            <w:r w:rsidR="008147E4" w:rsidRPr="00A9280C">
              <w:rPr>
                <w:color w:val="000000"/>
                <w:sz w:val="22"/>
                <w:szCs w:val="22"/>
              </w:rPr>
              <w:t>ри исполнении настоящего Контракт</w:t>
            </w:r>
            <w:r w:rsidRPr="00A9280C">
              <w:rPr>
                <w:color w:val="000000"/>
                <w:sz w:val="22"/>
                <w:szCs w:val="22"/>
              </w:rPr>
              <w:t xml:space="preserve">а. Ни одна из Сторон не совершит каких-либо незаконных или неправомерных действий в связи с </w:t>
            </w:r>
            <w:r w:rsidR="00327ABD" w:rsidRPr="00A9280C">
              <w:rPr>
                <w:color w:val="000000"/>
                <w:sz w:val="22"/>
                <w:szCs w:val="22"/>
              </w:rPr>
              <w:t>К</w:t>
            </w:r>
            <w:r w:rsidRPr="00A9280C">
              <w:rPr>
                <w:color w:val="000000"/>
                <w:sz w:val="22"/>
                <w:szCs w:val="22"/>
              </w:rPr>
              <w:t>онтрактом.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4355E18E" w14:textId="7E78423F" w:rsidR="00531BB0" w:rsidRPr="00A9280C" w:rsidRDefault="004B25E4" w:rsidP="0035471A">
            <w:pPr>
              <w:autoSpaceDE w:val="0"/>
              <w:autoSpaceDN w:val="0"/>
              <w:adjustRightInd w:val="0"/>
              <w:ind w:firstLine="410"/>
              <w:jc w:val="both"/>
              <w:rPr>
                <w:color w:val="000000"/>
                <w:sz w:val="22"/>
                <w:szCs w:val="22"/>
              </w:rPr>
            </w:pPr>
            <w:r w:rsidRPr="00A9280C">
              <w:rPr>
                <w:color w:val="000000"/>
                <w:sz w:val="22"/>
                <w:szCs w:val="22"/>
              </w:rPr>
              <w:t>Стороны берут на себя взаимные обязательства по обеспечению выполнения требований, установленных законодательством, в отношении персональных данных, обрабатываемых при заключении и исполн</w:t>
            </w:r>
            <w:r w:rsidR="00CD5873" w:rsidRPr="00A9280C">
              <w:rPr>
                <w:color w:val="000000"/>
                <w:sz w:val="22"/>
                <w:szCs w:val="22"/>
              </w:rPr>
              <w:t>ении условий Контракта</w:t>
            </w:r>
            <w:r w:rsidRPr="00A9280C">
              <w:rPr>
                <w:color w:val="000000"/>
                <w:sz w:val="22"/>
                <w:szCs w:val="22"/>
              </w:rPr>
              <w:t>.</w:t>
            </w:r>
          </w:p>
        </w:tc>
      </w:tr>
    </w:tbl>
    <w:p w14:paraId="77D6EBD6" w14:textId="37F99AEF" w:rsidR="00265402" w:rsidRPr="00A9280C" w:rsidRDefault="00265402">
      <w:pPr>
        <w:jc w:val="center"/>
        <w:rPr>
          <w:b/>
          <w:sz w:val="22"/>
          <w:szCs w:val="22"/>
        </w:rPr>
      </w:pPr>
    </w:p>
    <w:p w14:paraId="51C97630" w14:textId="75284011" w:rsidR="0035471A" w:rsidRPr="00A9280C" w:rsidRDefault="0035471A">
      <w:pPr>
        <w:jc w:val="center"/>
        <w:rPr>
          <w:b/>
          <w:sz w:val="22"/>
          <w:szCs w:val="22"/>
        </w:rPr>
      </w:pPr>
      <w:r w:rsidRPr="00A9280C">
        <w:rPr>
          <w:b/>
          <w:sz w:val="22"/>
          <w:szCs w:val="22"/>
        </w:rPr>
        <w:t>19. Приложения</w:t>
      </w:r>
    </w:p>
    <w:p w14:paraId="13CBF594" w14:textId="77777777" w:rsidR="0035471A" w:rsidRPr="00A9280C" w:rsidRDefault="0035471A" w:rsidP="0035471A">
      <w:pPr>
        <w:numPr>
          <w:ilvl w:val="0"/>
          <w:numId w:val="10"/>
        </w:numPr>
        <w:ind w:left="709" w:hanging="356"/>
        <w:jc w:val="both"/>
        <w:rPr>
          <w:sz w:val="22"/>
          <w:szCs w:val="22"/>
        </w:rPr>
      </w:pPr>
      <w:r w:rsidRPr="00A9280C">
        <w:rPr>
          <w:sz w:val="22"/>
          <w:szCs w:val="22"/>
        </w:rPr>
        <w:t>Положение о финансовой ответственности Субподрядчика перед Подрядчиком за нарушение требований охраны труда, пожарной и электробезопасности, промышленной санитарии.</w:t>
      </w:r>
    </w:p>
    <w:p w14:paraId="1298E684" w14:textId="77777777" w:rsidR="0035471A" w:rsidRPr="00A9280C" w:rsidRDefault="0035471A" w:rsidP="0035471A">
      <w:pPr>
        <w:numPr>
          <w:ilvl w:val="0"/>
          <w:numId w:val="10"/>
        </w:numPr>
        <w:ind w:left="709" w:hanging="356"/>
        <w:jc w:val="both"/>
        <w:rPr>
          <w:sz w:val="22"/>
          <w:szCs w:val="22"/>
        </w:rPr>
      </w:pPr>
      <w:bookmarkStart w:id="6" w:name="_Hlk211847589"/>
      <w:r w:rsidRPr="00A9280C">
        <w:rPr>
          <w:sz w:val="22"/>
          <w:szCs w:val="22"/>
        </w:rPr>
        <w:t>Ведомость объемов работ.</w:t>
      </w:r>
      <w:bookmarkEnd w:id="6"/>
    </w:p>
    <w:p w14:paraId="09E1CA1E" w14:textId="289773E5" w:rsidR="0035471A" w:rsidRPr="00A9280C" w:rsidRDefault="0035471A" w:rsidP="0035471A">
      <w:pPr>
        <w:numPr>
          <w:ilvl w:val="0"/>
          <w:numId w:val="10"/>
        </w:numPr>
        <w:ind w:left="709" w:hanging="356"/>
        <w:jc w:val="both"/>
        <w:rPr>
          <w:rStyle w:val="word-wrapper"/>
          <w:sz w:val="22"/>
          <w:szCs w:val="22"/>
        </w:rPr>
      </w:pPr>
      <w:r w:rsidRPr="00A9280C">
        <w:rPr>
          <w:rStyle w:val="word-wrapper"/>
          <w:sz w:val="22"/>
          <w:szCs w:val="22"/>
        </w:rPr>
        <w:t xml:space="preserve">Документы, </w:t>
      </w:r>
      <w:proofErr w:type="spellStart"/>
      <w:r w:rsidRPr="00A9280C">
        <w:rPr>
          <w:rStyle w:val="word-wrapper"/>
          <w:sz w:val="22"/>
          <w:szCs w:val="22"/>
        </w:rPr>
        <w:t>потверждающие</w:t>
      </w:r>
      <w:proofErr w:type="spellEnd"/>
      <w:r w:rsidRPr="00A9280C">
        <w:rPr>
          <w:rStyle w:val="word-wrapper"/>
          <w:sz w:val="22"/>
          <w:szCs w:val="22"/>
        </w:rPr>
        <w:t xml:space="preserve"> полномочия представителей сторон.</w:t>
      </w:r>
    </w:p>
    <w:p w14:paraId="5545D050" w14:textId="77777777" w:rsidR="0035471A" w:rsidRPr="00A9280C" w:rsidRDefault="0035471A" w:rsidP="0035471A">
      <w:pPr>
        <w:tabs>
          <w:tab w:val="left" w:pos="709"/>
        </w:tabs>
        <w:ind w:left="709"/>
        <w:jc w:val="both"/>
        <w:rPr>
          <w:rStyle w:val="word-wrapper"/>
          <w:sz w:val="22"/>
          <w:szCs w:val="22"/>
        </w:rPr>
      </w:pPr>
    </w:p>
    <w:p w14:paraId="725568C6" w14:textId="60CFB467" w:rsidR="0035471A" w:rsidRPr="00A9280C" w:rsidRDefault="0035471A" w:rsidP="0035471A">
      <w:pPr>
        <w:tabs>
          <w:tab w:val="left" w:pos="709"/>
        </w:tabs>
        <w:ind w:left="709"/>
        <w:jc w:val="center"/>
        <w:rPr>
          <w:rStyle w:val="word-wrapper"/>
          <w:b/>
          <w:sz w:val="22"/>
          <w:szCs w:val="22"/>
        </w:rPr>
      </w:pPr>
      <w:r w:rsidRPr="00A9280C">
        <w:rPr>
          <w:rStyle w:val="word-wrapper"/>
          <w:b/>
          <w:sz w:val="22"/>
          <w:szCs w:val="22"/>
        </w:rPr>
        <w:t>20. Реквизиты сторон</w:t>
      </w:r>
    </w:p>
    <w:tbl>
      <w:tblPr>
        <w:tblW w:w="10845" w:type="dxa"/>
        <w:tblInd w:w="-601" w:type="dxa"/>
        <w:tblLayout w:type="fixed"/>
        <w:tblLook w:val="0000" w:firstRow="0" w:lastRow="0" w:firstColumn="0" w:lastColumn="0" w:noHBand="0" w:noVBand="0"/>
      </w:tblPr>
      <w:tblGrid>
        <w:gridCol w:w="5325"/>
        <w:gridCol w:w="315"/>
        <w:gridCol w:w="5205"/>
      </w:tblGrid>
      <w:tr w:rsidR="0035471A" w:rsidRPr="00A9280C" w14:paraId="18C6C840" w14:textId="77777777" w:rsidTr="003120D7">
        <w:trPr>
          <w:trHeight w:val="20"/>
        </w:trPr>
        <w:tc>
          <w:tcPr>
            <w:tcW w:w="4856" w:type="dxa"/>
          </w:tcPr>
          <w:p w14:paraId="359DC3CC" w14:textId="0C3D67A7" w:rsidR="0035471A" w:rsidRPr="00A9280C" w:rsidRDefault="0035471A" w:rsidP="0035471A">
            <w:pPr>
              <w:pStyle w:val="Iauiue"/>
              <w:widowControl w:val="0"/>
              <w:ind w:left="777"/>
              <w:jc w:val="both"/>
              <w:rPr>
                <w:rFonts w:ascii="Times New Roman" w:hAnsi="Times New Roman"/>
                <w:b/>
                <w:sz w:val="22"/>
                <w:szCs w:val="22"/>
              </w:rPr>
            </w:pPr>
            <w:r w:rsidRPr="00A9280C">
              <w:rPr>
                <w:rFonts w:ascii="Times New Roman" w:hAnsi="Times New Roman"/>
                <w:b/>
                <w:sz w:val="22"/>
                <w:szCs w:val="22"/>
              </w:rPr>
              <w:t>20.1. Подрядчик:</w:t>
            </w:r>
          </w:p>
        </w:tc>
        <w:tc>
          <w:tcPr>
            <w:tcW w:w="287" w:type="dxa"/>
          </w:tcPr>
          <w:p w14:paraId="006D27D4" w14:textId="77777777" w:rsidR="0035471A" w:rsidRPr="00A9280C" w:rsidRDefault="0035471A" w:rsidP="0035471A">
            <w:pPr>
              <w:pStyle w:val="af1"/>
              <w:ind w:left="777"/>
              <w:rPr>
                <w:b/>
                <w:sz w:val="22"/>
                <w:szCs w:val="22"/>
              </w:rPr>
            </w:pPr>
          </w:p>
        </w:tc>
        <w:tc>
          <w:tcPr>
            <w:tcW w:w="4746" w:type="dxa"/>
          </w:tcPr>
          <w:p w14:paraId="769DA4C3" w14:textId="5ECB89C5" w:rsidR="0035471A" w:rsidRPr="00A9280C" w:rsidRDefault="0035471A" w:rsidP="0035471A">
            <w:pPr>
              <w:ind w:left="777"/>
              <w:rPr>
                <w:sz w:val="22"/>
                <w:szCs w:val="22"/>
              </w:rPr>
            </w:pPr>
            <w:r w:rsidRPr="00A9280C">
              <w:rPr>
                <w:b/>
                <w:sz w:val="22"/>
                <w:szCs w:val="22"/>
              </w:rPr>
              <w:t>20.2. Субподрядчик:</w:t>
            </w:r>
          </w:p>
        </w:tc>
      </w:tr>
      <w:tr w:rsidR="0035471A" w:rsidRPr="00A9280C" w14:paraId="08637332" w14:textId="77777777" w:rsidTr="003120D7">
        <w:trPr>
          <w:trHeight w:val="20"/>
        </w:trPr>
        <w:tc>
          <w:tcPr>
            <w:tcW w:w="4856" w:type="dxa"/>
          </w:tcPr>
          <w:p w14:paraId="1CFD0490" w14:textId="77777777" w:rsidR="0035471A" w:rsidRPr="00A9280C" w:rsidRDefault="0035471A" w:rsidP="0035471A">
            <w:pPr>
              <w:ind w:left="777"/>
              <w:rPr>
                <w:b/>
                <w:sz w:val="22"/>
                <w:szCs w:val="22"/>
              </w:rPr>
            </w:pPr>
            <w:r w:rsidRPr="00A9280C">
              <w:rPr>
                <w:b/>
                <w:sz w:val="22"/>
                <w:szCs w:val="22"/>
              </w:rPr>
              <w:t>ОАО «Белэлектромонтажналадка»</w:t>
            </w:r>
          </w:p>
          <w:p w14:paraId="31A4BC77" w14:textId="77777777" w:rsidR="0035471A" w:rsidRPr="00A9280C" w:rsidRDefault="0035471A" w:rsidP="0035471A">
            <w:pPr>
              <w:ind w:left="777"/>
              <w:rPr>
                <w:sz w:val="22"/>
                <w:szCs w:val="22"/>
              </w:rPr>
            </w:pPr>
            <w:r w:rsidRPr="00A9280C">
              <w:rPr>
                <w:sz w:val="22"/>
                <w:szCs w:val="22"/>
              </w:rPr>
              <w:t xml:space="preserve">Юридический адрес: ул.Плеханова,105А, 220101, </w:t>
            </w:r>
          </w:p>
          <w:p w14:paraId="17DEE4E5" w14:textId="77777777" w:rsidR="0035471A" w:rsidRPr="00A9280C" w:rsidRDefault="0035471A" w:rsidP="0035471A">
            <w:pPr>
              <w:ind w:left="777"/>
              <w:rPr>
                <w:sz w:val="22"/>
                <w:szCs w:val="22"/>
              </w:rPr>
            </w:pPr>
            <w:r w:rsidRPr="00A9280C">
              <w:rPr>
                <w:sz w:val="22"/>
                <w:szCs w:val="22"/>
              </w:rPr>
              <w:t>г. Минск, Республика Беларусь</w:t>
            </w:r>
          </w:p>
          <w:p w14:paraId="5CFFD97D" w14:textId="77777777" w:rsidR="0035471A" w:rsidRPr="00A9280C" w:rsidRDefault="0035471A" w:rsidP="0035471A">
            <w:pPr>
              <w:ind w:left="777"/>
              <w:rPr>
                <w:sz w:val="22"/>
                <w:szCs w:val="22"/>
              </w:rPr>
            </w:pPr>
            <w:r w:rsidRPr="00A9280C">
              <w:rPr>
                <w:sz w:val="22"/>
                <w:szCs w:val="22"/>
              </w:rPr>
              <w:t xml:space="preserve">Расчетный счет: </w:t>
            </w:r>
          </w:p>
          <w:p w14:paraId="5E47885E" w14:textId="77777777" w:rsidR="0035471A" w:rsidRPr="00A9280C" w:rsidRDefault="0035471A" w:rsidP="0035471A">
            <w:pPr>
              <w:ind w:left="777"/>
              <w:rPr>
                <w:sz w:val="22"/>
                <w:szCs w:val="22"/>
              </w:rPr>
            </w:pPr>
            <w:r w:rsidRPr="00A9280C">
              <w:rPr>
                <w:sz w:val="22"/>
                <w:szCs w:val="22"/>
              </w:rPr>
              <w:t xml:space="preserve">№ ВY35BLBB30120100101011001001 </w:t>
            </w:r>
          </w:p>
          <w:p w14:paraId="794776EE" w14:textId="77777777" w:rsidR="0035471A" w:rsidRPr="00A9280C" w:rsidRDefault="0035471A" w:rsidP="0035471A">
            <w:pPr>
              <w:ind w:left="777"/>
              <w:rPr>
                <w:sz w:val="22"/>
                <w:szCs w:val="22"/>
              </w:rPr>
            </w:pPr>
            <w:r w:rsidRPr="00A9280C">
              <w:rPr>
                <w:sz w:val="22"/>
                <w:szCs w:val="22"/>
              </w:rPr>
              <w:t xml:space="preserve">в ЦБУ № 535 ОАО «Белинвестбанк» </w:t>
            </w:r>
          </w:p>
          <w:p w14:paraId="45AA812C" w14:textId="77777777" w:rsidR="0035471A" w:rsidRPr="00A9280C" w:rsidRDefault="0035471A" w:rsidP="0035471A">
            <w:pPr>
              <w:ind w:left="777"/>
              <w:rPr>
                <w:sz w:val="22"/>
                <w:szCs w:val="22"/>
              </w:rPr>
            </w:pPr>
            <w:r w:rsidRPr="00A9280C">
              <w:rPr>
                <w:sz w:val="22"/>
                <w:szCs w:val="22"/>
              </w:rPr>
              <w:t xml:space="preserve">г. Минска, </w:t>
            </w:r>
            <w:proofErr w:type="spellStart"/>
            <w:r w:rsidRPr="00A9280C">
              <w:rPr>
                <w:sz w:val="22"/>
                <w:szCs w:val="22"/>
              </w:rPr>
              <w:t>ул.Маяковского</w:t>
            </w:r>
            <w:proofErr w:type="spellEnd"/>
            <w:r w:rsidRPr="00A9280C">
              <w:rPr>
                <w:sz w:val="22"/>
                <w:szCs w:val="22"/>
              </w:rPr>
              <w:t xml:space="preserve">, 11, </w:t>
            </w:r>
          </w:p>
          <w:p w14:paraId="392A4070" w14:textId="77777777" w:rsidR="0035471A" w:rsidRPr="00A9280C" w:rsidRDefault="0035471A" w:rsidP="0035471A">
            <w:pPr>
              <w:ind w:left="777"/>
              <w:rPr>
                <w:sz w:val="22"/>
                <w:szCs w:val="22"/>
              </w:rPr>
            </w:pPr>
            <w:r w:rsidRPr="00A9280C">
              <w:rPr>
                <w:sz w:val="22"/>
                <w:szCs w:val="22"/>
              </w:rPr>
              <w:t>БИК BLBBBY2X</w:t>
            </w:r>
          </w:p>
          <w:p w14:paraId="24F6DF28" w14:textId="77777777" w:rsidR="0035471A" w:rsidRPr="00A9280C" w:rsidRDefault="0035471A" w:rsidP="0035471A">
            <w:pPr>
              <w:pStyle w:val="17"/>
              <w:ind w:left="777"/>
              <w:rPr>
                <w:rFonts w:ascii="Times New Roman" w:hAnsi="Times New Roman"/>
                <w:sz w:val="22"/>
                <w:szCs w:val="22"/>
                <w:lang w:eastAsia="ru-RU"/>
              </w:rPr>
            </w:pPr>
            <w:r w:rsidRPr="00A9280C">
              <w:rPr>
                <w:rFonts w:ascii="Times New Roman" w:hAnsi="Times New Roman"/>
                <w:sz w:val="22"/>
                <w:szCs w:val="22"/>
                <w:lang w:eastAsia="ru-RU"/>
              </w:rPr>
              <w:t>Свидетельство о регистрации: №0086774.</w:t>
            </w:r>
          </w:p>
          <w:p w14:paraId="2DDBCC89" w14:textId="77777777" w:rsidR="0035471A" w:rsidRPr="00A9280C" w:rsidRDefault="0035471A" w:rsidP="0035471A">
            <w:pPr>
              <w:ind w:left="777"/>
              <w:rPr>
                <w:sz w:val="22"/>
                <w:szCs w:val="22"/>
              </w:rPr>
            </w:pPr>
            <w:r w:rsidRPr="00A9280C">
              <w:rPr>
                <w:sz w:val="22"/>
                <w:szCs w:val="22"/>
              </w:rPr>
              <w:t xml:space="preserve">тел./факс (017) 378 09 05, факс (017) 378 43 19 </w:t>
            </w:r>
          </w:p>
          <w:p w14:paraId="644276CA" w14:textId="77777777" w:rsidR="0035471A" w:rsidRPr="00954C72" w:rsidRDefault="0035471A" w:rsidP="0035471A">
            <w:pPr>
              <w:ind w:left="777"/>
              <w:rPr>
                <w:sz w:val="22"/>
                <w:szCs w:val="22"/>
                <w:lang w:val="en-US"/>
              </w:rPr>
            </w:pPr>
            <w:r w:rsidRPr="00A9280C">
              <w:rPr>
                <w:sz w:val="22"/>
                <w:szCs w:val="22"/>
                <w:lang w:val="en-US"/>
              </w:rPr>
              <w:t>e</w:t>
            </w:r>
            <w:r w:rsidRPr="00954C72">
              <w:rPr>
                <w:sz w:val="22"/>
                <w:szCs w:val="22"/>
                <w:lang w:val="en-US"/>
              </w:rPr>
              <w:t>-</w:t>
            </w:r>
            <w:r w:rsidRPr="00A9280C">
              <w:rPr>
                <w:sz w:val="22"/>
                <w:szCs w:val="22"/>
                <w:lang w:val="en-US"/>
              </w:rPr>
              <w:t>mail</w:t>
            </w:r>
            <w:r w:rsidRPr="00954C72">
              <w:rPr>
                <w:sz w:val="22"/>
                <w:szCs w:val="22"/>
                <w:lang w:val="en-US"/>
              </w:rPr>
              <w:t xml:space="preserve">: </w:t>
            </w:r>
            <w:hyperlink r:id="rId11" w:history="1">
              <w:r w:rsidRPr="00A9280C">
                <w:rPr>
                  <w:rStyle w:val="a5"/>
                  <w:sz w:val="22"/>
                  <w:szCs w:val="22"/>
                  <w:lang w:val="en-US"/>
                </w:rPr>
                <w:t>bemn</w:t>
              </w:r>
              <w:r w:rsidRPr="00954C72">
                <w:rPr>
                  <w:rStyle w:val="a5"/>
                  <w:sz w:val="22"/>
                  <w:szCs w:val="22"/>
                  <w:lang w:val="en-US"/>
                </w:rPr>
                <w:t>@</w:t>
              </w:r>
              <w:r w:rsidRPr="00A9280C">
                <w:rPr>
                  <w:rStyle w:val="a5"/>
                  <w:sz w:val="22"/>
                  <w:szCs w:val="22"/>
                  <w:lang w:val="en-US"/>
                </w:rPr>
                <w:t>bemn</w:t>
              </w:r>
              <w:r w:rsidRPr="00954C72">
                <w:rPr>
                  <w:rStyle w:val="a5"/>
                  <w:sz w:val="22"/>
                  <w:szCs w:val="22"/>
                  <w:lang w:val="en-US"/>
                </w:rPr>
                <w:t>.</w:t>
              </w:r>
              <w:r w:rsidRPr="00A9280C">
                <w:rPr>
                  <w:rStyle w:val="a5"/>
                  <w:sz w:val="22"/>
                  <w:szCs w:val="22"/>
                  <w:lang w:val="en-US"/>
                </w:rPr>
                <w:t>by</w:t>
              </w:r>
            </w:hyperlink>
            <w:r w:rsidRPr="00954C72">
              <w:rPr>
                <w:sz w:val="22"/>
                <w:szCs w:val="22"/>
                <w:lang w:val="en-US"/>
              </w:rPr>
              <w:t xml:space="preserve">, </w:t>
            </w:r>
            <w:hyperlink r:id="rId12" w:history="1">
              <w:r w:rsidRPr="00A9280C">
                <w:rPr>
                  <w:rStyle w:val="a5"/>
                  <w:sz w:val="22"/>
                  <w:szCs w:val="22"/>
                  <w:lang w:val="en-US"/>
                </w:rPr>
                <w:t>www</w:t>
              </w:r>
              <w:r w:rsidRPr="00954C72">
                <w:rPr>
                  <w:rStyle w:val="a5"/>
                  <w:sz w:val="22"/>
                  <w:szCs w:val="22"/>
                  <w:lang w:val="en-US"/>
                </w:rPr>
                <w:t>.</w:t>
              </w:r>
              <w:r w:rsidRPr="00A9280C">
                <w:rPr>
                  <w:rStyle w:val="a5"/>
                  <w:sz w:val="22"/>
                  <w:szCs w:val="22"/>
                  <w:lang w:val="en-US"/>
                </w:rPr>
                <w:t>bemn</w:t>
              </w:r>
              <w:r w:rsidRPr="00954C72">
                <w:rPr>
                  <w:rStyle w:val="a5"/>
                  <w:sz w:val="22"/>
                  <w:szCs w:val="22"/>
                  <w:lang w:val="en-US"/>
                </w:rPr>
                <w:t>.</w:t>
              </w:r>
              <w:r w:rsidRPr="00A9280C">
                <w:rPr>
                  <w:rStyle w:val="a5"/>
                  <w:sz w:val="22"/>
                  <w:szCs w:val="22"/>
                  <w:lang w:val="en-US"/>
                </w:rPr>
                <w:t>by</w:t>
              </w:r>
            </w:hyperlink>
          </w:p>
          <w:p w14:paraId="64D4071C" w14:textId="77777777" w:rsidR="0035471A" w:rsidRPr="00A9280C" w:rsidRDefault="0035471A" w:rsidP="0035471A">
            <w:pPr>
              <w:pStyle w:val="Iauiue"/>
              <w:widowControl w:val="0"/>
              <w:ind w:left="777"/>
              <w:jc w:val="both"/>
              <w:rPr>
                <w:rFonts w:ascii="Times New Roman" w:hAnsi="Times New Roman"/>
                <w:sz w:val="22"/>
                <w:szCs w:val="22"/>
              </w:rPr>
            </w:pPr>
            <w:r w:rsidRPr="00A9280C">
              <w:rPr>
                <w:rFonts w:ascii="Times New Roman" w:hAnsi="Times New Roman"/>
                <w:sz w:val="22"/>
                <w:szCs w:val="22"/>
              </w:rPr>
              <w:t>УНП 100101011, ОКПО 00658780</w:t>
            </w:r>
          </w:p>
          <w:p w14:paraId="3521B44F" w14:textId="77777777" w:rsidR="0035471A" w:rsidRPr="00A9280C" w:rsidRDefault="0035471A" w:rsidP="0035471A">
            <w:pPr>
              <w:tabs>
                <w:tab w:val="left" w:pos="1410"/>
                <w:tab w:val="left" w:pos="7020"/>
              </w:tabs>
              <w:ind w:left="777" w:right="-284"/>
              <w:rPr>
                <w:sz w:val="22"/>
                <w:szCs w:val="22"/>
              </w:rPr>
            </w:pPr>
          </w:p>
          <w:p w14:paraId="690F0D31" w14:textId="77777777" w:rsidR="0035471A" w:rsidRPr="00A9280C" w:rsidRDefault="0035471A" w:rsidP="0035471A">
            <w:pPr>
              <w:tabs>
                <w:tab w:val="left" w:pos="1410"/>
                <w:tab w:val="left" w:pos="7020"/>
              </w:tabs>
              <w:ind w:left="777" w:right="-284"/>
              <w:rPr>
                <w:b/>
                <w:sz w:val="22"/>
                <w:szCs w:val="22"/>
              </w:rPr>
            </w:pPr>
            <w:r w:rsidRPr="00A9280C">
              <w:rPr>
                <w:b/>
                <w:sz w:val="22"/>
                <w:szCs w:val="22"/>
              </w:rPr>
              <w:t>Подрядчик</w:t>
            </w:r>
          </w:p>
          <w:p w14:paraId="7EDDB54E" w14:textId="77777777" w:rsidR="00ED0A4E" w:rsidRPr="00A9280C" w:rsidRDefault="00ED0A4E" w:rsidP="0035471A">
            <w:pPr>
              <w:tabs>
                <w:tab w:val="left" w:pos="1410"/>
                <w:tab w:val="left" w:pos="7020"/>
              </w:tabs>
              <w:ind w:left="777" w:right="-284"/>
              <w:rPr>
                <w:sz w:val="22"/>
                <w:szCs w:val="22"/>
              </w:rPr>
            </w:pPr>
          </w:p>
          <w:p w14:paraId="1A816999" w14:textId="77777777" w:rsidR="00ED0A4E" w:rsidRPr="00A9280C" w:rsidRDefault="00ED0A4E" w:rsidP="0035471A">
            <w:pPr>
              <w:tabs>
                <w:tab w:val="left" w:pos="1410"/>
                <w:tab w:val="left" w:pos="7020"/>
              </w:tabs>
              <w:ind w:left="777" w:right="-284"/>
              <w:rPr>
                <w:sz w:val="22"/>
                <w:szCs w:val="22"/>
              </w:rPr>
            </w:pPr>
          </w:p>
          <w:p w14:paraId="4E0BBE6D" w14:textId="77777777" w:rsidR="0035471A" w:rsidRPr="00A9280C" w:rsidRDefault="0035471A" w:rsidP="0035471A">
            <w:pPr>
              <w:tabs>
                <w:tab w:val="left" w:pos="1410"/>
                <w:tab w:val="left" w:pos="7020"/>
              </w:tabs>
              <w:ind w:left="777" w:right="-284"/>
              <w:rPr>
                <w:sz w:val="22"/>
                <w:szCs w:val="22"/>
              </w:rPr>
            </w:pPr>
            <w:r w:rsidRPr="00A9280C">
              <w:rPr>
                <w:sz w:val="22"/>
                <w:szCs w:val="22"/>
              </w:rPr>
              <w:t>ОАО «Белэлектромонтажналадка»</w:t>
            </w:r>
          </w:p>
          <w:p w14:paraId="339532AA" w14:textId="77777777" w:rsidR="0035471A" w:rsidRPr="00A9280C" w:rsidRDefault="0035471A" w:rsidP="0035471A">
            <w:pPr>
              <w:tabs>
                <w:tab w:val="left" w:pos="1410"/>
                <w:tab w:val="left" w:pos="7020"/>
              </w:tabs>
              <w:ind w:left="777" w:right="-284"/>
              <w:rPr>
                <w:sz w:val="22"/>
                <w:szCs w:val="22"/>
              </w:rPr>
            </w:pPr>
          </w:p>
          <w:p w14:paraId="7DC58024" w14:textId="77777777" w:rsidR="0035471A" w:rsidRPr="00A9280C" w:rsidRDefault="0035471A" w:rsidP="0035471A">
            <w:pPr>
              <w:tabs>
                <w:tab w:val="left" w:pos="1410"/>
                <w:tab w:val="left" w:pos="7020"/>
              </w:tabs>
              <w:ind w:left="777" w:right="-284"/>
              <w:rPr>
                <w:sz w:val="22"/>
                <w:szCs w:val="22"/>
              </w:rPr>
            </w:pPr>
          </w:p>
          <w:p w14:paraId="1CD1E3DC" w14:textId="77777777" w:rsidR="0035471A" w:rsidRPr="00A9280C" w:rsidRDefault="0035471A" w:rsidP="0035471A">
            <w:pPr>
              <w:tabs>
                <w:tab w:val="left" w:pos="1410"/>
                <w:tab w:val="left" w:pos="7020"/>
              </w:tabs>
              <w:ind w:left="777" w:right="-284"/>
              <w:rPr>
                <w:sz w:val="22"/>
                <w:szCs w:val="22"/>
              </w:rPr>
            </w:pPr>
          </w:p>
          <w:p w14:paraId="3B1F2F49" w14:textId="71BCDA96" w:rsidR="0035471A" w:rsidRPr="00A9280C" w:rsidRDefault="0035471A" w:rsidP="00ED0A4E">
            <w:pPr>
              <w:tabs>
                <w:tab w:val="left" w:pos="1410"/>
                <w:tab w:val="left" w:pos="7020"/>
              </w:tabs>
              <w:ind w:left="777" w:right="-284"/>
              <w:rPr>
                <w:sz w:val="22"/>
                <w:szCs w:val="22"/>
              </w:rPr>
            </w:pPr>
            <w:r w:rsidRPr="00A9280C">
              <w:rPr>
                <w:sz w:val="22"/>
                <w:szCs w:val="22"/>
              </w:rPr>
              <w:t xml:space="preserve">__________________ </w:t>
            </w:r>
          </w:p>
        </w:tc>
        <w:tc>
          <w:tcPr>
            <w:tcW w:w="287" w:type="dxa"/>
          </w:tcPr>
          <w:p w14:paraId="3665DE7C" w14:textId="77777777" w:rsidR="0035471A" w:rsidRPr="00A9280C" w:rsidRDefault="0035471A" w:rsidP="0035471A">
            <w:pPr>
              <w:pStyle w:val="af1"/>
              <w:ind w:left="777"/>
              <w:rPr>
                <w:b/>
                <w:sz w:val="22"/>
                <w:szCs w:val="22"/>
              </w:rPr>
            </w:pPr>
          </w:p>
        </w:tc>
        <w:tc>
          <w:tcPr>
            <w:tcW w:w="4746" w:type="dxa"/>
          </w:tcPr>
          <w:p w14:paraId="41714334" w14:textId="77777777" w:rsidR="0035471A" w:rsidRPr="00A9280C" w:rsidRDefault="0035471A" w:rsidP="0035471A">
            <w:pPr>
              <w:widowControl w:val="0"/>
              <w:tabs>
                <w:tab w:val="center" w:pos="7803"/>
              </w:tabs>
              <w:ind w:left="777"/>
              <w:rPr>
                <w:rFonts w:eastAsia="Times New Roman"/>
                <w:b/>
                <w:bCs/>
                <w:sz w:val="22"/>
                <w:szCs w:val="22"/>
              </w:rPr>
            </w:pPr>
          </w:p>
          <w:p w14:paraId="312BE64D" w14:textId="77777777" w:rsidR="0035471A" w:rsidRPr="00A9280C" w:rsidRDefault="0035471A" w:rsidP="0035471A">
            <w:pPr>
              <w:widowControl w:val="0"/>
              <w:tabs>
                <w:tab w:val="center" w:pos="7803"/>
              </w:tabs>
              <w:ind w:left="777"/>
              <w:rPr>
                <w:rFonts w:eastAsia="Times New Roman"/>
                <w:b/>
                <w:bCs/>
                <w:sz w:val="22"/>
                <w:szCs w:val="22"/>
              </w:rPr>
            </w:pPr>
          </w:p>
          <w:p w14:paraId="7C2EEB97" w14:textId="77777777" w:rsidR="0035471A" w:rsidRPr="00A9280C" w:rsidRDefault="0035471A" w:rsidP="0035471A">
            <w:pPr>
              <w:widowControl w:val="0"/>
              <w:tabs>
                <w:tab w:val="center" w:pos="7803"/>
              </w:tabs>
              <w:ind w:left="777"/>
              <w:rPr>
                <w:rFonts w:eastAsia="Times New Roman"/>
                <w:b/>
                <w:bCs/>
                <w:sz w:val="22"/>
                <w:szCs w:val="22"/>
              </w:rPr>
            </w:pPr>
          </w:p>
          <w:p w14:paraId="2F10F4F8" w14:textId="77777777" w:rsidR="0035471A" w:rsidRPr="00A9280C" w:rsidRDefault="0035471A" w:rsidP="0035471A">
            <w:pPr>
              <w:widowControl w:val="0"/>
              <w:tabs>
                <w:tab w:val="center" w:pos="7803"/>
              </w:tabs>
              <w:ind w:left="777"/>
              <w:rPr>
                <w:rFonts w:eastAsia="Times New Roman"/>
                <w:b/>
                <w:bCs/>
                <w:sz w:val="22"/>
                <w:szCs w:val="22"/>
              </w:rPr>
            </w:pPr>
          </w:p>
          <w:p w14:paraId="3892A456" w14:textId="77777777" w:rsidR="0035471A" w:rsidRPr="00A9280C" w:rsidRDefault="0035471A" w:rsidP="0035471A">
            <w:pPr>
              <w:widowControl w:val="0"/>
              <w:tabs>
                <w:tab w:val="center" w:pos="7803"/>
              </w:tabs>
              <w:ind w:left="777"/>
              <w:rPr>
                <w:rFonts w:eastAsia="Times New Roman"/>
                <w:b/>
                <w:bCs/>
                <w:sz w:val="22"/>
                <w:szCs w:val="22"/>
              </w:rPr>
            </w:pPr>
          </w:p>
          <w:p w14:paraId="6CB753B4" w14:textId="77777777" w:rsidR="0035471A" w:rsidRPr="00A9280C" w:rsidRDefault="0035471A" w:rsidP="0035471A">
            <w:pPr>
              <w:widowControl w:val="0"/>
              <w:tabs>
                <w:tab w:val="center" w:pos="7803"/>
              </w:tabs>
              <w:ind w:left="777"/>
              <w:rPr>
                <w:rFonts w:eastAsia="Times New Roman"/>
                <w:b/>
                <w:bCs/>
                <w:sz w:val="22"/>
                <w:szCs w:val="22"/>
              </w:rPr>
            </w:pPr>
          </w:p>
          <w:p w14:paraId="5012FFC6" w14:textId="77777777" w:rsidR="0035471A" w:rsidRPr="00A9280C" w:rsidRDefault="0035471A" w:rsidP="0035471A">
            <w:pPr>
              <w:widowControl w:val="0"/>
              <w:tabs>
                <w:tab w:val="center" w:pos="7803"/>
              </w:tabs>
              <w:ind w:left="777"/>
              <w:rPr>
                <w:rFonts w:eastAsia="Times New Roman"/>
                <w:b/>
                <w:bCs/>
                <w:sz w:val="22"/>
                <w:szCs w:val="22"/>
              </w:rPr>
            </w:pPr>
          </w:p>
          <w:p w14:paraId="03EB319D" w14:textId="77777777" w:rsidR="0035471A" w:rsidRPr="00A9280C" w:rsidRDefault="0035471A" w:rsidP="0035471A">
            <w:pPr>
              <w:widowControl w:val="0"/>
              <w:tabs>
                <w:tab w:val="center" w:pos="7803"/>
              </w:tabs>
              <w:ind w:left="777"/>
              <w:rPr>
                <w:rFonts w:eastAsia="Times New Roman"/>
                <w:b/>
                <w:bCs/>
                <w:sz w:val="22"/>
                <w:szCs w:val="22"/>
              </w:rPr>
            </w:pPr>
          </w:p>
          <w:p w14:paraId="70DB0FFA" w14:textId="77777777" w:rsidR="0035471A" w:rsidRPr="00A9280C" w:rsidRDefault="0035471A" w:rsidP="0035471A">
            <w:pPr>
              <w:widowControl w:val="0"/>
              <w:tabs>
                <w:tab w:val="center" w:pos="7803"/>
              </w:tabs>
              <w:ind w:left="777"/>
              <w:rPr>
                <w:rFonts w:eastAsia="Times New Roman"/>
                <w:b/>
                <w:bCs/>
                <w:sz w:val="22"/>
                <w:szCs w:val="22"/>
              </w:rPr>
            </w:pPr>
          </w:p>
          <w:p w14:paraId="1F00CFA6" w14:textId="77777777" w:rsidR="0035471A" w:rsidRPr="00A9280C" w:rsidRDefault="0035471A" w:rsidP="0035471A">
            <w:pPr>
              <w:widowControl w:val="0"/>
              <w:tabs>
                <w:tab w:val="center" w:pos="7803"/>
              </w:tabs>
              <w:ind w:left="777"/>
              <w:rPr>
                <w:rFonts w:eastAsia="Times New Roman"/>
                <w:b/>
                <w:bCs/>
                <w:sz w:val="22"/>
                <w:szCs w:val="22"/>
              </w:rPr>
            </w:pPr>
          </w:p>
          <w:p w14:paraId="71FDFFF0" w14:textId="77777777" w:rsidR="0035471A" w:rsidRPr="00A9280C" w:rsidRDefault="0035471A" w:rsidP="0035471A">
            <w:pPr>
              <w:widowControl w:val="0"/>
              <w:tabs>
                <w:tab w:val="center" w:pos="7803"/>
              </w:tabs>
              <w:rPr>
                <w:rFonts w:eastAsia="Times New Roman"/>
                <w:b/>
                <w:bCs/>
                <w:sz w:val="22"/>
                <w:szCs w:val="22"/>
              </w:rPr>
            </w:pPr>
          </w:p>
          <w:p w14:paraId="0825B5BC" w14:textId="77777777" w:rsidR="0035471A" w:rsidRPr="00A9280C" w:rsidRDefault="0035471A" w:rsidP="0035471A">
            <w:pPr>
              <w:widowControl w:val="0"/>
              <w:tabs>
                <w:tab w:val="center" w:pos="7803"/>
              </w:tabs>
              <w:rPr>
                <w:rFonts w:eastAsia="Times New Roman"/>
                <w:b/>
                <w:bCs/>
                <w:sz w:val="22"/>
                <w:szCs w:val="22"/>
              </w:rPr>
            </w:pPr>
          </w:p>
          <w:p w14:paraId="06E8E9B8" w14:textId="77777777" w:rsidR="0035471A" w:rsidRPr="00A9280C" w:rsidRDefault="0035471A" w:rsidP="0035471A">
            <w:pPr>
              <w:widowControl w:val="0"/>
              <w:tabs>
                <w:tab w:val="center" w:pos="7803"/>
              </w:tabs>
              <w:rPr>
                <w:sz w:val="22"/>
                <w:szCs w:val="22"/>
              </w:rPr>
            </w:pPr>
            <w:r w:rsidRPr="00A9280C">
              <w:rPr>
                <w:sz w:val="22"/>
                <w:szCs w:val="22"/>
              </w:rPr>
              <w:t>‬</w:t>
            </w:r>
            <w:r w:rsidRPr="00A9280C">
              <w:rPr>
                <w:sz w:val="22"/>
                <w:szCs w:val="22"/>
              </w:rPr>
              <w:t>‬</w:t>
            </w:r>
          </w:p>
          <w:p w14:paraId="305AF1C4" w14:textId="77777777" w:rsidR="0035471A" w:rsidRPr="00A9280C" w:rsidRDefault="0035471A" w:rsidP="0035471A">
            <w:pPr>
              <w:widowControl w:val="0"/>
              <w:tabs>
                <w:tab w:val="center" w:pos="7803"/>
              </w:tabs>
              <w:ind w:left="777"/>
              <w:rPr>
                <w:sz w:val="22"/>
                <w:szCs w:val="22"/>
              </w:rPr>
            </w:pPr>
            <w:r w:rsidRPr="00A9280C">
              <w:rPr>
                <w:b/>
                <w:bCs/>
                <w:sz w:val="22"/>
                <w:szCs w:val="22"/>
              </w:rPr>
              <w:t>Субподрядчик</w:t>
            </w:r>
          </w:p>
          <w:p w14:paraId="3804D5A4" w14:textId="77777777" w:rsidR="0035471A" w:rsidRPr="00A9280C" w:rsidRDefault="0035471A" w:rsidP="0035471A">
            <w:pPr>
              <w:pStyle w:val="17"/>
              <w:ind w:left="777"/>
              <w:rPr>
                <w:rFonts w:ascii="Times New Roman" w:hAnsi="Times New Roman"/>
                <w:kern w:val="2"/>
                <w:sz w:val="22"/>
                <w:szCs w:val="22"/>
              </w:rPr>
            </w:pPr>
          </w:p>
          <w:p w14:paraId="29B99084" w14:textId="77777777" w:rsidR="0035471A" w:rsidRPr="00A9280C" w:rsidRDefault="0035471A" w:rsidP="0035471A">
            <w:pPr>
              <w:pStyle w:val="17"/>
              <w:ind w:left="777"/>
              <w:rPr>
                <w:rFonts w:ascii="Times New Roman" w:hAnsi="Times New Roman"/>
                <w:kern w:val="2"/>
                <w:sz w:val="22"/>
                <w:szCs w:val="22"/>
              </w:rPr>
            </w:pPr>
          </w:p>
          <w:p w14:paraId="2C84C461" w14:textId="77777777" w:rsidR="0035471A" w:rsidRPr="00A9280C" w:rsidRDefault="0035471A" w:rsidP="0035471A">
            <w:pPr>
              <w:pStyle w:val="17"/>
              <w:rPr>
                <w:rFonts w:ascii="Times New Roman" w:hAnsi="Times New Roman"/>
                <w:bCs/>
                <w:sz w:val="22"/>
                <w:szCs w:val="22"/>
              </w:rPr>
            </w:pPr>
          </w:p>
          <w:p w14:paraId="7C6E81DF" w14:textId="77777777" w:rsidR="0035471A" w:rsidRPr="00A9280C" w:rsidRDefault="0035471A" w:rsidP="0035471A">
            <w:pPr>
              <w:pStyle w:val="17"/>
              <w:ind w:left="777"/>
              <w:rPr>
                <w:rFonts w:ascii="Times New Roman" w:hAnsi="Times New Roman"/>
                <w:bCs/>
                <w:sz w:val="22"/>
                <w:szCs w:val="22"/>
              </w:rPr>
            </w:pPr>
          </w:p>
          <w:p w14:paraId="3679308A" w14:textId="77777777" w:rsidR="0035471A" w:rsidRPr="00A9280C" w:rsidRDefault="0035471A" w:rsidP="0035471A">
            <w:pPr>
              <w:pStyle w:val="17"/>
              <w:ind w:left="777"/>
              <w:rPr>
                <w:rFonts w:ascii="Times New Roman" w:hAnsi="Times New Roman"/>
                <w:bCs/>
                <w:sz w:val="22"/>
                <w:szCs w:val="22"/>
              </w:rPr>
            </w:pPr>
          </w:p>
          <w:p w14:paraId="6247E098" w14:textId="7C50340F" w:rsidR="0035471A" w:rsidRPr="00A9280C" w:rsidRDefault="0035471A" w:rsidP="0035471A">
            <w:pPr>
              <w:pStyle w:val="17"/>
              <w:ind w:left="777"/>
              <w:rPr>
                <w:rFonts w:ascii="Times New Roman" w:hAnsi="Times New Roman"/>
                <w:bCs/>
                <w:sz w:val="22"/>
                <w:szCs w:val="22"/>
              </w:rPr>
            </w:pPr>
            <w:r w:rsidRPr="00A9280C">
              <w:rPr>
                <w:rFonts w:ascii="Times New Roman" w:hAnsi="Times New Roman"/>
                <w:bCs/>
                <w:sz w:val="22"/>
                <w:szCs w:val="22"/>
              </w:rPr>
              <w:t xml:space="preserve">___________________ </w:t>
            </w:r>
          </w:p>
          <w:p w14:paraId="7A80057A" w14:textId="77777777" w:rsidR="0035471A" w:rsidRPr="00A9280C" w:rsidRDefault="0035471A" w:rsidP="0035471A">
            <w:pPr>
              <w:pStyle w:val="17"/>
              <w:ind w:left="777"/>
              <w:rPr>
                <w:rFonts w:ascii="Times New Roman" w:hAnsi="Times New Roman"/>
                <w:bCs/>
                <w:sz w:val="22"/>
                <w:szCs w:val="22"/>
              </w:rPr>
            </w:pPr>
          </w:p>
          <w:p w14:paraId="1C5F067E" w14:textId="77777777" w:rsidR="0035471A" w:rsidRPr="00A9280C" w:rsidRDefault="0035471A" w:rsidP="0035471A">
            <w:pPr>
              <w:pStyle w:val="17"/>
              <w:ind w:left="777"/>
              <w:rPr>
                <w:rFonts w:ascii="Times New Roman" w:hAnsi="Times New Roman"/>
                <w:sz w:val="22"/>
                <w:szCs w:val="22"/>
              </w:rPr>
            </w:pPr>
          </w:p>
          <w:p w14:paraId="0488DC47" w14:textId="77777777" w:rsidR="0035471A" w:rsidRPr="00A9280C" w:rsidRDefault="0035471A" w:rsidP="0035471A">
            <w:pPr>
              <w:pStyle w:val="17"/>
              <w:ind w:left="777"/>
              <w:rPr>
                <w:rFonts w:ascii="Times New Roman" w:hAnsi="Times New Roman"/>
                <w:b/>
                <w:bCs/>
                <w:sz w:val="22"/>
                <w:szCs w:val="22"/>
              </w:rPr>
            </w:pPr>
          </w:p>
          <w:p w14:paraId="117754BB" w14:textId="77777777" w:rsidR="0035471A" w:rsidRPr="00A9280C" w:rsidRDefault="0035471A" w:rsidP="0035471A">
            <w:pPr>
              <w:pStyle w:val="17"/>
              <w:ind w:left="777"/>
              <w:rPr>
                <w:rFonts w:ascii="Times New Roman" w:hAnsi="Times New Roman"/>
                <w:b/>
                <w:bCs/>
                <w:sz w:val="22"/>
                <w:szCs w:val="22"/>
              </w:rPr>
            </w:pPr>
          </w:p>
          <w:p w14:paraId="29FA419B" w14:textId="77777777" w:rsidR="0035471A" w:rsidRPr="00A9280C" w:rsidRDefault="0035471A" w:rsidP="0035471A">
            <w:pPr>
              <w:pStyle w:val="17"/>
              <w:ind w:left="777"/>
              <w:rPr>
                <w:rFonts w:ascii="Times New Roman" w:hAnsi="Times New Roman"/>
                <w:bCs/>
                <w:sz w:val="22"/>
                <w:szCs w:val="22"/>
              </w:rPr>
            </w:pPr>
          </w:p>
          <w:p w14:paraId="00B3AF94" w14:textId="77777777" w:rsidR="0035471A" w:rsidRPr="00A9280C" w:rsidRDefault="0035471A" w:rsidP="0035471A">
            <w:pPr>
              <w:pStyle w:val="17"/>
              <w:ind w:left="777"/>
              <w:rPr>
                <w:rFonts w:ascii="Times New Roman" w:hAnsi="Times New Roman"/>
                <w:sz w:val="22"/>
                <w:szCs w:val="22"/>
              </w:rPr>
            </w:pPr>
          </w:p>
        </w:tc>
      </w:tr>
    </w:tbl>
    <w:p w14:paraId="41186B0D" w14:textId="77777777" w:rsidR="0035471A" w:rsidRPr="00A9280C" w:rsidRDefault="0035471A" w:rsidP="00BD61FA">
      <w:pPr>
        <w:tabs>
          <w:tab w:val="left" w:pos="709"/>
        </w:tabs>
        <w:rPr>
          <w:rStyle w:val="word-wrapper"/>
          <w:b/>
          <w:sz w:val="22"/>
          <w:szCs w:val="22"/>
        </w:rPr>
      </w:pPr>
    </w:p>
    <w:tbl>
      <w:tblPr>
        <w:tblW w:w="10206" w:type="dxa"/>
        <w:tblInd w:w="-5" w:type="dxa"/>
        <w:tblLook w:val="04A0" w:firstRow="1" w:lastRow="0" w:firstColumn="1" w:lastColumn="0" w:noHBand="0" w:noVBand="1"/>
      </w:tblPr>
      <w:tblGrid>
        <w:gridCol w:w="8222"/>
        <w:gridCol w:w="1984"/>
      </w:tblGrid>
      <w:tr w:rsidR="002B4D63" w:rsidRPr="00A9280C" w14:paraId="09F7A993" w14:textId="77777777" w:rsidTr="00B31B2E">
        <w:trPr>
          <w:trHeight w:val="743"/>
        </w:trPr>
        <w:tc>
          <w:tcPr>
            <w:tcW w:w="8222" w:type="dxa"/>
            <w:shd w:val="clear" w:color="auto" w:fill="auto"/>
          </w:tcPr>
          <w:p w14:paraId="7B59F811" w14:textId="463184AD" w:rsidR="002B4D63" w:rsidRPr="00A9280C" w:rsidRDefault="00954C72" w:rsidP="00B31B2E">
            <w:pPr>
              <w:rPr>
                <w:rFonts w:eastAsia="Calibri"/>
              </w:rPr>
            </w:pPr>
            <w:r>
              <w:rPr>
                <w:rFonts w:eastAsia="Calibri"/>
              </w:rPr>
              <w:t xml:space="preserve">Члены комиссии                                    подпись                         ФИО                         </w:t>
            </w:r>
          </w:p>
        </w:tc>
        <w:tc>
          <w:tcPr>
            <w:tcW w:w="1984" w:type="dxa"/>
            <w:shd w:val="clear" w:color="auto" w:fill="auto"/>
          </w:tcPr>
          <w:p w14:paraId="458E9505" w14:textId="57EAB26A" w:rsidR="002B4D63" w:rsidRPr="00A9280C" w:rsidRDefault="002B4D63" w:rsidP="00B31B2E">
            <w:pPr>
              <w:rPr>
                <w:rFonts w:eastAsia="Calibri"/>
              </w:rPr>
            </w:pPr>
          </w:p>
        </w:tc>
      </w:tr>
      <w:tr w:rsidR="002B4D63" w:rsidRPr="00A9280C" w14:paraId="5A57B2B9" w14:textId="77777777" w:rsidTr="00B31B2E">
        <w:trPr>
          <w:trHeight w:val="698"/>
        </w:trPr>
        <w:tc>
          <w:tcPr>
            <w:tcW w:w="8222" w:type="dxa"/>
            <w:shd w:val="clear" w:color="auto" w:fill="auto"/>
          </w:tcPr>
          <w:p w14:paraId="7D312E30" w14:textId="174E08C3" w:rsidR="002B4D63" w:rsidRPr="00A9280C" w:rsidRDefault="002B4D63" w:rsidP="00B31B2E">
            <w:pPr>
              <w:rPr>
                <w:rFonts w:eastAsia="Calibri"/>
              </w:rPr>
            </w:pPr>
          </w:p>
        </w:tc>
        <w:tc>
          <w:tcPr>
            <w:tcW w:w="1984" w:type="dxa"/>
            <w:shd w:val="clear" w:color="auto" w:fill="auto"/>
          </w:tcPr>
          <w:p w14:paraId="62C5D3B5" w14:textId="554A1D2C" w:rsidR="002B4D63" w:rsidRPr="00A9280C" w:rsidRDefault="002B4D63" w:rsidP="00B31B2E">
            <w:pPr>
              <w:rPr>
                <w:rFonts w:eastAsia="Calibri"/>
              </w:rPr>
            </w:pPr>
          </w:p>
        </w:tc>
      </w:tr>
      <w:tr w:rsidR="002B4D63" w:rsidRPr="00A9280C" w14:paraId="2AC5EFB7" w14:textId="77777777" w:rsidTr="00B31B2E">
        <w:trPr>
          <w:trHeight w:val="872"/>
        </w:trPr>
        <w:tc>
          <w:tcPr>
            <w:tcW w:w="8222" w:type="dxa"/>
            <w:shd w:val="clear" w:color="auto" w:fill="auto"/>
          </w:tcPr>
          <w:p w14:paraId="71705997" w14:textId="15D23335" w:rsidR="002B4D63" w:rsidRPr="00A9280C" w:rsidRDefault="002B4D63" w:rsidP="00B31B2E">
            <w:pPr>
              <w:rPr>
                <w:rFonts w:eastAsia="Calibri"/>
              </w:rPr>
            </w:pPr>
          </w:p>
        </w:tc>
        <w:tc>
          <w:tcPr>
            <w:tcW w:w="1984" w:type="dxa"/>
            <w:shd w:val="clear" w:color="auto" w:fill="auto"/>
          </w:tcPr>
          <w:p w14:paraId="7E29F5C1" w14:textId="27B2EA45" w:rsidR="002B4D63" w:rsidRPr="00A9280C" w:rsidRDefault="002B4D63" w:rsidP="00B31B2E"/>
        </w:tc>
      </w:tr>
      <w:tr w:rsidR="002B4D63" w:rsidRPr="00A9280C" w14:paraId="0B059691" w14:textId="77777777" w:rsidTr="00B31B2E">
        <w:trPr>
          <w:trHeight w:val="763"/>
        </w:trPr>
        <w:tc>
          <w:tcPr>
            <w:tcW w:w="8222" w:type="dxa"/>
            <w:shd w:val="clear" w:color="auto" w:fill="auto"/>
          </w:tcPr>
          <w:p w14:paraId="068A0A0A" w14:textId="63A57497" w:rsidR="002B4D63" w:rsidRPr="00A9280C" w:rsidRDefault="002B4D63" w:rsidP="00B31B2E">
            <w:pPr>
              <w:rPr>
                <w:rFonts w:eastAsia="Calibri"/>
              </w:rPr>
            </w:pPr>
          </w:p>
        </w:tc>
        <w:tc>
          <w:tcPr>
            <w:tcW w:w="1984" w:type="dxa"/>
            <w:shd w:val="clear" w:color="auto" w:fill="auto"/>
          </w:tcPr>
          <w:p w14:paraId="78AFCAD7" w14:textId="3C033F70" w:rsidR="002B4D63" w:rsidRPr="00A9280C" w:rsidRDefault="002B4D63" w:rsidP="00B31B2E"/>
        </w:tc>
      </w:tr>
      <w:tr w:rsidR="002B4D63" w:rsidRPr="00A9280C" w14:paraId="1A52B6E6" w14:textId="77777777" w:rsidTr="00B31B2E">
        <w:trPr>
          <w:trHeight w:val="70"/>
        </w:trPr>
        <w:tc>
          <w:tcPr>
            <w:tcW w:w="8222" w:type="dxa"/>
            <w:shd w:val="clear" w:color="auto" w:fill="auto"/>
          </w:tcPr>
          <w:p w14:paraId="706DE0E9" w14:textId="2EEE9395" w:rsidR="002B4D63" w:rsidRPr="00A9280C" w:rsidRDefault="002B4D63" w:rsidP="00B31B2E">
            <w:pPr>
              <w:rPr>
                <w:rFonts w:eastAsia="Calibri"/>
              </w:rPr>
            </w:pPr>
          </w:p>
        </w:tc>
        <w:tc>
          <w:tcPr>
            <w:tcW w:w="1984" w:type="dxa"/>
            <w:shd w:val="clear" w:color="auto" w:fill="auto"/>
          </w:tcPr>
          <w:p w14:paraId="425A393D" w14:textId="5D76BAF1" w:rsidR="002B4D63" w:rsidRPr="00A9280C" w:rsidRDefault="002B4D63" w:rsidP="00B31B2E">
            <w:pPr>
              <w:rPr>
                <w:rFonts w:eastAsia="Calibri"/>
              </w:rPr>
            </w:pPr>
          </w:p>
        </w:tc>
      </w:tr>
    </w:tbl>
    <w:p w14:paraId="64577A9A" w14:textId="77777777" w:rsidR="00BC6C6C" w:rsidRPr="00A9280C" w:rsidRDefault="00BC6C6C" w:rsidP="00AB33CF">
      <w:pPr>
        <w:rPr>
          <w:sz w:val="22"/>
          <w:szCs w:val="22"/>
        </w:rPr>
      </w:pPr>
    </w:p>
    <w:sectPr w:rsidR="00BC6C6C" w:rsidRPr="00A9280C" w:rsidSect="00C71EC7">
      <w:headerReference w:type="default" r:id="rId13"/>
      <w:footerReference w:type="even" r:id="rId14"/>
      <w:footerReference w:type="default" r:id="rId15"/>
      <w:pgSz w:w="11906" w:h="16838" w:code="9"/>
      <w:pgMar w:top="425" w:right="737" w:bottom="794" w:left="1361"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A7B15" w14:textId="77777777" w:rsidR="00CB1499" w:rsidRDefault="00CB1499">
      <w:r>
        <w:separator/>
      </w:r>
    </w:p>
  </w:endnote>
  <w:endnote w:type="continuationSeparator" w:id="0">
    <w:p w14:paraId="00C1275F" w14:textId="77777777" w:rsidR="00CB1499" w:rsidRDefault="00CB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TimesET">
    <w:altName w:val="Times New Roman"/>
    <w:charset w:val="00"/>
    <w:family w:val="auto"/>
    <w:pitch w:val="variable"/>
    <w:sig w:usb0="00000007" w:usb1="00000000" w:usb2="00000000" w:usb3="00000000" w:csb0="00000013"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7A9F" w14:textId="77777777" w:rsidR="00CB1499" w:rsidRDefault="00CB1499">
    <w:pPr>
      <w:pStyle w:val="af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4577AA0" w14:textId="77777777" w:rsidR="00CB1499" w:rsidRDefault="00CB1499">
    <w:pPr>
      <w:pStyle w:val="a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7AA1" w14:textId="77777777" w:rsidR="00CB1499" w:rsidRDefault="00CB1499">
    <w:pPr>
      <w:pStyle w:val="af7"/>
      <w:framePr w:wrap="around" w:vAnchor="text" w:hAnchor="margin" w:xAlign="right" w:y="1"/>
      <w:rPr>
        <w:rStyle w:val="a6"/>
      </w:rPr>
    </w:pPr>
  </w:p>
  <w:p w14:paraId="64577AA2" w14:textId="604A51B6" w:rsidR="00CB1499" w:rsidRDefault="00CB1499">
    <w:pPr>
      <w:pStyle w:val="af7"/>
      <w:ind w:right="360"/>
      <w:rPr>
        <w:sz w:val="20"/>
        <w:szCs w:val="20"/>
      </w:rPr>
    </w:pPr>
    <w:r>
      <w:rPr>
        <w:sz w:val="20"/>
        <w:szCs w:val="20"/>
      </w:rPr>
      <w:t>Подрядчик ____________                                                                            Субподрядчик_____________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3888C" w14:textId="77777777" w:rsidR="00CB1499" w:rsidRDefault="00CB1499">
      <w:r>
        <w:separator/>
      </w:r>
    </w:p>
  </w:footnote>
  <w:footnote w:type="continuationSeparator" w:id="0">
    <w:p w14:paraId="50506755" w14:textId="77777777" w:rsidR="00CB1499" w:rsidRDefault="00CB1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457048"/>
      <w:docPartObj>
        <w:docPartGallery w:val="Page Numbers (Top of Page)"/>
        <w:docPartUnique/>
      </w:docPartObj>
    </w:sdtPr>
    <w:sdtEndPr/>
    <w:sdtContent>
      <w:p w14:paraId="5B4E824D" w14:textId="396E82AC" w:rsidR="00CB1499" w:rsidRDefault="00CB1499">
        <w:pPr>
          <w:pStyle w:val="af"/>
          <w:jc w:val="right"/>
        </w:pPr>
        <w:r>
          <w:fldChar w:fldCharType="begin"/>
        </w:r>
        <w:r>
          <w:instrText>PAGE   \* MERGEFORMAT</w:instrText>
        </w:r>
        <w:r>
          <w:fldChar w:fldCharType="separate"/>
        </w:r>
        <w:r w:rsidR="003126E3" w:rsidRPr="003126E3">
          <w:rPr>
            <w:noProof/>
            <w:lang w:val="ru-RU"/>
          </w:rPr>
          <w:t>21</w:t>
        </w:r>
        <w:r>
          <w:fldChar w:fldCharType="end"/>
        </w:r>
      </w:p>
    </w:sdtContent>
  </w:sdt>
  <w:p w14:paraId="48F50B11" w14:textId="77777777" w:rsidR="00CB1499" w:rsidRDefault="00CB149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E7B10"/>
    <w:multiLevelType w:val="multilevel"/>
    <w:tmpl w:val="B4E085E4"/>
    <w:lvl w:ilvl="0">
      <w:start w:val="1"/>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400" w:hanging="108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200" w:hanging="1440"/>
      </w:pPr>
      <w:rPr>
        <w:rFonts w:hint="default"/>
        <w:i w:val="0"/>
      </w:rPr>
    </w:lvl>
  </w:abstractNum>
  <w:abstractNum w:abstractNumId="1" w15:restartNumberingAfterBreak="0">
    <w:nsid w:val="0E992816"/>
    <w:multiLevelType w:val="multilevel"/>
    <w:tmpl w:val="0E992816"/>
    <w:lvl w:ilvl="0">
      <w:start w:val="1"/>
      <w:numFmt w:val="decimal"/>
      <w:lvlText w:val="%1)"/>
      <w:lvlJc w:val="left"/>
      <w:pPr>
        <w:ind w:left="900" w:hanging="360"/>
      </w:pPr>
      <w:rPr>
        <w:rFonts w:ascii="Times New Roman" w:eastAsia="SimSun" w:hAnsi="Times New Roman" w:cs="Times New Roman"/>
      </w:rPr>
    </w:lvl>
    <w:lvl w:ilvl="1">
      <w:start w:val="1"/>
      <w:numFmt w:val="lowerLetter"/>
      <w:lvlText w:val="%2)"/>
      <w:lvlJc w:val="left"/>
      <w:pPr>
        <w:ind w:left="1380" w:hanging="420"/>
      </w:pPr>
    </w:lvl>
    <w:lvl w:ilvl="2">
      <w:start w:val="1"/>
      <w:numFmt w:val="lowerRoman"/>
      <w:lvlText w:val="%3."/>
      <w:lvlJc w:val="right"/>
      <w:pPr>
        <w:ind w:left="1800" w:hanging="420"/>
      </w:pPr>
    </w:lvl>
    <w:lvl w:ilvl="3">
      <w:start w:val="1"/>
      <w:numFmt w:val="decimal"/>
      <w:lvlText w:val="%4."/>
      <w:lvlJc w:val="left"/>
      <w:pPr>
        <w:ind w:left="2220" w:hanging="420"/>
      </w:pPr>
    </w:lvl>
    <w:lvl w:ilvl="4">
      <w:start w:val="1"/>
      <w:numFmt w:val="lowerLetter"/>
      <w:lvlText w:val="%5)"/>
      <w:lvlJc w:val="left"/>
      <w:pPr>
        <w:ind w:left="2640" w:hanging="420"/>
      </w:pPr>
    </w:lvl>
    <w:lvl w:ilvl="5">
      <w:start w:val="1"/>
      <w:numFmt w:val="lowerRoman"/>
      <w:lvlText w:val="%6."/>
      <w:lvlJc w:val="right"/>
      <w:pPr>
        <w:ind w:left="3060" w:hanging="420"/>
      </w:pPr>
    </w:lvl>
    <w:lvl w:ilvl="6">
      <w:start w:val="1"/>
      <w:numFmt w:val="decimal"/>
      <w:lvlText w:val="%7."/>
      <w:lvlJc w:val="left"/>
      <w:pPr>
        <w:ind w:left="3480" w:hanging="420"/>
      </w:pPr>
    </w:lvl>
    <w:lvl w:ilvl="7">
      <w:start w:val="1"/>
      <w:numFmt w:val="lowerLetter"/>
      <w:lvlText w:val="%8)"/>
      <w:lvlJc w:val="left"/>
      <w:pPr>
        <w:ind w:left="3900" w:hanging="420"/>
      </w:pPr>
    </w:lvl>
    <w:lvl w:ilvl="8">
      <w:start w:val="1"/>
      <w:numFmt w:val="lowerRoman"/>
      <w:lvlText w:val="%9."/>
      <w:lvlJc w:val="right"/>
      <w:pPr>
        <w:ind w:left="4320" w:hanging="420"/>
      </w:pPr>
    </w:lvl>
  </w:abstractNum>
  <w:abstractNum w:abstractNumId="2" w15:restartNumberingAfterBreak="0">
    <w:nsid w:val="18553D30"/>
    <w:multiLevelType w:val="multilevel"/>
    <w:tmpl w:val="18553D30"/>
    <w:lvl w:ilvl="0">
      <w:start w:val="1"/>
      <w:numFmt w:val="lowerRoman"/>
      <w:lvlText w:val="(%1)"/>
      <w:lvlJc w:val="left"/>
      <w:pPr>
        <w:ind w:left="1404" w:hanging="765"/>
      </w:pPr>
      <w:rPr>
        <w:rFonts w:hint="default"/>
      </w:rPr>
    </w:lvl>
    <w:lvl w:ilvl="1">
      <w:start w:val="1"/>
      <w:numFmt w:val="lowerLetter"/>
      <w:lvlText w:val="%2)"/>
      <w:lvlJc w:val="left"/>
      <w:pPr>
        <w:ind w:left="1479" w:hanging="420"/>
      </w:pPr>
    </w:lvl>
    <w:lvl w:ilvl="2">
      <w:start w:val="1"/>
      <w:numFmt w:val="lowerRoman"/>
      <w:lvlText w:val="%3."/>
      <w:lvlJc w:val="right"/>
      <w:pPr>
        <w:ind w:left="1899" w:hanging="420"/>
      </w:pPr>
    </w:lvl>
    <w:lvl w:ilvl="3">
      <w:start w:val="1"/>
      <w:numFmt w:val="decimal"/>
      <w:lvlText w:val="%4."/>
      <w:lvlJc w:val="left"/>
      <w:pPr>
        <w:ind w:left="2319" w:hanging="420"/>
      </w:pPr>
    </w:lvl>
    <w:lvl w:ilvl="4">
      <w:start w:val="1"/>
      <w:numFmt w:val="lowerLetter"/>
      <w:lvlText w:val="%5)"/>
      <w:lvlJc w:val="left"/>
      <w:pPr>
        <w:ind w:left="2739" w:hanging="420"/>
      </w:pPr>
    </w:lvl>
    <w:lvl w:ilvl="5">
      <w:start w:val="1"/>
      <w:numFmt w:val="lowerRoman"/>
      <w:lvlText w:val="%6."/>
      <w:lvlJc w:val="right"/>
      <w:pPr>
        <w:ind w:left="3159" w:hanging="420"/>
      </w:pPr>
    </w:lvl>
    <w:lvl w:ilvl="6">
      <w:start w:val="1"/>
      <w:numFmt w:val="decimal"/>
      <w:lvlText w:val="%7."/>
      <w:lvlJc w:val="left"/>
      <w:pPr>
        <w:ind w:left="3579" w:hanging="420"/>
      </w:pPr>
    </w:lvl>
    <w:lvl w:ilvl="7">
      <w:start w:val="1"/>
      <w:numFmt w:val="lowerLetter"/>
      <w:lvlText w:val="%8)"/>
      <w:lvlJc w:val="left"/>
      <w:pPr>
        <w:ind w:left="3999" w:hanging="420"/>
      </w:pPr>
    </w:lvl>
    <w:lvl w:ilvl="8">
      <w:start w:val="1"/>
      <w:numFmt w:val="lowerRoman"/>
      <w:lvlText w:val="%9."/>
      <w:lvlJc w:val="right"/>
      <w:pPr>
        <w:ind w:left="4419" w:hanging="420"/>
      </w:pPr>
    </w:lvl>
  </w:abstractNum>
  <w:abstractNum w:abstractNumId="3" w15:restartNumberingAfterBreak="0">
    <w:nsid w:val="1FB5172B"/>
    <w:multiLevelType w:val="singleLevel"/>
    <w:tmpl w:val="1FB5172B"/>
    <w:lvl w:ilvl="0">
      <w:start w:val="1"/>
      <w:numFmt w:val="bullet"/>
      <w:pStyle w:val="32"/>
      <w:lvlText w:val=""/>
      <w:lvlJc w:val="left"/>
      <w:pPr>
        <w:tabs>
          <w:tab w:val="left" w:pos="360"/>
        </w:tabs>
        <w:ind w:left="360" w:hanging="360"/>
      </w:pPr>
      <w:rPr>
        <w:rFonts w:ascii="Symbol" w:hAnsi="Symbol" w:hint="default"/>
        <w:strike w:val="0"/>
      </w:rPr>
    </w:lvl>
  </w:abstractNum>
  <w:abstractNum w:abstractNumId="4" w15:restartNumberingAfterBreak="0">
    <w:nsid w:val="29597946"/>
    <w:multiLevelType w:val="multilevel"/>
    <w:tmpl w:val="7696D792"/>
    <w:lvl w:ilvl="0">
      <w:start w:val="1"/>
      <w:numFmt w:val="upperRoman"/>
      <w:lvlText w:val="%1."/>
      <w:lvlJc w:val="right"/>
      <w:pPr>
        <w:ind w:left="2049" w:hanging="1410"/>
      </w:pPr>
      <w:rPr>
        <w:rFonts w:hint="default"/>
      </w:rPr>
    </w:lvl>
    <w:lvl w:ilvl="1">
      <w:start w:val="1"/>
      <w:numFmt w:val="lowerLetter"/>
      <w:lvlText w:val="%2)"/>
      <w:lvlJc w:val="left"/>
      <w:pPr>
        <w:ind w:left="1479" w:hanging="420"/>
      </w:pPr>
    </w:lvl>
    <w:lvl w:ilvl="2">
      <w:start w:val="1"/>
      <w:numFmt w:val="lowerRoman"/>
      <w:lvlText w:val="%3."/>
      <w:lvlJc w:val="right"/>
      <w:pPr>
        <w:ind w:left="1899" w:hanging="420"/>
      </w:pPr>
    </w:lvl>
    <w:lvl w:ilvl="3">
      <w:start w:val="1"/>
      <w:numFmt w:val="decimal"/>
      <w:lvlText w:val="%4."/>
      <w:lvlJc w:val="left"/>
      <w:pPr>
        <w:ind w:left="2319" w:hanging="420"/>
      </w:pPr>
    </w:lvl>
    <w:lvl w:ilvl="4">
      <w:start w:val="1"/>
      <w:numFmt w:val="lowerLetter"/>
      <w:lvlText w:val="%5)"/>
      <w:lvlJc w:val="left"/>
      <w:pPr>
        <w:ind w:left="2739" w:hanging="420"/>
      </w:pPr>
    </w:lvl>
    <w:lvl w:ilvl="5">
      <w:start w:val="1"/>
      <w:numFmt w:val="lowerRoman"/>
      <w:lvlText w:val="%6."/>
      <w:lvlJc w:val="right"/>
      <w:pPr>
        <w:ind w:left="3159" w:hanging="420"/>
      </w:pPr>
    </w:lvl>
    <w:lvl w:ilvl="6">
      <w:start w:val="1"/>
      <w:numFmt w:val="decimal"/>
      <w:lvlText w:val="%7."/>
      <w:lvlJc w:val="left"/>
      <w:pPr>
        <w:ind w:left="3579" w:hanging="420"/>
      </w:pPr>
    </w:lvl>
    <w:lvl w:ilvl="7">
      <w:start w:val="1"/>
      <w:numFmt w:val="lowerLetter"/>
      <w:lvlText w:val="%8)"/>
      <w:lvlJc w:val="left"/>
      <w:pPr>
        <w:ind w:left="3999" w:hanging="420"/>
      </w:pPr>
    </w:lvl>
    <w:lvl w:ilvl="8">
      <w:start w:val="1"/>
      <w:numFmt w:val="lowerRoman"/>
      <w:lvlText w:val="%9."/>
      <w:lvlJc w:val="right"/>
      <w:pPr>
        <w:ind w:left="4419" w:hanging="420"/>
      </w:pPr>
    </w:lvl>
  </w:abstractNum>
  <w:abstractNum w:abstractNumId="5" w15:restartNumberingAfterBreak="0">
    <w:nsid w:val="2BA17220"/>
    <w:multiLevelType w:val="multilevel"/>
    <w:tmpl w:val="2BA17220"/>
    <w:lvl w:ilvl="0">
      <w:start w:val="1"/>
      <w:numFmt w:val="decimal"/>
      <w:lvlText w:val="(%1)"/>
      <w:lvlJc w:val="left"/>
      <w:pPr>
        <w:ind w:left="1389" w:hanging="390"/>
      </w:pPr>
      <w:rPr>
        <w:rFonts w:hint="default"/>
      </w:rPr>
    </w:lvl>
    <w:lvl w:ilvl="1">
      <w:start w:val="1"/>
      <w:numFmt w:val="lowerLetter"/>
      <w:lvlText w:val="%2)"/>
      <w:lvlJc w:val="left"/>
      <w:pPr>
        <w:ind w:left="1839" w:hanging="420"/>
      </w:pPr>
    </w:lvl>
    <w:lvl w:ilvl="2">
      <w:start w:val="1"/>
      <w:numFmt w:val="lowerRoman"/>
      <w:lvlText w:val="%3."/>
      <w:lvlJc w:val="right"/>
      <w:pPr>
        <w:ind w:left="2259" w:hanging="420"/>
      </w:pPr>
    </w:lvl>
    <w:lvl w:ilvl="3">
      <w:start w:val="1"/>
      <w:numFmt w:val="decimal"/>
      <w:lvlText w:val="%4."/>
      <w:lvlJc w:val="left"/>
      <w:pPr>
        <w:ind w:left="2679" w:hanging="420"/>
      </w:pPr>
    </w:lvl>
    <w:lvl w:ilvl="4">
      <w:start w:val="1"/>
      <w:numFmt w:val="lowerLetter"/>
      <w:lvlText w:val="%5)"/>
      <w:lvlJc w:val="left"/>
      <w:pPr>
        <w:ind w:left="3099" w:hanging="420"/>
      </w:pPr>
    </w:lvl>
    <w:lvl w:ilvl="5">
      <w:start w:val="1"/>
      <w:numFmt w:val="lowerRoman"/>
      <w:lvlText w:val="%6."/>
      <w:lvlJc w:val="right"/>
      <w:pPr>
        <w:ind w:left="3519" w:hanging="420"/>
      </w:pPr>
    </w:lvl>
    <w:lvl w:ilvl="6">
      <w:start w:val="1"/>
      <w:numFmt w:val="decimal"/>
      <w:lvlText w:val="%7."/>
      <w:lvlJc w:val="left"/>
      <w:pPr>
        <w:ind w:left="3939" w:hanging="420"/>
      </w:pPr>
    </w:lvl>
    <w:lvl w:ilvl="7">
      <w:start w:val="1"/>
      <w:numFmt w:val="lowerLetter"/>
      <w:lvlText w:val="%8)"/>
      <w:lvlJc w:val="left"/>
      <w:pPr>
        <w:ind w:left="4359" w:hanging="420"/>
      </w:pPr>
    </w:lvl>
    <w:lvl w:ilvl="8">
      <w:start w:val="1"/>
      <w:numFmt w:val="lowerRoman"/>
      <w:lvlText w:val="%9."/>
      <w:lvlJc w:val="right"/>
      <w:pPr>
        <w:ind w:left="4779" w:hanging="420"/>
      </w:pPr>
    </w:lvl>
  </w:abstractNum>
  <w:abstractNum w:abstractNumId="6" w15:restartNumberingAfterBreak="0">
    <w:nsid w:val="2D0C5451"/>
    <w:multiLevelType w:val="multilevel"/>
    <w:tmpl w:val="2D0C5451"/>
    <w:lvl w:ilvl="0">
      <w:start w:val="1"/>
      <w:numFmt w:val="decimal"/>
      <w:pStyle w:val="1"/>
      <w:lvlText w:val="%1."/>
      <w:lvlJc w:val="center"/>
      <w:pPr>
        <w:tabs>
          <w:tab w:val="left" w:pos="720"/>
        </w:tabs>
        <w:ind w:left="284" w:hanging="284"/>
      </w:pPr>
      <w:rPr>
        <w:rFonts w:ascii="Times New Roman" w:hAnsi="Times New Roman" w:hint="default"/>
        <w:b/>
        <w:i w:val="0"/>
        <w:color w:val="auto"/>
        <w:sz w:val="28"/>
        <w:szCs w:val="28"/>
        <w:u w:val="none"/>
      </w:rPr>
    </w:lvl>
    <w:lvl w:ilvl="1">
      <w:start w:val="1"/>
      <w:numFmt w:val="decimal"/>
      <w:pStyle w:val="2"/>
      <w:lvlText w:val="%1.%2"/>
      <w:lvlJc w:val="left"/>
      <w:pPr>
        <w:tabs>
          <w:tab w:val="left" w:pos="718"/>
        </w:tabs>
        <w:ind w:left="718" w:hanging="576"/>
      </w:pPr>
      <w:rPr>
        <w:rFonts w:hint="default"/>
      </w:rPr>
    </w:lvl>
    <w:lvl w:ilvl="2">
      <w:start w:val="1"/>
      <w:numFmt w:val="decimal"/>
      <w:pStyle w:val="3"/>
      <w:lvlText w:val="%1.%2.%3"/>
      <w:lvlJc w:val="left"/>
      <w:pPr>
        <w:tabs>
          <w:tab w:val="left" w:pos="1152"/>
        </w:tabs>
        <w:ind w:left="567" w:hanging="135"/>
      </w:pPr>
      <w:rPr>
        <w:rFonts w:hint="default"/>
        <w:b/>
        <w:i w:val="0"/>
        <w:sz w:val="24"/>
      </w:rPr>
    </w:lvl>
    <w:lvl w:ilvl="3">
      <w:start w:val="1"/>
      <w:numFmt w:val="decimal"/>
      <w:pStyle w:val="4"/>
      <w:lvlText w:val="%1.%2.%3.%4"/>
      <w:lvlJc w:val="left"/>
      <w:pPr>
        <w:tabs>
          <w:tab w:val="left" w:pos="1296"/>
        </w:tabs>
        <w:ind w:left="1296" w:hanging="864"/>
      </w:pPr>
      <w:rPr>
        <w:rFonts w:hint="default"/>
      </w:rPr>
    </w:lvl>
    <w:lvl w:ilvl="4">
      <w:start w:val="1"/>
      <w:numFmt w:val="decimal"/>
      <w:pStyle w:val="5"/>
      <w:lvlText w:val="%1.%2.%3.%4.%5"/>
      <w:lvlJc w:val="left"/>
      <w:pPr>
        <w:tabs>
          <w:tab w:val="left" w:pos="1440"/>
        </w:tabs>
        <w:ind w:left="1440" w:hanging="1008"/>
      </w:pPr>
      <w:rPr>
        <w:rFonts w:hint="default"/>
      </w:rPr>
    </w:lvl>
    <w:lvl w:ilvl="5">
      <w:start w:val="1"/>
      <w:numFmt w:val="decimal"/>
      <w:pStyle w:val="6"/>
      <w:lvlText w:val="%1.%2.%3.%4.%5.%6"/>
      <w:lvlJc w:val="left"/>
      <w:pPr>
        <w:tabs>
          <w:tab w:val="left" w:pos="1872"/>
        </w:tabs>
        <w:ind w:left="1584" w:hanging="1152"/>
      </w:pPr>
      <w:rPr>
        <w:rFonts w:hint="default"/>
      </w:rPr>
    </w:lvl>
    <w:lvl w:ilvl="6">
      <w:start w:val="1"/>
      <w:numFmt w:val="decimal"/>
      <w:pStyle w:val="7"/>
      <w:lvlText w:val="%1.%2.%3.%4.%5.%6.%7"/>
      <w:lvlJc w:val="left"/>
      <w:pPr>
        <w:tabs>
          <w:tab w:val="left" w:pos="1872"/>
        </w:tabs>
        <w:ind w:left="1728" w:hanging="1296"/>
      </w:pPr>
      <w:rPr>
        <w:rFonts w:hint="default"/>
      </w:rPr>
    </w:lvl>
    <w:lvl w:ilvl="7">
      <w:start w:val="1"/>
      <w:numFmt w:val="decimal"/>
      <w:pStyle w:val="8"/>
      <w:lvlText w:val="%1.%2.%3.%4.%5.%6.%7.%8"/>
      <w:lvlJc w:val="left"/>
      <w:pPr>
        <w:tabs>
          <w:tab w:val="left" w:pos="2232"/>
        </w:tabs>
        <w:ind w:left="1872" w:hanging="1440"/>
      </w:pPr>
      <w:rPr>
        <w:rFonts w:hint="default"/>
      </w:rPr>
    </w:lvl>
    <w:lvl w:ilvl="8">
      <w:start w:val="1"/>
      <w:numFmt w:val="decimal"/>
      <w:pStyle w:val="9"/>
      <w:lvlText w:val="%1.%2.%3.%4.%5.%6.%7.%8.%9"/>
      <w:lvlJc w:val="left"/>
      <w:pPr>
        <w:tabs>
          <w:tab w:val="left" w:pos="2592"/>
        </w:tabs>
        <w:ind w:left="2016" w:hanging="1584"/>
      </w:pPr>
      <w:rPr>
        <w:rFonts w:hint="default"/>
      </w:rPr>
    </w:lvl>
  </w:abstractNum>
  <w:abstractNum w:abstractNumId="7" w15:restartNumberingAfterBreak="0">
    <w:nsid w:val="324423E4"/>
    <w:multiLevelType w:val="multilevel"/>
    <w:tmpl w:val="324423E4"/>
    <w:lvl w:ilvl="0">
      <w:start w:val="1"/>
      <w:numFmt w:val="decimal"/>
      <w:lvlText w:val="(%1)"/>
      <w:lvlJc w:val="left"/>
      <w:pPr>
        <w:ind w:left="998" w:hanging="360"/>
      </w:pPr>
      <w:rPr>
        <w:rFonts w:hint="default"/>
      </w:rPr>
    </w:lvl>
    <w:lvl w:ilvl="1">
      <w:start w:val="1"/>
      <w:numFmt w:val="lowerLetter"/>
      <w:lvlText w:val="%2)"/>
      <w:lvlJc w:val="left"/>
      <w:pPr>
        <w:ind w:left="1478" w:hanging="420"/>
      </w:pPr>
    </w:lvl>
    <w:lvl w:ilvl="2">
      <w:start w:val="1"/>
      <w:numFmt w:val="lowerRoman"/>
      <w:lvlText w:val="%3."/>
      <w:lvlJc w:val="right"/>
      <w:pPr>
        <w:ind w:left="1898" w:hanging="420"/>
      </w:pPr>
    </w:lvl>
    <w:lvl w:ilvl="3">
      <w:start w:val="1"/>
      <w:numFmt w:val="decimal"/>
      <w:lvlText w:val="%4."/>
      <w:lvlJc w:val="left"/>
      <w:pPr>
        <w:ind w:left="2318" w:hanging="420"/>
      </w:pPr>
    </w:lvl>
    <w:lvl w:ilvl="4">
      <w:start w:val="1"/>
      <w:numFmt w:val="lowerLetter"/>
      <w:lvlText w:val="%5)"/>
      <w:lvlJc w:val="left"/>
      <w:pPr>
        <w:ind w:left="2738" w:hanging="420"/>
      </w:pPr>
    </w:lvl>
    <w:lvl w:ilvl="5">
      <w:start w:val="1"/>
      <w:numFmt w:val="lowerRoman"/>
      <w:lvlText w:val="%6."/>
      <w:lvlJc w:val="right"/>
      <w:pPr>
        <w:ind w:left="3158" w:hanging="420"/>
      </w:pPr>
    </w:lvl>
    <w:lvl w:ilvl="6">
      <w:start w:val="1"/>
      <w:numFmt w:val="decimal"/>
      <w:lvlText w:val="%7."/>
      <w:lvlJc w:val="left"/>
      <w:pPr>
        <w:ind w:left="3578" w:hanging="420"/>
      </w:pPr>
    </w:lvl>
    <w:lvl w:ilvl="7">
      <w:start w:val="1"/>
      <w:numFmt w:val="lowerLetter"/>
      <w:lvlText w:val="%8)"/>
      <w:lvlJc w:val="left"/>
      <w:pPr>
        <w:ind w:left="3998" w:hanging="420"/>
      </w:pPr>
    </w:lvl>
    <w:lvl w:ilvl="8">
      <w:start w:val="1"/>
      <w:numFmt w:val="lowerRoman"/>
      <w:lvlText w:val="%9."/>
      <w:lvlJc w:val="right"/>
      <w:pPr>
        <w:ind w:left="4418" w:hanging="420"/>
      </w:pPr>
    </w:lvl>
  </w:abstractNum>
  <w:abstractNum w:abstractNumId="8" w15:restartNumberingAfterBreak="0">
    <w:nsid w:val="4B8E0B02"/>
    <w:multiLevelType w:val="singleLevel"/>
    <w:tmpl w:val="4B8E0B02"/>
    <w:lvl w:ilvl="0">
      <w:start w:val="1"/>
      <w:numFmt w:val="decimal"/>
      <w:lvlText w:val="(%1)"/>
      <w:lvlJc w:val="left"/>
      <w:pPr>
        <w:tabs>
          <w:tab w:val="left" w:pos="1080"/>
        </w:tabs>
        <w:ind w:left="720"/>
      </w:pPr>
      <w:rPr>
        <w:rFonts w:ascii="Times New Roman" w:hAnsi="Times New Roman" w:cs="Times New Roman"/>
        <w:i w:val="0"/>
        <w:color w:val="000000"/>
      </w:rPr>
    </w:lvl>
  </w:abstractNum>
  <w:abstractNum w:abstractNumId="9" w15:restartNumberingAfterBreak="0">
    <w:nsid w:val="674C08FA"/>
    <w:multiLevelType w:val="multilevel"/>
    <w:tmpl w:val="674C08FA"/>
    <w:lvl w:ilvl="0">
      <w:start w:val="1"/>
      <w:numFmt w:val="decimal"/>
      <w:lvlText w:val="%1."/>
      <w:lvlJc w:val="left"/>
      <w:pPr>
        <w:tabs>
          <w:tab w:val="left" w:pos="720"/>
        </w:tabs>
        <w:ind w:left="720" w:hanging="360"/>
      </w:pPr>
      <w:rPr>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6A476A89"/>
    <w:multiLevelType w:val="multilevel"/>
    <w:tmpl w:val="6A476A89"/>
    <w:lvl w:ilvl="0">
      <w:start w:val="1"/>
      <w:numFmt w:val="decimal"/>
      <w:lvlText w:val="1.%1"/>
      <w:lvlJc w:val="left"/>
      <w:pPr>
        <w:tabs>
          <w:tab w:val="left" w:pos="567"/>
        </w:tabs>
        <w:ind w:left="567" w:hanging="567"/>
      </w:pPr>
      <w:rPr>
        <w:rFonts w:ascii="Arial" w:hAnsi="Arial" w:hint="default"/>
        <w:sz w:val="24"/>
      </w:rPr>
    </w:lvl>
    <w:lvl w:ilvl="1">
      <w:start w:val="1"/>
      <w:numFmt w:val="decimal"/>
      <w:lvlText w:val="1.%2"/>
      <w:lvlJc w:val="left"/>
      <w:pPr>
        <w:tabs>
          <w:tab w:val="left" w:pos="567"/>
        </w:tabs>
        <w:ind w:left="567" w:hanging="567"/>
      </w:pPr>
    </w:lvl>
    <w:lvl w:ilvl="2">
      <w:start w:val="1"/>
      <w:numFmt w:val="decimal"/>
      <w:pStyle w:val="20"/>
      <w:suff w:val="space"/>
      <w:lvlText w:val="1.1.%3"/>
      <w:lvlJc w:val="left"/>
      <w:pPr>
        <w:ind w:left="1418" w:hanging="1134"/>
      </w:pPr>
      <w:rPr>
        <w:rFonts w:ascii="Times New Roman" w:hAnsi="Times New Roman" w:hint="default"/>
        <w:b w:val="0"/>
        <w:i w:val="0"/>
        <w:sz w:val="24"/>
      </w:rPr>
    </w:lvl>
    <w:lvl w:ilvl="3">
      <w:start w:val="1"/>
      <w:numFmt w:val="decimal"/>
      <w:lvlText w:val="%1%3%2...%4"/>
      <w:lvlJc w:val="left"/>
      <w:pPr>
        <w:tabs>
          <w:tab w:val="left" w:pos="1080"/>
        </w:tabs>
        <w:ind w:left="0" w:firstLine="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7D370875"/>
    <w:multiLevelType w:val="multilevel"/>
    <w:tmpl w:val="21FABEEC"/>
    <w:lvl w:ilvl="0">
      <w:start w:val="1"/>
      <w:numFmt w:val="upperRoman"/>
      <w:lvlText w:val="%1."/>
      <w:lvlJc w:val="right"/>
      <w:pPr>
        <w:ind w:left="1404" w:hanging="765"/>
      </w:pPr>
      <w:rPr>
        <w:rFonts w:hint="default"/>
      </w:rPr>
    </w:lvl>
    <w:lvl w:ilvl="1">
      <w:start w:val="1"/>
      <w:numFmt w:val="lowerLetter"/>
      <w:lvlText w:val="%2)"/>
      <w:lvlJc w:val="left"/>
      <w:pPr>
        <w:ind w:left="1479" w:hanging="420"/>
      </w:pPr>
    </w:lvl>
    <w:lvl w:ilvl="2">
      <w:start w:val="1"/>
      <w:numFmt w:val="lowerRoman"/>
      <w:lvlText w:val="%3."/>
      <w:lvlJc w:val="right"/>
      <w:pPr>
        <w:ind w:left="1899" w:hanging="420"/>
      </w:pPr>
    </w:lvl>
    <w:lvl w:ilvl="3">
      <w:start w:val="1"/>
      <w:numFmt w:val="decimal"/>
      <w:lvlText w:val="%4."/>
      <w:lvlJc w:val="left"/>
      <w:pPr>
        <w:ind w:left="2319" w:hanging="420"/>
      </w:pPr>
    </w:lvl>
    <w:lvl w:ilvl="4">
      <w:start w:val="1"/>
      <w:numFmt w:val="lowerLetter"/>
      <w:lvlText w:val="%5)"/>
      <w:lvlJc w:val="left"/>
      <w:pPr>
        <w:ind w:left="2739" w:hanging="420"/>
      </w:pPr>
    </w:lvl>
    <w:lvl w:ilvl="5">
      <w:start w:val="1"/>
      <w:numFmt w:val="lowerRoman"/>
      <w:lvlText w:val="%6."/>
      <w:lvlJc w:val="right"/>
      <w:pPr>
        <w:ind w:left="3159" w:hanging="420"/>
      </w:pPr>
    </w:lvl>
    <w:lvl w:ilvl="6">
      <w:start w:val="1"/>
      <w:numFmt w:val="decimal"/>
      <w:lvlText w:val="%7."/>
      <w:lvlJc w:val="left"/>
      <w:pPr>
        <w:ind w:left="3579" w:hanging="420"/>
      </w:pPr>
    </w:lvl>
    <w:lvl w:ilvl="7">
      <w:start w:val="1"/>
      <w:numFmt w:val="lowerLetter"/>
      <w:lvlText w:val="%8)"/>
      <w:lvlJc w:val="left"/>
      <w:pPr>
        <w:ind w:left="3999" w:hanging="420"/>
      </w:pPr>
    </w:lvl>
    <w:lvl w:ilvl="8">
      <w:start w:val="1"/>
      <w:numFmt w:val="lowerRoman"/>
      <w:lvlText w:val="%9."/>
      <w:lvlJc w:val="right"/>
      <w:pPr>
        <w:ind w:left="4419" w:hanging="420"/>
      </w:pPr>
    </w:lvl>
  </w:abstractNum>
  <w:num w:numId="1" w16cid:durableId="886991372">
    <w:abstractNumId w:val="6"/>
  </w:num>
  <w:num w:numId="2" w16cid:durableId="1855535658">
    <w:abstractNumId w:val="10"/>
  </w:num>
  <w:num w:numId="3" w16cid:durableId="1117331183">
    <w:abstractNumId w:val="3"/>
  </w:num>
  <w:num w:numId="4" w16cid:durableId="388767551">
    <w:abstractNumId w:val="1"/>
  </w:num>
  <w:num w:numId="5" w16cid:durableId="2070105149">
    <w:abstractNumId w:val="2"/>
  </w:num>
  <w:num w:numId="6" w16cid:durableId="57019445">
    <w:abstractNumId w:val="4"/>
  </w:num>
  <w:num w:numId="7" w16cid:durableId="408624126">
    <w:abstractNumId w:val="8"/>
  </w:num>
  <w:num w:numId="8" w16cid:durableId="1899901322">
    <w:abstractNumId w:val="5"/>
  </w:num>
  <w:num w:numId="9" w16cid:durableId="84546044">
    <w:abstractNumId w:val="7"/>
  </w:num>
  <w:num w:numId="10" w16cid:durableId="1183202881">
    <w:abstractNumId w:val="9"/>
  </w:num>
  <w:num w:numId="11" w16cid:durableId="1629630594">
    <w:abstractNumId w:val="11"/>
  </w:num>
  <w:num w:numId="12" w16cid:durableId="2114590544">
    <w:abstractNumId w:val="0"/>
  </w:num>
  <w:num w:numId="13" w16cid:durableId="21591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bookFoldPrintingSheets w:val="4"/>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yNDYwMjIyNze0MDBX0lEKTi0uzszPAykwrAUAHPLUfiwAAAA="/>
  </w:docVars>
  <w:rsids>
    <w:rsidRoot w:val="00057A35"/>
    <w:rsid w:val="00005E4E"/>
    <w:rsid w:val="00005FA0"/>
    <w:rsid w:val="00006029"/>
    <w:rsid w:val="0000772A"/>
    <w:rsid w:val="0001363A"/>
    <w:rsid w:val="00022E7E"/>
    <w:rsid w:val="000238DA"/>
    <w:rsid w:val="00030241"/>
    <w:rsid w:val="00030346"/>
    <w:rsid w:val="0003065B"/>
    <w:rsid w:val="00032847"/>
    <w:rsid w:val="00034884"/>
    <w:rsid w:val="00037050"/>
    <w:rsid w:val="000378AF"/>
    <w:rsid w:val="00040214"/>
    <w:rsid w:val="00041B61"/>
    <w:rsid w:val="0004435D"/>
    <w:rsid w:val="000466BE"/>
    <w:rsid w:val="0005297A"/>
    <w:rsid w:val="000536D8"/>
    <w:rsid w:val="00057294"/>
    <w:rsid w:val="000578B8"/>
    <w:rsid w:val="00057A35"/>
    <w:rsid w:val="0006073F"/>
    <w:rsid w:val="00064DD9"/>
    <w:rsid w:val="00072886"/>
    <w:rsid w:val="00072E35"/>
    <w:rsid w:val="0007457A"/>
    <w:rsid w:val="00076691"/>
    <w:rsid w:val="00083A81"/>
    <w:rsid w:val="00085FCD"/>
    <w:rsid w:val="00086B9F"/>
    <w:rsid w:val="000943CB"/>
    <w:rsid w:val="00094427"/>
    <w:rsid w:val="000A00E7"/>
    <w:rsid w:val="000A0989"/>
    <w:rsid w:val="000A1025"/>
    <w:rsid w:val="000A21ED"/>
    <w:rsid w:val="000A26A5"/>
    <w:rsid w:val="000B032C"/>
    <w:rsid w:val="000B61DC"/>
    <w:rsid w:val="000B7610"/>
    <w:rsid w:val="000C2FBE"/>
    <w:rsid w:val="000C3D02"/>
    <w:rsid w:val="000C7B5A"/>
    <w:rsid w:val="000D3EB8"/>
    <w:rsid w:val="000E23EF"/>
    <w:rsid w:val="000E7BF4"/>
    <w:rsid w:val="000F1A9E"/>
    <w:rsid w:val="000F1DD6"/>
    <w:rsid w:val="000F5208"/>
    <w:rsid w:val="000F585C"/>
    <w:rsid w:val="001009F2"/>
    <w:rsid w:val="00103375"/>
    <w:rsid w:val="0010475C"/>
    <w:rsid w:val="00105F1A"/>
    <w:rsid w:val="00106D47"/>
    <w:rsid w:val="00107437"/>
    <w:rsid w:val="00110562"/>
    <w:rsid w:val="0011669A"/>
    <w:rsid w:val="0012010C"/>
    <w:rsid w:val="0012289A"/>
    <w:rsid w:val="0012313B"/>
    <w:rsid w:val="00124A98"/>
    <w:rsid w:val="0012503C"/>
    <w:rsid w:val="00126471"/>
    <w:rsid w:val="00126D68"/>
    <w:rsid w:val="00127139"/>
    <w:rsid w:val="00130DEB"/>
    <w:rsid w:val="00133BA2"/>
    <w:rsid w:val="001359E4"/>
    <w:rsid w:val="00142475"/>
    <w:rsid w:val="00142D38"/>
    <w:rsid w:val="00145650"/>
    <w:rsid w:val="0015134C"/>
    <w:rsid w:val="00152ADD"/>
    <w:rsid w:val="0015326F"/>
    <w:rsid w:val="00156891"/>
    <w:rsid w:val="00156F81"/>
    <w:rsid w:val="00163641"/>
    <w:rsid w:val="00163833"/>
    <w:rsid w:val="001650C5"/>
    <w:rsid w:val="0017180B"/>
    <w:rsid w:val="0017365D"/>
    <w:rsid w:val="00180D85"/>
    <w:rsid w:val="0018243C"/>
    <w:rsid w:val="00182DF2"/>
    <w:rsid w:val="001842BE"/>
    <w:rsid w:val="00190F01"/>
    <w:rsid w:val="001910EE"/>
    <w:rsid w:val="001950D0"/>
    <w:rsid w:val="001B1B94"/>
    <w:rsid w:val="001B32C9"/>
    <w:rsid w:val="001B3FB3"/>
    <w:rsid w:val="001B428F"/>
    <w:rsid w:val="001B4880"/>
    <w:rsid w:val="001B4BCD"/>
    <w:rsid w:val="001B504B"/>
    <w:rsid w:val="001B5CBA"/>
    <w:rsid w:val="001B6299"/>
    <w:rsid w:val="001B702B"/>
    <w:rsid w:val="001C1832"/>
    <w:rsid w:val="001C6EBB"/>
    <w:rsid w:val="001D1E03"/>
    <w:rsid w:val="001D44C2"/>
    <w:rsid w:val="001D4F4D"/>
    <w:rsid w:val="001D5A01"/>
    <w:rsid w:val="001E050B"/>
    <w:rsid w:val="001E3D6F"/>
    <w:rsid w:val="001E445E"/>
    <w:rsid w:val="001E4F73"/>
    <w:rsid w:val="001E62B7"/>
    <w:rsid w:val="001E6787"/>
    <w:rsid w:val="001F1145"/>
    <w:rsid w:val="001F266C"/>
    <w:rsid w:val="001F391B"/>
    <w:rsid w:val="001F3A20"/>
    <w:rsid w:val="001F5EE2"/>
    <w:rsid w:val="00204798"/>
    <w:rsid w:val="00206004"/>
    <w:rsid w:val="002078E6"/>
    <w:rsid w:val="0021163C"/>
    <w:rsid w:val="00216398"/>
    <w:rsid w:val="002164AE"/>
    <w:rsid w:val="002178DA"/>
    <w:rsid w:val="00222809"/>
    <w:rsid w:val="00223682"/>
    <w:rsid w:val="00224ADE"/>
    <w:rsid w:val="002330D4"/>
    <w:rsid w:val="00233426"/>
    <w:rsid w:val="00234E00"/>
    <w:rsid w:val="002409AB"/>
    <w:rsid w:val="0024191E"/>
    <w:rsid w:val="00241F22"/>
    <w:rsid w:val="00244155"/>
    <w:rsid w:val="0024605A"/>
    <w:rsid w:val="002514E4"/>
    <w:rsid w:val="00255410"/>
    <w:rsid w:val="00256005"/>
    <w:rsid w:val="002570BA"/>
    <w:rsid w:val="0025726B"/>
    <w:rsid w:val="002576A3"/>
    <w:rsid w:val="00262A81"/>
    <w:rsid w:val="0026333A"/>
    <w:rsid w:val="00263C19"/>
    <w:rsid w:val="00265402"/>
    <w:rsid w:val="00266237"/>
    <w:rsid w:val="002677A1"/>
    <w:rsid w:val="002701CB"/>
    <w:rsid w:val="00275EC1"/>
    <w:rsid w:val="002761BA"/>
    <w:rsid w:val="00277751"/>
    <w:rsid w:val="00283B46"/>
    <w:rsid w:val="00290066"/>
    <w:rsid w:val="00290D0A"/>
    <w:rsid w:val="00296745"/>
    <w:rsid w:val="00297B5E"/>
    <w:rsid w:val="00297BD3"/>
    <w:rsid w:val="002A2F4C"/>
    <w:rsid w:val="002A4324"/>
    <w:rsid w:val="002A45BC"/>
    <w:rsid w:val="002A5FFD"/>
    <w:rsid w:val="002A6785"/>
    <w:rsid w:val="002B07CB"/>
    <w:rsid w:val="002B2A08"/>
    <w:rsid w:val="002B4D63"/>
    <w:rsid w:val="002B643A"/>
    <w:rsid w:val="002C015D"/>
    <w:rsid w:val="002C0631"/>
    <w:rsid w:val="002C7B10"/>
    <w:rsid w:val="002C7F7E"/>
    <w:rsid w:val="002D0A6F"/>
    <w:rsid w:val="002D288F"/>
    <w:rsid w:val="002D6605"/>
    <w:rsid w:val="002D6B47"/>
    <w:rsid w:val="002D6C1B"/>
    <w:rsid w:val="002D743E"/>
    <w:rsid w:val="002E01AA"/>
    <w:rsid w:val="002E0B01"/>
    <w:rsid w:val="002E1385"/>
    <w:rsid w:val="002E510C"/>
    <w:rsid w:val="002E542A"/>
    <w:rsid w:val="002E56E1"/>
    <w:rsid w:val="002E57E0"/>
    <w:rsid w:val="002F27D7"/>
    <w:rsid w:val="002F5337"/>
    <w:rsid w:val="002F6123"/>
    <w:rsid w:val="00302EE8"/>
    <w:rsid w:val="00303930"/>
    <w:rsid w:val="003120D7"/>
    <w:rsid w:val="003126E3"/>
    <w:rsid w:val="00313A65"/>
    <w:rsid w:val="00314EBF"/>
    <w:rsid w:val="003159D6"/>
    <w:rsid w:val="003177C9"/>
    <w:rsid w:val="00321055"/>
    <w:rsid w:val="00321FFE"/>
    <w:rsid w:val="003258A0"/>
    <w:rsid w:val="003261AE"/>
    <w:rsid w:val="00326746"/>
    <w:rsid w:val="00327ABD"/>
    <w:rsid w:val="00332CC0"/>
    <w:rsid w:val="0033304D"/>
    <w:rsid w:val="00333F74"/>
    <w:rsid w:val="003344E8"/>
    <w:rsid w:val="00335405"/>
    <w:rsid w:val="003409EE"/>
    <w:rsid w:val="00345EB1"/>
    <w:rsid w:val="00346BC6"/>
    <w:rsid w:val="00346FBE"/>
    <w:rsid w:val="0035031A"/>
    <w:rsid w:val="003515A9"/>
    <w:rsid w:val="00351FED"/>
    <w:rsid w:val="0035471A"/>
    <w:rsid w:val="00357F7C"/>
    <w:rsid w:val="00364527"/>
    <w:rsid w:val="00367612"/>
    <w:rsid w:val="0037294B"/>
    <w:rsid w:val="00374BB0"/>
    <w:rsid w:val="00374C87"/>
    <w:rsid w:val="0037540E"/>
    <w:rsid w:val="00375A5B"/>
    <w:rsid w:val="00375AA9"/>
    <w:rsid w:val="00376933"/>
    <w:rsid w:val="00383301"/>
    <w:rsid w:val="003858A0"/>
    <w:rsid w:val="003906EB"/>
    <w:rsid w:val="0039145D"/>
    <w:rsid w:val="00396543"/>
    <w:rsid w:val="00396A5B"/>
    <w:rsid w:val="003A1637"/>
    <w:rsid w:val="003A2D29"/>
    <w:rsid w:val="003A32EF"/>
    <w:rsid w:val="003A407C"/>
    <w:rsid w:val="003B13AB"/>
    <w:rsid w:val="003B2876"/>
    <w:rsid w:val="003B42B5"/>
    <w:rsid w:val="003B5164"/>
    <w:rsid w:val="003C0579"/>
    <w:rsid w:val="003C093D"/>
    <w:rsid w:val="003C160C"/>
    <w:rsid w:val="003C22DF"/>
    <w:rsid w:val="003C57BA"/>
    <w:rsid w:val="003D091A"/>
    <w:rsid w:val="003E0F5C"/>
    <w:rsid w:val="003E1E59"/>
    <w:rsid w:val="003E5398"/>
    <w:rsid w:val="003E70A7"/>
    <w:rsid w:val="003F08CD"/>
    <w:rsid w:val="00404BE7"/>
    <w:rsid w:val="00404ED5"/>
    <w:rsid w:val="00411068"/>
    <w:rsid w:val="0041503C"/>
    <w:rsid w:val="00421A18"/>
    <w:rsid w:val="00426318"/>
    <w:rsid w:val="00427DBA"/>
    <w:rsid w:val="00427DF8"/>
    <w:rsid w:val="004315E4"/>
    <w:rsid w:val="004319BC"/>
    <w:rsid w:val="00432CA3"/>
    <w:rsid w:val="00437D4C"/>
    <w:rsid w:val="004456B1"/>
    <w:rsid w:val="0045180C"/>
    <w:rsid w:val="00451A8F"/>
    <w:rsid w:val="004543E1"/>
    <w:rsid w:val="00457034"/>
    <w:rsid w:val="00460499"/>
    <w:rsid w:val="00461629"/>
    <w:rsid w:val="004617F0"/>
    <w:rsid w:val="004649E7"/>
    <w:rsid w:val="00465A67"/>
    <w:rsid w:val="00465F22"/>
    <w:rsid w:val="004700E6"/>
    <w:rsid w:val="0047091A"/>
    <w:rsid w:val="00474C53"/>
    <w:rsid w:val="00476DC8"/>
    <w:rsid w:val="0048165A"/>
    <w:rsid w:val="00487A55"/>
    <w:rsid w:val="00494756"/>
    <w:rsid w:val="0049603C"/>
    <w:rsid w:val="0049718F"/>
    <w:rsid w:val="004A079E"/>
    <w:rsid w:val="004A2295"/>
    <w:rsid w:val="004A44EA"/>
    <w:rsid w:val="004A4536"/>
    <w:rsid w:val="004A6C46"/>
    <w:rsid w:val="004A7D7A"/>
    <w:rsid w:val="004B25E4"/>
    <w:rsid w:val="004B335C"/>
    <w:rsid w:val="004B33E8"/>
    <w:rsid w:val="004B3B9B"/>
    <w:rsid w:val="004B4F0D"/>
    <w:rsid w:val="004B5B59"/>
    <w:rsid w:val="004B668F"/>
    <w:rsid w:val="004C08E4"/>
    <w:rsid w:val="004C1E5E"/>
    <w:rsid w:val="004C53EC"/>
    <w:rsid w:val="004C593F"/>
    <w:rsid w:val="004C7315"/>
    <w:rsid w:val="004D0503"/>
    <w:rsid w:val="004D0762"/>
    <w:rsid w:val="004D0D6C"/>
    <w:rsid w:val="004D2336"/>
    <w:rsid w:val="004D4EFC"/>
    <w:rsid w:val="004D7E9F"/>
    <w:rsid w:val="004E1301"/>
    <w:rsid w:val="004E1E59"/>
    <w:rsid w:val="004E245E"/>
    <w:rsid w:val="004E2579"/>
    <w:rsid w:val="004E6610"/>
    <w:rsid w:val="004F0E9A"/>
    <w:rsid w:val="004F36EA"/>
    <w:rsid w:val="004F4E10"/>
    <w:rsid w:val="004F633D"/>
    <w:rsid w:val="004F6F99"/>
    <w:rsid w:val="00501B11"/>
    <w:rsid w:val="00503493"/>
    <w:rsid w:val="00503FE3"/>
    <w:rsid w:val="00507025"/>
    <w:rsid w:val="00513300"/>
    <w:rsid w:val="00516C1A"/>
    <w:rsid w:val="00517EC1"/>
    <w:rsid w:val="005216E0"/>
    <w:rsid w:val="00523A7F"/>
    <w:rsid w:val="00526FBB"/>
    <w:rsid w:val="00527334"/>
    <w:rsid w:val="00531BB0"/>
    <w:rsid w:val="00537876"/>
    <w:rsid w:val="00542ACF"/>
    <w:rsid w:val="00551696"/>
    <w:rsid w:val="00554DFF"/>
    <w:rsid w:val="00561EF8"/>
    <w:rsid w:val="00564B95"/>
    <w:rsid w:val="00564BB1"/>
    <w:rsid w:val="00565113"/>
    <w:rsid w:val="00565133"/>
    <w:rsid w:val="0056682E"/>
    <w:rsid w:val="00567ADF"/>
    <w:rsid w:val="00567FE5"/>
    <w:rsid w:val="005721F4"/>
    <w:rsid w:val="00573F77"/>
    <w:rsid w:val="00575358"/>
    <w:rsid w:val="0058131A"/>
    <w:rsid w:val="0058133A"/>
    <w:rsid w:val="0058148A"/>
    <w:rsid w:val="005823C4"/>
    <w:rsid w:val="00583489"/>
    <w:rsid w:val="005901CC"/>
    <w:rsid w:val="00591ECA"/>
    <w:rsid w:val="00593602"/>
    <w:rsid w:val="0059441D"/>
    <w:rsid w:val="00594A45"/>
    <w:rsid w:val="00596B47"/>
    <w:rsid w:val="005A1D2F"/>
    <w:rsid w:val="005A1F1B"/>
    <w:rsid w:val="005A2870"/>
    <w:rsid w:val="005A5358"/>
    <w:rsid w:val="005A5DC9"/>
    <w:rsid w:val="005A63FC"/>
    <w:rsid w:val="005B1B86"/>
    <w:rsid w:val="005D61CB"/>
    <w:rsid w:val="005D7220"/>
    <w:rsid w:val="005E13CC"/>
    <w:rsid w:val="005E6214"/>
    <w:rsid w:val="005E62B7"/>
    <w:rsid w:val="005E7794"/>
    <w:rsid w:val="005F037E"/>
    <w:rsid w:val="005F19D9"/>
    <w:rsid w:val="005F2369"/>
    <w:rsid w:val="005F4339"/>
    <w:rsid w:val="00602666"/>
    <w:rsid w:val="00603A0E"/>
    <w:rsid w:val="00603C86"/>
    <w:rsid w:val="006047AB"/>
    <w:rsid w:val="006151A5"/>
    <w:rsid w:val="00617CAD"/>
    <w:rsid w:val="006339EC"/>
    <w:rsid w:val="00635B69"/>
    <w:rsid w:val="00636158"/>
    <w:rsid w:val="00640E12"/>
    <w:rsid w:val="0064312F"/>
    <w:rsid w:val="00644068"/>
    <w:rsid w:val="006446FA"/>
    <w:rsid w:val="00646FCF"/>
    <w:rsid w:val="00650D04"/>
    <w:rsid w:val="00651EEC"/>
    <w:rsid w:val="00652DC1"/>
    <w:rsid w:val="006542CF"/>
    <w:rsid w:val="006625DD"/>
    <w:rsid w:val="00662CEF"/>
    <w:rsid w:val="00664982"/>
    <w:rsid w:val="0067139F"/>
    <w:rsid w:val="00674190"/>
    <w:rsid w:val="00676D89"/>
    <w:rsid w:val="006808F2"/>
    <w:rsid w:val="00683C8A"/>
    <w:rsid w:val="006868EC"/>
    <w:rsid w:val="00687048"/>
    <w:rsid w:val="006973B8"/>
    <w:rsid w:val="006A3B25"/>
    <w:rsid w:val="006B2BD7"/>
    <w:rsid w:val="006B50DE"/>
    <w:rsid w:val="006B65B6"/>
    <w:rsid w:val="006C063A"/>
    <w:rsid w:val="006C22B5"/>
    <w:rsid w:val="006C246D"/>
    <w:rsid w:val="006C3997"/>
    <w:rsid w:val="006C5D78"/>
    <w:rsid w:val="006D314D"/>
    <w:rsid w:val="006D33C3"/>
    <w:rsid w:val="006E0C78"/>
    <w:rsid w:val="006E13B9"/>
    <w:rsid w:val="006E1AAC"/>
    <w:rsid w:val="006E523A"/>
    <w:rsid w:val="006E5512"/>
    <w:rsid w:val="006F284F"/>
    <w:rsid w:val="006F5003"/>
    <w:rsid w:val="006F58B9"/>
    <w:rsid w:val="006F7181"/>
    <w:rsid w:val="00700E3B"/>
    <w:rsid w:val="00701DF6"/>
    <w:rsid w:val="0070361F"/>
    <w:rsid w:val="007124C1"/>
    <w:rsid w:val="00713240"/>
    <w:rsid w:val="0071377E"/>
    <w:rsid w:val="00722AFB"/>
    <w:rsid w:val="007247B0"/>
    <w:rsid w:val="007262A3"/>
    <w:rsid w:val="00731C07"/>
    <w:rsid w:val="007350F0"/>
    <w:rsid w:val="00735290"/>
    <w:rsid w:val="00736B2D"/>
    <w:rsid w:val="007371B3"/>
    <w:rsid w:val="00740415"/>
    <w:rsid w:val="007435E6"/>
    <w:rsid w:val="0074529E"/>
    <w:rsid w:val="00745579"/>
    <w:rsid w:val="007457BD"/>
    <w:rsid w:val="00747333"/>
    <w:rsid w:val="00752A62"/>
    <w:rsid w:val="00753114"/>
    <w:rsid w:val="00755ED5"/>
    <w:rsid w:val="0076188D"/>
    <w:rsid w:val="00762118"/>
    <w:rsid w:val="00767CDF"/>
    <w:rsid w:val="0077235B"/>
    <w:rsid w:val="00773D40"/>
    <w:rsid w:val="00773DFE"/>
    <w:rsid w:val="007756D8"/>
    <w:rsid w:val="00777BCF"/>
    <w:rsid w:val="00780B14"/>
    <w:rsid w:val="00781105"/>
    <w:rsid w:val="00781B45"/>
    <w:rsid w:val="007910FA"/>
    <w:rsid w:val="007919EC"/>
    <w:rsid w:val="007A13D2"/>
    <w:rsid w:val="007A550A"/>
    <w:rsid w:val="007A5C91"/>
    <w:rsid w:val="007B3CF8"/>
    <w:rsid w:val="007B50AC"/>
    <w:rsid w:val="007B7CA5"/>
    <w:rsid w:val="007C0734"/>
    <w:rsid w:val="007C0D02"/>
    <w:rsid w:val="007C2076"/>
    <w:rsid w:val="007C5C01"/>
    <w:rsid w:val="007C7117"/>
    <w:rsid w:val="007C7942"/>
    <w:rsid w:val="007D0F96"/>
    <w:rsid w:val="007D10D1"/>
    <w:rsid w:val="007D6466"/>
    <w:rsid w:val="007E0808"/>
    <w:rsid w:val="007E085A"/>
    <w:rsid w:val="007E1350"/>
    <w:rsid w:val="007E15CB"/>
    <w:rsid w:val="007E3C8E"/>
    <w:rsid w:val="007E4105"/>
    <w:rsid w:val="007E6C99"/>
    <w:rsid w:val="007E6CE1"/>
    <w:rsid w:val="007F0908"/>
    <w:rsid w:val="007F0F6B"/>
    <w:rsid w:val="007F18BD"/>
    <w:rsid w:val="007F5D0D"/>
    <w:rsid w:val="00800A46"/>
    <w:rsid w:val="00800B9E"/>
    <w:rsid w:val="008020F6"/>
    <w:rsid w:val="00810C7A"/>
    <w:rsid w:val="008117C7"/>
    <w:rsid w:val="008147E4"/>
    <w:rsid w:val="00815175"/>
    <w:rsid w:val="00816208"/>
    <w:rsid w:val="008167E3"/>
    <w:rsid w:val="00817D1E"/>
    <w:rsid w:val="00820AEC"/>
    <w:rsid w:val="00822B38"/>
    <w:rsid w:val="008263EC"/>
    <w:rsid w:val="00826822"/>
    <w:rsid w:val="00832FC5"/>
    <w:rsid w:val="00835837"/>
    <w:rsid w:val="0084347F"/>
    <w:rsid w:val="00845178"/>
    <w:rsid w:val="00845BAC"/>
    <w:rsid w:val="008461F6"/>
    <w:rsid w:val="00851B0C"/>
    <w:rsid w:val="00851E2D"/>
    <w:rsid w:val="00856059"/>
    <w:rsid w:val="00856B30"/>
    <w:rsid w:val="008602C8"/>
    <w:rsid w:val="0086041D"/>
    <w:rsid w:val="00867A38"/>
    <w:rsid w:val="00875787"/>
    <w:rsid w:val="00884149"/>
    <w:rsid w:val="008860BA"/>
    <w:rsid w:val="00887F17"/>
    <w:rsid w:val="00892484"/>
    <w:rsid w:val="00896287"/>
    <w:rsid w:val="008A1998"/>
    <w:rsid w:val="008A275C"/>
    <w:rsid w:val="008A5917"/>
    <w:rsid w:val="008A6291"/>
    <w:rsid w:val="008A7161"/>
    <w:rsid w:val="008A7FE2"/>
    <w:rsid w:val="008B2247"/>
    <w:rsid w:val="008B3887"/>
    <w:rsid w:val="008B3EE6"/>
    <w:rsid w:val="008C12DB"/>
    <w:rsid w:val="008C59DE"/>
    <w:rsid w:val="008C7343"/>
    <w:rsid w:val="008C78E7"/>
    <w:rsid w:val="008D13D8"/>
    <w:rsid w:val="008D1C06"/>
    <w:rsid w:val="008D3E2B"/>
    <w:rsid w:val="008D6322"/>
    <w:rsid w:val="008E1989"/>
    <w:rsid w:val="008E3707"/>
    <w:rsid w:val="008E4283"/>
    <w:rsid w:val="008E6F07"/>
    <w:rsid w:val="008F061F"/>
    <w:rsid w:val="008F0E52"/>
    <w:rsid w:val="008F41AA"/>
    <w:rsid w:val="008F71A8"/>
    <w:rsid w:val="0090532E"/>
    <w:rsid w:val="00905F75"/>
    <w:rsid w:val="0091284E"/>
    <w:rsid w:val="009165DB"/>
    <w:rsid w:val="00917539"/>
    <w:rsid w:val="00920A30"/>
    <w:rsid w:val="00921B04"/>
    <w:rsid w:val="00922A15"/>
    <w:rsid w:val="00922AF8"/>
    <w:rsid w:val="00924AC7"/>
    <w:rsid w:val="00924EC4"/>
    <w:rsid w:val="009251E2"/>
    <w:rsid w:val="009254FD"/>
    <w:rsid w:val="00930424"/>
    <w:rsid w:val="00933BEC"/>
    <w:rsid w:val="00937FBE"/>
    <w:rsid w:val="00950487"/>
    <w:rsid w:val="00950544"/>
    <w:rsid w:val="00950CD6"/>
    <w:rsid w:val="0095300A"/>
    <w:rsid w:val="00954C68"/>
    <w:rsid w:val="00954C72"/>
    <w:rsid w:val="00956610"/>
    <w:rsid w:val="00961341"/>
    <w:rsid w:val="00966025"/>
    <w:rsid w:val="00967380"/>
    <w:rsid w:val="00971462"/>
    <w:rsid w:val="00971CF2"/>
    <w:rsid w:val="00973A7C"/>
    <w:rsid w:val="00975D5E"/>
    <w:rsid w:val="00983E4D"/>
    <w:rsid w:val="009849F6"/>
    <w:rsid w:val="0098558C"/>
    <w:rsid w:val="0098628A"/>
    <w:rsid w:val="009866C3"/>
    <w:rsid w:val="009870AC"/>
    <w:rsid w:val="00990D70"/>
    <w:rsid w:val="00992B73"/>
    <w:rsid w:val="00996268"/>
    <w:rsid w:val="00997C7C"/>
    <w:rsid w:val="009A28FB"/>
    <w:rsid w:val="009A2BBB"/>
    <w:rsid w:val="009A5E5D"/>
    <w:rsid w:val="009B1353"/>
    <w:rsid w:val="009B5AA7"/>
    <w:rsid w:val="009B6F17"/>
    <w:rsid w:val="009C1EEE"/>
    <w:rsid w:val="009C669C"/>
    <w:rsid w:val="009D1017"/>
    <w:rsid w:val="009D4E8B"/>
    <w:rsid w:val="009E094A"/>
    <w:rsid w:val="009E1B3E"/>
    <w:rsid w:val="009E1D9C"/>
    <w:rsid w:val="009E3602"/>
    <w:rsid w:val="009E4B18"/>
    <w:rsid w:val="009E77E2"/>
    <w:rsid w:val="009E7A4E"/>
    <w:rsid w:val="009F0CB3"/>
    <w:rsid w:val="009F15FF"/>
    <w:rsid w:val="009F2577"/>
    <w:rsid w:val="009F2934"/>
    <w:rsid w:val="009F2A93"/>
    <w:rsid w:val="009F461D"/>
    <w:rsid w:val="009F634B"/>
    <w:rsid w:val="009F6C79"/>
    <w:rsid w:val="00A03504"/>
    <w:rsid w:val="00A04705"/>
    <w:rsid w:val="00A07B97"/>
    <w:rsid w:val="00A14ADB"/>
    <w:rsid w:val="00A15F4C"/>
    <w:rsid w:val="00A2020C"/>
    <w:rsid w:val="00A23892"/>
    <w:rsid w:val="00A23912"/>
    <w:rsid w:val="00A256CD"/>
    <w:rsid w:val="00A27E4F"/>
    <w:rsid w:val="00A3697E"/>
    <w:rsid w:val="00A36D72"/>
    <w:rsid w:val="00A3739A"/>
    <w:rsid w:val="00A43367"/>
    <w:rsid w:val="00A440D6"/>
    <w:rsid w:val="00A454D7"/>
    <w:rsid w:val="00A45DBF"/>
    <w:rsid w:val="00A46BA2"/>
    <w:rsid w:val="00A475D0"/>
    <w:rsid w:val="00A51392"/>
    <w:rsid w:val="00A51ED8"/>
    <w:rsid w:val="00A5219F"/>
    <w:rsid w:val="00A52244"/>
    <w:rsid w:val="00A524B4"/>
    <w:rsid w:val="00A52E5A"/>
    <w:rsid w:val="00A536F9"/>
    <w:rsid w:val="00A53B95"/>
    <w:rsid w:val="00A54350"/>
    <w:rsid w:val="00A54FB3"/>
    <w:rsid w:val="00A60AC8"/>
    <w:rsid w:val="00A61439"/>
    <w:rsid w:val="00A61C64"/>
    <w:rsid w:val="00A62923"/>
    <w:rsid w:val="00A669D4"/>
    <w:rsid w:val="00A721D9"/>
    <w:rsid w:val="00A73F81"/>
    <w:rsid w:val="00A864C5"/>
    <w:rsid w:val="00A904E6"/>
    <w:rsid w:val="00A9280C"/>
    <w:rsid w:val="00A92923"/>
    <w:rsid w:val="00AA2E64"/>
    <w:rsid w:val="00AA3B9F"/>
    <w:rsid w:val="00AA3EB2"/>
    <w:rsid w:val="00AA559C"/>
    <w:rsid w:val="00AB33CF"/>
    <w:rsid w:val="00AB6C64"/>
    <w:rsid w:val="00AC47F5"/>
    <w:rsid w:val="00AC6386"/>
    <w:rsid w:val="00AD0C0D"/>
    <w:rsid w:val="00AD1FF6"/>
    <w:rsid w:val="00AD2610"/>
    <w:rsid w:val="00AD2795"/>
    <w:rsid w:val="00AD3E6D"/>
    <w:rsid w:val="00AD7BAC"/>
    <w:rsid w:val="00AE1137"/>
    <w:rsid w:val="00AE1B04"/>
    <w:rsid w:val="00AE24CD"/>
    <w:rsid w:val="00AE386F"/>
    <w:rsid w:val="00AE78A7"/>
    <w:rsid w:val="00AF2346"/>
    <w:rsid w:val="00AF2507"/>
    <w:rsid w:val="00AF3251"/>
    <w:rsid w:val="00AF4FE1"/>
    <w:rsid w:val="00AF6CC8"/>
    <w:rsid w:val="00AF7A2F"/>
    <w:rsid w:val="00B04BB2"/>
    <w:rsid w:val="00B104D0"/>
    <w:rsid w:val="00B11C1A"/>
    <w:rsid w:val="00B13416"/>
    <w:rsid w:val="00B14EA9"/>
    <w:rsid w:val="00B24288"/>
    <w:rsid w:val="00B24FC9"/>
    <w:rsid w:val="00B26162"/>
    <w:rsid w:val="00B27D40"/>
    <w:rsid w:val="00B30AC2"/>
    <w:rsid w:val="00B3171C"/>
    <w:rsid w:val="00B35D8F"/>
    <w:rsid w:val="00B406B5"/>
    <w:rsid w:val="00B40EB5"/>
    <w:rsid w:val="00B420A4"/>
    <w:rsid w:val="00B44923"/>
    <w:rsid w:val="00B471BB"/>
    <w:rsid w:val="00B47AF0"/>
    <w:rsid w:val="00B5055D"/>
    <w:rsid w:val="00B565F8"/>
    <w:rsid w:val="00B57DBB"/>
    <w:rsid w:val="00B63D64"/>
    <w:rsid w:val="00B6426D"/>
    <w:rsid w:val="00B67E36"/>
    <w:rsid w:val="00B73CE4"/>
    <w:rsid w:val="00B7563C"/>
    <w:rsid w:val="00B81D94"/>
    <w:rsid w:val="00B82D7A"/>
    <w:rsid w:val="00B83CC8"/>
    <w:rsid w:val="00B90692"/>
    <w:rsid w:val="00B917A5"/>
    <w:rsid w:val="00B95298"/>
    <w:rsid w:val="00B95EC5"/>
    <w:rsid w:val="00B961F8"/>
    <w:rsid w:val="00B96DDB"/>
    <w:rsid w:val="00B97067"/>
    <w:rsid w:val="00BA121F"/>
    <w:rsid w:val="00BA5F00"/>
    <w:rsid w:val="00BA7B58"/>
    <w:rsid w:val="00BB3B05"/>
    <w:rsid w:val="00BB5AEB"/>
    <w:rsid w:val="00BB5CFA"/>
    <w:rsid w:val="00BB6A29"/>
    <w:rsid w:val="00BC063E"/>
    <w:rsid w:val="00BC15E7"/>
    <w:rsid w:val="00BC1A7A"/>
    <w:rsid w:val="00BC2911"/>
    <w:rsid w:val="00BC6C6C"/>
    <w:rsid w:val="00BD31C6"/>
    <w:rsid w:val="00BD3B74"/>
    <w:rsid w:val="00BD61FA"/>
    <w:rsid w:val="00BD6324"/>
    <w:rsid w:val="00BE1006"/>
    <w:rsid w:val="00BE32A9"/>
    <w:rsid w:val="00BE6F2D"/>
    <w:rsid w:val="00BF2F7C"/>
    <w:rsid w:val="00BF33BA"/>
    <w:rsid w:val="00BF540F"/>
    <w:rsid w:val="00BF71F8"/>
    <w:rsid w:val="00BF7E5A"/>
    <w:rsid w:val="00C00B9D"/>
    <w:rsid w:val="00C039ED"/>
    <w:rsid w:val="00C10F14"/>
    <w:rsid w:val="00C123B9"/>
    <w:rsid w:val="00C14E20"/>
    <w:rsid w:val="00C15AEF"/>
    <w:rsid w:val="00C24663"/>
    <w:rsid w:val="00C264A6"/>
    <w:rsid w:val="00C30CF6"/>
    <w:rsid w:val="00C33A95"/>
    <w:rsid w:val="00C33EE8"/>
    <w:rsid w:val="00C349DD"/>
    <w:rsid w:val="00C34FC5"/>
    <w:rsid w:val="00C35C6A"/>
    <w:rsid w:val="00C36003"/>
    <w:rsid w:val="00C41461"/>
    <w:rsid w:val="00C447BD"/>
    <w:rsid w:val="00C44F8F"/>
    <w:rsid w:val="00C47BD1"/>
    <w:rsid w:val="00C514E5"/>
    <w:rsid w:val="00C531E4"/>
    <w:rsid w:val="00C5360A"/>
    <w:rsid w:val="00C53DFA"/>
    <w:rsid w:val="00C5473F"/>
    <w:rsid w:val="00C55024"/>
    <w:rsid w:val="00C560F9"/>
    <w:rsid w:val="00C56660"/>
    <w:rsid w:val="00C64B38"/>
    <w:rsid w:val="00C67193"/>
    <w:rsid w:val="00C6734C"/>
    <w:rsid w:val="00C673D9"/>
    <w:rsid w:val="00C71099"/>
    <w:rsid w:val="00C71EC7"/>
    <w:rsid w:val="00C737D0"/>
    <w:rsid w:val="00C742D1"/>
    <w:rsid w:val="00C76D5B"/>
    <w:rsid w:val="00C80074"/>
    <w:rsid w:val="00C803FB"/>
    <w:rsid w:val="00C8096D"/>
    <w:rsid w:val="00C80D8B"/>
    <w:rsid w:val="00C82103"/>
    <w:rsid w:val="00C8264C"/>
    <w:rsid w:val="00C86B03"/>
    <w:rsid w:val="00C932F6"/>
    <w:rsid w:val="00C95B49"/>
    <w:rsid w:val="00CA0BB7"/>
    <w:rsid w:val="00CA1D39"/>
    <w:rsid w:val="00CA6111"/>
    <w:rsid w:val="00CB1499"/>
    <w:rsid w:val="00CB62FE"/>
    <w:rsid w:val="00CC28F6"/>
    <w:rsid w:val="00CD4CBF"/>
    <w:rsid w:val="00CD5873"/>
    <w:rsid w:val="00CD6231"/>
    <w:rsid w:val="00CD6A29"/>
    <w:rsid w:val="00CD714B"/>
    <w:rsid w:val="00CE0DF3"/>
    <w:rsid w:val="00CE20D6"/>
    <w:rsid w:val="00CE2442"/>
    <w:rsid w:val="00CE3B05"/>
    <w:rsid w:val="00CF0D0A"/>
    <w:rsid w:val="00CF20B9"/>
    <w:rsid w:val="00CF2623"/>
    <w:rsid w:val="00CF3573"/>
    <w:rsid w:val="00CF3C9D"/>
    <w:rsid w:val="00CF6726"/>
    <w:rsid w:val="00CF77E8"/>
    <w:rsid w:val="00D01596"/>
    <w:rsid w:val="00D0231D"/>
    <w:rsid w:val="00D03E3B"/>
    <w:rsid w:val="00D05780"/>
    <w:rsid w:val="00D065B0"/>
    <w:rsid w:val="00D0792E"/>
    <w:rsid w:val="00D11298"/>
    <w:rsid w:val="00D16B80"/>
    <w:rsid w:val="00D21571"/>
    <w:rsid w:val="00D2271B"/>
    <w:rsid w:val="00D25928"/>
    <w:rsid w:val="00D30A9A"/>
    <w:rsid w:val="00D337E2"/>
    <w:rsid w:val="00D40CDD"/>
    <w:rsid w:val="00D414CE"/>
    <w:rsid w:val="00D457FC"/>
    <w:rsid w:val="00D46D84"/>
    <w:rsid w:val="00D5044C"/>
    <w:rsid w:val="00D51DF9"/>
    <w:rsid w:val="00D54F07"/>
    <w:rsid w:val="00D557F2"/>
    <w:rsid w:val="00D56D03"/>
    <w:rsid w:val="00D6597D"/>
    <w:rsid w:val="00D6628F"/>
    <w:rsid w:val="00D6664F"/>
    <w:rsid w:val="00D77BAC"/>
    <w:rsid w:val="00D901E6"/>
    <w:rsid w:val="00D932D1"/>
    <w:rsid w:val="00DA036F"/>
    <w:rsid w:val="00DA0F6D"/>
    <w:rsid w:val="00DA2A3E"/>
    <w:rsid w:val="00DA6912"/>
    <w:rsid w:val="00DA6F8C"/>
    <w:rsid w:val="00DA7CC7"/>
    <w:rsid w:val="00DB3C19"/>
    <w:rsid w:val="00DB542E"/>
    <w:rsid w:val="00DB6E14"/>
    <w:rsid w:val="00DC066D"/>
    <w:rsid w:val="00DC07B5"/>
    <w:rsid w:val="00DC21C9"/>
    <w:rsid w:val="00DC40B3"/>
    <w:rsid w:val="00DC70FB"/>
    <w:rsid w:val="00DD238E"/>
    <w:rsid w:val="00DD672B"/>
    <w:rsid w:val="00DE20C3"/>
    <w:rsid w:val="00DE3875"/>
    <w:rsid w:val="00DE6D37"/>
    <w:rsid w:val="00DF00A4"/>
    <w:rsid w:val="00DF071E"/>
    <w:rsid w:val="00DF2152"/>
    <w:rsid w:val="00DF23B5"/>
    <w:rsid w:val="00DF2C7A"/>
    <w:rsid w:val="00E01A6D"/>
    <w:rsid w:val="00E0275D"/>
    <w:rsid w:val="00E0386E"/>
    <w:rsid w:val="00E078AD"/>
    <w:rsid w:val="00E149AC"/>
    <w:rsid w:val="00E16C46"/>
    <w:rsid w:val="00E22667"/>
    <w:rsid w:val="00E25400"/>
    <w:rsid w:val="00E27BE7"/>
    <w:rsid w:val="00E27D71"/>
    <w:rsid w:val="00E301A9"/>
    <w:rsid w:val="00E3093E"/>
    <w:rsid w:val="00E360B4"/>
    <w:rsid w:val="00E44E4D"/>
    <w:rsid w:val="00E46D20"/>
    <w:rsid w:val="00E55EA3"/>
    <w:rsid w:val="00E56F24"/>
    <w:rsid w:val="00E6068C"/>
    <w:rsid w:val="00E66896"/>
    <w:rsid w:val="00E70B18"/>
    <w:rsid w:val="00E7212E"/>
    <w:rsid w:val="00E724C5"/>
    <w:rsid w:val="00E754DE"/>
    <w:rsid w:val="00E8146B"/>
    <w:rsid w:val="00E96940"/>
    <w:rsid w:val="00EA57AB"/>
    <w:rsid w:val="00EB00C3"/>
    <w:rsid w:val="00EB071F"/>
    <w:rsid w:val="00EB4E20"/>
    <w:rsid w:val="00EB52D6"/>
    <w:rsid w:val="00EB7CAC"/>
    <w:rsid w:val="00EB7F4D"/>
    <w:rsid w:val="00EC3C5A"/>
    <w:rsid w:val="00EC465C"/>
    <w:rsid w:val="00ED0A4E"/>
    <w:rsid w:val="00ED4D75"/>
    <w:rsid w:val="00ED6CD3"/>
    <w:rsid w:val="00EE0BB6"/>
    <w:rsid w:val="00EE406E"/>
    <w:rsid w:val="00EE461E"/>
    <w:rsid w:val="00EE54FB"/>
    <w:rsid w:val="00EE6EFB"/>
    <w:rsid w:val="00EE729A"/>
    <w:rsid w:val="00EF06C2"/>
    <w:rsid w:val="00EF185E"/>
    <w:rsid w:val="00EF4720"/>
    <w:rsid w:val="00EF4780"/>
    <w:rsid w:val="00EF50CF"/>
    <w:rsid w:val="00F00C7E"/>
    <w:rsid w:val="00F00EE4"/>
    <w:rsid w:val="00F04154"/>
    <w:rsid w:val="00F063A3"/>
    <w:rsid w:val="00F076B9"/>
    <w:rsid w:val="00F10015"/>
    <w:rsid w:val="00F10BCE"/>
    <w:rsid w:val="00F122D0"/>
    <w:rsid w:val="00F123AB"/>
    <w:rsid w:val="00F17340"/>
    <w:rsid w:val="00F17D95"/>
    <w:rsid w:val="00F20B35"/>
    <w:rsid w:val="00F22570"/>
    <w:rsid w:val="00F234DD"/>
    <w:rsid w:val="00F24F85"/>
    <w:rsid w:val="00F25A26"/>
    <w:rsid w:val="00F27431"/>
    <w:rsid w:val="00F2793E"/>
    <w:rsid w:val="00F369BE"/>
    <w:rsid w:val="00F371A4"/>
    <w:rsid w:val="00F44E4D"/>
    <w:rsid w:val="00F452D1"/>
    <w:rsid w:val="00F45A06"/>
    <w:rsid w:val="00F47B77"/>
    <w:rsid w:val="00F52860"/>
    <w:rsid w:val="00F529F2"/>
    <w:rsid w:val="00F54534"/>
    <w:rsid w:val="00F63830"/>
    <w:rsid w:val="00F64AC9"/>
    <w:rsid w:val="00F70DE8"/>
    <w:rsid w:val="00F72ECE"/>
    <w:rsid w:val="00F74350"/>
    <w:rsid w:val="00F75935"/>
    <w:rsid w:val="00F81EAD"/>
    <w:rsid w:val="00F81FE1"/>
    <w:rsid w:val="00F845A4"/>
    <w:rsid w:val="00F90607"/>
    <w:rsid w:val="00F9089B"/>
    <w:rsid w:val="00F940B9"/>
    <w:rsid w:val="00F946DF"/>
    <w:rsid w:val="00FA2724"/>
    <w:rsid w:val="00FA3729"/>
    <w:rsid w:val="00FA3F57"/>
    <w:rsid w:val="00FA5332"/>
    <w:rsid w:val="00FB0AD8"/>
    <w:rsid w:val="00FB3350"/>
    <w:rsid w:val="00FB4776"/>
    <w:rsid w:val="00FB722B"/>
    <w:rsid w:val="00FB724E"/>
    <w:rsid w:val="00FC0019"/>
    <w:rsid w:val="00FC03A7"/>
    <w:rsid w:val="00FC72A2"/>
    <w:rsid w:val="00FD0B16"/>
    <w:rsid w:val="00FD2DFA"/>
    <w:rsid w:val="00FD2F5B"/>
    <w:rsid w:val="00FD3497"/>
    <w:rsid w:val="00FD74A5"/>
    <w:rsid w:val="00FE07D4"/>
    <w:rsid w:val="00FE2EC5"/>
    <w:rsid w:val="00FE5349"/>
    <w:rsid w:val="00FE7DED"/>
    <w:rsid w:val="00FF0FD3"/>
    <w:rsid w:val="00FF27CE"/>
    <w:rsid w:val="00FF443E"/>
    <w:rsid w:val="00FF60B9"/>
    <w:rsid w:val="034E14A1"/>
    <w:rsid w:val="047F6365"/>
    <w:rsid w:val="04D908C1"/>
    <w:rsid w:val="053A2C62"/>
    <w:rsid w:val="077E54A8"/>
    <w:rsid w:val="084D713B"/>
    <w:rsid w:val="0B602E61"/>
    <w:rsid w:val="0FFD3483"/>
    <w:rsid w:val="10594AB2"/>
    <w:rsid w:val="108C0BF0"/>
    <w:rsid w:val="117230F7"/>
    <w:rsid w:val="1460722C"/>
    <w:rsid w:val="14E2514A"/>
    <w:rsid w:val="19767121"/>
    <w:rsid w:val="19D03973"/>
    <w:rsid w:val="1B120345"/>
    <w:rsid w:val="1DFA65D4"/>
    <w:rsid w:val="1FB10262"/>
    <w:rsid w:val="23F918E9"/>
    <w:rsid w:val="248B078C"/>
    <w:rsid w:val="24DB2B05"/>
    <w:rsid w:val="257D3DBA"/>
    <w:rsid w:val="25FF0C78"/>
    <w:rsid w:val="2C6F3234"/>
    <w:rsid w:val="30CC18AD"/>
    <w:rsid w:val="32F1407E"/>
    <w:rsid w:val="32FD41BB"/>
    <w:rsid w:val="34046862"/>
    <w:rsid w:val="39426361"/>
    <w:rsid w:val="396258F7"/>
    <w:rsid w:val="399045A3"/>
    <w:rsid w:val="3ABC5D44"/>
    <w:rsid w:val="3BA13238"/>
    <w:rsid w:val="3E094979"/>
    <w:rsid w:val="3EBA4F1D"/>
    <w:rsid w:val="3FE0175A"/>
    <w:rsid w:val="45A92ECF"/>
    <w:rsid w:val="46EE6F3B"/>
    <w:rsid w:val="477F0576"/>
    <w:rsid w:val="48B95CC7"/>
    <w:rsid w:val="4AC0141B"/>
    <w:rsid w:val="4C814A4B"/>
    <w:rsid w:val="50BE4807"/>
    <w:rsid w:val="54845753"/>
    <w:rsid w:val="56124A16"/>
    <w:rsid w:val="561C4BD2"/>
    <w:rsid w:val="5B161B22"/>
    <w:rsid w:val="5CA24B2D"/>
    <w:rsid w:val="5CF3313D"/>
    <w:rsid w:val="5EF86F14"/>
    <w:rsid w:val="5F81229F"/>
    <w:rsid w:val="61F06098"/>
    <w:rsid w:val="634F29FC"/>
    <w:rsid w:val="662F0114"/>
    <w:rsid w:val="678D142C"/>
    <w:rsid w:val="69A9137A"/>
    <w:rsid w:val="6AD2184C"/>
    <w:rsid w:val="6D572543"/>
    <w:rsid w:val="6D8E1C2F"/>
    <w:rsid w:val="6EC45F46"/>
    <w:rsid w:val="6F24321E"/>
    <w:rsid w:val="71CF7635"/>
    <w:rsid w:val="72440D8F"/>
    <w:rsid w:val="72FE2080"/>
    <w:rsid w:val="73C26A78"/>
    <w:rsid w:val="754D1529"/>
    <w:rsid w:val="77F013E7"/>
    <w:rsid w:val="78131DA1"/>
    <w:rsid w:val="7CE315D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97472FC"/>
  <w15:docId w15:val="{0F8606CA-FC66-4917-937F-70A81B28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Times New Roman"/>
      <w:sz w:val="24"/>
      <w:szCs w:val="24"/>
    </w:rPr>
  </w:style>
  <w:style w:type="paragraph" w:styleId="1">
    <w:name w:val="heading 1"/>
    <w:basedOn w:val="a"/>
    <w:next w:val="a"/>
    <w:link w:val="10"/>
    <w:qFormat/>
    <w:pPr>
      <w:keepNext/>
      <w:numPr>
        <w:numId w:val="1"/>
      </w:numPr>
      <w:tabs>
        <w:tab w:val="left" w:pos="284"/>
      </w:tabs>
      <w:spacing w:before="120" w:after="60" w:line="360" w:lineRule="auto"/>
      <w:jc w:val="center"/>
      <w:outlineLvl w:val="0"/>
    </w:pPr>
    <w:rPr>
      <w:b/>
      <w:kern w:val="28"/>
      <w:sz w:val="28"/>
      <w:szCs w:val="28"/>
    </w:rPr>
  </w:style>
  <w:style w:type="paragraph" w:styleId="2">
    <w:name w:val="heading 2"/>
    <w:basedOn w:val="a"/>
    <w:next w:val="a"/>
    <w:link w:val="21"/>
    <w:qFormat/>
    <w:pPr>
      <w:keepNext/>
      <w:numPr>
        <w:ilvl w:val="1"/>
        <w:numId w:val="1"/>
      </w:numPr>
      <w:tabs>
        <w:tab w:val="left" w:pos="567"/>
      </w:tabs>
      <w:spacing w:before="120" w:line="360" w:lineRule="auto"/>
      <w:jc w:val="center"/>
      <w:outlineLvl w:val="1"/>
    </w:pPr>
    <w:rPr>
      <w:b/>
      <w:i/>
    </w:rPr>
  </w:style>
  <w:style w:type="paragraph" w:styleId="3">
    <w:name w:val="heading 3"/>
    <w:basedOn w:val="a"/>
    <w:next w:val="a"/>
    <w:link w:val="30"/>
    <w:qFormat/>
    <w:pPr>
      <w:keepNext/>
      <w:numPr>
        <w:ilvl w:val="2"/>
        <w:numId w:val="1"/>
      </w:numPr>
      <w:spacing w:before="240" w:after="60" w:line="360" w:lineRule="auto"/>
      <w:jc w:val="both"/>
      <w:outlineLvl w:val="2"/>
    </w:pPr>
    <w:rPr>
      <w:b/>
      <w:szCs w:val="20"/>
    </w:rPr>
  </w:style>
  <w:style w:type="paragraph" w:styleId="4">
    <w:name w:val="heading 4"/>
    <w:basedOn w:val="a"/>
    <w:next w:val="a"/>
    <w:link w:val="40"/>
    <w:qFormat/>
    <w:pPr>
      <w:keepNext/>
      <w:numPr>
        <w:ilvl w:val="3"/>
        <w:numId w:val="1"/>
      </w:numPr>
      <w:spacing w:before="120" w:line="360" w:lineRule="auto"/>
      <w:jc w:val="both"/>
      <w:outlineLvl w:val="3"/>
    </w:pPr>
    <w:rPr>
      <w:szCs w:val="20"/>
    </w:rPr>
  </w:style>
  <w:style w:type="paragraph" w:styleId="5">
    <w:name w:val="heading 5"/>
    <w:basedOn w:val="a"/>
    <w:next w:val="a"/>
    <w:link w:val="50"/>
    <w:qFormat/>
    <w:pPr>
      <w:keepNext/>
      <w:numPr>
        <w:ilvl w:val="4"/>
        <w:numId w:val="1"/>
      </w:numPr>
      <w:spacing w:before="120" w:line="360" w:lineRule="auto"/>
      <w:jc w:val="both"/>
      <w:outlineLvl w:val="4"/>
    </w:pPr>
    <w:rPr>
      <w:b/>
      <w:szCs w:val="20"/>
    </w:rPr>
  </w:style>
  <w:style w:type="paragraph" w:styleId="6">
    <w:name w:val="heading 6"/>
    <w:basedOn w:val="a"/>
    <w:next w:val="a"/>
    <w:link w:val="60"/>
    <w:qFormat/>
    <w:pPr>
      <w:keepNext/>
      <w:numPr>
        <w:ilvl w:val="5"/>
        <w:numId w:val="1"/>
      </w:numPr>
      <w:spacing w:before="120" w:line="360" w:lineRule="auto"/>
      <w:jc w:val="both"/>
      <w:outlineLvl w:val="5"/>
    </w:pPr>
    <w:rPr>
      <w:szCs w:val="20"/>
    </w:rPr>
  </w:style>
  <w:style w:type="paragraph" w:styleId="7">
    <w:name w:val="heading 7"/>
    <w:basedOn w:val="a"/>
    <w:next w:val="a"/>
    <w:link w:val="70"/>
    <w:qFormat/>
    <w:pPr>
      <w:numPr>
        <w:ilvl w:val="6"/>
        <w:numId w:val="1"/>
      </w:numPr>
      <w:spacing w:before="240" w:after="60" w:line="360" w:lineRule="auto"/>
      <w:jc w:val="both"/>
      <w:outlineLvl w:val="6"/>
    </w:pPr>
    <w:rPr>
      <w:rFonts w:ascii="Arial" w:hAnsi="Arial"/>
      <w:sz w:val="20"/>
      <w:szCs w:val="20"/>
    </w:rPr>
  </w:style>
  <w:style w:type="paragraph" w:styleId="8">
    <w:name w:val="heading 8"/>
    <w:basedOn w:val="a"/>
    <w:next w:val="a"/>
    <w:link w:val="80"/>
    <w:qFormat/>
    <w:pPr>
      <w:keepNext/>
      <w:numPr>
        <w:ilvl w:val="7"/>
        <w:numId w:val="1"/>
      </w:numPr>
      <w:jc w:val="both"/>
      <w:outlineLvl w:val="7"/>
    </w:pPr>
    <w:rPr>
      <w:i/>
      <w:sz w:val="28"/>
      <w:szCs w:val="20"/>
    </w:rPr>
  </w:style>
  <w:style w:type="paragraph" w:styleId="9">
    <w:name w:val="heading 9"/>
    <w:basedOn w:val="a"/>
    <w:next w:val="a"/>
    <w:link w:val="90"/>
    <w:qFormat/>
    <w:pPr>
      <w:numPr>
        <w:ilvl w:val="8"/>
        <w:numId w:val="1"/>
      </w:numPr>
      <w:spacing w:before="240" w:after="60" w:line="360" w:lineRule="auto"/>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qFormat/>
    <w:rPr>
      <w:color w:val="800080"/>
      <w:u w:val="single"/>
    </w:rPr>
  </w:style>
  <w:style w:type="character" w:styleId="a4">
    <w:name w:val="annotation reference"/>
    <w:basedOn w:val="a0"/>
    <w:uiPriority w:val="99"/>
    <w:unhideWhenUsed/>
    <w:qFormat/>
    <w:rPr>
      <w:sz w:val="16"/>
      <w:szCs w:val="16"/>
    </w:rPr>
  </w:style>
  <w:style w:type="character" w:styleId="a5">
    <w:name w:val="Hyperlink"/>
    <w:uiPriority w:val="99"/>
    <w:unhideWhenUsed/>
    <w:qFormat/>
    <w:rPr>
      <w:color w:val="0038C8"/>
      <w:u w:val="single"/>
    </w:rPr>
  </w:style>
  <w:style w:type="character" w:styleId="a6">
    <w:name w:val="page number"/>
    <w:basedOn w:val="a0"/>
    <w:qFormat/>
  </w:style>
  <w:style w:type="paragraph" w:styleId="a7">
    <w:name w:val="Balloon Text"/>
    <w:basedOn w:val="a"/>
    <w:link w:val="a8"/>
    <w:semiHidden/>
    <w:qFormat/>
    <w:rPr>
      <w:rFonts w:ascii="Tahoma" w:hAnsi="Tahoma" w:cs="Tahoma"/>
      <w:sz w:val="16"/>
      <w:szCs w:val="16"/>
    </w:rPr>
  </w:style>
  <w:style w:type="paragraph" w:styleId="a9">
    <w:name w:val="Plain Text"/>
    <w:basedOn w:val="a"/>
    <w:link w:val="aa"/>
    <w:qFormat/>
    <w:pPr>
      <w:autoSpaceDE w:val="0"/>
      <w:autoSpaceDN w:val="0"/>
    </w:pPr>
    <w:rPr>
      <w:rFonts w:ascii="Courier New" w:hAnsi="Courier New"/>
      <w:sz w:val="20"/>
      <w:szCs w:val="20"/>
    </w:rPr>
  </w:style>
  <w:style w:type="paragraph" w:styleId="ab">
    <w:name w:val="annotation text"/>
    <w:basedOn w:val="a"/>
    <w:link w:val="ac"/>
    <w:uiPriority w:val="99"/>
    <w:unhideWhenUsed/>
    <w:qFormat/>
    <w:rPr>
      <w:sz w:val="20"/>
      <w:szCs w:val="20"/>
    </w:rPr>
  </w:style>
  <w:style w:type="paragraph" w:styleId="ad">
    <w:name w:val="annotation subject"/>
    <w:basedOn w:val="ab"/>
    <w:next w:val="ab"/>
    <w:link w:val="ae"/>
    <w:uiPriority w:val="99"/>
    <w:semiHidden/>
    <w:unhideWhenUsed/>
    <w:qFormat/>
    <w:rPr>
      <w:b/>
      <w:bCs/>
    </w:rPr>
  </w:style>
  <w:style w:type="paragraph" w:styleId="af">
    <w:name w:val="header"/>
    <w:basedOn w:val="a"/>
    <w:link w:val="af0"/>
    <w:uiPriority w:val="99"/>
    <w:unhideWhenUsed/>
    <w:qFormat/>
    <w:pPr>
      <w:widowControl w:val="0"/>
      <w:pBdr>
        <w:bottom w:val="single" w:sz="6" w:space="1" w:color="auto"/>
      </w:pBdr>
      <w:tabs>
        <w:tab w:val="center" w:pos="4153"/>
        <w:tab w:val="right" w:pos="8306"/>
      </w:tabs>
      <w:snapToGrid w:val="0"/>
      <w:jc w:val="center"/>
    </w:pPr>
    <w:rPr>
      <w:kern w:val="2"/>
      <w:sz w:val="18"/>
      <w:szCs w:val="18"/>
      <w:lang w:val="en-US" w:eastAsia="zh-CN"/>
    </w:rPr>
  </w:style>
  <w:style w:type="paragraph" w:styleId="af1">
    <w:name w:val="Body Text"/>
    <w:basedOn w:val="a"/>
    <w:link w:val="af2"/>
    <w:qFormat/>
    <w:pPr>
      <w:jc w:val="center"/>
    </w:pPr>
  </w:style>
  <w:style w:type="paragraph" w:styleId="af3">
    <w:name w:val="Body Text Indent"/>
    <w:basedOn w:val="a"/>
    <w:link w:val="af4"/>
    <w:qFormat/>
    <w:pPr>
      <w:spacing w:after="120"/>
      <w:ind w:left="283"/>
    </w:pPr>
  </w:style>
  <w:style w:type="paragraph" w:styleId="af5">
    <w:name w:val="Title"/>
    <w:basedOn w:val="a"/>
    <w:link w:val="af6"/>
    <w:qFormat/>
    <w:pPr>
      <w:spacing w:before="3600"/>
      <w:jc w:val="center"/>
    </w:pPr>
    <w:rPr>
      <w:b/>
      <w:sz w:val="44"/>
      <w:szCs w:val="20"/>
    </w:rPr>
  </w:style>
  <w:style w:type="paragraph" w:styleId="af7">
    <w:name w:val="footer"/>
    <w:basedOn w:val="a"/>
    <w:link w:val="af8"/>
    <w:uiPriority w:val="99"/>
    <w:qFormat/>
    <w:pPr>
      <w:tabs>
        <w:tab w:val="center" w:pos="4677"/>
        <w:tab w:val="right" w:pos="9355"/>
      </w:tabs>
    </w:pPr>
  </w:style>
  <w:style w:type="paragraph" w:styleId="20">
    <w:name w:val="List Number 2"/>
    <w:basedOn w:val="a"/>
    <w:next w:val="af3"/>
    <w:qFormat/>
    <w:pPr>
      <w:numPr>
        <w:ilvl w:val="2"/>
        <w:numId w:val="2"/>
      </w:numPr>
      <w:spacing w:before="120" w:line="360" w:lineRule="auto"/>
      <w:jc w:val="both"/>
    </w:pPr>
    <w:rPr>
      <w:szCs w:val="20"/>
    </w:rPr>
  </w:style>
  <w:style w:type="paragraph" w:styleId="af9">
    <w:name w:val="Normal (Web)"/>
    <w:basedOn w:val="a"/>
    <w:uiPriority w:val="99"/>
    <w:qFormat/>
    <w:pPr>
      <w:spacing w:before="100" w:beforeAutospacing="1" w:after="115"/>
    </w:pPr>
    <w:rPr>
      <w:color w:val="000000"/>
    </w:rPr>
  </w:style>
  <w:style w:type="paragraph" w:styleId="31">
    <w:name w:val="Body Text 3"/>
    <w:basedOn w:val="a"/>
    <w:link w:val="33"/>
    <w:qFormat/>
    <w:pPr>
      <w:jc w:val="both"/>
    </w:pPr>
    <w:rPr>
      <w:sz w:val="23"/>
    </w:rPr>
  </w:style>
  <w:style w:type="paragraph" w:styleId="22">
    <w:name w:val="Body Text Indent 2"/>
    <w:basedOn w:val="a"/>
    <w:link w:val="23"/>
    <w:qFormat/>
    <w:pPr>
      <w:spacing w:after="120" w:line="480" w:lineRule="auto"/>
      <w:ind w:left="283"/>
    </w:pPr>
  </w:style>
  <w:style w:type="table" w:styleId="afa">
    <w:name w:val="Table Grid"/>
    <w:basedOn w:val="a1"/>
    <w:qFormat/>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eastAsia="SimSun" w:cs="Times New Roman"/>
      <w:b/>
      <w:kern w:val="28"/>
      <w:sz w:val="28"/>
      <w:szCs w:val="28"/>
      <w:lang w:eastAsia="ru-RU"/>
    </w:rPr>
  </w:style>
  <w:style w:type="character" w:customStyle="1" w:styleId="21">
    <w:name w:val="Заголовок 2 Знак"/>
    <w:basedOn w:val="a0"/>
    <w:link w:val="2"/>
    <w:qFormat/>
    <w:rPr>
      <w:rFonts w:eastAsia="SimSun" w:cs="Times New Roman"/>
      <w:b/>
      <w:i/>
      <w:szCs w:val="24"/>
      <w:lang w:eastAsia="ru-RU"/>
    </w:rPr>
  </w:style>
  <w:style w:type="character" w:customStyle="1" w:styleId="30">
    <w:name w:val="Заголовок 3 Знак"/>
    <w:basedOn w:val="a0"/>
    <w:link w:val="3"/>
    <w:qFormat/>
    <w:rPr>
      <w:rFonts w:eastAsia="SimSun" w:cs="Times New Roman"/>
      <w:b/>
      <w:szCs w:val="20"/>
      <w:lang w:eastAsia="ru-RU"/>
    </w:rPr>
  </w:style>
  <w:style w:type="character" w:customStyle="1" w:styleId="40">
    <w:name w:val="Заголовок 4 Знак"/>
    <w:basedOn w:val="a0"/>
    <w:link w:val="4"/>
    <w:qFormat/>
    <w:rPr>
      <w:rFonts w:eastAsia="SimSun" w:cs="Times New Roman"/>
      <w:szCs w:val="20"/>
      <w:lang w:eastAsia="ru-RU"/>
    </w:rPr>
  </w:style>
  <w:style w:type="character" w:customStyle="1" w:styleId="50">
    <w:name w:val="Заголовок 5 Знак"/>
    <w:basedOn w:val="a0"/>
    <w:link w:val="5"/>
    <w:qFormat/>
    <w:rPr>
      <w:rFonts w:eastAsia="SimSun" w:cs="Times New Roman"/>
      <w:b/>
      <w:szCs w:val="20"/>
      <w:lang w:eastAsia="ru-RU"/>
    </w:rPr>
  </w:style>
  <w:style w:type="character" w:customStyle="1" w:styleId="60">
    <w:name w:val="Заголовок 6 Знак"/>
    <w:basedOn w:val="a0"/>
    <w:link w:val="6"/>
    <w:qFormat/>
    <w:rPr>
      <w:rFonts w:eastAsia="SimSun" w:cs="Times New Roman"/>
      <w:szCs w:val="20"/>
      <w:lang w:eastAsia="ru-RU"/>
    </w:rPr>
  </w:style>
  <w:style w:type="character" w:customStyle="1" w:styleId="70">
    <w:name w:val="Заголовок 7 Знак"/>
    <w:basedOn w:val="a0"/>
    <w:link w:val="7"/>
    <w:qFormat/>
    <w:rPr>
      <w:rFonts w:ascii="Arial" w:eastAsia="SimSun" w:hAnsi="Arial" w:cs="Times New Roman"/>
      <w:sz w:val="20"/>
      <w:szCs w:val="20"/>
      <w:lang w:eastAsia="ru-RU"/>
    </w:rPr>
  </w:style>
  <w:style w:type="character" w:customStyle="1" w:styleId="80">
    <w:name w:val="Заголовок 8 Знак"/>
    <w:basedOn w:val="a0"/>
    <w:link w:val="8"/>
    <w:qFormat/>
    <w:rPr>
      <w:rFonts w:eastAsia="SimSun" w:cs="Times New Roman"/>
      <w:i/>
      <w:sz w:val="28"/>
      <w:szCs w:val="20"/>
      <w:lang w:eastAsia="ru-RU"/>
    </w:rPr>
  </w:style>
  <w:style w:type="character" w:customStyle="1" w:styleId="90">
    <w:name w:val="Заголовок 9 Знак"/>
    <w:basedOn w:val="a0"/>
    <w:link w:val="9"/>
    <w:qFormat/>
    <w:rPr>
      <w:rFonts w:ascii="Arial" w:eastAsia="SimSun" w:hAnsi="Arial" w:cs="Times New Roman"/>
      <w:b/>
      <w:i/>
      <w:sz w:val="18"/>
      <w:szCs w:val="20"/>
      <w:lang w:eastAsia="ru-RU"/>
    </w:rPr>
  </w:style>
  <w:style w:type="character" w:customStyle="1" w:styleId="af8">
    <w:name w:val="Нижний колонтитул Знак"/>
    <w:basedOn w:val="a0"/>
    <w:link w:val="af7"/>
    <w:uiPriority w:val="99"/>
    <w:qFormat/>
    <w:rPr>
      <w:rFonts w:eastAsia="SimSun" w:cs="Times New Roman"/>
      <w:szCs w:val="24"/>
      <w:lang w:eastAsia="ru-RU"/>
    </w:rPr>
  </w:style>
  <w:style w:type="character" w:customStyle="1" w:styleId="af2">
    <w:name w:val="Основной текст Знак"/>
    <w:basedOn w:val="a0"/>
    <w:link w:val="af1"/>
    <w:qFormat/>
    <w:rPr>
      <w:rFonts w:eastAsia="SimSun" w:cs="Times New Roman"/>
      <w:szCs w:val="24"/>
      <w:lang w:eastAsia="ru-RU"/>
    </w:rPr>
  </w:style>
  <w:style w:type="character" w:customStyle="1" w:styleId="33">
    <w:name w:val="Основной текст 3 Знак"/>
    <w:basedOn w:val="a0"/>
    <w:link w:val="31"/>
    <w:qFormat/>
    <w:rPr>
      <w:rFonts w:eastAsia="SimSun" w:cs="Times New Roman"/>
      <w:sz w:val="23"/>
      <w:szCs w:val="24"/>
      <w:lang w:eastAsia="ru-RU"/>
    </w:rPr>
  </w:style>
  <w:style w:type="character" w:customStyle="1" w:styleId="aa">
    <w:name w:val="Текст Знак"/>
    <w:basedOn w:val="a0"/>
    <w:link w:val="a9"/>
    <w:qFormat/>
    <w:rPr>
      <w:rFonts w:ascii="Courier New" w:eastAsia="SimSun" w:hAnsi="Courier New" w:cs="Times New Roman"/>
      <w:sz w:val="20"/>
      <w:szCs w:val="20"/>
      <w:lang w:eastAsia="ru-RU"/>
    </w:rPr>
  </w:style>
  <w:style w:type="paragraph" w:customStyle="1" w:styleId="32">
    <w:name w:val="Стиль32"/>
    <w:basedOn w:val="a"/>
    <w:qFormat/>
    <w:pPr>
      <w:keepLines/>
      <w:numPr>
        <w:numId w:val="3"/>
      </w:numPr>
      <w:spacing w:before="120" w:line="360" w:lineRule="auto"/>
    </w:pPr>
    <w:rPr>
      <w:szCs w:val="20"/>
    </w:rPr>
  </w:style>
  <w:style w:type="character" w:customStyle="1" w:styleId="23">
    <w:name w:val="Основной текст с отступом 2 Знак"/>
    <w:basedOn w:val="a0"/>
    <w:link w:val="22"/>
    <w:qFormat/>
    <w:rPr>
      <w:rFonts w:eastAsia="SimSun" w:cs="Times New Roman"/>
      <w:szCs w:val="24"/>
      <w:lang w:eastAsia="ru-RU"/>
    </w:rPr>
  </w:style>
  <w:style w:type="character" w:customStyle="1" w:styleId="af0">
    <w:name w:val="Верхний колонтитул Знак"/>
    <w:basedOn w:val="a0"/>
    <w:link w:val="af"/>
    <w:uiPriority w:val="99"/>
    <w:qFormat/>
    <w:rPr>
      <w:rFonts w:eastAsia="SimSun" w:cs="Times New Roman"/>
      <w:kern w:val="2"/>
      <w:sz w:val="18"/>
      <w:szCs w:val="18"/>
      <w:lang w:val="en-US" w:eastAsia="zh-CN"/>
    </w:rPr>
  </w:style>
  <w:style w:type="character" w:customStyle="1" w:styleId="af4">
    <w:name w:val="Основной текст с отступом Знак"/>
    <w:basedOn w:val="a0"/>
    <w:link w:val="af3"/>
    <w:qFormat/>
    <w:rPr>
      <w:rFonts w:eastAsia="SimSun" w:cs="Times New Roman"/>
      <w:szCs w:val="24"/>
      <w:lang w:eastAsia="ru-RU"/>
    </w:rPr>
  </w:style>
  <w:style w:type="character" w:customStyle="1" w:styleId="af6">
    <w:name w:val="Заголовок Знак"/>
    <w:basedOn w:val="a0"/>
    <w:link w:val="af5"/>
    <w:qFormat/>
    <w:rPr>
      <w:rFonts w:eastAsia="SimSun" w:cs="Times New Roman"/>
      <w:b/>
      <w:sz w:val="44"/>
      <w:szCs w:val="20"/>
      <w:lang w:eastAsia="ru-RU"/>
    </w:rPr>
  </w:style>
  <w:style w:type="character" w:customStyle="1" w:styleId="FontStyle14">
    <w:name w:val="Font Style14"/>
    <w:qFormat/>
    <w:rPr>
      <w:rFonts w:ascii="Times New Roman" w:hAnsi="Times New Roman" w:cs="Times New Roman"/>
      <w:sz w:val="20"/>
      <w:szCs w:val="20"/>
    </w:rPr>
  </w:style>
  <w:style w:type="paragraph" w:customStyle="1" w:styleId="afb">
    <w:name w:val="Знак"/>
    <w:basedOn w:val="a"/>
    <w:qFormat/>
    <w:rPr>
      <w:rFonts w:ascii="Verdana" w:hAnsi="Verdana"/>
      <w:sz w:val="20"/>
      <w:szCs w:val="20"/>
      <w:lang w:val="en-US" w:eastAsia="en-US"/>
    </w:rPr>
  </w:style>
  <w:style w:type="paragraph" w:customStyle="1" w:styleId="11">
    <w:name w:val="Знак1 Знак Знак Знак"/>
    <w:basedOn w:val="a"/>
    <w:qFormat/>
    <w:rPr>
      <w:rFonts w:ascii="Verdana" w:hAnsi="Verdana" w:cs="Verdana"/>
      <w:sz w:val="20"/>
      <w:szCs w:val="20"/>
      <w:lang w:val="en-US" w:eastAsia="en-US"/>
    </w:rPr>
  </w:style>
  <w:style w:type="character" w:customStyle="1" w:styleId="apple-style-span">
    <w:name w:val="apple-style-span"/>
    <w:qFormat/>
  </w:style>
  <w:style w:type="character" w:customStyle="1" w:styleId="FontStyle13">
    <w:name w:val="Font Style13"/>
    <w:uiPriority w:val="99"/>
    <w:qFormat/>
    <w:rPr>
      <w:rFonts w:ascii="Times New Roman" w:hAnsi="Times New Roman" w:cs="Times New Roman"/>
      <w:sz w:val="24"/>
      <w:szCs w:val="24"/>
    </w:rPr>
  </w:style>
  <w:style w:type="paragraph" w:customStyle="1" w:styleId="ConsPlusNormal">
    <w:name w:val="ConsPlusNormal"/>
    <w:qFormat/>
    <w:pPr>
      <w:autoSpaceDE w:val="0"/>
      <w:autoSpaceDN w:val="0"/>
      <w:adjustRightInd w:val="0"/>
      <w:ind w:firstLine="720"/>
    </w:pPr>
    <w:rPr>
      <w:rFonts w:ascii="Arial" w:eastAsia="SimSun" w:hAnsi="Arial" w:cs="Arial"/>
    </w:rPr>
  </w:style>
  <w:style w:type="paragraph" w:customStyle="1" w:styleId="12">
    <w:name w:val="Знак1"/>
    <w:basedOn w:val="a"/>
    <w:qFormat/>
    <w:pPr>
      <w:shd w:val="clear" w:color="auto" w:fill="FFFFFF"/>
      <w:tabs>
        <w:tab w:val="decimal" w:pos="1080"/>
      </w:tabs>
      <w:spacing w:after="160" w:line="240" w:lineRule="exact"/>
    </w:pPr>
    <w:rPr>
      <w:rFonts w:ascii="Verdana" w:hAnsi="Verdana" w:cs="Verdana"/>
      <w:sz w:val="22"/>
      <w:szCs w:val="22"/>
      <w:lang w:val="en-US" w:eastAsia="en-US"/>
    </w:rPr>
  </w:style>
  <w:style w:type="character" w:customStyle="1" w:styleId="Bodytext">
    <w:name w:val="Body text_"/>
    <w:link w:val="Bodytext1"/>
    <w:qFormat/>
    <w:rPr>
      <w:sz w:val="19"/>
      <w:szCs w:val="19"/>
      <w:shd w:val="clear" w:color="auto" w:fill="FFFFFF"/>
    </w:rPr>
  </w:style>
  <w:style w:type="paragraph" w:customStyle="1" w:styleId="Bodytext1">
    <w:name w:val="Body text1"/>
    <w:basedOn w:val="a"/>
    <w:link w:val="Bodytext"/>
    <w:qFormat/>
    <w:pPr>
      <w:shd w:val="clear" w:color="auto" w:fill="FFFFFF"/>
      <w:spacing w:line="230" w:lineRule="exact"/>
      <w:jc w:val="both"/>
    </w:pPr>
    <w:rPr>
      <w:rFonts w:eastAsiaTheme="minorHAnsi" w:cstheme="minorBidi"/>
      <w:sz w:val="19"/>
      <w:szCs w:val="19"/>
      <w:lang w:eastAsia="en-US"/>
    </w:rPr>
  </w:style>
  <w:style w:type="character" w:customStyle="1" w:styleId="BodytextBold3">
    <w:name w:val="Body text + Bold3"/>
    <w:qFormat/>
    <w:rPr>
      <w:b/>
      <w:bCs/>
      <w:sz w:val="19"/>
      <w:szCs w:val="19"/>
      <w:lang w:bidi="ar-SA"/>
    </w:rPr>
  </w:style>
  <w:style w:type="character" w:customStyle="1" w:styleId="BodytextBold">
    <w:name w:val="Body text + Bold"/>
    <w:qFormat/>
    <w:rPr>
      <w:rFonts w:ascii="Times New Roman" w:hAnsi="Times New Roman" w:cs="Times New Roman"/>
      <w:b/>
      <w:bCs/>
      <w:spacing w:val="0"/>
      <w:sz w:val="19"/>
      <w:szCs w:val="19"/>
      <w:lang w:bidi="ar-SA"/>
    </w:rPr>
  </w:style>
  <w:style w:type="character" w:customStyle="1" w:styleId="afc">
    <w:name w:val="Основной текст_"/>
    <w:link w:val="81"/>
    <w:qFormat/>
    <w:rPr>
      <w:rFonts w:eastAsia="Times New Roman"/>
      <w:sz w:val="21"/>
      <w:szCs w:val="21"/>
      <w:shd w:val="clear" w:color="auto" w:fill="FFFFFF"/>
    </w:rPr>
  </w:style>
  <w:style w:type="paragraph" w:customStyle="1" w:styleId="81">
    <w:name w:val="Основной текст8"/>
    <w:basedOn w:val="a"/>
    <w:link w:val="afc"/>
    <w:qFormat/>
    <w:pPr>
      <w:shd w:val="clear" w:color="auto" w:fill="FFFFFF"/>
      <w:spacing w:line="0" w:lineRule="atLeast"/>
      <w:ind w:hanging="340"/>
    </w:pPr>
    <w:rPr>
      <w:rFonts w:eastAsia="Times New Roman" w:cstheme="minorBidi"/>
      <w:sz w:val="21"/>
      <w:szCs w:val="21"/>
      <w:lang w:eastAsia="en-US"/>
    </w:rPr>
  </w:style>
  <w:style w:type="character" w:customStyle="1" w:styleId="61">
    <w:name w:val="Основной текст (6)_"/>
    <w:link w:val="62"/>
    <w:qFormat/>
    <w:rPr>
      <w:rFonts w:ascii="MS Reference Sans Serif" w:eastAsia="MS Reference Sans Serif" w:hAnsi="MS Reference Sans Serif" w:cs="MS Reference Sans Serif"/>
      <w:spacing w:val="-20"/>
      <w:sz w:val="18"/>
      <w:szCs w:val="18"/>
      <w:shd w:val="clear" w:color="auto" w:fill="FFFFFF"/>
    </w:rPr>
  </w:style>
  <w:style w:type="paragraph" w:customStyle="1" w:styleId="62">
    <w:name w:val="Основной текст (6)"/>
    <w:basedOn w:val="a"/>
    <w:link w:val="61"/>
    <w:qFormat/>
    <w:pPr>
      <w:shd w:val="clear" w:color="auto" w:fill="FFFFFF"/>
      <w:spacing w:line="0" w:lineRule="atLeast"/>
    </w:pPr>
    <w:rPr>
      <w:rFonts w:ascii="MS Reference Sans Serif" w:eastAsia="MS Reference Sans Serif" w:hAnsi="MS Reference Sans Serif" w:cs="MS Reference Sans Serif"/>
      <w:spacing w:val="-20"/>
      <w:sz w:val="18"/>
      <w:szCs w:val="18"/>
      <w:lang w:eastAsia="en-US"/>
    </w:rPr>
  </w:style>
  <w:style w:type="character" w:customStyle="1" w:styleId="24">
    <w:name w:val="Основной текст2"/>
    <w:qFormat/>
    <w:rPr>
      <w:rFonts w:ascii="Times New Roman" w:eastAsia="Times New Roman" w:hAnsi="Times New Roman" w:cs="Times New Roman"/>
      <w:spacing w:val="0"/>
      <w:sz w:val="21"/>
      <w:szCs w:val="21"/>
      <w:u w:val="single"/>
      <w:shd w:val="clear" w:color="auto" w:fill="FFFFFF"/>
    </w:rPr>
  </w:style>
  <w:style w:type="character" w:customStyle="1" w:styleId="51">
    <w:name w:val="Основной текст5"/>
    <w:qFormat/>
    <w:rPr>
      <w:rFonts w:ascii="Times New Roman" w:eastAsia="Times New Roman" w:hAnsi="Times New Roman" w:cs="Times New Roman"/>
      <w:spacing w:val="0"/>
      <w:sz w:val="21"/>
      <w:szCs w:val="21"/>
      <w:u w:val="single"/>
      <w:shd w:val="clear" w:color="auto" w:fill="FFFFFF"/>
    </w:rPr>
  </w:style>
  <w:style w:type="paragraph" w:customStyle="1" w:styleId="34">
    <w:name w:val="Основной текст3"/>
    <w:basedOn w:val="a"/>
    <w:qFormat/>
    <w:pPr>
      <w:widowControl w:val="0"/>
      <w:shd w:val="clear" w:color="auto" w:fill="FFFFFF"/>
      <w:spacing w:after="240" w:line="220" w:lineRule="exact"/>
      <w:ind w:hanging="340"/>
    </w:pPr>
    <w:rPr>
      <w:rFonts w:eastAsia="Times New Roman"/>
      <w:b/>
      <w:bCs/>
      <w:spacing w:val="-10"/>
      <w:sz w:val="19"/>
      <w:szCs w:val="19"/>
    </w:rPr>
  </w:style>
  <w:style w:type="character" w:customStyle="1" w:styleId="0pt">
    <w:name w:val="Основной текст + Курсив;Интервал 0 pt"/>
    <w:qFormat/>
    <w:rPr>
      <w:rFonts w:ascii="Times New Roman" w:eastAsia="Times New Roman" w:hAnsi="Times New Roman" w:cs="Times New Roman"/>
      <w:b/>
      <w:bCs/>
      <w:i/>
      <w:iCs/>
      <w:color w:val="000000"/>
      <w:spacing w:val="0"/>
      <w:w w:val="100"/>
      <w:position w:val="0"/>
      <w:sz w:val="19"/>
      <w:szCs w:val="19"/>
      <w:u w:val="none"/>
      <w:shd w:val="clear" w:color="auto" w:fill="FFFFFF"/>
      <w:lang w:val="ru-RU"/>
    </w:rPr>
  </w:style>
  <w:style w:type="character" w:customStyle="1" w:styleId="41">
    <w:name w:val="Основной текст4"/>
    <w:qFormat/>
    <w:rPr>
      <w:rFonts w:ascii="Times New Roman" w:eastAsia="Times New Roman" w:hAnsi="Times New Roman" w:cs="Times New Roman"/>
      <w:color w:val="000000"/>
      <w:spacing w:val="0"/>
      <w:w w:val="100"/>
      <w:position w:val="0"/>
      <w:sz w:val="18"/>
      <w:szCs w:val="18"/>
      <w:u w:val="none"/>
      <w:shd w:val="clear" w:color="auto" w:fill="FFFFFF"/>
      <w:lang w:val="ru-RU"/>
    </w:rPr>
  </w:style>
  <w:style w:type="paragraph" w:customStyle="1" w:styleId="63">
    <w:name w:val="Основной текст6"/>
    <w:basedOn w:val="a"/>
    <w:qFormat/>
    <w:pPr>
      <w:widowControl w:val="0"/>
      <w:shd w:val="clear" w:color="auto" w:fill="FFFFFF"/>
      <w:spacing w:line="263" w:lineRule="exact"/>
    </w:pPr>
    <w:rPr>
      <w:rFonts w:eastAsia="Times New Roman"/>
      <w:color w:val="000000"/>
      <w:sz w:val="18"/>
      <w:szCs w:val="18"/>
    </w:rPr>
  </w:style>
  <w:style w:type="paragraph" w:customStyle="1" w:styleId="13">
    <w:name w:val="Абзац списка1"/>
    <w:basedOn w:val="a"/>
    <w:qFormat/>
    <w:pPr>
      <w:spacing w:after="200" w:line="276" w:lineRule="auto"/>
      <w:ind w:left="720"/>
    </w:pPr>
    <w:rPr>
      <w:rFonts w:ascii="Calibri" w:eastAsia="Times New Roman" w:hAnsi="Calibri"/>
      <w:sz w:val="22"/>
      <w:szCs w:val="22"/>
      <w:lang w:eastAsia="en-US"/>
    </w:rPr>
  </w:style>
  <w:style w:type="paragraph" w:customStyle="1" w:styleId="afd">
    <w:name w:val="Знак Знак"/>
    <w:basedOn w:val="a"/>
    <w:qFormat/>
    <w:pPr>
      <w:shd w:val="clear" w:color="auto" w:fill="FFFFFF"/>
      <w:tabs>
        <w:tab w:val="decimal" w:pos="1080"/>
      </w:tabs>
      <w:spacing w:after="160" w:line="240" w:lineRule="exact"/>
    </w:pPr>
    <w:rPr>
      <w:rFonts w:ascii="Verdana" w:eastAsia="Times New Roman" w:hAnsi="Verdana" w:cs="Verdana"/>
      <w:sz w:val="22"/>
      <w:szCs w:val="22"/>
      <w:lang w:val="en-US" w:eastAsia="en-US"/>
    </w:rPr>
  </w:style>
  <w:style w:type="paragraph" w:customStyle="1" w:styleId="ConsNonformat">
    <w:name w:val="ConsNonformat"/>
    <w:qFormat/>
    <w:pPr>
      <w:widowControl w:val="0"/>
      <w:autoSpaceDE w:val="0"/>
      <w:autoSpaceDN w:val="0"/>
      <w:adjustRightInd w:val="0"/>
    </w:pPr>
    <w:rPr>
      <w:rFonts w:ascii="Courier New" w:eastAsia="Times New Roman" w:hAnsi="Courier New" w:cs="Times New Roman"/>
    </w:rPr>
  </w:style>
  <w:style w:type="paragraph" w:customStyle="1" w:styleId="afe">
    <w:name w:val="Знак Знак Знак Знак"/>
    <w:basedOn w:val="a"/>
    <w:qFormat/>
    <w:pPr>
      <w:widowControl w:val="0"/>
      <w:spacing w:line="360" w:lineRule="auto"/>
      <w:ind w:firstLineChars="200" w:firstLine="200"/>
      <w:jc w:val="both"/>
    </w:pPr>
    <w:rPr>
      <w:rFonts w:ascii="SimSun" w:hAnsi="SimSun" w:cs="SimSun"/>
      <w:color w:val="000000"/>
      <w:kern w:val="2"/>
      <w:lang w:val="en-US" w:eastAsia="zh-CN"/>
    </w:rPr>
  </w:style>
  <w:style w:type="paragraph" w:customStyle="1" w:styleId="42">
    <w:name w:val="4"/>
    <w:basedOn w:val="a"/>
    <w:qFormat/>
    <w:pPr>
      <w:shd w:val="clear" w:color="auto" w:fill="FFFFFF"/>
      <w:tabs>
        <w:tab w:val="decimal" w:pos="1080"/>
      </w:tabs>
      <w:spacing w:after="160" w:line="240" w:lineRule="exact"/>
    </w:pPr>
    <w:rPr>
      <w:rFonts w:ascii="Verdana" w:eastAsia="Times New Roman" w:hAnsi="Verdana" w:cs="Verdana"/>
      <w:sz w:val="22"/>
      <w:szCs w:val="22"/>
      <w:lang w:val="en-US" w:eastAsia="en-US"/>
    </w:rPr>
  </w:style>
  <w:style w:type="character" w:customStyle="1" w:styleId="a8">
    <w:name w:val="Текст выноски Знак"/>
    <w:basedOn w:val="a0"/>
    <w:link w:val="a7"/>
    <w:semiHidden/>
    <w:qFormat/>
    <w:rPr>
      <w:rFonts w:ascii="Tahoma" w:eastAsia="SimSun" w:hAnsi="Tahoma" w:cs="Tahoma"/>
      <w:sz w:val="16"/>
      <w:szCs w:val="16"/>
      <w:lang w:eastAsia="ru-RU"/>
    </w:rPr>
  </w:style>
  <w:style w:type="paragraph" w:styleId="aff">
    <w:name w:val="No Spacing"/>
    <w:link w:val="aff0"/>
    <w:qFormat/>
    <w:rPr>
      <w:rFonts w:ascii="Calibri" w:eastAsia="Calibri" w:hAnsi="Calibri" w:cs="Times New Roman"/>
      <w:sz w:val="22"/>
      <w:szCs w:val="22"/>
    </w:rPr>
  </w:style>
  <w:style w:type="character" w:customStyle="1" w:styleId="aff0">
    <w:name w:val="Без интервала Знак"/>
    <w:link w:val="aff"/>
    <w:qFormat/>
    <w:rPr>
      <w:rFonts w:ascii="Calibri" w:eastAsia="Calibri" w:hAnsi="Calibri" w:cs="Times New Roman"/>
      <w:sz w:val="22"/>
      <w:lang w:eastAsia="ru-RU"/>
    </w:rPr>
  </w:style>
  <w:style w:type="paragraph" w:customStyle="1" w:styleId="ConsPlusNonformat">
    <w:name w:val="ConsPlusNonformat"/>
    <w:qFormat/>
    <w:pPr>
      <w:autoSpaceDE w:val="0"/>
      <w:autoSpaceDN w:val="0"/>
      <w:adjustRightInd w:val="0"/>
    </w:pPr>
    <w:rPr>
      <w:rFonts w:ascii="Courier New" w:eastAsia="Times New Roman" w:hAnsi="Courier New" w:cs="Courier New"/>
    </w:rPr>
  </w:style>
  <w:style w:type="paragraph" w:customStyle="1" w:styleId="14">
    <w:name w:val="Знак Знак1"/>
    <w:basedOn w:val="a"/>
    <w:qFormat/>
    <w:pPr>
      <w:shd w:val="clear" w:color="auto" w:fill="FFFFFF"/>
      <w:tabs>
        <w:tab w:val="decimal" w:pos="1080"/>
      </w:tabs>
      <w:spacing w:after="160" w:line="240" w:lineRule="exact"/>
    </w:pPr>
    <w:rPr>
      <w:rFonts w:ascii="Verdana" w:eastAsia="Times New Roman" w:hAnsi="Verdana" w:cs="Verdana"/>
      <w:sz w:val="22"/>
      <w:szCs w:val="22"/>
      <w:lang w:val="en-US" w:eastAsia="en-US"/>
    </w:rPr>
  </w:style>
  <w:style w:type="paragraph" w:customStyle="1" w:styleId="25">
    <w:name w:val="Знак Знак2"/>
    <w:basedOn w:val="a"/>
    <w:qFormat/>
    <w:pPr>
      <w:shd w:val="clear" w:color="auto" w:fill="FFFFFF"/>
      <w:tabs>
        <w:tab w:val="decimal" w:pos="1080"/>
      </w:tabs>
      <w:spacing w:after="160" w:line="240" w:lineRule="exact"/>
    </w:pPr>
    <w:rPr>
      <w:rFonts w:ascii="Verdana" w:eastAsia="Times New Roman" w:hAnsi="Verdana" w:cs="Verdana"/>
      <w:sz w:val="22"/>
      <w:szCs w:val="22"/>
      <w:lang w:val="en-US" w:eastAsia="en-US"/>
    </w:rPr>
  </w:style>
  <w:style w:type="paragraph" w:styleId="aff1">
    <w:name w:val="List Paragraph"/>
    <w:basedOn w:val="a"/>
    <w:uiPriority w:val="99"/>
    <w:qFormat/>
    <w:pPr>
      <w:spacing w:after="200" w:line="276" w:lineRule="auto"/>
      <w:ind w:left="720"/>
      <w:contextualSpacing/>
    </w:pPr>
    <w:rPr>
      <w:rFonts w:ascii="Calibri" w:eastAsia="Times New Roman" w:hAnsi="Calibri"/>
      <w:sz w:val="22"/>
      <w:szCs w:val="22"/>
    </w:rPr>
  </w:style>
  <w:style w:type="character" w:customStyle="1" w:styleId="aff2">
    <w:name w:val="Другое_"/>
    <w:link w:val="aff3"/>
    <w:qFormat/>
    <w:rPr>
      <w:shd w:val="clear" w:color="auto" w:fill="FFFFFF"/>
    </w:rPr>
  </w:style>
  <w:style w:type="paragraph" w:customStyle="1" w:styleId="aff3">
    <w:name w:val="Другое"/>
    <w:basedOn w:val="a"/>
    <w:link w:val="aff2"/>
    <w:qFormat/>
    <w:pPr>
      <w:widowControl w:val="0"/>
      <w:shd w:val="clear" w:color="auto" w:fill="FFFFFF"/>
      <w:ind w:firstLine="660"/>
      <w:jc w:val="both"/>
    </w:pPr>
    <w:rPr>
      <w:rFonts w:eastAsiaTheme="minorHAnsi" w:cstheme="minorBidi"/>
      <w:szCs w:val="22"/>
      <w:lang w:eastAsia="en-US"/>
    </w:rPr>
  </w:style>
  <w:style w:type="paragraph" w:customStyle="1" w:styleId="15">
    <w:name w:val="Основной текст1"/>
    <w:basedOn w:val="a"/>
    <w:qFormat/>
    <w:pPr>
      <w:widowControl w:val="0"/>
      <w:shd w:val="clear" w:color="auto" w:fill="FFFFFF"/>
      <w:ind w:firstLine="400"/>
      <w:jc w:val="both"/>
    </w:pPr>
    <w:rPr>
      <w:rFonts w:eastAsia="Times New Roman"/>
      <w:sz w:val="20"/>
      <w:szCs w:val="20"/>
    </w:rPr>
  </w:style>
  <w:style w:type="character" w:customStyle="1" w:styleId="aff4">
    <w:name w:val="Название Знак"/>
    <w:qFormat/>
    <w:rPr>
      <w:rFonts w:eastAsia="SimSun" w:cs="Times New Roman"/>
      <w:b/>
      <w:sz w:val="44"/>
      <w:szCs w:val="20"/>
      <w:lang w:eastAsia="ru-RU"/>
    </w:rPr>
  </w:style>
  <w:style w:type="character" w:customStyle="1" w:styleId="ac">
    <w:name w:val="Текст примечания Знак"/>
    <w:basedOn w:val="a0"/>
    <w:link w:val="ab"/>
    <w:uiPriority w:val="99"/>
    <w:qFormat/>
    <w:rPr>
      <w:rFonts w:eastAsia="SimSun" w:cs="Times New Roman"/>
      <w:sz w:val="20"/>
      <w:szCs w:val="20"/>
      <w:lang w:eastAsia="ru-RU"/>
    </w:rPr>
  </w:style>
  <w:style w:type="character" w:customStyle="1" w:styleId="ae">
    <w:name w:val="Тема примечания Знак"/>
    <w:basedOn w:val="ac"/>
    <w:link w:val="ad"/>
    <w:uiPriority w:val="99"/>
    <w:semiHidden/>
    <w:qFormat/>
    <w:rPr>
      <w:rFonts w:eastAsia="SimSun" w:cs="Times New Roman"/>
      <w:b/>
      <w:bCs/>
      <w:sz w:val="20"/>
      <w:szCs w:val="20"/>
      <w:lang w:eastAsia="ru-RU"/>
    </w:rPr>
  </w:style>
  <w:style w:type="character" w:customStyle="1" w:styleId="16">
    <w:name w:val="Неразрешенное упоминание1"/>
    <w:basedOn w:val="a0"/>
    <w:uiPriority w:val="99"/>
    <w:semiHidden/>
    <w:unhideWhenUsed/>
    <w:rsid w:val="00C80074"/>
    <w:rPr>
      <w:color w:val="605E5C"/>
      <w:shd w:val="clear" w:color="auto" w:fill="E1DFDD"/>
    </w:rPr>
  </w:style>
  <w:style w:type="paragraph" w:customStyle="1" w:styleId="p-normal">
    <w:name w:val="p-normal"/>
    <w:basedOn w:val="a"/>
    <w:rsid w:val="00E754DE"/>
    <w:pPr>
      <w:spacing w:before="100" w:beforeAutospacing="1" w:after="100" w:afterAutospacing="1"/>
    </w:pPr>
    <w:rPr>
      <w:rFonts w:eastAsia="Times New Roman"/>
    </w:rPr>
  </w:style>
  <w:style w:type="character" w:customStyle="1" w:styleId="word-wrapper">
    <w:name w:val="word-wrapper"/>
    <w:basedOn w:val="a0"/>
    <w:rsid w:val="00E754DE"/>
  </w:style>
  <w:style w:type="paragraph" w:customStyle="1" w:styleId="msonormalmrcssattr">
    <w:name w:val="msonormal_mr_css_attr"/>
    <w:basedOn w:val="a"/>
    <w:uiPriority w:val="99"/>
    <w:rsid w:val="00603A0E"/>
    <w:pPr>
      <w:spacing w:before="100" w:beforeAutospacing="1" w:after="100" w:afterAutospacing="1"/>
    </w:pPr>
    <w:rPr>
      <w:rFonts w:eastAsia="Calibri"/>
    </w:rPr>
  </w:style>
  <w:style w:type="paragraph" w:customStyle="1" w:styleId="aff5">
    <w:basedOn w:val="a"/>
    <w:next w:val="af9"/>
    <w:uiPriority w:val="99"/>
    <w:unhideWhenUsed/>
    <w:rsid w:val="00603A0E"/>
    <w:pPr>
      <w:spacing w:before="100" w:beforeAutospacing="1" w:after="100" w:afterAutospacing="1"/>
    </w:pPr>
    <w:rPr>
      <w:rFonts w:eastAsia="Calibri"/>
    </w:rPr>
  </w:style>
  <w:style w:type="paragraph" w:customStyle="1" w:styleId="Iauiue">
    <w:name w:val="Iau?iue"/>
    <w:rsid w:val="0035471A"/>
    <w:rPr>
      <w:rFonts w:ascii="TimesET" w:eastAsia="Times New Roman" w:hAnsi="TimesET" w:cs="Times New Roman"/>
      <w:sz w:val="24"/>
    </w:rPr>
  </w:style>
  <w:style w:type="paragraph" w:customStyle="1" w:styleId="17">
    <w:name w:val="Текст1"/>
    <w:basedOn w:val="a"/>
    <w:rsid w:val="0035471A"/>
    <w:rPr>
      <w:rFonts w:ascii="Courier New" w:eastAsia="Times New Roman" w:hAnsi="Courier New"/>
      <w:sz w:val="20"/>
      <w:szCs w:val="20"/>
      <w:lang w:eastAsia="ar-SA"/>
    </w:rPr>
  </w:style>
  <w:style w:type="paragraph" w:customStyle="1" w:styleId="130">
    <w:name w:val="Обычный 13"/>
    <w:basedOn w:val="a"/>
    <w:link w:val="131"/>
    <w:uiPriority w:val="2"/>
    <w:qFormat/>
    <w:rsid w:val="00BD61FA"/>
    <w:pPr>
      <w:shd w:val="clear" w:color="auto" w:fill="FFFFFF"/>
      <w:spacing w:line="300" w:lineRule="exact"/>
      <w:ind w:firstLine="567"/>
      <w:jc w:val="both"/>
    </w:pPr>
    <w:rPr>
      <w:rFonts w:eastAsiaTheme="minorHAnsi" w:cstheme="minorBidi"/>
      <w:sz w:val="27"/>
      <w:szCs w:val="27"/>
      <w:lang w:eastAsia="en-US"/>
    </w:rPr>
  </w:style>
  <w:style w:type="character" w:customStyle="1" w:styleId="131">
    <w:name w:val="Обычный 13 Знак"/>
    <w:basedOn w:val="a0"/>
    <w:link w:val="130"/>
    <w:uiPriority w:val="2"/>
    <w:rsid w:val="00BD61FA"/>
    <w:rPr>
      <w:sz w:val="27"/>
      <w:szCs w:val="27"/>
      <w:shd w:val="clear" w:color="auto" w:fill="FFFFFF"/>
      <w:lang w:eastAsia="en-US"/>
    </w:rPr>
  </w:style>
  <w:style w:type="paragraph" w:customStyle="1" w:styleId="aff6">
    <w:name w:val="Выделенное желтым"/>
    <w:basedOn w:val="a"/>
    <w:link w:val="aff7"/>
    <w:uiPriority w:val="2"/>
    <w:qFormat/>
    <w:rsid w:val="002B4D63"/>
    <w:pPr>
      <w:shd w:val="clear" w:color="auto" w:fill="FFFFFF"/>
      <w:spacing w:line="300" w:lineRule="exact"/>
      <w:ind w:firstLine="567"/>
      <w:jc w:val="both"/>
    </w:pPr>
    <w:rPr>
      <w:rFonts w:eastAsia="Calibri"/>
      <w:sz w:val="27"/>
      <w:szCs w:val="27"/>
      <w:lang w:eastAsia="en-US"/>
    </w:rPr>
  </w:style>
  <w:style w:type="character" w:customStyle="1" w:styleId="aff7">
    <w:name w:val="Выделенное желтым Знак"/>
    <w:link w:val="aff6"/>
    <w:uiPriority w:val="2"/>
    <w:rsid w:val="002B4D63"/>
    <w:rPr>
      <w:rFonts w:eastAsia="Calibri" w:cs="Times New Roman"/>
      <w:sz w:val="27"/>
      <w:szCs w:val="27"/>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60967">
      <w:bodyDiv w:val="1"/>
      <w:marLeft w:val="0"/>
      <w:marRight w:val="0"/>
      <w:marTop w:val="0"/>
      <w:marBottom w:val="0"/>
      <w:divBdr>
        <w:top w:val="none" w:sz="0" w:space="0" w:color="auto"/>
        <w:left w:val="none" w:sz="0" w:space="0" w:color="auto"/>
        <w:bottom w:val="none" w:sz="0" w:space="0" w:color="auto"/>
        <w:right w:val="none" w:sz="0" w:space="0" w:color="auto"/>
      </w:divBdr>
    </w:div>
    <w:div w:id="327903180">
      <w:bodyDiv w:val="1"/>
      <w:marLeft w:val="0"/>
      <w:marRight w:val="0"/>
      <w:marTop w:val="0"/>
      <w:marBottom w:val="0"/>
      <w:divBdr>
        <w:top w:val="none" w:sz="0" w:space="0" w:color="auto"/>
        <w:left w:val="none" w:sz="0" w:space="0" w:color="auto"/>
        <w:bottom w:val="none" w:sz="0" w:space="0" w:color="auto"/>
        <w:right w:val="none" w:sz="0" w:space="0" w:color="auto"/>
      </w:divBdr>
    </w:div>
    <w:div w:id="418407397">
      <w:bodyDiv w:val="1"/>
      <w:marLeft w:val="0"/>
      <w:marRight w:val="0"/>
      <w:marTop w:val="0"/>
      <w:marBottom w:val="0"/>
      <w:divBdr>
        <w:top w:val="none" w:sz="0" w:space="0" w:color="auto"/>
        <w:left w:val="none" w:sz="0" w:space="0" w:color="auto"/>
        <w:bottom w:val="none" w:sz="0" w:space="0" w:color="auto"/>
        <w:right w:val="none" w:sz="0" w:space="0" w:color="auto"/>
      </w:divBdr>
    </w:div>
    <w:div w:id="692270352">
      <w:bodyDiv w:val="1"/>
      <w:marLeft w:val="0"/>
      <w:marRight w:val="0"/>
      <w:marTop w:val="0"/>
      <w:marBottom w:val="0"/>
      <w:divBdr>
        <w:top w:val="none" w:sz="0" w:space="0" w:color="auto"/>
        <w:left w:val="none" w:sz="0" w:space="0" w:color="auto"/>
        <w:bottom w:val="none" w:sz="0" w:space="0" w:color="auto"/>
        <w:right w:val="none" w:sz="0" w:space="0" w:color="auto"/>
      </w:divBdr>
    </w:div>
    <w:div w:id="838539063">
      <w:bodyDiv w:val="1"/>
      <w:marLeft w:val="0"/>
      <w:marRight w:val="0"/>
      <w:marTop w:val="0"/>
      <w:marBottom w:val="0"/>
      <w:divBdr>
        <w:top w:val="none" w:sz="0" w:space="0" w:color="auto"/>
        <w:left w:val="none" w:sz="0" w:space="0" w:color="auto"/>
        <w:bottom w:val="none" w:sz="0" w:space="0" w:color="auto"/>
        <w:right w:val="none" w:sz="0" w:space="0" w:color="auto"/>
      </w:divBdr>
    </w:div>
    <w:div w:id="918364261">
      <w:bodyDiv w:val="1"/>
      <w:marLeft w:val="0"/>
      <w:marRight w:val="0"/>
      <w:marTop w:val="0"/>
      <w:marBottom w:val="0"/>
      <w:divBdr>
        <w:top w:val="none" w:sz="0" w:space="0" w:color="auto"/>
        <w:left w:val="none" w:sz="0" w:space="0" w:color="auto"/>
        <w:bottom w:val="none" w:sz="0" w:space="0" w:color="auto"/>
        <w:right w:val="none" w:sz="0" w:space="0" w:color="auto"/>
      </w:divBdr>
    </w:div>
    <w:div w:id="1585410514">
      <w:bodyDiv w:val="1"/>
      <w:marLeft w:val="0"/>
      <w:marRight w:val="0"/>
      <w:marTop w:val="0"/>
      <w:marBottom w:val="0"/>
      <w:divBdr>
        <w:top w:val="none" w:sz="0" w:space="0" w:color="auto"/>
        <w:left w:val="none" w:sz="0" w:space="0" w:color="auto"/>
        <w:bottom w:val="none" w:sz="0" w:space="0" w:color="auto"/>
        <w:right w:val="none" w:sz="0" w:space="0" w:color="auto"/>
      </w:divBdr>
    </w:div>
    <w:div w:id="1641425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emn.b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mn@bemn.b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8a39c37a-a73b-4e04-95e9-dae914407c13">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281A728BD5F7640952BB82A3F95E3AD" ma:contentTypeVersion="13" ma:contentTypeDescription="Ustvari nov dokument." ma:contentTypeScope="" ma:versionID="09c3173111e3d5234b05b32ea0822a06">
  <xsd:schema xmlns:xsd="http://www.w3.org/2001/XMLSchema" xmlns:xs="http://www.w3.org/2001/XMLSchema" xmlns:p="http://schemas.microsoft.com/office/2006/metadata/properties" xmlns:ns2="8a39c37a-a73b-4e04-95e9-dae914407c13" xmlns:ns3="50e579b4-1790-4842-b5df-c0176462dc9c" targetNamespace="http://schemas.microsoft.com/office/2006/metadata/properties" ma:root="true" ma:fieldsID="48610986ac6e130b75fa95b4a5e73d21" ns2:_="" ns3:_="">
    <xsd:import namespace="8a39c37a-a73b-4e04-95e9-dae914407c13"/>
    <xsd:import namespace="50e579b4-1790-4842-b5df-c0176462dc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9c37a-a73b-4e04-95e9-dae914407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INK" ma:index="20"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e579b4-1790-4842-b5df-c0176462dc9c" elementFormDefault="qualified">
    <xsd:import namespace="http://schemas.microsoft.com/office/2006/documentManagement/types"/>
    <xsd:import namespace="http://schemas.microsoft.com/office/infopath/2007/PartnerControls"/>
    <xsd:element name="SharedWithUsers" ma:index="1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BEDDB-5A47-4B14-B6D6-3C3ABBB22316}">
  <ds:schemaRefs>
    <ds:schemaRef ds:uri="http://schemas.microsoft.com/office/2006/metadata/properties"/>
    <ds:schemaRef ds:uri="http://schemas.microsoft.com/office/infopath/2007/PartnerControls"/>
    <ds:schemaRef ds:uri="8a39c37a-a73b-4e04-95e9-dae914407c13"/>
  </ds:schemaRefs>
</ds:datastoreItem>
</file>

<file path=customXml/itemProps2.xml><?xml version="1.0" encoding="utf-8"?>
<ds:datastoreItem xmlns:ds="http://schemas.openxmlformats.org/officeDocument/2006/customXml" ds:itemID="{B1D60664-FC86-4290-A2D4-9BD9A197E3DA}">
  <ds:schemaRefs>
    <ds:schemaRef ds:uri="http://schemas.microsoft.com/sharepoint/v3/contenttype/forms"/>
  </ds:schemaRefs>
</ds:datastoreItem>
</file>

<file path=customXml/itemProps3.xml><?xml version="1.0" encoding="utf-8"?>
<ds:datastoreItem xmlns:ds="http://schemas.openxmlformats.org/officeDocument/2006/customXml" ds:itemID="{F8BC98F1-8A47-4271-9408-CA8A31C25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9c37a-a73b-4e04-95e9-dae914407c13"/>
    <ds:schemaRef ds:uri="50e579b4-1790-4842-b5df-c0176462d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124E4-E9C7-4CA4-90B0-D3236CD90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36</Pages>
  <Words>18030</Words>
  <Characters>102776</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Minskenergo</Company>
  <LinksUpToDate>false</LinksUpToDate>
  <CharactersWithSpaces>120565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Леванцевич Ольга Андреевна</cp:lastModifiedBy>
  <cp:revision>47</cp:revision>
  <cp:lastPrinted>2026-08-21T12:51:00Z</cp:lastPrinted>
  <dcterms:created xsi:type="dcterms:W3CDTF">2026-04-08T12:06:00Z</dcterms:created>
  <dcterms:modified xsi:type="dcterms:W3CDTF">2026-10-16T16:02:00Z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0x010100D281A728BD5F7640952BB82A3F95E3AD</vt:lpwstr>
  </property>
  <property fmtid="{D5CDD505-2E9C-101B-9397-08002B2CF9AE}" pid="3" name="KSOProductBuildVer">
    <vt:lpwstr>1049-12.2.0.18283</vt:lpwstr>
  </property>
  <property fmtid="{D5CDD505-2E9C-101B-9397-08002B2CF9AE}" pid="4" name="ICV">
    <vt:lpwstr>E03D9B4D8ADB43928237944C6462F892_13</vt:lpwstr>
  </property>
</Properties>
</file>