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0E6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0C13D2F3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34A36109" w14:textId="77777777" w:rsidTr="00DB48C6">
        <w:tc>
          <w:tcPr>
            <w:tcW w:w="4955" w:type="dxa"/>
            <w:vAlign w:val="center"/>
          </w:tcPr>
          <w:p w14:paraId="6F9070F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134AB8E2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421B0455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7ACE732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5D258E8A" w14:textId="69465583" w:rsidR="00DB48C6" w:rsidRPr="00DB48C6" w:rsidRDefault="00C01C71" w:rsidP="00DB48C6">
            <w:pPr>
              <w:jc w:val="both"/>
              <w:rPr>
                <w:rFonts w:ascii="Times New Roman" w:hAnsi="Times New Roman" w:cs="Times New Roman"/>
              </w:rPr>
            </w:pPr>
            <w:r w:rsidRPr="00F2280B">
              <w:rPr>
                <w:rFonts w:ascii="Times New Roman" w:hAnsi="Times New Roman" w:cs="Times New Roman"/>
              </w:rPr>
              <w:t xml:space="preserve">Пункт </w:t>
            </w:r>
            <w:r w:rsidR="00136555">
              <w:rPr>
                <w:rFonts w:ascii="Times New Roman" w:hAnsi="Times New Roman" w:cs="Times New Roman"/>
              </w:rPr>
              <w:t>9</w:t>
            </w:r>
            <w:r w:rsidR="00DB48C6"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04DA34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1383564C" w14:textId="77777777" w:rsidTr="00DB48C6">
        <w:tc>
          <w:tcPr>
            <w:tcW w:w="9911" w:type="dxa"/>
            <w:gridSpan w:val="2"/>
            <w:vAlign w:val="center"/>
          </w:tcPr>
          <w:p w14:paraId="21820194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82873E7" w14:textId="77777777" w:rsidTr="00DB48C6">
        <w:tc>
          <w:tcPr>
            <w:tcW w:w="4955" w:type="dxa"/>
            <w:vAlign w:val="center"/>
          </w:tcPr>
          <w:p w14:paraId="309258AF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14:paraId="7960F8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37B7D7C6" w14:textId="77777777" w:rsidTr="00DB48C6">
        <w:tc>
          <w:tcPr>
            <w:tcW w:w="4955" w:type="dxa"/>
            <w:vAlign w:val="center"/>
          </w:tcPr>
          <w:p w14:paraId="62F31ED6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14:paraId="23F2E1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A543077" w14:textId="77777777" w:rsidTr="00DB48C6">
        <w:tc>
          <w:tcPr>
            <w:tcW w:w="4955" w:type="dxa"/>
            <w:vAlign w:val="center"/>
          </w:tcPr>
          <w:p w14:paraId="22DD8F0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28C435E4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2AD4868F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AD4076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132C7015" w14:textId="398E0363" w:rsidR="00DB48C6" w:rsidRPr="00DB48C6" w:rsidRDefault="00BE7B48" w:rsidP="00E511AE">
            <w:pPr>
              <w:jc w:val="both"/>
              <w:rPr>
                <w:rFonts w:ascii="Times New Roman" w:hAnsi="Times New Roman" w:cs="Times New Roman"/>
              </w:rPr>
            </w:pPr>
            <w:r w:rsidRPr="00BE7B48">
              <w:rPr>
                <w:rFonts w:ascii="Times New Roman" w:hAnsi="Times New Roman" w:cs="Times New Roman"/>
              </w:rPr>
              <w:t xml:space="preserve">Специалист по организации закупок </w:t>
            </w:r>
            <w:r w:rsidR="00CF394A">
              <w:rPr>
                <w:rFonts w:ascii="Times New Roman" w:hAnsi="Times New Roman" w:cs="Times New Roman"/>
              </w:rPr>
              <w:t>второй</w:t>
            </w:r>
            <w:r w:rsidRPr="00BE7B48">
              <w:rPr>
                <w:rFonts w:ascii="Times New Roman" w:hAnsi="Times New Roman" w:cs="Times New Roman"/>
              </w:rPr>
              <w:t xml:space="preserve"> категории Трус Алеся Сергеевна, тел. 249 14 77</w:t>
            </w:r>
          </w:p>
        </w:tc>
      </w:tr>
      <w:tr w:rsidR="00DB48C6" w:rsidRPr="00DB48C6" w14:paraId="0CB811CB" w14:textId="77777777" w:rsidTr="00664DDE">
        <w:tc>
          <w:tcPr>
            <w:tcW w:w="9911" w:type="dxa"/>
            <w:gridSpan w:val="2"/>
            <w:vAlign w:val="center"/>
          </w:tcPr>
          <w:p w14:paraId="363AE6E1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3CEA3341" w14:textId="77777777" w:rsidTr="00DB48C6">
        <w:tc>
          <w:tcPr>
            <w:tcW w:w="4955" w:type="dxa"/>
          </w:tcPr>
          <w:p w14:paraId="0C8F5A3D" w14:textId="77777777" w:rsidR="00DB48C6" w:rsidRPr="00DB48C6" w:rsidRDefault="00DB48C6" w:rsidP="00C01C71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C01C71">
              <w:rPr>
                <w:rFonts w:ascii="Times New Roman" w:hAnsi="Times New Roman" w:cs="Times New Roman"/>
              </w:rPr>
              <w:t>поставщику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="00C01C71" w:rsidRPr="00C01C71">
              <w:rPr>
                <w:rFonts w:ascii="Times New Roman" w:hAnsi="Times New Roman" w:cs="Times New Roman"/>
              </w:rPr>
              <w:t>,</w:t>
            </w:r>
            <w:r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72858031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Поставщик</w:t>
            </w:r>
            <w:r w:rsidRPr="00DB48C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693D43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703FD6A1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C19CA3C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6470416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664DDE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18AE670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08B7297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r w:rsidR="00FB002A" w:rsidRPr="00FB002A">
              <w:rPr>
                <w:rFonts w:ascii="Times New Roman" w:hAnsi="Times New Roman" w:cs="Times New Roman"/>
              </w:rPr>
              <w:t>абз.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465B7026" w14:textId="28142EF4" w:rsidR="00DB48C6" w:rsidRPr="00BE7B4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BE7B48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267D3" w:rsidRPr="00DB48C6" w14:paraId="78F5372F" w14:textId="77777777" w:rsidTr="003E51E1">
        <w:tc>
          <w:tcPr>
            <w:tcW w:w="4955" w:type="dxa"/>
          </w:tcPr>
          <w:p w14:paraId="7FBD0918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14:paraId="1212DEAC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14:paraId="121A2A57" w14:textId="77777777" w:rsidTr="00DB48C6">
        <w:tc>
          <w:tcPr>
            <w:tcW w:w="4955" w:type="dxa"/>
            <w:vAlign w:val="center"/>
          </w:tcPr>
          <w:p w14:paraId="725309F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C01C71">
              <w:rPr>
                <w:rFonts w:ascii="Times New Roman" w:hAnsi="Times New Roman" w:cs="Times New Roman"/>
              </w:rPr>
              <w:t>поставщиками</w:t>
            </w:r>
            <w:r w:rsidRPr="00DB48C6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4956" w:type="dxa"/>
          </w:tcPr>
          <w:p w14:paraId="76B17D20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14:paraId="453C713E" w14:textId="77777777" w:rsidTr="00664DDE">
        <w:tc>
          <w:tcPr>
            <w:tcW w:w="4955" w:type="dxa"/>
            <w:vAlign w:val="center"/>
          </w:tcPr>
          <w:p w14:paraId="10D70CDF" w14:textId="77777777" w:rsidR="00DB48C6" w:rsidRPr="00C01C71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25158282" w14:textId="335F9F9A" w:rsidR="00DB48C6" w:rsidRPr="00DB48C6" w:rsidRDefault="0051423B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 сентября</w:t>
            </w:r>
            <w:r w:rsidR="00C01C71" w:rsidRPr="00C01C71">
              <w:rPr>
                <w:rFonts w:ascii="Times New Roman" w:hAnsi="Times New Roman" w:cs="Times New Roman"/>
              </w:rPr>
              <w:t xml:space="preserve"> 2026</w:t>
            </w:r>
            <w:r w:rsidR="00DB48C6" w:rsidRPr="00C01C71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167F9E3C" w14:textId="77777777" w:rsidTr="00DB48C6">
        <w:tc>
          <w:tcPr>
            <w:tcW w:w="4955" w:type="dxa"/>
            <w:vAlign w:val="center"/>
          </w:tcPr>
          <w:p w14:paraId="3AD1445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C01C71">
              <w:rPr>
                <w:rFonts w:ascii="Times New Roman" w:hAnsi="Times New Roman" w:cs="Times New Roman"/>
              </w:rPr>
              <w:t>поставки товара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0936CDBE" w14:textId="77777777" w:rsidR="00DB48C6" w:rsidRPr="00DB48C6" w:rsidRDefault="00DB48C6" w:rsidP="00664DDE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г. </w:t>
            </w:r>
            <w:r w:rsidR="00664DDE" w:rsidRPr="00C01C71">
              <w:rPr>
                <w:rFonts w:ascii="Times New Roman" w:hAnsi="Times New Roman" w:cs="Times New Roman"/>
              </w:rPr>
              <w:t>Минск, ул.</w:t>
            </w:r>
            <w:r w:rsidR="00C01C71" w:rsidRPr="00C01C71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14:paraId="288D136F" w14:textId="77777777" w:rsidTr="00DB48C6">
        <w:tc>
          <w:tcPr>
            <w:tcW w:w="4955" w:type="dxa"/>
            <w:vAlign w:val="center"/>
          </w:tcPr>
          <w:p w14:paraId="38E61DB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6F0EDEFA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10DFFC76" w14:textId="77777777" w:rsidTr="00DB48C6">
        <w:tc>
          <w:tcPr>
            <w:tcW w:w="4955" w:type="dxa"/>
            <w:vAlign w:val="center"/>
          </w:tcPr>
          <w:p w14:paraId="472F517B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и срок</w:t>
            </w:r>
            <w:r w:rsidRPr="00C01C71">
              <w:rPr>
                <w:rFonts w:ascii="Times New Roman" w:hAnsi="Times New Roman" w:cs="Times New Roman"/>
              </w:rPr>
              <w:t xml:space="preserve"> поставки</w:t>
            </w:r>
            <w:r w:rsidR="00664DDE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739AB35D" w14:textId="6A9892E9" w:rsidR="00E511AE" w:rsidRPr="00D9041A" w:rsidRDefault="00136555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Партиями, н</w:t>
            </w:r>
            <w:r w:rsidR="00204882" w:rsidRPr="00204882">
              <w:rPr>
                <w:rFonts w:ascii="Times New Roman" w:hAnsi="Times New Roman" w:cs="Times New Roman"/>
              </w:rPr>
              <w:t xml:space="preserve">е позднее </w:t>
            </w:r>
            <w:r w:rsidR="00D9041A" w:rsidRPr="00D9041A">
              <w:rPr>
                <w:rFonts w:ascii="Times New Roman" w:hAnsi="Times New Roman" w:cs="Times New Roman"/>
              </w:rPr>
              <w:t>20</w:t>
            </w:r>
            <w:r w:rsidR="00204882" w:rsidRPr="00204882">
              <w:rPr>
                <w:rFonts w:ascii="Times New Roman" w:hAnsi="Times New Roman" w:cs="Times New Roman"/>
              </w:rPr>
              <w:t xml:space="preserve"> р.д. с момента </w:t>
            </w:r>
            <w:r w:rsidR="00D9041A">
              <w:rPr>
                <w:rFonts w:ascii="Times New Roman" w:hAnsi="Times New Roman" w:cs="Times New Roman"/>
              </w:rPr>
              <w:t>получения заявки Покупателя</w:t>
            </w:r>
          </w:p>
        </w:tc>
      </w:tr>
      <w:tr w:rsidR="00DB48C6" w:rsidRPr="00DB48C6" w14:paraId="02CC957F" w14:textId="77777777" w:rsidTr="00DB48C6">
        <w:tc>
          <w:tcPr>
            <w:tcW w:w="4955" w:type="dxa"/>
            <w:vAlign w:val="center"/>
          </w:tcPr>
          <w:p w14:paraId="7BE4F02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14:paraId="18DD748A" w14:textId="77777777" w:rsidR="00DB48C6" w:rsidRPr="00DB48C6" w:rsidRDefault="00664DDE" w:rsidP="00C01C71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C01C71" w:rsidRPr="00C01C71">
              <w:rPr>
                <w:rFonts w:ascii="Times New Roman" w:hAnsi="Times New Roman" w:cs="Times New Roman"/>
              </w:rPr>
              <w:t xml:space="preserve">нта передачи товара Покупателю </w:t>
            </w:r>
          </w:p>
        </w:tc>
      </w:tr>
      <w:tr w:rsidR="00DB48C6" w:rsidRPr="00DB48C6" w14:paraId="575439A3" w14:textId="77777777" w:rsidTr="00DB48C6">
        <w:tc>
          <w:tcPr>
            <w:tcW w:w="4955" w:type="dxa"/>
            <w:vAlign w:val="center"/>
          </w:tcPr>
          <w:p w14:paraId="7D8FE7EC" w14:textId="77777777" w:rsidR="00DB48C6" w:rsidRPr="00C01C7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4956" w:type="dxa"/>
          </w:tcPr>
          <w:p w14:paraId="14C1512F" w14:textId="77777777" w:rsidR="00DB48C6" w:rsidRPr="00C01C7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C01C71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14:paraId="45FA9B07" w14:textId="77777777" w:rsidTr="00DB48C6">
        <w:tc>
          <w:tcPr>
            <w:tcW w:w="9911" w:type="dxa"/>
            <w:gridSpan w:val="2"/>
            <w:vAlign w:val="center"/>
          </w:tcPr>
          <w:p w14:paraId="5533F995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1832F4F4" w14:textId="77777777" w:rsidTr="00DB48C6">
        <w:tc>
          <w:tcPr>
            <w:tcW w:w="4955" w:type="dxa"/>
            <w:vAlign w:val="center"/>
          </w:tcPr>
          <w:p w14:paraId="3A1A237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17CFC12F" w14:textId="31FA34E1" w:rsidR="00DB48C6" w:rsidRPr="00DB48C6" w:rsidRDefault="007C12CC" w:rsidP="00BE7B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Шовный материал</w:t>
            </w:r>
          </w:p>
        </w:tc>
      </w:tr>
      <w:tr w:rsidR="00DB48C6" w:rsidRPr="00DB48C6" w14:paraId="79F6E217" w14:textId="77777777" w:rsidTr="00A267D3">
        <w:tc>
          <w:tcPr>
            <w:tcW w:w="4955" w:type="dxa"/>
            <w:vAlign w:val="center"/>
          </w:tcPr>
          <w:p w14:paraId="75EBF60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84B4083" w14:textId="6FFB6EA2" w:rsidR="00DB48C6" w:rsidRPr="001D240A" w:rsidRDefault="0051423B" w:rsidP="001D240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3 400,40</w:t>
            </w:r>
            <w:r w:rsidR="00136555">
              <w:rPr>
                <w:rFonts w:ascii="Times New Roman" w:hAnsi="Times New Roman" w:cs="Times New Roman"/>
              </w:rPr>
              <w:t xml:space="preserve"> </w:t>
            </w:r>
            <w:r w:rsidR="00204882" w:rsidRPr="0020488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3231C723" w14:textId="77777777" w:rsidTr="00A267D3">
        <w:tc>
          <w:tcPr>
            <w:tcW w:w="4955" w:type="dxa"/>
            <w:vAlign w:val="center"/>
          </w:tcPr>
          <w:p w14:paraId="0F4C79F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03F03BC6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7A351FF6" w14:textId="77777777" w:rsidTr="00A267D3">
        <w:tc>
          <w:tcPr>
            <w:tcW w:w="4955" w:type="dxa"/>
            <w:vAlign w:val="center"/>
          </w:tcPr>
          <w:p w14:paraId="3AB16A00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C01C71">
              <w:rPr>
                <w:rFonts w:ascii="Times New Roman" w:hAnsi="Times New Roman" w:cs="Times New Roman"/>
              </w:rPr>
              <w:t>поставщиком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433C4523" w14:textId="112C97E5" w:rsidR="00DB48C6" w:rsidRPr="00C01C71" w:rsidRDefault="0051423B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 сентября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54058C">
              <w:rPr>
                <w:rFonts w:ascii="Times New Roman" w:hAnsi="Times New Roman" w:cs="Times New Roman"/>
              </w:rPr>
              <w:t>. до 12</w:t>
            </w:r>
            <w:r w:rsidR="00DB48C6" w:rsidRPr="00C01C71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0395A12A" w14:textId="77777777" w:rsidTr="00A267D3">
        <w:tc>
          <w:tcPr>
            <w:tcW w:w="4955" w:type="dxa"/>
            <w:vAlign w:val="center"/>
          </w:tcPr>
          <w:p w14:paraId="63180ECF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2CFD1183" w14:textId="59B4523D" w:rsidR="00DB48C6" w:rsidRPr="00C01C71" w:rsidRDefault="0051423B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 сентября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DB48C6" w:rsidRPr="00C01C71">
              <w:rPr>
                <w:rFonts w:ascii="Times New Roman" w:hAnsi="Times New Roman" w:cs="Times New Roman"/>
              </w:rPr>
              <w:t>. до 15.00</w:t>
            </w:r>
          </w:p>
        </w:tc>
      </w:tr>
      <w:tr w:rsidR="00B318FE" w:rsidRPr="00DB48C6" w14:paraId="08BF77A9" w14:textId="77777777" w:rsidTr="00D47988">
        <w:tc>
          <w:tcPr>
            <w:tcW w:w="9911" w:type="dxa"/>
            <w:gridSpan w:val="2"/>
            <w:vAlign w:val="center"/>
          </w:tcPr>
          <w:p w14:paraId="52B51A51" w14:textId="7FBC959C" w:rsidR="00B318FE" w:rsidRPr="00DB48C6" w:rsidRDefault="00B318FE" w:rsidP="00D479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 w:rsidR="00CF394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318FE" w:rsidRPr="00DB48C6" w14:paraId="67469EA3" w14:textId="77777777" w:rsidTr="00D47988">
        <w:tc>
          <w:tcPr>
            <w:tcW w:w="4955" w:type="dxa"/>
            <w:vAlign w:val="center"/>
          </w:tcPr>
          <w:p w14:paraId="345E46E4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FD27105" w14:textId="17AA6D2D" w:rsidR="00B318FE" w:rsidRPr="00DB48C6" w:rsidRDefault="0051423B" w:rsidP="00BE7B48">
            <w:pPr>
              <w:jc w:val="both"/>
              <w:rPr>
                <w:rFonts w:ascii="Times New Roman" w:hAnsi="Times New Roman" w:cs="Times New Roman"/>
              </w:rPr>
            </w:pPr>
            <w:r w:rsidRPr="0051423B">
              <w:rPr>
                <w:rFonts w:ascii="Times New Roman" w:hAnsi="Times New Roman" w:cs="Times New Roman"/>
              </w:rPr>
              <w:t>Нить ПГА рассасывающаяся</w:t>
            </w:r>
          </w:p>
        </w:tc>
      </w:tr>
      <w:tr w:rsidR="00B318FE" w:rsidRPr="003D0FE5" w14:paraId="6854372F" w14:textId="77777777" w:rsidTr="00D47988">
        <w:tc>
          <w:tcPr>
            <w:tcW w:w="4955" w:type="dxa"/>
            <w:vAlign w:val="center"/>
          </w:tcPr>
          <w:p w14:paraId="1B40BA8B" w14:textId="77777777" w:rsidR="00B318FE" w:rsidRPr="00A267D3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D412C7B" w14:textId="63C6E01A" w:rsidR="00B318FE" w:rsidRPr="003D0FE5" w:rsidRDefault="00F763FD" w:rsidP="00136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B318FE" w:rsidRPr="001435E0" w14:paraId="2CBD7E21" w14:textId="77777777" w:rsidTr="00D47988">
        <w:tc>
          <w:tcPr>
            <w:tcW w:w="4955" w:type="dxa"/>
            <w:vAlign w:val="center"/>
          </w:tcPr>
          <w:p w14:paraId="01D5F160" w14:textId="77777777" w:rsidR="00B318FE" w:rsidRPr="001435E0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799A78D" w14:textId="14CCC041" w:rsidR="00B318FE" w:rsidRPr="001435E0" w:rsidRDefault="0051423B" w:rsidP="00D4798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2 021,00</w:t>
            </w:r>
            <w:r w:rsidR="00136555" w:rsidRPr="001365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B048E" w:rsidRPr="001B048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204882" w:rsidRPr="00DB48C6" w14:paraId="5193890E" w14:textId="77777777" w:rsidTr="003E2243">
        <w:tc>
          <w:tcPr>
            <w:tcW w:w="4955" w:type="dxa"/>
            <w:vAlign w:val="center"/>
          </w:tcPr>
          <w:p w14:paraId="7C9C8168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D640A" w14:textId="3B33E316" w:rsidR="00204882" w:rsidRPr="00204882" w:rsidRDefault="00F763FD" w:rsidP="00204882">
            <w:pPr>
              <w:rPr>
                <w:rFonts w:ascii="Times New Roman" w:hAnsi="Times New Roman" w:cs="Times New Roman"/>
              </w:rPr>
            </w:pPr>
            <w:r w:rsidRPr="00F763FD">
              <w:rPr>
                <w:rFonts w:ascii="Times New Roman" w:hAnsi="Times New Roman" w:cs="Times New Roman"/>
              </w:rPr>
              <w:t>32.50.50.310</w:t>
            </w:r>
          </w:p>
        </w:tc>
      </w:tr>
      <w:tr w:rsidR="00204882" w:rsidRPr="00DB48C6" w14:paraId="3170E46C" w14:textId="77777777" w:rsidTr="003E2243">
        <w:tc>
          <w:tcPr>
            <w:tcW w:w="4955" w:type="dxa"/>
            <w:vAlign w:val="center"/>
          </w:tcPr>
          <w:p w14:paraId="23FDCB7C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40F04" w14:textId="68F05E9B" w:rsidR="00204882" w:rsidRPr="00204882" w:rsidRDefault="00F763FD" w:rsidP="00204882">
            <w:pPr>
              <w:jc w:val="both"/>
              <w:rPr>
                <w:rFonts w:ascii="Times New Roman" w:hAnsi="Times New Roman" w:cs="Times New Roman"/>
              </w:rPr>
            </w:pPr>
            <w:r w:rsidRPr="00F763FD">
              <w:rPr>
                <w:rFonts w:ascii="Times New Roman" w:hAnsi="Times New Roman" w:cs="Times New Roman"/>
              </w:rPr>
              <w:t>Материалы стерильные для наложения швов (кроме стерильного хирургического кетгута) и стерильные адгезивные ткани для хирургического закрытия ран; ламинария стерильная и тампоны из нее; хирургические и стоматологические кровоостанавливающие средства (гемостатики)</w:t>
            </w:r>
          </w:p>
        </w:tc>
      </w:tr>
      <w:tr w:rsidR="00B318FE" w:rsidRPr="00DB48C6" w14:paraId="02A97E00" w14:textId="77777777" w:rsidTr="00D47988">
        <w:tc>
          <w:tcPr>
            <w:tcW w:w="4955" w:type="dxa"/>
            <w:vAlign w:val="center"/>
          </w:tcPr>
          <w:p w14:paraId="52F7C026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593657F" w14:textId="3C9CBDAE" w:rsidR="00B318FE" w:rsidRPr="00DB48C6" w:rsidRDefault="0051423B" w:rsidP="00D47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136555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F763FD" w:rsidRPr="00DB48C6" w14:paraId="39BC93EA" w14:textId="77777777" w:rsidTr="0078256A">
        <w:tc>
          <w:tcPr>
            <w:tcW w:w="9911" w:type="dxa"/>
            <w:gridSpan w:val="2"/>
            <w:vAlign w:val="center"/>
          </w:tcPr>
          <w:p w14:paraId="00B84F08" w14:textId="5761A186" w:rsidR="00F763FD" w:rsidRPr="00DB48C6" w:rsidRDefault="00F763FD" w:rsidP="007825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763FD" w:rsidRPr="00DB48C6" w14:paraId="636BB7EC" w14:textId="77777777" w:rsidTr="0078256A">
        <w:tc>
          <w:tcPr>
            <w:tcW w:w="4955" w:type="dxa"/>
            <w:vAlign w:val="center"/>
          </w:tcPr>
          <w:p w14:paraId="12833FB8" w14:textId="77777777" w:rsidR="00F763FD" w:rsidRPr="00DB48C6" w:rsidRDefault="00F763FD" w:rsidP="0078256A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50302E44" w14:textId="418A31BB" w:rsidR="00F763FD" w:rsidRPr="00DB48C6" w:rsidRDefault="00F763FD" w:rsidP="0078256A">
            <w:pPr>
              <w:jc w:val="both"/>
              <w:rPr>
                <w:rFonts w:ascii="Times New Roman" w:hAnsi="Times New Roman" w:cs="Times New Roman"/>
              </w:rPr>
            </w:pPr>
            <w:r w:rsidRPr="00F763FD">
              <w:rPr>
                <w:rFonts w:ascii="Times New Roman" w:hAnsi="Times New Roman" w:cs="Times New Roman"/>
              </w:rPr>
              <w:t>Полиамид мононить</w:t>
            </w:r>
          </w:p>
        </w:tc>
      </w:tr>
      <w:tr w:rsidR="00F763FD" w:rsidRPr="003D0FE5" w14:paraId="30FD8F00" w14:textId="77777777" w:rsidTr="0078256A">
        <w:tc>
          <w:tcPr>
            <w:tcW w:w="4955" w:type="dxa"/>
            <w:vAlign w:val="center"/>
          </w:tcPr>
          <w:p w14:paraId="367BD50B" w14:textId="77777777" w:rsidR="00F763FD" w:rsidRPr="00A267D3" w:rsidRDefault="00F763FD" w:rsidP="0078256A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47A8C796" w14:textId="77777777" w:rsidR="00F763FD" w:rsidRPr="003D0FE5" w:rsidRDefault="00F763FD" w:rsidP="007825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F763FD" w:rsidRPr="001435E0" w14:paraId="6FAE740E" w14:textId="77777777" w:rsidTr="0078256A">
        <w:tc>
          <w:tcPr>
            <w:tcW w:w="4955" w:type="dxa"/>
            <w:vAlign w:val="center"/>
          </w:tcPr>
          <w:p w14:paraId="0A63ADBF" w14:textId="77777777" w:rsidR="00F763FD" w:rsidRPr="001435E0" w:rsidRDefault="00F763FD" w:rsidP="0078256A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2D0D3B73" w14:textId="289D2A55" w:rsidR="00F763FD" w:rsidRPr="001435E0" w:rsidRDefault="00F763FD" w:rsidP="007825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1 379,40</w:t>
            </w:r>
            <w:r w:rsidRPr="001365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048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F763FD" w:rsidRPr="00204882" w14:paraId="398CE5BF" w14:textId="77777777" w:rsidTr="0078256A">
        <w:tc>
          <w:tcPr>
            <w:tcW w:w="4955" w:type="dxa"/>
            <w:vAlign w:val="center"/>
          </w:tcPr>
          <w:p w14:paraId="12A72FA8" w14:textId="77777777" w:rsidR="00F763FD" w:rsidRPr="00DB48C6" w:rsidRDefault="00F763FD" w:rsidP="0078256A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BE92B" w14:textId="77777777" w:rsidR="00F763FD" w:rsidRPr="00204882" w:rsidRDefault="00F763FD" w:rsidP="0078256A">
            <w:pPr>
              <w:rPr>
                <w:rFonts w:ascii="Times New Roman" w:hAnsi="Times New Roman" w:cs="Times New Roman"/>
              </w:rPr>
            </w:pPr>
            <w:r w:rsidRPr="00F763FD">
              <w:rPr>
                <w:rFonts w:ascii="Times New Roman" w:hAnsi="Times New Roman" w:cs="Times New Roman"/>
              </w:rPr>
              <w:t>32.50.50.310</w:t>
            </w:r>
          </w:p>
        </w:tc>
      </w:tr>
      <w:tr w:rsidR="00F763FD" w:rsidRPr="00204882" w14:paraId="736B510E" w14:textId="77777777" w:rsidTr="0078256A">
        <w:tc>
          <w:tcPr>
            <w:tcW w:w="4955" w:type="dxa"/>
            <w:vAlign w:val="center"/>
          </w:tcPr>
          <w:p w14:paraId="6D56A308" w14:textId="77777777" w:rsidR="00F763FD" w:rsidRPr="00DB48C6" w:rsidRDefault="00F763FD" w:rsidP="0078256A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95129" w14:textId="77777777" w:rsidR="00F763FD" w:rsidRPr="00204882" w:rsidRDefault="00F763FD" w:rsidP="0078256A">
            <w:pPr>
              <w:jc w:val="both"/>
              <w:rPr>
                <w:rFonts w:ascii="Times New Roman" w:hAnsi="Times New Roman" w:cs="Times New Roman"/>
              </w:rPr>
            </w:pPr>
            <w:r w:rsidRPr="00F763FD">
              <w:rPr>
                <w:rFonts w:ascii="Times New Roman" w:hAnsi="Times New Roman" w:cs="Times New Roman"/>
              </w:rPr>
              <w:t>Материалы стерильные для наложения швов (кроме стерильного хирургического кетгута) и стерильные адгезивные ткани для хирургического закрытия ран; ламинария стерильная и тампоны из нее; хирургические и стоматологические кровоостанавливающие средства (гемостатики)</w:t>
            </w:r>
          </w:p>
        </w:tc>
      </w:tr>
      <w:tr w:rsidR="00F763FD" w:rsidRPr="00DB48C6" w14:paraId="094B6DE8" w14:textId="77777777" w:rsidTr="0078256A">
        <w:tc>
          <w:tcPr>
            <w:tcW w:w="4955" w:type="dxa"/>
            <w:vAlign w:val="center"/>
          </w:tcPr>
          <w:p w14:paraId="77118B01" w14:textId="77777777" w:rsidR="00F763FD" w:rsidRPr="00DB48C6" w:rsidRDefault="00F763FD" w:rsidP="0078256A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770EAE8E" w14:textId="77777777" w:rsidR="00F763FD" w:rsidRPr="00DB48C6" w:rsidRDefault="00F763FD" w:rsidP="007825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шт.</w:t>
            </w:r>
          </w:p>
        </w:tc>
      </w:tr>
    </w:tbl>
    <w:p w14:paraId="3B5376B4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FDB3C8" w14:textId="77777777" w:rsidR="00DB48C6" w:rsidRPr="00F2280B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Документы и (или) сведения </w:t>
      </w:r>
      <w:r w:rsidR="003D0FE5"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 должны</w:t>
      </w: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5"/>
        <w:gridCol w:w="4963"/>
      </w:tblGrid>
      <w:tr w:rsidR="00F2280B" w:rsidRPr="00F2280B" w14:paraId="16AECBC8" w14:textId="77777777" w:rsidTr="003D0FE5">
        <w:tc>
          <w:tcPr>
            <w:tcW w:w="9918" w:type="dxa"/>
            <w:gridSpan w:val="2"/>
          </w:tcPr>
          <w:p w14:paraId="1EE6C8B7" w14:textId="77777777" w:rsidR="00DB48C6" w:rsidRPr="00F2280B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  <w:r w:rsidR="003D0FE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46F185BA" w14:textId="77777777" w:rsidTr="003D0FE5">
        <w:tc>
          <w:tcPr>
            <w:tcW w:w="4955" w:type="dxa"/>
          </w:tcPr>
          <w:p w14:paraId="4ACC6D14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63" w:type="dxa"/>
          </w:tcPr>
          <w:p w14:paraId="1F8185AA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280B" w:rsidRPr="00F2280B" w14:paraId="08C6E70D" w14:textId="77777777" w:rsidTr="003D0FE5">
        <w:tc>
          <w:tcPr>
            <w:tcW w:w="4955" w:type="dxa"/>
          </w:tcPr>
          <w:p w14:paraId="3AA40889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</w:tcPr>
          <w:p w14:paraId="41E8530D" w14:textId="77777777" w:rsidR="00394E45" w:rsidRPr="00F2280B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2280B" w:rsidRPr="00F2280B" w14:paraId="49402B8D" w14:textId="77777777" w:rsidTr="003D0FE5">
        <w:tc>
          <w:tcPr>
            <w:tcW w:w="4955" w:type="dxa"/>
          </w:tcPr>
          <w:p w14:paraId="519AA295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D0FE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  <w:vAlign w:val="center"/>
          </w:tcPr>
          <w:p w14:paraId="345C0532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2C6C7784" w14:textId="77777777" w:rsidTr="003D0FE5">
        <w:tc>
          <w:tcPr>
            <w:tcW w:w="4955" w:type="dxa"/>
          </w:tcPr>
          <w:p w14:paraId="3DD398A3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63" w:type="dxa"/>
            <w:vAlign w:val="center"/>
          </w:tcPr>
          <w:p w14:paraId="79938BF0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433B3260" w14:textId="77777777" w:rsidTr="003D0FE5">
        <w:tc>
          <w:tcPr>
            <w:tcW w:w="4955" w:type="dxa"/>
          </w:tcPr>
          <w:p w14:paraId="5831CA3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63" w:type="dxa"/>
            <w:vAlign w:val="center"/>
          </w:tcPr>
          <w:p w14:paraId="0927497F" w14:textId="60DBF2FB" w:rsidR="00DB48C6" w:rsidRPr="00F2280B" w:rsidRDefault="00ED403A" w:rsidP="00ED40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1CF6">
              <w:rPr>
                <w:rFonts w:ascii="Times New Roman" w:hAnsi="Times New Roman" w:cs="Times New Roman"/>
                <w:bCs/>
              </w:rPr>
              <w:t xml:space="preserve">Предложение, предоставляемое поставщиком, должно содержать спецификацию на товар в соответствии с заявкой на закупку по форме согласно приложению </w:t>
            </w:r>
            <w:r w:rsidR="0051423B">
              <w:rPr>
                <w:rFonts w:ascii="Times New Roman" w:hAnsi="Times New Roman" w:cs="Times New Roman"/>
                <w:bCs/>
              </w:rPr>
              <w:t>2</w:t>
            </w:r>
            <w:r w:rsidRPr="00431CF6">
              <w:rPr>
                <w:rFonts w:ascii="Times New Roman" w:hAnsi="Times New Roman" w:cs="Times New Roman"/>
                <w:bCs/>
              </w:rPr>
              <w:t xml:space="preserve"> к настоящей Заявке на покупку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F2280B" w:rsidRPr="00F2280B" w14:paraId="1B93A025" w14:textId="77777777" w:rsidTr="003D0FE5">
        <w:tc>
          <w:tcPr>
            <w:tcW w:w="4955" w:type="dxa"/>
          </w:tcPr>
          <w:p w14:paraId="51087147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63" w:type="dxa"/>
            <w:vAlign w:val="center"/>
          </w:tcPr>
          <w:p w14:paraId="4BEE99EB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35464A3B" w14:textId="77777777" w:rsidTr="003D0FE5">
        <w:tc>
          <w:tcPr>
            <w:tcW w:w="4955" w:type="dxa"/>
          </w:tcPr>
          <w:p w14:paraId="097361C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63" w:type="dxa"/>
            <w:vAlign w:val="center"/>
          </w:tcPr>
          <w:p w14:paraId="2A7A6A2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19755194" w14:textId="77777777" w:rsidTr="003D0FE5">
        <w:tc>
          <w:tcPr>
            <w:tcW w:w="9918" w:type="dxa"/>
            <w:gridSpan w:val="2"/>
          </w:tcPr>
          <w:p w14:paraId="649A95E5" w14:textId="77777777" w:rsidR="00DB48C6" w:rsidRPr="00F2280B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поставщике</w:t>
            </w:r>
            <w:r w:rsidR="00394E4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778526C2" w14:textId="77777777" w:rsidTr="003D0FE5">
        <w:tc>
          <w:tcPr>
            <w:tcW w:w="4955" w:type="dxa"/>
          </w:tcPr>
          <w:p w14:paraId="44C75702" w14:textId="77777777" w:rsidR="00DB48C6" w:rsidRPr="00F2280B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lastRenderedPageBreak/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63" w:type="dxa"/>
            <w:vAlign w:val="center"/>
          </w:tcPr>
          <w:p w14:paraId="2E61C31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A386053" w14:textId="77777777" w:rsidTr="003D0FE5">
        <w:tc>
          <w:tcPr>
            <w:tcW w:w="4955" w:type="dxa"/>
          </w:tcPr>
          <w:p w14:paraId="4A2CDA8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63" w:type="dxa"/>
            <w:vAlign w:val="center"/>
          </w:tcPr>
          <w:p w14:paraId="35C88F9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80B2722" w14:textId="77777777" w:rsidTr="003D0FE5">
        <w:tc>
          <w:tcPr>
            <w:tcW w:w="4955" w:type="dxa"/>
          </w:tcPr>
          <w:p w14:paraId="0FD4484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63" w:type="dxa"/>
            <w:vAlign w:val="center"/>
          </w:tcPr>
          <w:p w14:paraId="5DE512B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A2F35C" w14:textId="77777777" w:rsidTr="003D0FE5">
        <w:tc>
          <w:tcPr>
            <w:tcW w:w="4955" w:type="dxa"/>
          </w:tcPr>
          <w:p w14:paraId="1EE90F7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63" w:type="dxa"/>
          </w:tcPr>
          <w:p w14:paraId="6E03AA23" w14:textId="77777777" w:rsidR="00DB48C6" w:rsidRPr="00DB48C6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165705FA" w14:textId="77777777" w:rsidR="00204882" w:rsidRDefault="00204882" w:rsidP="00D9041A">
      <w:pPr>
        <w:spacing w:after="0" w:line="240" w:lineRule="auto"/>
        <w:rPr>
          <w:rFonts w:ascii="Times New Roman" w:hAnsi="Times New Roman" w:cs="Times New Roman"/>
          <w:bCs/>
        </w:rPr>
      </w:pPr>
    </w:p>
    <w:p w14:paraId="21952C9A" w14:textId="744319BA" w:rsidR="00204882" w:rsidRP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04882">
        <w:rPr>
          <w:rFonts w:ascii="Times New Roman" w:hAnsi="Times New Roman" w:cs="Times New Roman"/>
          <w:bCs/>
        </w:rPr>
        <w:t>Приложение №</w:t>
      </w:r>
      <w:r>
        <w:rPr>
          <w:rFonts w:ascii="Times New Roman" w:hAnsi="Times New Roman" w:cs="Times New Roman"/>
          <w:bCs/>
        </w:rPr>
        <w:t>2</w:t>
      </w:r>
    </w:p>
    <w:p w14:paraId="72DCCD16" w14:textId="77777777" w:rsidR="00204882" w:rsidRPr="00204882" w:rsidRDefault="00204882" w:rsidP="0020488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BB4A73A" w14:textId="77777777" w:rsidR="00204882" w:rsidRPr="00204882" w:rsidRDefault="00204882" w:rsidP="0020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4882">
        <w:rPr>
          <w:rFonts w:ascii="Times New Roman" w:eastAsia="Times New Roman" w:hAnsi="Times New Roman" w:cs="Times New Roman"/>
          <w:b/>
        </w:rPr>
        <w:t>СПЕЦИФИКАЦИЯ</w:t>
      </w:r>
    </w:p>
    <w:p w14:paraId="7C8014A3" w14:textId="77777777" w:rsidR="00204882" w:rsidRPr="00204882" w:rsidRDefault="00204882" w:rsidP="00204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"/>
        <w:gridCol w:w="435"/>
        <w:gridCol w:w="1454"/>
        <w:gridCol w:w="1877"/>
        <w:gridCol w:w="1750"/>
        <w:gridCol w:w="1882"/>
        <w:gridCol w:w="964"/>
        <w:gridCol w:w="1045"/>
      </w:tblGrid>
      <w:tr w:rsidR="00204882" w:rsidRPr="00204882" w14:paraId="6568FF45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4B6BC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033E83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81F6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Наименование предлагаемых товаров (согласно документу заявки на покупку)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E85C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 xml:space="preserve">Наименование предлагаемых товаров (согласно </w:t>
            </w:r>
            <w:r w:rsidRPr="00204882">
              <w:rPr>
                <w:rFonts w:ascii="Times New Roman" w:hAnsi="Times New Roman" w:cs="Times New Roman"/>
                <w:color w:val="000000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F8FA9" w14:textId="77777777" w:rsidR="00204882" w:rsidRPr="00204882" w:rsidRDefault="00204882" w:rsidP="00BB66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77062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4882">
              <w:rPr>
                <w:rFonts w:ascii="Times New Roman" w:hAnsi="Times New Roman" w:cs="Times New Roman"/>
              </w:rPr>
              <w:t>Количество, ед. изм.</w:t>
            </w:r>
          </w:p>
          <w:p w14:paraId="48341C7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 запроса ценовых предложений)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353609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66B636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Общая стоимость товаров (по лоту)</w:t>
            </w:r>
          </w:p>
        </w:tc>
      </w:tr>
      <w:tr w:rsidR="00204882" w:rsidRPr="00204882" w14:paraId="20EAD21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15E91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9CB85A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594516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C4884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6BC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EB794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99A59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7350A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04882" w:rsidRPr="00204882" w14:paraId="1271EF9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8B977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3FD1B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5DD0A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B12E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004A7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AF3603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B7E5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ED877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59F64B57" w14:textId="77777777" w:rsidR="00204882" w:rsidRDefault="00204882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2437099" w14:textId="77777777" w:rsidR="0051423B" w:rsidRDefault="0051423B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5B66C82" w14:textId="77777777" w:rsidR="0051423B" w:rsidRPr="0051423B" w:rsidRDefault="0051423B" w:rsidP="0051423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1423B">
        <w:rPr>
          <w:rFonts w:ascii="Times New Roman" w:eastAsia="Times New Roman" w:hAnsi="Times New Roman" w:cs="Times New Roman"/>
          <w:lang w:eastAsia="ru-RU"/>
        </w:rPr>
        <w:t>Приложение №1</w:t>
      </w:r>
    </w:p>
    <w:p w14:paraId="626D81EE" w14:textId="77777777" w:rsidR="0051423B" w:rsidRPr="0051423B" w:rsidRDefault="0051423B" w:rsidP="0051423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E1E64F9" w14:textId="77777777" w:rsidR="0051423B" w:rsidRPr="0051423B" w:rsidRDefault="0051423B" w:rsidP="00514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1423B">
        <w:rPr>
          <w:rFonts w:ascii="Times New Roman" w:eastAsia="Times New Roman" w:hAnsi="Times New Roman" w:cs="Times New Roman"/>
          <w:b/>
          <w:bCs/>
          <w:lang w:eastAsia="ru-RU"/>
        </w:rPr>
        <w:t>Описание предмета государственной закупки</w:t>
      </w:r>
    </w:p>
    <w:p w14:paraId="0F147250" w14:textId="77777777" w:rsidR="0051423B" w:rsidRPr="0051423B" w:rsidRDefault="0051423B" w:rsidP="00514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14:paraId="18DBA40B" w14:textId="578D8C8D" w:rsidR="0051423B" w:rsidRPr="0051423B" w:rsidRDefault="0051423B" w:rsidP="0051423B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51423B">
        <w:rPr>
          <w:rFonts w:ascii="Times New Roman" w:eastAsia="Calibri" w:hAnsi="Times New Roman" w:cs="Times New Roman"/>
          <w:b/>
          <w:lang w:eastAsia="ru-RU"/>
        </w:rPr>
        <w:t>Лот №1</w:t>
      </w:r>
      <w:r w:rsidRPr="0051423B">
        <w:rPr>
          <w:rFonts w:ascii="Times New Roman" w:eastAsia="Calibri" w:hAnsi="Times New Roman" w:cs="Times New Roman"/>
          <w:lang w:eastAsia="ru-RU"/>
        </w:rPr>
        <w:t xml:space="preserve"> – </w:t>
      </w:r>
      <w:r w:rsidRPr="0051423B">
        <w:rPr>
          <w:rFonts w:ascii="Times New Roman" w:eastAsia="Calibri" w:hAnsi="Times New Roman" w:cs="Times New Roman"/>
          <w:u w:val="single"/>
          <w:lang w:eastAsia="ru-RU"/>
        </w:rPr>
        <w:t>Нить ПГА</w:t>
      </w:r>
      <w:r w:rsidRPr="0051423B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1423B">
        <w:rPr>
          <w:rFonts w:ascii="Times New Roman" w:eastAsia="Calibri" w:hAnsi="Times New Roman" w:cs="Times New Roman"/>
          <w:u w:val="single"/>
          <w:lang w:eastAsia="ru-RU"/>
        </w:rPr>
        <w:t>рассасывающаяся</w:t>
      </w:r>
    </w:p>
    <w:p w14:paraId="3D30F2A4" w14:textId="77777777" w:rsidR="0051423B" w:rsidRPr="0051423B" w:rsidRDefault="0051423B" w:rsidP="0051423B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eastAsia="ru-RU"/>
        </w:rPr>
      </w:pPr>
    </w:p>
    <w:tbl>
      <w:tblPr>
        <w:tblW w:w="100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1907"/>
        <w:gridCol w:w="6096"/>
        <w:gridCol w:w="1372"/>
      </w:tblGrid>
      <w:tr w:rsidR="0051423B" w:rsidRPr="0051423B" w14:paraId="16DAB292" w14:textId="77777777" w:rsidTr="0051423B">
        <w:trPr>
          <w:trHeight w:val="33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963B5" w14:textId="77777777" w:rsidR="0051423B" w:rsidRPr="0051423B" w:rsidRDefault="0051423B" w:rsidP="0051423B">
            <w:p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№ п/п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2E055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Химический состав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504F5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Технические требования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BE9F1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51423B" w:rsidRPr="0051423B" w14:paraId="76CD89F6" w14:textId="77777777" w:rsidTr="0051423B">
        <w:trPr>
          <w:trHeight w:val="38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153B8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9B06" w14:textId="77777777" w:rsidR="0051423B" w:rsidRPr="0051423B" w:rsidRDefault="0051423B" w:rsidP="0051423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Нить ПГА рассасывающаяся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92592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2/0, колющая игла, цвет фиолетовый, длина нити не менее 75 см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33D91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100 шт.</w:t>
            </w:r>
          </w:p>
        </w:tc>
      </w:tr>
      <w:tr w:rsidR="0051423B" w:rsidRPr="0051423B" w14:paraId="387E290F" w14:textId="77777777" w:rsidTr="0051423B">
        <w:trPr>
          <w:trHeight w:val="38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9B9A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838E4" w14:textId="77777777" w:rsidR="0051423B" w:rsidRPr="0051423B" w:rsidRDefault="0051423B" w:rsidP="0051423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Нить ПГА рассасывающаяся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B436A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3/0, колющая игла, цвет фиолетовый, длина нити не менее 75 см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62960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100 шт.</w:t>
            </w:r>
          </w:p>
        </w:tc>
      </w:tr>
      <w:tr w:rsidR="0051423B" w:rsidRPr="0051423B" w14:paraId="636B2C41" w14:textId="77777777" w:rsidTr="0051423B">
        <w:trPr>
          <w:trHeight w:val="38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EE7A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A9D8" w14:textId="77777777" w:rsidR="0051423B" w:rsidRPr="0051423B" w:rsidRDefault="0051423B" w:rsidP="0051423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Нить ПГА рассасывающаяся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900C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4/0, колющая игла, цвет фиолетовый, длина нити не менее 75 см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0E843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100 шт.</w:t>
            </w:r>
          </w:p>
        </w:tc>
      </w:tr>
    </w:tbl>
    <w:p w14:paraId="218D9241" w14:textId="77777777" w:rsidR="0051423B" w:rsidRPr="0051423B" w:rsidRDefault="0051423B" w:rsidP="0051423B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eastAsia="ru-RU"/>
        </w:rPr>
      </w:pPr>
    </w:p>
    <w:p w14:paraId="16FF58B4" w14:textId="7A48D7D9" w:rsidR="0051423B" w:rsidRPr="0051423B" w:rsidRDefault="0051423B" w:rsidP="0051423B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51423B">
        <w:rPr>
          <w:rFonts w:ascii="Times New Roman" w:eastAsia="Calibri" w:hAnsi="Times New Roman" w:cs="Times New Roman"/>
          <w:b/>
          <w:lang w:eastAsia="ru-RU"/>
        </w:rPr>
        <w:t>Лот №2</w:t>
      </w:r>
      <w:r w:rsidRPr="0051423B">
        <w:rPr>
          <w:rFonts w:ascii="Times New Roman" w:eastAsia="Calibri" w:hAnsi="Times New Roman" w:cs="Times New Roman"/>
          <w:lang w:eastAsia="ru-RU"/>
        </w:rPr>
        <w:t xml:space="preserve"> – </w:t>
      </w:r>
      <w:r w:rsidRPr="0051423B">
        <w:rPr>
          <w:rFonts w:ascii="Times New Roman" w:eastAsia="Calibri" w:hAnsi="Times New Roman" w:cs="Times New Roman"/>
          <w:u w:val="single"/>
          <w:lang w:eastAsia="ru-RU"/>
        </w:rPr>
        <w:t>Полиамид мононить</w:t>
      </w:r>
    </w:p>
    <w:p w14:paraId="5CFAB99F" w14:textId="77777777" w:rsidR="0051423B" w:rsidRPr="0051423B" w:rsidRDefault="0051423B" w:rsidP="0051423B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eastAsia="ru-RU"/>
        </w:rPr>
      </w:pPr>
    </w:p>
    <w:tbl>
      <w:tblPr>
        <w:tblW w:w="1001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1773"/>
        <w:gridCol w:w="1559"/>
        <w:gridCol w:w="1276"/>
        <w:gridCol w:w="1984"/>
        <w:gridCol w:w="1338"/>
        <w:gridCol w:w="1417"/>
      </w:tblGrid>
      <w:tr w:rsidR="0051423B" w:rsidRPr="0051423B" w14:paraId="5D42E4C3" w14:textId="77777777" w:rsidTr="0051423B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FE680" w14:textId="77777777" w:rsidR="0051423B" w:rsidRPr="0051423B" w:rsidRDefault="0051423B" w:rsidP="0051423B">
            <w:p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№ п/п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A78E5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Химический состав, толщина нити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AC1A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Тип иглы, кривизна иглы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4326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Кривизна иглы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039D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 xml:space="preserve">Длина иглы (мм) </w:t>
            </w:r>
          </w:p>
          <w:p w14:paraId="230B6CB6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(±0,5 мм)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5152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Длина нити не менее (см)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6A0A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51423B" w:rsidRPr="0051423B" w14:paraId="145206F3" w14:textId="77777777" w:rsidTr="0051423B">
        <w:trPr>
          <w:trHeight w:val="387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EF2AA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05E30" w14:textId="77777777" w:rsidR="0051423B" w:rsidRPr="0051423B" w:rsidRDefault="0051423B" w:rsidP="0051423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Полиамид мононить 3, 2/0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A4FFE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3/8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BCD84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Режущая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81FBD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25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666E1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C20C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100 шт.</w:t>
            </w:r>
          </w:p>
        </w:tc>
      </w:tr>
      <w:tr w:rsidR="0051423B" w:rsidRPr="0051423B" w14:paraId="422B94ED" w14:textId="77777777" w:rsidTr="0051423B">
        <w:trPr>
          <w:trHeight w:val="387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161C9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116C3" w14:textId="77777777" w:rsidR="0051423B" w:rsidRPr="0051423B" w:rsidRDefault="0051423B" w:rsidP="0051423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Полиамид мононить 2, 3/0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2043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1/2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999FB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Режущая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524E7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68FE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9F28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100 шт.</w:t>
            </w:r>
          </w:p>
        </w:tc>
      </w:tr>
      <w:tr w:rsidR="0051423B" w:rsidRPr="0051423B" w14:paraId="2C61708F" w14:textId="77777777" w:rsidTr="0051423B">
        <w:trPr>
          <w:trHeight w:val="387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D284F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01ADE" w14:textId="77777777" w:rsidR="0051423B" w:rsidRPr="0051423B" w:rsidRDefault="0051423B" w:rsidP="0051423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Полиамид мононить 4, 1/0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8B05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3/8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0685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Режущая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1601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36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D73E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25CF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100 шт.</w:t>
            </w:r>
          </w:p>
        </w:tc>
      </w:tr>
    </w:tbl>
    <w:p w14:paraId="1793F88C" w14:textId="77777777" w:rsidR="0051423B" w:rsidRPr="009D730E" w:rsidRDefault="0051423B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51423B" w:rsidRPr="009D730E" w:rsidSect="00777B07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C11D2"/>
    <w:multiLevelType w:val="multilevel"/>
    <w:tmpl w:val="A0D467B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BAC64D1"/>
    <w:multiLevelType w:val="multilevel"/>
    <w:tmpl w:val="D16468E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3E713E70"/>
    <w:multiLevelType w:val="multilevel"/>
    <w:tmpl w:val="3FF89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BC5189D"/>
    <w:multiLevelType w:val="multilevel"/>
    <w:tmpl w:val="EB743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486581">
    <w:abstractNumId w:val="1"/>
  </w:num>
  <w:num w:numId="2" w16cid:durableId="181359116">
    <w:abstractNumId w:val="0"/>
  </w:num>
  <w:num w:numId="3" w16cid:durableId="878394714">
    <w:abstractNumId w:val="4"/>
  </w:num>
  <w:num w:numId="4" w16cid:durableId="492766915">
    <w:abstractNumId w:val="2"/>
  </w:num>
  <w:num w:numId="5" w16cid:durableId="12182054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6620B"/>
    <w:rsid w:val="00082F81"/>
    <w:rsid w:val="00097257"/>
    <w:rsid w:val="000F04D0"/>
    <w:rsid w:val="00113B4A"/>
    <w:rsid w:val="00136555"/>
    <w:rsid w:val="0014103C"/>
    <w:rsid w:val="001435E0"/>
    <w:rsid w:val="00193930"/>
    <w:rsid w:val="001B048E"/>
    <w:rsid w:val="001D240A"/>
    <w:rsid w:val="001F42CE"/>
    <w:rsid w:val="00202046"/>
    <w:rsid w:val="00204882"/>
    <w:rsid w:val="002203F2"/>
    <w:rsid w:val="00274CC2"/>
    <w:rsid w:val="00286006"/>
    <w:rsid w:val="002E51A5"/>
    <w:rsid w:val="00394E45"/>
    <w:rsid w:val="003D0FE5"/>
    <w:rsid w:val="0041590C"/>
    <w:rsid w:val="00421772"/>
    <w:rsid w:val="0051423B"/>
    <w:rsid w:val="0054058C"/>
    <w:rsid w:val="00584DE9"/>
    <w:rsid w:val="005A378D"/>
    <w:rsid w:val="005E6429"/>
    <w:rsid w:val="005F0786"/>
    <w:rsid w:val="00664DDE"/>
    <w:rsid w:val="00667131"/>
    <w:rsid w:val="00777B07"/>
    <w:rsid w:val="007C12CC"/>
    <w:rsid w:val="00827C4E"/>
    <w:rsid w:val="008C538E"/>
    <w:rsid w:val="009D730E"/>
    <w:rsid w:val="00A00017"/>
    <w:rsid w:val="00A267D3"/>
    <w:rsid w:val="00AD3ABD"/>
    <w:rsid w:val="00AE13FF"/>
    <w:rsid w:val="00AF7D3E"/>
    <w:rsid w:val="00B178CD"/>
    <w:rsid w:val="00B318FE"/>
    <w:rsid w:val="00B52747"/>
    <w:rsid w:val="00BE7B48"/>
    <w:rsid w:val="00C01C71"/>
    <w:rsid w:val="00C2597D"/>
    <w:rsid w:val="00C80FEF"/>
    <w:rsid w:val="00CD508B"/>
    <w:rsid w:val="00CF394A"/>
    <w:rsid w:val="00D37508"/>
    <w:rsid w:val="00D9041A"/>
    <w:rsid w:val="00DB48C6"/>
    <w:rsid w:val="00E37F7F"/>
    <w:rsid w:val="00E511AE"/>
    <w:rsid w:val="00E8207D"/>
    <w:rsid w:val="00ED3594"/>
    <w:rsid w:val="00ED403A"/>
    <w:rsid w:val="00F2280B"/>
    <w:rsid w:val="00F763FD"/>
    <w:rsid w:val="00F96813"/>
    <w:rsid w:val="00FB002A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ADC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7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34</cp:revision>
  <cp:lastPrinted>2026-07-10T08:47:00Z</cp:lastPrinted>
  <dcterms:created xsi:type="dcterms:W3CDTF">2026-02-10T07:59:00Z</dcterms:created>
  <dcterms:modified xsi:type="dcterms:W3CDTF">2026-09-07T08:27:00Z</dcterms:modified>
</cp:coreProperties>
</file>