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D13825">
        <w:rPr>
          <w:sz w:val="28"/>
          <w:szCs w:val="28"/>
          <w:u w:val="single"/>
          <w:lang w:val="be-BY"/>
        </w:rPr>
        <w:t>06.08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E749A1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62552B" w:rsidRDefault="006620BF" w:rsidP="006255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62552B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7"/>
        <w:gridCol w:w="5994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F86614">
        <w:trPr>
          <w:trHeight w:val="525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F86614" w:rsidRDefault="00D13825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5445,00</w:t>
            </w: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62552B" w:rsidRDefault="0062552B" w:rsidP="0062552B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62552B" w:rsidRDefault="0062552B" w:rsidP="0062552B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62552B" w:rsidRDefault="0062552B" w:rsidP="0062552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r w:rsidRPr="00843160">
              <w:rPr>
                <w:color w:val="000000"/>
              </w:rPr>
              <w:t>подп.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C62039" w:rsidRPr="00D300FE" w:rsidRDefault="00C62039" w:rsidP="0062552B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300F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C62039" w:rsidRPr="00D300FE" w:rsidRDefault="00C62039" w:rsidP="0062552B">
            <w:pPr>
              <w:jc w:val="both"/>
              <w:rPr>
                <w:rFonts w:eastAsiaTheme="minorHAnsi"/>
                <w:lang w:eastAsia="en-US"/>
              </w:rPr>
            </w:pPr>
            <w:r w:rsidRPr="00D300FE">
              <w:rPr>
                <w:rFonts w:eastAsiaTheme="minorHAnsi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C62039" w:rsidRPr="00D300FE" w:rsidRDefault="00C62039" w:rsidP="0062552B">
            <w:pPr>
              <w:jc w:val="both"/>
              <w:rPr>
                <w:rFonts w:eastAsiaTheme="minorHAnsi"/>
                <w:lang w:eastAsia="en-US"/>
              </w:rPr>
            </w:pPr>
            <w:r w:rsidRPr="00D300FE">
              <w:rPr>
                <w:rFonts w:eastAsiaTheme="minorHAnsi"/>
                <w:lang w:eastAsia="en-US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C62039" w:rsidRPr="00D300FE" w:rsidRDefault="00C62039" w:rsidP="00C62039">
            <w:pPr>
              <w:pStyle w:val="p-normal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D300FE">
              <w:rPr>
                <w:rFonts w:eastAsiaTheme="minorHAnsi"/>
                <w:lang w:eastAsia="en-US"/>
              </w:rPr>
              <w:t xml:space="preserve">- копии действующего на дату подачи предложения </w:t>
            </w:r>
            <w:r w:rsidRPr="00D300FE">
              <w:rPr>
                <w:rFonts w:eastAsiaTheme="minorHAnsi"/>
                <w:lang w:eastAsia="en-US"/>
              </w:rPr>
              <w:lastRenderedPageBreak/>
              <w:t>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C62039" w:rsidRPr="00D300FE" w:rsidRDefault="00C62039" w:rsidP="00C62039">
            <w:pPr>
              <w:pStyle w:val="p-normal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D300FE">
              <w:rPr>
                <w:rFonts w:eastAsiaTheme="minorHAnsi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F2315F" w:rsidRPr="00D300FE" w:rsidRDefault="00C62039" w:rsidP="00C62039">
            <w:pPr>
              <w:autoSpaceDE w:val="0"/>
              <w:autoSpaceDN w:val="0"/>
              <w:adjustRightInd w:val="0"/>
              <w:jc w:val="both"/>
            </w:pPr>
            <w:r w:rsidRPr="00D300FE">
              <w:rPr>
                <w:rFonts w:eastAsiaTheme="minorHAnsi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  <w:p w:rsidR="00F2315F" w:rsidRPr="00463B4F" w:rsidRDefault="00463B4F" w:rsidP="009C14E3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463B4F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463B4F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D13825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11.08</w:t>
            </w:r>
            <w:r w:rsidR="00E749A1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D13825" w:rsidP="00392192">
            <w:pPr>
              <w:autoSpaceDE w:val="0"/>
              <w:autoSpaceDN w:val="0"/>
              <w:adjustRightInd w:val="0"/>
            </w:pPr>
            <w:r>
              <w:t>До 07</w:t>
            </w:r>
            <w:r w:rsidR="00E749A1">
              <w:t>.0</w:t>
            </w:r>
            <w:r>
              <w:t>8</w:t>
            </w:r>
            <w:r w:rsidR="00E749A1">
              <w:t>.2026</w:t>
            </w:r>
            <w:r w:rsidR="000C2938">
              <w:t xml:space="preserve"> до 17</w:t>
            </w:r>
            <w:r w:rsidR="00C62039">
              <w:t>:00</w:t>
            </w:r>
          </w:p>
        </w:tc>
      </w:tr>
      <w:tr w:rsidR="000650F3" w:rsidRPr="00CC1B56" w:rsidTr="00C62039">
        <w:trPr>
          <w:trHeight w:val="1463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9C14E3" w:rsidRDefault="009C14E3" w:rsidP="009C14E3">
            <w:pPr>
              <w:autoSpaceDE w:val="0"/>
              <w:autoSpaceDN w:val="0"/>
              <w:adjustRightInd w:val="0"/>
              <w:jc w:val="both"/>
            </w:pPr>
          </w:p>
          <w:p w:rsidR="00EF5278" w:rsidRPr="000650F3" w:rsidRDefault="00D13825" w:rsidP="009C14E3">
            <w:pPr>
              <w:autoSpaceDE w:val="0"/>
              <w:autoSpaceDN w:val="0"/>
              <w:adjustRightInd w:val="0"/>
              <w:jc w:val="both"/>
            </w:pPr>
            <w:r>
              <w:t>До 10.08</w:t>
            </w:r>
            <w:r w:rsidR="00E749A1">
              <w:t>.2026</w:t>
            </w:r>
            <w:r w:rsidR="00C62039">
              <w:t xml:space="preserve"> до 17:00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 xml:space="preserve"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</w:t>
            </w:r>
            <w:r w:rsidRPr="00EF5278">
              <w:rPr>
                <w:color w:val="000000"/>
              </w:rPr>
              <w:lastRenderedPageBreak/>
              <w:t>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lastRenderedPageBreak/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D13825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>
              <w:t>Цоликлоны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7D22" w:rsidRPr="00516EF2" w:rsidRDefault="00D13825" w:rsidP="00463B4F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Согласно задания на закупку</w:t>
            </w:r>
          </w:p>
          <w:p w:rsidR="00F12B41" w:rsidRPr="00463B4F" w:rsidRDefault="00F12B41" w:rsidP="00463B4F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color w:val="000000"/>
              </w:rPr>
            </w:pPr>
          </w:p>
          <w:p w:rsidR="008C26F4" w:rsidRPr="00F12B41" w:rsidRDefault="00A26076" w:rsidP="00F12B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 подтверждает соответствие предмету государственной закупки и требованиям к предмету государственной закупки путем предоставления документов и (или) сведений о характеристиках предлагаемых товаров по всем позициям, перечисленным в данной заявке на покупку, включая требования к новизне и гарантии. Такими документами и (или) сведениями могут быть описание, инструкции или иные документы, подтверждающие характеристики товаров, предлагаемых поставщиком.</w:t>
            </w:r>
          </w:p>
          <w:p w:rsidR="008C26F4" w:rsidRPr="00D300FE" w:rsidRDefault="008C26F4" w:rsidP="008C2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FE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  <w:r w:rsidRPr="00D300FE">
              <w:rPr>
                <w:sz w:val="24"/>
                <w:szCs w:val="24"/>
              </w:rPr>
              <w:t xml:space="preserve"> </w:t>
            </w:r>
            <w:r w:rsidRPr="00D300FE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его поставки должен быть не менее 80 (восьмидесяти) % (процентов) от установленного.</w:t>
            </w:r>
          </w:p>
          <w:p w:rsidR="008C26F4" w:rsidRPr="00D300FE" w:rsidRDefault="008C26F4" w:rsidP="008C2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FE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8C26F4" w:rsidRPr="00463B4F" w:rsidRDefault="008C26F4" w:rsidP="008C26F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0F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00FE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D300FE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D300FE">
              <w:rPr>
                <w:sz w:val="24"/>
                <w:szCs w:val="24"/>
              </w:rPr>
              <w:t xml:space="preserve"> </w:t>
            </w:r>
          </w:p>
          <w:p w:rsidR="008C26F4" w:rsidRPr="00D300FE" w:rsidRDefault="008C26F4" w:rsidP="008C26F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300FE">
              <w:t>Поставляемые товары должны быть новыми (товарами, которые не были в употреблении).</w:t>
            </w:r>
          </w:p>
          <w:p w:rsidR="00A26076" w:rsidRPr="00516EF2" w:rsidRDefault="00516EF2" w:rsidP="00516E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EF2">
              <w:rPr>
                <w:rFonts w:ascii="Times New Roman" w:hAnsi="Times New Roman" w:cs="Times New Roman"/>
                <w:sz w:val="24"/>
                <w:szCs w:val="24"/>
              </w:rPr>
              <w:t>Допускается превышение количества товара вследствие кратности упаковки.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D13825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 флак.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D13825" w:rsidP="009C14E3">
            <w:pPr>
              <w:autoSpaceDE w:val="0"/>
              <w:autoSpaceDN w:val="0"/>
              <w:adjustRightInd w:val="0"/>
              <w:jc w:val="both"/>
            </w:pPr>
            <w:r>
              <w:t>5445,00</w:t>
            </w:r>
          </w:p>
        </w:tc>
      </w:tr>
      <w:tr w:rsidR="00C62039" w:rsidRPr="00CC1B56" w:rsidTr="00DB26CB">
        <w:trPr>
          <w:trHeight w:val="362"/>
        </w:trPr>
        <w:tc>
          <w:tcPr>
            <w:tcW w:w="0" w:type="auto"/>
            <w:gridSpan w:val="2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C62039" w:rsidRPr="00CC1B56" w:rsidTr="00DB26CB"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C62039" w:rsidRPr="00516EF2" w:rsidRDefault="00516EF2" w:rsidP="00516E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момента заключения договора</w:t>
            </w:r>
            <w:r>
              <w:rPr>
                <w:color w:val="000000"/>
              </w:rPr>
              <w:t xml:space="preserve"> по 24.12</w:t>
            </w:r>
            <w:r w:rsidR="00E749A1" w:rsidRPr="00E749A1">
              <w:rPr>
                <w:color w:val="000000"/>
              </w:rPr>
              <w:t>.2026г.</w:t>
            </w:r>
          </w:p>
        </w:tc>
      </w:tr>
      <w:tr w:rsidR="00C62039" w:rsidRPr="00CC1B56" w:rsidTr="00DB26CB">
        <w:trPr>
          <w:trHeight w:val="180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D13825" w:rsidRPr="00D13825" w:rsidRDefault="00D13825" w:rsidP="00D13825">
            <w:pPr>
              <w:pStyle w:val="af0"/>
              <w:jc w:val="both"/>
            </w:pPr>
            <w:r w:rsidRPr="00D13825"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</w:t>
            </w:r>
            <w:r w:rsidRPr="00D13825">
              <w:lastRenderedPageBreak/>
              <w:t>банковских дней на основании товарно-транспортной/ товарной накладной.</w:t>
            </w:r>
          </w:p>
          <w:p w:rsidR="00C62039" w:rsidRPr="00516EF2" w:rsidRDefault="00D13825" w:rsidP="00D13825">
            <w:pPr>
              <w:jc w:val="both"/>
            </w:pPr>
            <w:r w:rsidRPr="00D13825">
              <w:rPr>
                <w:rFonts w:eastAsiaTheme="minorHAnsi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  <w:tr w:rsidR="00C62039" w:rsidRPr="00CC1B56" w:rsidTr="00DB26CB">
        <w:trPr>
          <w:trHeight w:val="180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C62039" w:rsidRPr="008E762D" w:rsidRDefault="00301606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211443, Витебская область, г. Новополоцк, ул. Молодежная, д.2Г (центральный склад)</w:t>
            </w:r>
          </w:p>
        </w:tc>
      </w:tr>
      <w:tr w:rsidR="00C62039" w:rsidRPr="00CC1B56" w:rsidTr="00DB26CB">
        <w:trPr>
          <w:trHeight w:val="637"/>
        </w:trPr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C62039" w:rsidRPr="00CC1B56" w:rsidRDefault="00C62039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Наименование (фамилия, собственное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13825">
        <w:tblPrEx>
          <w:tblLook w:val="0000"/>
        </w:tblPrEx>
        <w:trPr>
          <w:trHeight w:val="2580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DF02FC" w:rsidRPr="00CC1B56" w:rsidRDefault="00B3423A" w:rsidP="00827041">
      <w:pPr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27041" w:rsidRDefault="00827041" w:rsidP="0000310A">
      <w:pPr>
        <w:ind w:left="-851"/>
        <w:jc w:val="both"/>
        <w:rPr>
          <w:b/>
          <w:sz w:val="22"/>
          <w:szCs w:val="22"/>
        </w:rPr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Войтехович М.Э.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827041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>8-033-613-74-34 (моб.Марина)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Pr="00A36BF3">
        <w:rPr>
          <w:rStyle w:val="header-title"/>
          <w:b/>
        </w:rPr>
        <w:t>specomts1@ncgb.by</w:t>
      </w:r>
      <w:r w:rsidRPr="00A36BF3">
        <w:rPr>
          <w:b/>
          <w:color w:val="000000"/>
        </w:rPr>
        <w:t>.</w:t>
      </w:r>
    </w:p>
    <w:p w:rsidR="0000310A" w:rsidRPr="00567137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b/>
          <w:sz w:val="22"/>
          <w:szCs w:val="22"/>
          <w:u w:val="single"/>
        </w:rPr>
        <w:t>Спасибо за сотрудничество!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B768E0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CF2" w:rsidRDefault="005E6CF2" w:rsidP="00A43E3D">
      <w:r>
        <w:separator/>
      </w:r>
    </w:p>
  </w:endnote>
  <w:endnote w:type="continuationSeparator" w:id="0">
    <w:p w:rsidR="005E6CF2" w:rsidRDefault="005E6CF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CF2" w:rsidRDefault="005E6CF2" w:rsidP="00A43E3D">
      <w:r>
        <w:separator/>
      </w:r>
    </w:p>
  </w:footnote>
  <w:footnote w:type="continuationSeparator" w:id="0">
    <w:p w:rsidR="005E6CF2" w:rsidRDefault="005E6CF2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806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702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C70"/>
    <w:rsid w:val="000C1E89"/>
    <w:rsid w:val="000C2111"/>
    <w:rsid w:val="000C2362"/>
    <w:rsid w:val="000C24EE"/>
    <w:rsid w:val="000C25FE"/>
    <w:rsid w:val="000C266D"/>
    <w:rsid w:val="000C27B1"/>
    <w:rsid w:val="000C2938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281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A3D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7F3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D22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B4F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B1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242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9F3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6EF2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64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DA0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2B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CF2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140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52B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94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24D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9C7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D4F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24F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040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041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B7FCD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C58"/>
    <w:rsid w:val="008D5EA5"/>
    <w:rsid w:val="008D5F13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4D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E9F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859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38C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25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3A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0FE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3D6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142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43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6B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33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9A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2DD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0FA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4FED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A1B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B41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463B4F"/>
  </w:style>
  <w:style w:type="paragraph" w:styleId="af0">
    <w:name w:val="Body Text"/>
    <w:basedOn w:val="a"/>
    <w:link w:val="af1"/>
    <w:uiPriority w:val="99"/>
    <w:unhideWhenUsed/>
    <w:rsid w:val="00D1382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D138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1AC6A-C511-4751-86A4-3DA6DF2E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39</cp:revision>
  <cp:lastPrinted>2026-08-06T11:30:00Z</cp:lastPrinted>
  <dcterms:created xsi:type="dcterms:W3CDTF">2025-08-07T11:49:00Z</dcterms:created>
  <dcterms:modified xsi:type="dcterms:W3CDTF">2026-08-06T12:18:00Z</dcterms:modified>
</cp:coreProperties>
</file>