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№465/26 Белье медицинское одноразовое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№465/26 Белье медицинское одноразовое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№465/26 Белье медицинское одноразовое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№465/26 Белье медицинское одноразовое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