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№432/26 -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№432/26 -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№432/26 -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№432/26 -  Реагенты методом ИФА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