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064517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064517">
        <w:rPr>
          <w:rFonts w:ascii="Times New Roman" w:hAnsi="Times New Roman" w:cs="Times New Roman"/>
          <w:sz w:val="24"/>
          <w:szCs w:val="24"/>
        </w:rPr>
        <w:t>Г</w:t>
      </w:r>
      <w:r w:rsidR="00BD5037" w:rsidRPr="00064517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064517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064517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064517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064517">
        <w:rPr>
          <w:rFonts w:ascii="Times New Roman" w:hAnsi="Times New Roman" w:cs="Times New Roman"/>
          <w:sz w:val="24"/>
          <w:szCs w:val="24"/>
        </w:rPr>
        <w:t xml:space="preserve"> </w:t>
      </w:r>
      <w:r w:rsidRPr="00064517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064517">
        <w:rPr>
          <w:rFonts w:ascii="Times New Roman" w:hAnsi="Times New Roman" w:cs="Times New Roman"/>
          <w:sz w:val="24"/>
          <w:szCs w:val="24"/>
        </w:rPr>
        <w:t xml:space="preserve"> </w:t>
      </w:r>
      <w:r w:rsidRPr="00064517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064517">
        <w:rPr>
          <w:rFonts w:ascii="Times New Roman" w:hAnsi="Times New Roman" w:cs="Times New Roman"/>
          <w:sz w:val="24"/>
          <w:szCs w:val="24"/>
        </w:rPr>
        <w:t>9</w:t>
      </w:r>
      <w:r w:rsidR="000627CE" w:rsidRPr="00064517">
        <w:rPr>
          <w:rFonts w:ascii="Times New Roman" w:hAnsi="Times New Roman" w:cs="Times New Roman"/>
          <w:sz w:val="24"/>
          <w:szCs w:val="24"/>
        </w:rPr>
        <w:t xml:space="preserve"> </w:t>
      </w:r>
      <w:r w:rsidRPr="00064517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064517">
        <w:rPr>
          <w:rFonts w:ascii="Times New Roman" w:hAnsi="Times New Roman" w:cs="Times New Roman"/>
          <w:sz w:val="24"/>
          <w:szCs w:val="24"/>
        </w:rPr>
        <w:t> </w:t>
      </w:r>
      <w:r w:rsidRPr="00064517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064517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06451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06451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064517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064517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064517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064517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064517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064517" w:rsidRDefault="00641C97" w:rsidP="00BE655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5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0645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 w:rsidRPr="000645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0645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0645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 w:rsidRPr="000645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064517" w:rsidRPr="000645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25.06.2026</w:t>
            </w:r>
          </w:p>
        </w:tc>
      </w:tr>
      <w:tr w:rsidR="00641C97" w:rsidRPr="00064517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064517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064517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4517"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11 995,52 рублей с НДС</w:t>
            </w:r>
          </w:p>
          <w:p w:rsidR="00641C97" w:rsidRPr="00064517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1C97" w:rsidRPr="00064517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064517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064517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64517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064517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64517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064517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64517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64517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064517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064517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064517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064517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064517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064517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064517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645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064517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064517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064517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064517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451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064517" w:rsidTr="008B54E9">
        <w:trPr>
          <w:trHeight w:val="339"/>
          <w:jc w:val="center"/>
        </w:trPr>
        <w:tc>
          <w:tcPr>
            <w:tcW w:w="4961" w:type="dxa"/>
          </w:tcPr>
          <w:p w:rsidR="00EA2280" w:rsidRPr="00064517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064517" w:rsidRDefault="00BF009A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Верстак комбинированный</w:t>
            </w:r>
          </w:p>
        </w:tc>
      </w:tr>
      <w:tr w:rsidR="00064517" w:rsidRPr="00064517" w:rsidTr="00AA009A">
        <w:trPr>
          <w:trHeight w:val="171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31.09.11.000</w:t>
            </w:r>
          </w:p>
        </w:tc>
      </w:tr>
      <w:tr w:rsidR="00064517" w:rsidRPr="00064517" w:rsidTr="00AA009A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r w:rsidRPr="00064517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  <w:t>Мебель металлическая, не включенная в другие группировки</w:t>
            </w:r>
          </w:p>
        </w:tc>
      </w:tr>
      <w:tr w:rsidR="00064517" w:rsidRPr="00064517" w:rsidTr="00E22A40">
        <w:trPr>
          <w:trHeight w:val="181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18 штук</w:t>
            </w:r>
          </w:p>
        </w:tc>
      </w:tr>
      <w:tr w:rsidR="00064517" w:rsidRPr="00064517" w:rsidTr="008B54E9">
        <w:trPr>
          <w:trHeight w:val="339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С 13.07.2026 по 31.07.2026</w:t>
            </w:r>
          </w:p>
        </w:tc>
      </w:tr>
      <w:tr w:rsidR="00064517" w:rsidRPr="00064517" w:rsidTr="00E22A40">
        <w:trPr>
          <w:trHeight w:val="220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учреждение образования «Средняя школа №191 </w:t>
            </w:r>
            <w:proofErr w:type="spellStart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г.Минска</w:t>
            </w:r>
            <w:proofErr w:type="spellEnd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И.П.Паромчика</w:t>
            </w:r>
            <w:proofErr w:type="spellEnd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ул.Городецкая,7</w:t>
            </w:r>
          </w:p>
        </w:tc>
      </w:tr>
      <w:tr w:rsidR="00064517" w:rsidRPr="00064517" w:rsidTr="00E22A40">
        <w:trPr>
          <w:trHeight w:val="283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8 076,42 рублей с НДС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064517" w:rsidRPr="00064517" w:rsidTr="00F12505">
        <w:trPr>
          <w:trHeight w:val="217"/>
          <w:jc w:val="center"/>
        </w:trPr>
        <w:tc>
          <w:tcPr>
            <w:tcW w:w="10206" w:type="dxa"/>
            <w:gridSpan w:val="2"/>
          </w:tcPr>
          <w:p w:rsidR="00064517" w:rsidRPr="00064517" w:rsidRDefault="00064517" w:rsidP="00064517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№2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Верстак столярный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31.09.11.000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5F5F5"/>
              </w:rPr>
            </w:pPr>
            <w:r w:rsidRPr="00064517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Мебель металлическая, не включенная в другие группировки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10 штук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С 13.07.2026 по 31.07.2026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учреждение образования «Средняя школа №20 </w:t>
            </w:r>
            <w:proofErr w:type="spellStart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г.Минска</w:t>
            </w:r>
            <w:proofErr w:type="spellEnd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Г.В.Булацкого</w:t>
            </w:r>
            <w:proofErr w:type="spellEnd"/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ул.Парниковая,5а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eastAsiaTheme="minorEastAsia" w:hAnsi="Times New Roman" w:cs="Times New Roman"/>
                <w:sz w:val="24"/>
                <w:szCs w:val="24"/>
              </w:rPr>
              <w:t>3 919,10 рублей с НДС</w:t>
            </w:r>
          </w:p>
        </w:tc>
      </w:tr>
      <w:tr w:rsidR="00064517" w:rsidRPr="00064517" w:rsidTr="00E22A40">
        <w:trPr>
          <w:trHeight w:val="217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064517" w:rsidRPr="00064517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064517" w:rsidRPr="00064517" w:rsidRDefault="00064517" w:rsidP="0006451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064517" w:rsidRPr="00064517" w:rsidTr="008E4D88">
        <w:trPr>
          <w:trHeight w:val="339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</w:t>
            </w: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к предмету государственной закупки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064517" w:rsidRPr="00064517" w:rsidRDefault="00064517" w:rsidP="0006451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517" w:rsidRPr="00064517" w:rsidTr="008B54E9">
        <w:trPr>
          <w:trHeight w:val="339"/>
          <w:jc w:val="center"/>
        </w:trPr>
        <w:tc>
          <w:tcPr>
            <w:tcW w:w="4961" w:type="dxa"/>
          </w:tcPr>
          <w:p w:rsidR="00064517" w:rsidRPr="00064517" w:rsidRDefault="00064517" w:rsidP="0006451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4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цены предложения</w:t>
            </w:r>
          </w:p>
        </w:tc>
        <w:tc>
          <w:tcPr>
            <w:tcW w:w="5245" w:type="dxa"/>
          </w:tcPr>
          <w:p w:rsidR="00064517" w:rsidRPr="00064517" w:rsidRDefault="00064517" w:rsidP="0006451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A157C" w:rsidRPr="00064517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Pr="00064517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Pr="00064517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Pr="00064517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09A" w:rsidRPr="00064517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Pr="00064517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064517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131" w:rsidRDefault="0087713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131" w:rsidRDefault="0087713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7131" w:rsidRDefault="0087713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064517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5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  <w:bookmarkStart w:id="0" w:name="_GoBack"/>
      <w:bookmarkEnd w:id="0"/>
    </w:p>
    <w:sectPr w:rsidR="004A157C" w:rsidRPr="00064517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E5" w:rsidRDefault="000B51E5" w:rsidP="000726FC">
      <w:r>
        <w:separator/>
      </w:r>
    </w:p>
  </w:endnote>
  <w:endnote w:type="continuationSeparator" w:id="0">
    <w:p w:rsidR="000B51E5" w:rsidRDefault="000B51E5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37B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E5" w:rsidRDefault="000B51E5" w:rsidP="000726FC">
      <w:r>
        <w:separator/>
      </w:r>
    </w:p>
  </w:footnote>
  <w:footnote w:type="continuationSeparator" w:id="0">
    <w:p w:rsidR="000B51E5" w:rsidRDefault="000B51E5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1A2D"/>
    <w:rsid w:val="000627CE"/>
    <w:rsid w:val="00064517"/>
    <w:rsid w:val="000674B7"/>
    <w:rsid w:val="000707B5"/>
    <w:rsid w:val="000726FC"/>
    <w:rsid w:val="00072950"/>
    <w:rsid w:val="000750F6"/>
    <w:rsid w:val="000834D3"/>
    <w:rsid w:val="000B51E5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77131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44EC1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A37B6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009A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64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0DDAE-7B8F-4546-96F6-D3BDA8CF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45</cp:revision>
  <cp:lastPrinted>2024-02-05T12:42:00Z</cp:lastPrinted>
  <dcterms:created xsi:type="dcterms:W3CDTF">2024-02-02T07:18:00Z</dcterms:created>
  <dcterms:modified xsi:type="dcterms:W3CDTF">2026-06-23T06:43:00Z</dcterms:modified>
</cp:coreProperties>
</file>