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1820027E" w:rsidR="00E600B9" w:rsidRPr="00BB512C" w:rsidRDefault="00E600B9" w:rsidP="00BB512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B512C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="00454FD6" w:rsidRPr="00BB51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512C" w:rsidRPr="00BB512C">
        <w:rPr>
          <w:rFonts w:ascii="Times New Roman" w:hAnsi="Times New Roman" w:cs="Times New Roman"/>
          <w:b/>
          <w:sz w:val="24"/>
          <w:szCs w:val="24"/>
        </w:rPr>
        <w:t>426</w:t>
      </w:r>
      <w:r w:rsidRPr="00BB512C">
        <w:rPr>
          <w:rFonts w:ascii="Times New Roman" w:hAnsi="Times New Roman" w:cs="Times New Roman"/>
          <w:b/>
          <w:sz w:val="24"/>
          <w:szCs w:val="24"/>
        </w:rPr>
        <w:t>/2</w:t>
      </w:r>
      <w:r w:rsidR="00587367" w:rsidRPr="00BB512C">
        <w:rPr>
          <w:rFonts w:ascii="Times New Roman" w:hAnsi="Times New Roman" w:cs="Times New Roman"/>
          <w:b/>
          <w:sz w:val="24"/>
          <w:szCs w:val="24"/>
        </w:rPr>
        <w:t>6</w:t>
      </w:r>
      <w:r w:rsidRPr="00BB512C">
        <w:rPr>
          <w:rFonts w:ascii="Times New Roman" w:hAnsi="Times New Roman" w:cs="Times New Roman"/>
          <w:b/>
          <w:sz w:val="24"/>
          <w:szCs w:val="24"/>
        </w:rPr>
        <w:t xml:space="preserve">-ЭА </w:t>
      </w:r>
      <w:r w:rsidR="00587367" w:rsidRPr="00BB512C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BB512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Приложение 1</w:t>
      </w:r>
    </w:p>
    <w:p w14:paraId="0F9FB639" w14:textId="20B71321" w:rsidR="00100BE3" w:rsidRPr="00BB512C" w:rsidRDefault="00100BE3" w:rsidP="00BB512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D1E676B" w14:textId="49E58CFE" w:rsidR="00100BE3" w:rsidRPr="00BB512C" w:rsidRDefault="00100BE3" w:rsidP="00BB512C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512C">
        <w:rPr>
          <w:rFonts w:ascii="Times New Roman" w:eastAsia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65EC7B1" w14:textId="02BD7F2B" w:rsidR="002452AF" w:rsidRPr="00BB512C" w:rsidRDefault="002452AF" w:rsidP="00BB512C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CCE27B" w14:textId="5C8B7ED9" w:rsidR="0095667C" w:rsidRPr="00BB512C" w:rsidRDefault="000B21F4" w:rsidP="00BB512C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51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1 </w:t>
      </w:r>
      <w:r w:rsidR="00BB512C" w:rsidRPr="00BB512C">
        <w:rPr>
          <w:rFonts w:ascii="Times New Roman" w:hAnsi="Times New Roman" w:cs="Times New Roman"/>
          <w:b/>
          <w:sz w:val="24"/>
          <w:szCs w:val="24"/>
        </w:rPr>
        <w:t>Монитор пациента медицинский</w:t>
      </w:r>
    </w:p>
    <w:p w14:paraId="6E16207E" w14:textId="77777777" w:rsidR="00BB512C" w:rsidRPr="00BB512C" w:rsidRDefault="00BB512C" w:rsidP="00BB512C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A63AA6" w14:textId="276208E8" w:rsidR="00BB512C" w:rsidRPr="00BB512C" w:rsidRDefault="00BB512C" w:rsidP="00BB512C">
      <w:pPr>
        <w:pStyle w:val="a8"/>
        <w:numPr>
          <w:ilvl w:val="0"/>
          <w:numId w:val="50"/>
        </w:numPr>
        <w:mirrorIndents/>
        <w:rPr>
          <w:rFonts w:eastAsia="Times New Roman"/>
          <w:b/>
          <w:bCs/>
          <w:sz w:val="24"/>
          <w:szCs w:val="24"/>
          <w:lang w:eastAsia="ru-RU"/>
        </w:rPr>
      </w:pPr>
      <w:r w:rsidRPr="00BB512C">
        <w:rPr>
          <w:rFonts w:eastAsia="Times New Roman"/>
          <w:b/>
          <w:bCs/>
          <w:sz w:val="24"/>
          <w:szCs w:val="24"/>
          <w:lang w:eastAsia="ru-RU"/>
        </w:rPr>
        <w:t>Со</w:t>
      </w:r>
      <w:r w:rsidRPr="00BB512C">
        <w:rPr>
          <w:rFonts w:eastAsia="Times New Roman"/>
          <w:b/>
          <w:bCs/>
          <w:sz w:val="24"/>
          <w:szCs w:val="24"/>
          <w:lang w:val="en-US" w:eastAsia="ru-RU"/>
        </w:rPr>
        <w:t>c</w:t>
      </w:r>
      <w:proofErr w:type="spellStart"/>
      <w:r w:rsidRPr="00BB512C">
        <w:rPr>
          <w:rFonts w:eastAsia="Times New Roman"/>
          <w:b/>
          <w:bCs/>
          <w:sz w:val="24"/>
          <w:szCs w:val="24"/>
          <w:lang w:eastAsia="ru-RU"/>
        </w:rPr>
        <w:t>тав</w:t>
      </w:r>
      <w:proofErr w:type="spellEnd"/>
      <w:r w:rsidRPr="00BB512C">
        <w:rPr>
          <w:rFonts w:eastAsia="Times New Roman"/>
          <w:b/>
          <w:bCs/>
          <w:sz w:val="24"/>
          <w:szCs w:val="24"/>
          <w:lang w:eastAsia="ru-RU"/>
        </w:rPr>
        <w:t xml:space="preserve"> (комплектация) </w:t>
      </w:r>
      <w:r w:rsidRPr="00BB512C">
        <w:rPr>
          <w:rFonts w:eastAsia="Times New Roman"/>
          <w:b/>
          <w:bCs/>
          <w:sz w:val="24"/>
          <w:szCs w:val="24"/>
          <w:lang w:eastAsia="ru-RU"/>
        </w:rPr>
        <w:t>медицинского оборудования</w:t>
      </w:r>
      <w:r w:rsidRPr="00BB512C">
        <w:rPr>
          <w:rFonts w:eastAsia="Times New Roman"/>
          <w:b/>
          <w:bCs/>
          <w:sz w:val="24"/>
          <w:szCs w:val="24"/>
          <w:lang w:eastAsia="ru-RU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8"/>
        <w:gridCol w:w="4809"/>
        <w:gridCol w:w="1404"/>
        <w:gridCol w:w="2144"/>
      </w:tblGrid>
      <w:tr w:rsidR="00BB512C" w:rsidRPr="00BB512C" w14:paraId="5A267A78" w14:textId="77777777" w:rsidTr="00BB512C">
        <w:trPr>
          <w:trHeight w:val="331"/>
        </w:trPr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4C699" w14:textId="1F518B27" w:rsidR="00BB512C" w:rsidRPr="00BB512C" w:rsidRDefault="00BB512C" w:rsidP="00BB512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5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BB5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3C2AE" w14:textId="77777777" w:rsidR="00BB512C" w:rsidRPr="00BB512C" w:rsidRDefault="00BB512C" w:rsidP="00BB512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5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08B04" w14:textId="77777777" w:rsidR="00BB512C" w:rsidRPr="00BB512C" w:rsidRDefault="00BB512C" w:rsidP="00BB512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5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1F164" w14:textId="77777777" w:rsidR="00BB512C" w:rsidRPr="00BB512C" w:rsidRDefault="00BB512C" w:rsidP="00BB512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B5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BB512C" w:rsidRPr="00BB512C" w14:paraId="79B2177A" w14:textId="77777777" w:rsidTr="00BB512C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53213" w14:textId="77777777" w:rsidR="00BB512C" w:rsidRPr="00BB512C" w:rsidRDefault="00BB512C" w:rsidP="00BB512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ECCA2" w14:textId="77777777" w:rsidR="00BB512C" w:rsidRPr="00BB512C" w:rsidRDefault="00BB512C" w:rsidP="00BB512C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12C">
              <w:rPr>
                <w:rFonts w:ascii="Times New Roman" w:hAnsi="Times New Roman" w:cs="Times New Roman"/>
                <w:sz w:val="24"/>
                <w:szCs w:val="24"/>
              </w:rPr>
              <w:t>Монитор пациента медицинский</w:t>
            </w:r>
          </w:p>
          <w:p w14:paraId="588D3280" w14:textId="77777777" w:rsidR="00BB512C" w:rsidRPr="00BB512C" w:rsidRDefault="00BB512C" w:rsidP="00BB512C">
            <w:pPr>
              <w:spacing w:after="0" w:line="240" w:lineRule="auto"/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73590" w14:textId="77777777" w:rsidR="00BB512C" w:rsidRPr="00BB512C" w:rsidRDefault="00BB512C" w:rsidP="00BB512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E9FB7" w14:textId="77777777" w:rsidR="00BB512C" w:rsidRPr="00BB512C" w:rsidRDefault="00BB512C" w:rsidP="00BB512C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14:paraId="403BA805" w14:textId="77777777" w:rsidR="00BB512C" w:rsidRPr="00BB512C" w:rsidRDefault="00BB512C" w:rsidP="00BB512C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8E8370" w14:textId="6CA267CA" w:rsidR="00BB512C" w:rsidRPr="00BB512C" w:rsidRDefault="00BB512C" w:rsidP="00BB512C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BB51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BB51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B512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Технические требования:</w:t>
      </w:r>
    </w:p>
    <w:p w14:paraId="4A5545D1" w14:textId="77777777" w:rsidR="00BB512C" w:rsidRPr="00BB512C" w:rsidRDefault="00BB512C" w:rsidP="00BB512C">
      <w:pPr>
        <w:tabs>
          <w:tab w:val="left" w:pos="7025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BB512C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Монитор позволяет проводить измерения:</w:t>
      </w:r>
      <w:r w:rsidRPr="00BB512C">
        <w:rPr>
          <w:rFonts w:ascii="Times New Roman" w:hAnsi="Times New Roman" w:cs="Times New Roman"/>
          <w:sz w:val="24"/>
          <w:szCs w:val="24"/>
        </w:rPr>
        <w:br/>
      </w:r>
      <w:r w:rsidRPr="00BB512C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электрокардиограммы (ЭКГ);</w:t>
      </w:r>
      <w:r w:rsidRPr="00BB512C">
        <w:rPr>
          <w:rFonts w:ascii="Times New Roman" w:hAnsi="Times New Roman" w:cs="Times New Roman"/>
          <w:sz w:val="24"/>
          <w:szCs w:val="24"/>
        </w:rPr>
        <w:br/>
      </w:r>
      <w:r w:rsidRPr="00BB512C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частоты сердечных сокращений (ЧСС);</w:t>
      </w:r>
      <w:r w:rsidRPr="00BB512C">
        <w:rPr>
          <w:rFonts w:ascii="Times New Roman" w:hAnsi="Times New Roman" w:cs="Times New Roman"/>
          <w:sz w:val="24"/>
          <w:szCs w:val="24"/>
        </w:rPr>
        <w:br/>
      </w:r>
      <w:r w:rsidRPr="00BB512C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частоты дыхания (ЧД);</w:t>
      </w:r>
      <w:r w:rsidRPr="00BB512C">
        <w:rPr>
          <w:rFonts w:ascii="Times New Roman" w:hAnsi="Times New Roman" w:cs="Times New Roman"/>
          <w:sz w:val="24"/>
          <w:szCs w:val="24"/>
        </w:rPr>
        <w:br/>
      </w:r>
      <w:r w:rsidRPr="00BB512C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частоты пульса (ЧП);</w:t>
      </w:r>
    </w:p>
    <w:p w14:paraId="44642C81" w14:textId="77777777" w:rsidR="00BB512C" w:rsidRPr="00BB512C" w:rsidRDefault="00BB512C" w:rsidP="00BB512C">
      <w:pPr>
        <w:tabs>
          <w:tab w:val="left" w:pos="7025"/>
        </w:tabs>
        <w:spacing w:after="0"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BB512C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инвазивного артериального давления (ИАД);</w:t>
      </w:r>
      <w:r w:rsidRPr="00BB512C">
        <w:rPr>
          <w:rFonts w:ascii="Times New Roman" w:hAnsi="Times New Roman" w:cs="Times New Roman"/>
          <w:sz w:val="24"/>
          <w:szCs w:val="24"/>
        </w:rPr>
        <w:br/>
      </w:r>
      <w:r w:rsidRPr="00BB512C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- степени насыщения кислородом гемоглобина артериальной крови (SpO2);</w:t>
      </w:r>
      <w:r w:rsidRPr="00BB512C">
        <w:rPr>
          <w:rFonts w:ascii="Times New Roman" w:hAnsi="Times New Roman" w:cs="Times New Roman"/>
          <w:sz w:val="24"/>
          <w:szCs w:val="24"/>
        </w:rPr>
        <w:br/>
      </w:r>
      <w:r w:rsidRPr="00BB512C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 - температуры тела (ТЕМП);</w:t>
      </w:r>
      <w:r w:rsidRPr="00BB512C">
        <w:rPr>
          <w:rFonts w:ascii="Times New Roman" w:hAnsi="Times New Roman" w:cs="Times New Roman"/>
          <w:sz w:val="24"/>
          <w:szCs w:val="24"/>
        </w:rPr>
        <w:br/>
      </w:r>
    </w:p>
    <w:p w14:paraId="520C38F0" w14:textId="77777777" w:rsidR="00BB512C" w:rsidRPr="00BB512C" w:rsidRDefault="00BB512C" w:rsidP="00BB512C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B51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характеристики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502"/>
        <w:gridCol w:w="3843"/>
      </w:tblGrid>
      <w:tr w:rsidR="00BB512C" w:rsidRPr="00BB512C" w14:paraId="06C637A5" w14:textId="77777777" w:rsidTr="00032FEE">
        <w:trPr>
          <w:trHeight w:val="258"/>
        </w:trPr>
        <w:tc>
          <w:tcPr>
            <w:tcW w:w="5637" w:type="dxa"/>
          </w:tcPr>
          <w:p w14:paraId="39F1347E" w14:textId="77777777" w:rsidR="00BB512C" w:rsidRPr="00BB512C" w:rsidRDefault="00BB512C" w:rsidP="00BB512C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Наименование, ед. измерения</w:t>
            </w:r>
          </w:p>
        </w:tc>
        <w:tc>
          <w:tcPr>
            <w:tcW w:w="3934" w:type="dxa"/>
          </w:tcPr>
          <w:p w14:paraId="75778F6D" w14:textId="77777777" w:rsidR="00BB512C" w:rsidRPr="00BB512C" w:rsidRDefault="00BB512C" w:rsidP="00BB512C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Значение</w:t>
            </w:r>
          </w:p>
        </w:tc>
      </w:tr>
      <w:tr w:rsidR="00BB512C" w:rsidRPr="00BB512C" w14:paraId="672CE51A" w14:textId="77777777" w:rsidTr="00032FEE">
        <w:trPr>
          <w:trHeight w:val="329"/>
        </w:trPr>
        <w:tc>
          <w:tcPr>
            <w:tcW w:w="5637" w:type="dxa"/>
          </w:tcPr>
          <w:p w14:paraId="7D516FE8" w14:textId="77777777" w:rsidR="00BB512C" w:rsidRPr="00BB512C" w:rsidRDefault="00BB512C" w:rsidP="00BB512C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Блок ЭКГ</w:t>
            </w:r>
          </w:p>
        </w:tc>
        <w:tc>
          <w:tcPr>
            <w:tcW w:w="3934" w:type="dxa"/>
          </w:tcPr>
          <w:p w14:paraId="383F159C" w14:textId="77777777" w:rsidR="00BB512C" w:rsidRPr="00BB512C" w:rsidRDefault="00BB512C" w:rsidP="00BB512C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512C" w:rsidRPr="00BB512C" w14:paraId="1CACF71E" w14:textId="77777777" w:rsidTr="00032FEE">
        <w:trPr>
          <w:trHeight w:val="278"/>
        </w:trPr>
        <w:tc>
          <w:tcPr>
            <w:tcW w:w="5637" w:type="dxa"/>
          </w:tcPr>
          <w:p w14:paraId="405DF1B5" w14:textId="77777777" w:rsidR="00BB512C" w:rsidRPr="00BB512C" w:rsidRDefault="00BB512C" w:rsidP="00BB512C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ЭКГ кабель пациента</w:t>
            </w:r>
          </w:p>
        </w:tc>
        <w:tc>
          <w:tcPr>
            <w:tcW w:w="3934" w:type="dxa"/>
          </w:tcPr>
          <w:p w14:paraId="6F0E8FBB" w14:textId="77777777" w:rsidR="00BB512C" w:rsidRPr="00BB512C" w:rsidRDefault="00BB512C" w:rsidP="00BB512C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проводной/5 проводной</w:t>
            </w:r>
          </w:p>
        </w:tc>
      </w:tr>
      <w:tr w:rsidR="00BB512C" w:rsidRPr="00BB512C" w14:paraId="2AFDFBD0" w14:textId="77777777" w:rsidTr="00032FEE">
        <w:trPr>
          <w:trHeight w:val="182"/>
        </w:trPr>
        <w:tc>
          <w:tcPr>
            <w:tcW w:w="5637" w:type="dxa"/>
          </w:tcPr>
          <w:p w14:paraId="3290E8E1" w14:textId="77777777" w:rsidR="00BB512C" w:rsidRPr="00BB512C" w:rsidRDefault="00BB512C" w:rsidP="00BB512C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отведений измерения ЭКГ</w:t>
            </w:r>
          </w:p>
        </w:tc>
        <w:tc>
          <w:tcPr>
            <w:tcW w:w="3934" w:type="dxa"/>
          </w:tcPr>
          <w:p w14:paraId="7C42D54E" w14:textId="77777777" w:rsidR="00BB512C" w:rsidRPr="00BB512C" w:rsidRDefault="00BB512C" w:rsidP="00BB512C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3/7</w:t>
            </w:r>
          </w:p>
        </w:tc>
      </w:tr>
      <w:tr w:rsidR="00BB512C" w:rsidRPr="00BB512C" w14:paraId="4968F262" w14:textId="77777777" w:rsidTr="00032FEE">
        <w:trPr>
          <w:trHeight w:val="129"/>
        </w:trPr>
        <w:tc>
          <w:tcPr>
            <w:tcW w:w="5637" w:type="dxa"/>
          </w:tcPr>
          <w:p w14:paraId="6CB21262" w14:textId="77777777" w:rsidR="00BB512C" w:rsidRPr="00BB512C" w:rsidRDefault="00BB512C" w:rsidP="00BB512C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ЭКГ по отведениям</w:t>
            </w:r>
          </w:p>
        </w:tc>
        <w:tc>
          <w:tcPr>
            <w:tcW w:w="3934" w:type="dxa"/>
          </w:tcPr>
          <w:p w14:paraId="06781FCF" w14:textId="77777777" w:rsidR="00BB512C" w:rsidRPr="00BB512C" w:rsidRDefault="00BB512C" w:rsidP="00BB512C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512C" w:rsidRPr="00BB512C" w14:paraId="3C7974D6" w14:textId="77777777" w:rsidTr="00032FEE">
        <w:trPr>
          <w:trHeight w:val="193"/>
        </w:trPr>
        <w:tc>
          <w:tcPr>
            <w:tcW w:w="5637" w:type="dxa"/>
          </w:tcPr>
          <w:p w14:paraId="5A277D8E" w14:textId="77777777" w:rsidR="00BB512C" w:rsidRPr="00BB512C" w:rsidRDefault="00BB512C" w:rsidP="00BB512C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3-проводном кабеле пациента</w:t>
            </w:r>
          </w:p>
        </w:tc>
        <w:tc>
          <w:tcPr>
            <w:tcW w:w="3934" w:type="dxa"/>
          </w:tcPr>
          <w:p w14:paraId="38089644" w14:textId="77777777" w:rsidR="00BB512C" w:rsidRPr="00BB512C" w:rsidRDefault="00BB512C" w:rsidP="00BB512C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</w:t>
            </w: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III</w:t>
            </w:r>
            <w:proofErr w:type="gramEnd"/>
          </w:p>
        </w:tc>
      </w:tr>
      <w:tr w:rsidR="00BB512C" w:rsidRPr="00BB512C" w14:paraId="226418FD" w14:textId="77777777" w:rsidTr="00032FEE">
        <w:trPr>
          <w:trHeight w:val="225"/>
        </w:trPr>
        <w:tc>
          <w:tcPr>
            <w:tcW w:w="5637" w:type="dxa"/>
          </w:tcPr>
          <w:p w14:paraId="1A84102F" w14:textId="77777777" w:rsidR="00BB512C" w:rsidRPr="00BB512C" w:rsidRDefault="00BB512C" w:rsidP="00BB512C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5-проводном кабеле пациента</w:t>
            </w:r>
          </w:p>
        </w:tc>
        <w:tc>
          <w:tcPr>
            <w:tcW w:w="3934" w:type="dxa"/>
          </w:tcPr>
          <w:p w14:paraId="576D97C4" w14:textId="77777777" w:rsidR="00BB512C" w:rsidRPr="00BB512C" w:rsidRDefault="00BB512C" w:rsidP="00BB512C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I, </w:t>
            </w:r>
            <w:proofErr w:type="gramStart"/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II,  III,  V,  </w:t>
            </w:r>
            <w:proofErr w:type="spellStart"/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aVF</w:t>
            </w:r>
            <w:proofErr w:type="spellEnd"/>
            <w:proofErr w:type="gramEnd"/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, </w:t>
            </w:r>
            <w:proofErr w:type="spellStart"/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aVL</w:t>
            </w:r>
            <w:proofErr w:type="spellEnd"/>
          </w:p>
        </w:tc>
      </w:tr>
      <w:tr w:rsidR="00BB512C" w:rsidRPr="00BB512C" w14:paraId="1487E547" w14:textId="77777777" w:rsidTr="00032FEE">
        <w:trPr>
          <w:trHeight w:val="315"/>
        </w:trPr>
        <w:tc>
          <w:tcPr>
            <w:tcW w:w="5637" w:type="dxa"/>
          </w:tcPr>
          <w:p w14:paraId="751F7321" w14:textId="77777777" w:rsidR="00BB512C" w:rsidRPr="00BB512C" w:rsidRDefault="00BB512C" w:rsidP="00BB512C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отображения, мм/с</w:t>
            </w:r>
          </w:p>
        </w:tc>
        <w:tc>
          <w:tcPr>
            <w:tcW w:w="3934" w:type="dxa"/>
          </w:tcPr>
          <w:p w14:paraId="5290B54B" w14:textId="77777777" w:rsidR="00BB512C" w:rsidRPr="00BB512C" w:rsidRDefault="00BB512C" w:rsidP="00BB512C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12,5; 25,0; 50,0</w:t>
            </w:r>
          </w:p>
        </w:tc>
      </w:tr>
      <w:tr w:rsidR="00BB512C" w:rsidRPr="00BB512C" w14:paraId="443EC7B7" w14:textId="77777777" w:rsidTr="00032FEE">
        <w:trPr>
          <w:trHeight w:val="225"/>
        </w:trPr>
        <w:tc>
          <w:tcPr>
            <w:tcW w:w="5637" w:type="dxa"/>
          </w:tcPr>
          <w:p w14:paraId="3C737EE7" w14:textId="77777777" w:rsidR="00BB512C" w:rsidRPr="00BB512C" w:rsidRDefault="00BB512C" w:rsidP="00BB512C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 ЧСС</w:t>
            </w:r>
          </w:p>
        </w:tc>
        <w:tc>
          <w:tcPr>
            <w:tcW w:w="3934" w:type="dxa"/>
          </w:tcPr>
          <w:p w14:paraId="35D840E8" w14:textId="77777777" w:rsidR="00BB512C" w:rsidRPr="00BB512C" w:rsidRDefault="00BB512C" w:rsidP="00BB512C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512C" w:rsidRPr="00BB512C" w14:paraId="765B1D93" w14:textId="77777777" w:rsidTr="00032FEE">
        <w:trPr>
          <w:trHeight w:val="193"/>
        </w:trPr>
        <w:tc>
          <w:tcPr>
            <w:tcW w:w="5637" w:type="dxa"/>
          </w:tcPr>
          <w:p w14:paraId="3780A39A" w14:textId="77777777" w:rsidR="00BB512C" w:rsidRPr="00BB512C" w:rsidRDefault="00BB512C" w:rsidP="00BB512C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диапазон измерений ЧСС, </w:t>
            </w:r>
            <w:proofErr w:type="spellStart"/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</w:t>
            </w:r>
            <w:proofErr w:type="spellEnd"/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/мин</w:t>
            </w:r>
          </w:p>
        </w:tc>
        <w:tc>
          <w:tcPr>
            <w:tcW w:w="3934" w:type="dxa"/>
          </w:tcPr>
          <w:p w14:paraId="5D1128E7" w14:textId="77777777" w:rsidR="00BB512C" w:rsidRPr="00BB512C" w:rsidRDefault="00BB512C" w:rsidP="00BB512C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 до 250</w:t>
            </w:r>
          </w:p>
        </w:tc>
      </w:tr>
      <w:tr w:rsidR="00BB512C" w:rsidRPr="00BB512C" w14:paraId="434E7B17" w14:textId="77777777" w:rsidTr="00032FEE">
        <w:trPr>
          <w:trHeight w:val="316"/>
        </w:trPr>
        <w:tc>
          <w:tcPr>
            <w:tcW w:w="5637" w:type="dxa"/>
          </w:tcPr>
          <w:p w14:paraId="208A93AE" w14:textId="77777777" w:rsidR="00BB512C" w:rsidRPr="00BB512C" w:rsidRDefault="00BB512C" w:rsidP="00BB512C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Блок ИАД</w:t>
            </w:r>
          </w:p>
        </w:tc>
        <w:tc>
          <w:tcPr>
            <w:tcW w:w="3934" w:type="dxa"/>
          </w:tcPr>
          <w:p w14:paraId="7F5036AD" w14:textId="77777777" w:rsidR="00BB512C" w:rsidRPr="00BB512C" w:rsidRDefault="00BB512C" w:rsidP="00BB512C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512C" w:rsidRPr="00BB512C" w14:paraId="591D3372" w14:textId="77777777" w:rsidTr="00032FEE">
        <w:tc>
          <w:tcPr>
            <w:tcW w:w="5637" w:type="dxa"/>
          </w:tcPr>
          <w:p w14:paraId="34D4FF17" w14:textId="77777777" w:rsidR="00BB512C" w:rsidRPr="00BB512C" w:rsidRDefault="00BB512C" w:rsidP="00BB512C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каналов</w:t>
            </w:r>
          </w:p>
        </w:tc>
        <w:tc>
          <w:tcPr>
            <w:tcW w:w="3934" w:type="dxa"/>
          </w:tcPr>
          <w:p w14:paraId="6A4AF81C" w14:textId="77777777" w:rsidR="00BB512C" w:rsidRPr="00BB512C" w:rsidRDefault="00BB512C" w:rsidP="00BB512C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B512C" w:rsidRPr="00BB512C" w14:paraId="51C2D16E" w14:textId="77777777" w:rsidTr="00032FEE">
        <w:tc>
          <w:tcPr>
            <w:tcW w:w="5637" w:type="dxa"/>
          </w:tcPr>
          <w:p w14:paraId="504B7E1F" w14:textId="77777777" w:rsidR="00BB512C" w:rsidRPr="00BB512C" w:rsidRDefault="00BB512C" w:rsidP="00BB512C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диапазон измерений давления для взрослых, </w:t>
            </w:r>
            <w:proofErr w:type="spellStart"/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мм.</w:t>
            </w:r>
            <w:proofErr w:type="gramStart"/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рт.ст</w:t>
            </w:r>
            <w:proofErr w:type="spellEnd"/>
            <w:proofErr w:type="gramEnd"/>
          </w:p>
        </w:tc>
        <w:tc>
          <w:tcPr>
            <w:tcW w:w="3934" w:type="dxa"/>
          </w:tcPr>
          <w:p w14:paraId="7B323FB4" w14:textId="77777777" w:rsidR="00BB512C" w:rsidRPr="00BB512C" w:rsidRDefault="00BB512C" w:rsidP="00BB512C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 до 250</w:t>
            </w:r>
          </w:p>
        </w:tc>
      </w:tr>
      <w:tr w:rsidR="00BB512C" w:rsidRPr="00BB512C" w14:paraId="0DBC7024" w14:textId="77777777" w:rsidTr="00032FEE">
        <w:tc>
          <w:tcPr>
            <w:tcW w:w="5637" w:type="dxa"/>
          </w:tcPr>
          <w:p w14:paraId="39E93850" w14:textId="77777777" w:rsidR="00BB512C" w:rsidRPr="00BB512C" w:rsidRDefault="00BB512C" w:rsidP="00BB512C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диапазон измерений давления для детей, </w:t>
            </w:r>
            <w:proofErr w:type="spellStart"/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мм.</w:t>
            </w:r>
            <w:proofErr w:type="gramStart"/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рт.ст</w:t>
            </w:r>
            <w:proofErr w:type="spellEnd"/>
            <w:proofErr w:type="gramEnd"/>
          </w:p>
        </w:tc>
        <w:tc>
          <w:tcPr>
            <w:tcW w:w="3934" w:type="dxa"/>
          </w:tcPr>
          <w:p w14:paraId="43221640" w14:textId="77777777" w:rsidR="00BB512C" w:rsidRPr="00BB512C" w:rsidRDefault="00BB512C" w:rsidP="00BB512C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20 до 180</w:t>
            </w:r>
          </w:p>
        </w:tc>
      </w:tr>
      <w:tr w:rsidR="00BB512C" w:rsidRPr="00BB512C" w14:paraId="23C6C1E4" w14:textId="77777777" w:rsidTr="00032FEE">
        <w:tc>
          <w:tcPr>
            <w:tcW w:w="5637" w:type="dxa"/>
          </w:tcPr>
          <w:p w14:paraId="1126D538" w14:textId="77777777" w:rsidR="00BB512C" w:rsidRPr="00BB512C" w:rsidRDefault="00BB512C" w:rsidP="00BB512C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Блок температуры</w:t>
            </w:r>
          </w:p>
        </w:tc>
        <w:tc>
          <w:tcPr>
            <w:tcW w:w="3934" w:type="dxa"/>
          </w:tcPr>
          <w:p w14:paraId="19CE8B68" w14:textId="77777777" w:rsidR="00BB512C" w:rsidRPr="00BB512C" w:rsidRDefault="00BB512C" w:rsidP="00BB512C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512C" w:rsidRPr="00BB512C" w14:paraId="639213A7" w14:textId="77777777" w:rsidTr="00032FEE">
        <w:tc>
          <w:tcPr>
            <w:tcW w:w="5637" w:type="dxa"/>
          </w:tcPr>
          <w:p w14:paraId="1B0908A5" w14:textId="77777777" w:rsidR="00BB512C" w:rsidRPr="00BB512C" w:rsidRDefault="00BB512C" w:rsidP="00BB512C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диапазон индикации температуры, </w:t>
            </w: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934" w:type="dxa"/>
          </w:tcPr>
          <w:p w14:paraId="449D59FD" w14:textId="77777777" w:rsidR="00BB512C" w:rsidRPr="00BB512C" w:rsidRDefault="00BB512C" w:rsidP="00BB512C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+15 до +45</w:t>
            </w:r>
          </w:p>
        </w:tc>
      </w:tr>
      <w:tr w:rsidR="00BB512C" w:rsidRPr="00BB512C" w14:paraId="715869A2" w14:textId="77777777" w:rsidTr="00032FEE">
        <w:tc>
          <w:tcPr>
            <w:tcW w:w="5637" w:type="dxa"/>
          </w:tcPr>
          <w:p w14:paraId="7608D837" w14:textId="77777777" w:rsidR="00BB512C" w:rsidRPr="00BB512C" w:rsidRDefault="00BB512C" w:rsidP="00BB512C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диапазон измерения температуры, </w:t>
            </w: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934" w:type="dxa"/>
          </w:tcPr>
          <w:p w14:paraId="4C5B9B0F" w14:textId="77777777" w:rsidR="00BB512C" w:rsidRPr="00BB512C" w:rsidRDefault="00BB512C" w:rsidP="00BB512C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+34 до +43</w:t>
            </w:r>
          </w:p>
        </w:tc>
      </w:tr>
      <w:tr w:rsidR="00BB512C" w:rsidRPr="00BB512C" w14:paraId="46BCB8B2" w14:textId="77777777" w:rsidTr="00032FEE">
        <w:tc>
          <w:tcPr>
            <w:tcW w:w="5637" w:type="dxa"/>
          </w:tcPr>
          <w:p w14:paraId="67D96E3A" w14:textId="77777777" w:rsidR="00BB512C" w:rsidRPr="00BB512C" w:rsidRDefault="00BB512C" w:rsidP="00BB512C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пределы допускаемой абсолютной погрешности измерения температуры, </w:t>
            </w: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934" w:type="dxa"/>
          </w:tcPr>
          <w:p w14:paraId="1B668303" w14:textId="77777777" w:rsidR="00BB512C" w:rsidRPr="00BB512C" w:rsidRDefault="00BB512C" w:rsidP="00BB512C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 0,2</w:t>
            </w:r>
          </w:p>
        </w:tc>
      </w:tr>
      <w:tr w:rsidR="00BB512C" w:rsidRPr="00BB512C" w14:paraId="6018DA40" w14:textId="77777777" w:rsidTr="00032FEE">
        <w:tc>
          <w:tcPr>
            <w:tcW w:w="5637" w:type="dxa"/>
          </w:tcPr>
          <w:p w14:paraId="51065DC1" w14:textId="77777777" w:rsidR="00BB512C" w:rsidRPr="00BB512C" w:rsidRDefault="00BB512C" w:rsidP="00BB512C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 w:eastAsia="ru-RU"/>
              </w:rPr>
            </w:pPr>
            <w:r w:rsidRPr="00BB5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Блок </w:t>
            </w:r>
            <w:r w:rsidRPr="00BB5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SpO</w:t>
            </w:r>
            <w:r w:rsidRPr="00BB512C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  <w:lang w:val="en-US" w:eastAsia="ru-RU"/>
              </w:rPr>
              <w:t>2</w:t>
            </w:r>
          </w:p>
        </w:tc>
        <w:tc>
          <w:tcPr>
            <w:tcW w:w="3934" w:type="dxa"/>
          </w:tcPr>
          <w:p w14:paraId="7C478DD3" w14:textId="77777777" w:rsidR="00BB512C" w:rsidRPr="00BB512C" w:rsidRDefault="00BB512C" w:rsidP="00BB512C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512C" w:rsidRPr="00BB512C" w14:paraId="249DFB42" w14:textId="77777777" w:rsidTr="00032FEE">
        <w:tc>
          <w:tcPr>
            <w:tcW w:w="5637" w:type="dxa"/>
          </w:tcPr>
          <w:p w14:paraId="3479BA2B" w14:textId="77777777" w:rsidR="00BB512C" w:rsidRPr="00BB512C" w:rsidRDefault="00BB512C" w:rsidP="00BB512C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 </w:t>
            </w:r>
            <w:proofErr w:type="spellStart"/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двухволновый</w:t>
            </w:r>
            <w:proofErr w:type="spellEnd"/>
          </w:p>
        </w:tc>
        <w:tc>
          <w:tcPr>
            <w:tcW w:w="3934" w:type="dxa"/>
          </w:tcPr>
          <w:p w14:paraId="3CE7D332" w14:textId="77777777" w:rsidR="00BB512C" w:rsidRPr="00BB512C" w:rsidRDefault="00BB512C" w:rsidP="00BB512C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512C" w:rsidRPr="00BB512C" w14:paraId="1167547C" w14:textId="77777777" w:rsidTr="00032FEE">
        <w:tc>
          <w:tcPr>
            <w:tcW w:w="5637" w:type="dxa"/>
          </w:tcPr>
          <w:p w14:paraId="5BBCE180" w14:textId="77777777" w:rsidR="00BB512C" w:rsidRPr="00BB512C" w:rsidRDefault="00BB512C" w:rsidP="00BB512C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диапазон мониторинга </w:t>
            </w: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SpO</w:t>
            </w: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2</w:t>
            </w: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%</w:t>
            </w:r>
          </w:p>
        </w:tc>
        <w:tc>
          <w:tcPr>
            <w:tcW w:w="3934" w:type="dxa"/>
          </w:tcPr>
          <w:p w14:paraId="7823D31F" w14:textId="77777777" w:rsidR="00BB512C" w:rsidRPr="00BB512C" w:rsidRDefault="00BB512C" w:rsidP="00BB512C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50 до 100</w:t>
            </w:r>
          </w:p>
        </w:tc>
      </w:tr>
      <w:tr w:rsidR="00BB512C" w:rsidRPr="00BB512C" w14:paraId="38760B67" w14:textId="77777777" w:rsidTr="00032FEE">
        <w:tc>
          <w:tcPr>
            <w:tcW w:w="5637" w:type="dxa"/>
          </w:tcPr>
          <w:p w14:paraId="4420D537" w14:textId="77777777" w:rsidR="00BB512C" w:rsidRPr="00BB512C" w:rsidRDefault="00BB512C" w:rsidP="00BB512C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Блок дыхания</w:t>
            </w:r>
          </w:p>
        </w:tc>
        <w:tc>
          <w:tcPr>
            <w:tcW w:w="3934" w:type="dxa"/>
          </w:tcPr>
          <w:p w14:paraId="3AA0735A" w14:textId="77777777" w:rsidR="00BB512C" w:rsidRPr="00BB512C" w:rsidRDefault="00BB512C" w:rsidP="00BB512C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512C" w:rsidRPr="00BB512C" w14:paraId="5D560634" w14:textId="77777777" w:rsidTr="00032FEE">
        <w:tc>
          <w:tcPr>
            <w:tcW w:w="5637" w:type="dxa"/>
          </w:tcPr>
          <w:p w14:paraId="23A041BE" w14:textId="77777777" w:rsidR="00BB512C" w:rsidRPr="00BB512C" w:rsidRDefault="00BB512C" w:rsidP="00BB512C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диапазон мониторинга ЧД, вдох/мин</w:t>
            </w:r>
          </w:p>
        </w:tc>
        <w:tc>
          <w:tcPr>
            <w:tcW w:w="3934" w:type="dxa"/>
          </w:tcPr>
          <w:p w14:paraId="5606C8E6" w14:textId="77777777" w:rsidR="00BB512C" w:rsidRPr="00BB512C" w:rsidRDefault="00BB512C" w:rsidP="00BB512C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 до 150</w:t>
            </w:r>
          </w:p>
        </w:tc>
      </w:tr>
      <w:tr w:rsidR="00BB512C" w:rsidRPr="00BB512C" w14:paraId="51EA953F" w14:textId="77777777" w:rsidTr="00032FEE">
        <w:tc>
          <w:tcPr>
            <w:tcW w:w="5637" w:type="dxa"/>
          </w:tcPr>
          <w:p w14:paraId="4838F340" w14:textId="77777777" w:rsidR="00BB512C" w:rsidRPr="00BB512C" w:rsidRDefault="00BB512C" w:rsidP="00BB512C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B5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Электропитание</w:t>
            </w:r>
          </w:p>
        </w:tc>
        <w:tc>
          <w:tcPr>
            <w:tcW w:w="3934" w:type="dxa"/>
          </w:tcPr>
          <w:p w14:paraId="4BD8A97A" w14:textId="77777777" w:rsidR="00BB512C" w:rsidRPr="00BB512C" w:rsidRDefault="00BB512C" w:rsidP="00BB512C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B512C" w:rsidRPr="00BB512C" w14:paraId="682FCD85" w14:textId="77777777" w:rsidTr="00032FEE">
        <w:tc>
          <w:tcPr>
            <w:tcW w:w="5637" w:type="dxa"/>
          </w:tcPr>
          <w:p w14:paraId="2F6C6941" w14:textId="77777777" w:rsidR="00BB512C" w:rsidRPr="00BB512C" w:rsidRDefault="00BB512C" w:rsidP="00BB512C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напряжение питания от сети переменного тока частотой 50 Гц, В</w:t>
            </w:r>
          </w:p>
        </w:tc>
        <w:tc>
          <w:tcPr>
            <w:tcW w:w="3934" w:type="dxa"/>
          </w:tcPr>
          <w:p w14:paraId="6D0EB482" w14:textId="77777777" w:rsidR="00BB512C" w:rsidRPr="00BB512C" w:rsidRDefault="00BB512C" w:rsidP="00BB512C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 ± 23</w:t>
            </w:r>
          </w:p>
        </w:tc>
      </w:tr>
      <w:tr w:rsidR="00BB512C" w:rsidRPr="00BB512C" w14:paraId="0115A84B" w14:textId="77777777" w:rsidTr="00032FEE">
        <w:tc>
          <w:tcPr>
            <w:tcW w:w="5637" w:type="dxa"/>
          </w:tcPr>
          <w:p w14:paraId="0CEC4F8C" w14:textId="77777777" w:rsidR="00BB512C" w:rsidRPr="00BB512C" w:rsidRDefault="00BB512C" w:rsidP="00BB512C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напряжение питания от встроенного источника питания (аккумуляторной батареи) емкостью 3,3 А ч, В</w:t>
            </w:r>
          </w:p>
        </w:tc>
        <w:tc>
          <w:tcPr>
            <w:tcW w:w="3934" w:type="dxa"/>
          </w:tcPr>
          <w:p w14:paraId="60B4545F" w14:textId="77777777" w:rsidR="00BB512C" w:rsidRPr="00BB512C" w:rsidRDefault="00BB512C" w:rsidP="00BB512C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12±2</w:t>
            </w:r>
          </w:p>
        </w:tc>
      </w:tr>
      <w:tr w:rsidR="00BB512C" w:rsidRPr="00BB512C" w14:paraId="6EE5CF05" w14:textId="77777777" w:rsidTr="00032FEE">
        <w:trPr>
          <w:trHeight w:val="806"/>
        </w:trPr>
        <w:tc>
          <w:tcPr>
            <w:tcW w:w="5637" w:type="dxa"/>
          </w:tcPr>
          <w:p w14:paraId="36E5E850" w14:textId="77777777" w:rsidR="00BB512C" w:rsidRPr="00BB512C" w:rsidRDefault="00BB512C" w:rsidP="00BB512C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непрерывная работа при полном заряде аккумуляторной батареи, не менее, ч</w:t>
            </w:r>
          </w:p>
          <w:p w14:paraId="2D0E1F34" w14:textId="77777777" w:rsidR="00BB512C" w:rsidRPr="00BB512C" w:rsidRDefault="00BB512C" w:rsidP="00BB512C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</w:tcPr>
          <w:p w14:paraId="11CFE08A" w14:textId="77777777" w:rsidR="00BB512C" w:rsidRPr="00BB512C" w:rsidRDefault="00BB512C" w:rsidP="00BB512C">
            <w:pPr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</w:tr>
    </w:tbl>
    <w:p w14:paraId="530749C7" w14:textId="77777777" w:rsidR="00BB512C" w:rsidRPr="00BB512C" w:rsidRDefault="00BB512C" w:rsidP="00BB512C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0F84F53C" w14:textId="77777777" w:rsidR="00636677" w:rsidRPr="00BB512C" w:rsidRDefault="00636677" w:rsidP="00BB512C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ectPr w:rsidR="00636677" w:rsidRPr="00BB5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CEEF9D4"/>
    <w:lvl w:ilvl="0">
      <w:numFmt w:val="bullet"/>
      <w:lvlText w:val="*"/>
      <w:lvlJc w:val="left"/>
    </w:lvl>
  </w:abstractNum>
  <w:abstractNum w:abstractNumId="1" w15:restartNumberingAfterBreak="0">
    <w:nsid w:val="000002E1"/>
    <w:multiLevelType w:val="multilevel"/>
    <w:tmpl w:val="000002E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5"/>
        <w:u w:val="none"/>
        <w:effect w:val="none"/>
      </w:rPr>
    </w:lvl>
  </w:abstractNum>
  <w:abstractNum w:abstractNumId="2" w15:restartNumberingAfterBreak="0">
    <w:nsid w:val="04276B43"/>
    <w:multiLevelType w:val="hybridMultilevel"/>
    <w:tmpl w:val="5AD05640"/>
    <w:lvl w:ilvl="0" w:tplc="4A340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D04F88">
      <w:numFmt w:val="none"/>
      <w:lvlText w:val=""/>
      <w:lvlJc w:val="left"/>
      <w:pPr>
        <w:tabs>
          <w:tab w:val="num" w:pos="360"/>
        </w:tabs>
      </w:pPr>
    </w:lvl>
    <w:lvl w:ilvl="2" w:tplc="8E109F82">
      <w:numFmt w:val="none"/>
      <w:lvlText w:val=""/>
      <w:lvlJc w:val="left"/>
      <w:pPr>
        <w:tabs>
          <w:tab w:val="num" w:pos="360"/>
        </w:tabs>
      </w:pPr>
    </w:lvl>
    <w:lvl w:ilvl="3" w:tplc="B4D61732">
      <w:numFmt w:val="none"/>
      <w:lvlText w:val=""/>
      <w:lvlJc w:val="left"/>
      <w:pPr>
        <w:tabs>
          <w:tab w:val="num" w:pos="360"/>
        </w:tabs>
      </w:pPr>
    </w:lvl>
    <w:lvl w:ilvl="4" w:tplc="4B1256E2">
      <w:numFmt w:val="none"/>
      <w:lvlText w:val=""/>
      <w:lvlJc w:val="left"/>
      <w:pPr>
        <w:tabs>
          <w:tab w:val="num" w:pos="360"/>
        </w:tabs>
      </w:pPr>
    </w:lvl>
    <w:lvl w:ilvl="5" w:tplc="999EBE82">
      <w:numFmt w:val="none"/>
      <w:lvlText w:val=""/>
      <w:lvlJc w:val="left"/>
      <w:pPr>
        <w:tabs>
          <w:tab w:val="num" w:pos="360"/>
        </w:tabs>
      </w:pPr>
    </w:lvl>
    <w:lvl w:ilvl="6" w:tplc="1E1C6D78">
      <w:numFmt w:val="none"/>
      <w:lvlText w:val=""/>
      <w:lvlJc w:val="left"/>
      <w:pPr>
        <w:tabs>
          <w:tab w:val="num" w:pos="360"/>
        </w:tabs>
      </w:pPr>
    </w:lvl>
    <w:lvl w:ilvl="7" w:tplc="1E724ACC">
      <w:numFmt w:val="none"/>
      <w:lvlText w:val=""/>
      <w:lvlJc w:val="left"/>
      <w:pPr>
        <w:tabs>
          <w:tab w:val="num" w:pos="360"/>
        </w:tabs>
      </w:pPr>
    </w:lvl>
    <w:lvl w:ilvl="8" w:tplc="D082C23C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43E6653"/>
    <w:multiLevelType w:val="hybridMultilevel"/>
    <w:tmpl w:val="A3BE2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554A4"/>
    <w:multiLevelType w:val="hybridMultilevel"/>
    <w:tmpl w:val="9A924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924D3E"/>
    <w:multiLevelType w:val="multilevel"/>
    <w:tmpl w:val="026C57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BEF018A"/>
    <w:multiLevelType w:val="multilevel"/>
    <w:tmpl w:val="518493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725241"/>
    <w:multiLevelType w:val="hybridMultilevel"/>
    <w:tmpl w:val="C9C2AE44"/>
    <w:lvl w:ilvl="0" w:tplc="5C0EEE2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01D55E2"/>
    <w:multiLevelType w:val="hybridMultilevel"/>
    <w:tmpl w:val="15384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6B098D"/>
    <w:multiLevelType w:val="singleLevel"/>
    <w:tmpl w:val="21D67A62"/>
    <w:lvl w:ilvl="0">
      <w:start w:val="8"/>
      <w:numFmt w:val="decimal"/>
      <w:lvlText w:val="2.%1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19A913BF"/>
    <w:multiLevelType w:val="multilevel"/>
    <w:tmpl w:val="76BA5C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1" w15:restartNumberingAfterBreak="0">
    <w:nsid w:val="1C2F66E6"/>
    <w:multiLevelType w:val="hybridMultilevel"/>
    <w:tmpl w:val="AC1E8D30"/>
    <w:lvl w:ilvl="0" w:tplc="13EE02D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04A88"/>
    <w:multiLevelType w:val="multilevel"/>
    <w:tmpl w:val="484E30C4"/>
    <w:lvl w:ilvl="0">
      <w:start w:val="5"/>
      <w:numFmt w:val="decimal"/>
      <w:lvlText w:val="%1."/>
      <w:lvlJc w:val="left"/>
      <w:pPr>
        <w:ind w:left="40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60" w:hanging="1440"/>
      </w:pPr>
      <w:rPr>
        <w:rFonts w:hint="default"/>
      </w:rPr>
    </w:lvl>
  </w:abstractNum>
  <w:abstractNum w:abstractNumId="13" w15:restartNumberingAfterBreak="0">
    <w:nsid w:val="26A252AC"/>
    <w:multiLevelType w:val="multilevel"/>
    <w:tmpl w:val="8F3A280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CB12F7A"/>
    <w:multiLevelType w:val="hybridMultilevel"/>
    <w:tmpl w:val="219CD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2353E1"/>
    <w:multiLevelType w:val="hybridMultilevel"/>
    <w:tmpl w:val="1BEA5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5B62B9"/>
    <w:multiLevelType w:val="multilevel"/>
    <w:tmpl w:val="26304D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60" w:hanging="1440"/>
      </w:pPr>
      <w:rPr>
        <w:rFonts w:hint="default"/>
      </w:rPr>
    </w:lvl>
  </w:abstractNum>
  <w:abstractNum w:abstractNumId="17" w15:restartNumberingAfterBreak="0">
    <w:nsid w:val="33447726"/>
    <w:multiLevelType w:val="multilevel"/>
    <w:tmpl w:val="6FEAE4EC"/>
    <w:lvl w:ilvl="0">
      <w:start w:val="2"/>
      <w:numFmt w:val="decimal"/>
      <w:lvlText w:val="%1"/>
      <w:lvlJc w:val="left"/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73C3A16"/>
    <w:multiLevelType w:val="hybridMultilevel"/>
    <w:tmpl w:val="9190E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331C1A"/>
    <w:multiLevelType w:val="multilevel"/>
    <w:tmpl w:val="9E7EF510"/>
    <w:lvl w:ilvl="0">
      <w:start w:val="2"/>
      <w:numFmt w:val="decimal"/>
      <w:lvlText w:val="%1"/>
      <w:lvlJc w:val="left"/>
    </w:lvl>
    <w:lvl w:ilvl="1">
      <w:start w:val="3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19117D2"/>
    <w:multiLevelType w:val="hybridMultilevel"/>
    <w:tmpl w:val="B0C2A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E93D7D"/>
    <w:multiLevelType w:val="hybridMultilevel"/>
    <w:tmpl w:val="4328AF90"/>
    <w:lvl w:ilvl="0" w:tplc="5C4E707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6DB069C"/>
    <w:multiLevelType w:val="singleLevel"/>
    <w:tmpl w:val="9B48C322"/>
    <w:lvl w:ilvl="0">
      <w:start w:val="1"/>
      <w:numFmt w:val="decimal"/>
      <w:lvlText w:val="2.%1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46F329C7"/>
    <w:multiLevelType w:val="singleLevel"/>
    <w:tmpl w:val="C71E3E7E"/>
    <w:lvl w:ilvl="0">
      <w:start w:val="2"/>
      <w:numFmt w:val="decimal"/>
      <w:lvlText w:val="2.%1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485B0267"/>
    <w:multiLevelType w:val="hybridMultilevel"/>
    <w:tmpl w:val="3D0A2EE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E7104C"/>
    <w:multiLevelType w:val="singleLevel"/>
    <w:tmpl w:val="C5BA26C0"/>
    <w:lvl w:ilvl="0">
      <w:start w:val="4"/>
      <w:numFmt w:val="decimal"/>
      <w:lvlText w:val="2.%1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490D4E24"/>
    <w:multiLevelType w:val="hybridMultilevel"/>
    <w:tmpl w:val="9D1CA1E8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460170"/>
    <w:multiLevelType w:val="singleLevel"/>
    <w:tmpl w:val="EF0676B6"/>
    <w:lvl w:ilvl="0">
      <w:start w:val="2"/>
      <w:numFmt w:val="decimal"/>
      <w:lvlText w:val="2.%1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4B996374"/>
    <w:multiLevelType w:val="hybridMultilevel"/>
    <w:tmpl w:val="3C46C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30695B"/>
    <w:multiLevelType w:val="hybridMultilevel"/>
    <w:tmpl w:val="3D0A2EE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0B7C91"/>
    <w:multiLevelType w:val="hybridMultilevel"/>
    <w:tmpl w:val="53868AF6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242D54"/>
    <w:multiLevelType w:val="hybridMultilevel"/>
    <w:tmpl w:val="BB66B87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100E26"/>
    <w:multiLevelType w:val="hybridMultilevel"/>
    <w:tmpl w:val="0D8C2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3101A1"/>
    <w:multiLevelType w:val="hybridMultilevel"/>
    <w:tmpl w:val="A134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540E1B"/>
    <w:multiLevelType w:val="multilevel"/>
    <w:tmpl w:val="7A0C9F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5E7872D4"/>
    <w:multiLevelType w:val="hybridMultilevel"/>
    <w:tmpl w:val="DB6E9F42"/>
    <w:lvl w:ilvl="0" w:tplc="8CECE0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377224"/>
    <w:multiLevelType w:val="hybridMultilevel"/>
    <w:tmpl w:val="4AE6AFE4"/>
    <w:lvl w:ilvl="0" w:tplc="5820168C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92106F"/>
    <w:multiLevelType w:val="multilevel"/>
    <w:tmpl w:val="8520C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8" w15:restartNumberingAfterBreak="0">
    <w:nsid w:val="684320DD"/>
    <w:multiLevelType w:val="hybridMultilevel"/>
    <w:tmpl w:val="A54E1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1C0501"/>
    <w:multiLevelType w:val="hybridMultilevel"/>
    <w:tmpl w:val="61C413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E2C6526"/>
    <w:multiLevelType w:val="hybridMultilevel"/>
    <w:tmpl w:val="219CD2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515CC2"/>
    <w:multiLevelType w:val="hybridMultilevel"/>
    <w:tmpl w:val="6D8E394E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2" w15:restartNumberingAfterBreak="0">
    <w:nsid w:val="6F014813"/>
    <w:multiLevelType w:val="multilevel"/>
    <w:tmpl w:val="859AE412"/>
    <w:lvl w:ilvl="0">
      <w:start w:val="3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40" w:hanging="1440"/>
      </w:pPr>
      <w:rPr>
        <w:rFonts w:hint="default"/>
      </w:rPr>
    </w:lvl>
  </w:abstractNum>
  <w:abstractNum w:abstractNumId="43" w15:restartNumberingAfterBreak="0">
    <w:nsid w:val="7143605E"/>
    <w:multiLevelType w:val="hybridMultilevel"/>
    <w:tmpl w:val="E34A1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A346DD"/>
    <w:multiLevelType w:val="multilevel"/>
    <w:tmpl w:val="0EA07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45" w15:restartNumberingAfterBreak="0">
    <w:nsid w:val="71C97E48"/>
    <w:multiLevelType w:val="hybridMultilevel"/>
    <w:tmpl w:val="A8368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1E127D2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CA5474"/>
    <w:multiLevelType w:val="hybridMultilevel"/>
    <w:tmpl w:val="3C7E1864"/>
    <w:lvl w:ilvl="0" w:tplc="02F84F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EE51EB"/>
    <w:multiLevelType w:val="hybridMultilevel"/>
    <w:tmpl w:val="F238D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2013633">
    <w:abstractNumId w:val="27"/>
  </w:num>
  <w:num w:numId="2" w16cid:durableId="777145464">
    <w:abstractNumId w:val="25"/>
  </w:num>
  <w:num w:numId="3" w16cid:durableId="1132409940">
    <w:abstractNumId w:val="9"/>
  </w:num>
  <w:num w:numId="4" w16cid:durableId="1547985292">
    <w:abstractNumId w:val="22"/>
  </w:num>
  <w:num w:numId="5" w16cid:durableId="184561541">
    <w:abstractNumId w:val="23"/>
  </w:num>
  <w:num w:numId="6" w16cid:durableId="534001265">
    <w:abstractNumId w:val="21"/>
  </w:num>
  <w:num w:numId="7" w16cid:durableId="51550684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96995962">
    <w:abstractNumId w:val="1"/>
  </w:num>
  <w:num w:numId="9" w16cid:durableId="56152160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62687300">
    <w:abstractNumId w:val="7"/>
  </w:num>
  <w:num w:numId="11" w16cid:durableId="1370766059">
    <w:abstractNumId w:val="28"/>
  </w:num>
  <w:num w:numId="12" w16cid:durableId="167637309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13" w16cid:durableId="270866259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4" w16cid:durableId="1938053682">
    <w:abstractNumId w:val="15"/>
  </w:num>
  <w:num w:numId="15" w16cid:durableId="1751347401">
    <w:abstractNumId w:val="3"/>
  </w:num>
  <w:num w:numId="16" w16cid:durableId="929893324">
    <w:abstractNumId w:val="33"/>
  </w:num>
  <w:num w:numId="17" w16cid:durableId="1996954835">
    <w:abstractNumId w:val="11"/>
  </w:num>
  <w:num w:numId="18" w16cid:durableId="1709793134">
    <w:abstractNumId w:val="48"/>
  </w:num>
  <w:num w:numId="19" w16cid:durableId="558127220">
    <w:abstractNumId w:val="38"/>
  </w:num>
  <w:num w:numId="20" w16cid:durableId="595790711">
    <w:abstractNumId w:val="17"/>
  </w:num>
  <w:num w:numId="21" w16cid:durableId="1412511183">
    <w:abstractNumId w:val="19"/>
  </w:num>
  <w:num w:numId="22" w16cid:durableId="658653969">
    <w:abstractNumId w:val="6"/>
  </w:num>
  <w:num w:numId="23" w16cid:durableId="112482840">
    <w:abstractNumId w:val="30"/>
  </w:num>
  <w:num w:numId="24" w16cid:durableId="265618170">
    <w:abstractNumId w:val="32"/>
  </w:num>
  <w:num w:numId="25" w16cid:durableId="1205752163">
    <w:abstractNumId w:val="24"/>
  </w:num>
  <w:num w:numId="26" w16cid:durableId="1452241796">
    <w:abstractNumId w:val="31"/>
  </w:num>
  <w:num w:numId="27" w16cid:durableId="578834891">
    <w:abstractNumId w:val="29"/>
  </w:num>
  <w:num w:numId="28" w16cid:durableId="334958315">
    <w:abstractNumId w:val="44"/>
  </w:num>
  <w:num w:numId="29" w16cid:durableId="567501689">
    <w:abstractNumId w:val="34"/>
  </w:num>
  <w:num w:numId="30" w16cid:durableId="766655241">
    <w:abstractNumId w:val="35"/>
  </w:num>
  <w:num w:numId="31" w16cid:durableId="1817137020">
    <w:abstractNumId w:val="47"/>
  </w:num>
  <w:num w:numId="32" w16cid:durableId="2033724015">
    <w:abstractNumId w:val="37"/>
  </w:num>
  <w:num w:numId="33" w16cid:durableId="2135630438">
    <w:abstractNumId w:val="4"/>
  </w:num>
  <w:num w:numId="34" w16cid:durableId="73937996">
    <w:abstractNumId w:val="14"/>
  </w:num>
  <w:num w:numId="35" w16cid:durableId="548341261">
    <w:abstractNumId w:val="40"/>
  </w:num>
  <w:num w:numId="36" w16cid:durableId="1097754432">
    <w:abstractNumId w:val="41"/>
  </w:num>
  <w:num w:numId="37" w16cid:durableId="13918077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37228288">
    <w:abstractNumId w:val="26"/>
  </w:num>
  <w:num w:numId="39" w16cid:durableId="288783974">
    <w:abstractNumId w:val="8"/>
  </w:num>
  <w:num w:numId="40" w16cid:durableId="2031450359">
    <w:abstractNumId w:val="43"/>
  </w:num>
  <w:num w:numId="41" w16cid:durableId="926309719">
    <w:abstractNumId w:val="10"/>
  </w:num>
  <w:num w:numId="42" w16cid:durableId="767164801">
    <w:abstractNumId w:val="39"/>
  </w:num>
  <w:num w:numId="43" w16cid:durableId="1660884237">
    <w:abstractNumId w:val="13"/>
  </w:num>
  <w:num w:numId="44" w16cid:durableId="994071160">
    <w:abstractNumId w:val="5"/>
  </w:num>
  <w:num w:numId="45" w16cid:durableId="2712839">
    <w:abstractNumId w:val="42"/>
  </w:num>
  <w:num w:numId="46" w16cid:durableId="377704661">
    <w:abstractNumId w:val="16"/>
  </w:num>
  <w:num w:numId="47" w16cid:durableId="938948854">
    <w:abstractNumId w:val="12"/>
  </w:num>
  <w:num w:numId="48" w16cid:durableId="464394253">
    <w:abstractNumId w:val="20"/>
  </w:num>
  <w:num w:numId="49" w16cid:durableId="1965382089">
    <w:abstractNumId w:val="18"/>
  </w:num>
  <w:num w:numId="50" w16cid:durableId="1345329675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339BA"/>
    <w:rsid w:val="000373B1"/>
    <w:rsid w:val="00041A59"/>
    <w:rsid w:val="00044089"/>
    <w:rsid w:val="000446EC"/>
    <w:rsid w:val="000615FA"/>
    <w:rsid w:val="00064E4E"/>
    <w:rsid w:val="00065B2C"/>
    <w:rsid w:val="00080ECC"/>
    <w:rsid w:val="000878F7"/>
    <w:rsid w:val="000A61D7"/>
    <w:rsid w:val="000B21F4"/>
    <w:rsid w:val="000C666E"/>
    <w:rsid w:val="000D0618"/>
    <w:rsid w:val="000E225D"/>
    <w:rsid w:val="000E4B61"/>
    <w:rsid w:val="00100BE3"/>
    <w:rsid w:val="00116064"/>
    <w:rsid w:val="00146187"/>
    <w:rsid w:val="0016285C"/>
    <w:rsid w:val="00194D38"/>
    <w:rsid w:val="001A0666"/>
    <w:rsid w:val="001A1B79"/>
    <w:rsid w:val="001B780F"/>
    <w:rsid w:val="001D6295"/>
    <w:rsid w:val="001E6E61"/>
    <w:rsid w:val="001F6FEE"/>
    <w:rsid w:val="0020364D"/>
    <w:rsid w:val="002051EB"/>
    <w:rsid w:val="00232F8A"/>
    <w:rsid w:val="002452AF"/>
    <w:rsid w:val="00245B6F"/>
    <w:rsid w:val="002521A5"/>
    <w:rsid w:val="00260F46"/>
    <w:rsid w:val="00274D4F"/>
    <w:rsid w:val="00277FDE"/>
    <w:rsid w:val="0028578A"/>
    <w:rsid w:val="00285BA3"/>
    <w:rsid w:val="002A6B8C"/>
    <w:rsid w:val="002B31C2"/>
    <w:rsid w:val="002C247C"/>
    <w:rsid w:val="002D1C8E"/>
    <w:rsid w:val="003035AB"/>
    <w:rsid w:val="00326C2A"/>
    <w:rsid w:val="00327324"/>
    <w:rsid w:val="00332421"/>
    <w:rsid w:val="003436D0"/>
    <w:rsid w:val="00387110"/>
    <w:rsid w:val="003C7587"/>
    <w:rsid w:val="003D08BF"/>
    <w:rsid w:val="003D0922"/>
    <w:rsid w:val="003F25CA"/>
    <w:rsid w:val="00426D5C"/>
    <w:rsid w:val="00454FD6"/>
    <w:rsid w:val="00472AEB"/>
    <w:rsid w:val="00483D85"/>
    <w:rsid w:val="00492A1E"/>
    <w:rsid w:val="004F4EC0"/>
    <w:rsid w:val="004F581E"/>
    <w:rsid w:val="004F68EF"/>
    <w:rsid w:val="005228EE"/>
    <w:rsid w:val="00526EE6"/>
    <w:rsid w:val="00533F33"/>
    <w:rsid w:val="00550B59"/>
    <w:rsid w:val="005609FF"/>
    <w:rsid w:val="00587367"/>
    <w:rsid w:val="0059132F"/>
    <w:rsid w:val="005A1D0A"/>
    <w:rsid w:val="005A2732"/>
    <w:rsid w:val="005B09DE"/>
    <w:rsid w:val="005C3043"/>
    <w:rsid w:val="005E40A0"/>
    <w:rsid w:val="005E6D8B"/>
    <w:rsid w:val="00620C61"/>
    <w:rsid w:val="00636677"/>
    <w:rsid w:val="00646503"/>
    <w:rsid w:val="00651B6B"/>
    <w:rsid w:val="007174F3"/>
    <w:rsid w:val="00724607"/>
    <w:rsid w:val="00731ABF"/>
    <w:rsid w:val="007D72DE"/>
    <w:rsid w:val="007F322B"/>
    <w:rsid w:val="008309EA"/>
    <w:rsid w:val="00832CD1"/>
    <w:rsid w:val="008475E0"/>
    <w:rsid w:val="00886A6D"/>
    <w:rsid w:val="00891ED2"/>
    <w:rsid w:val="008A5903"/>
    <w:rsid w:val="008E3E6B"/>
    <w:rsid w:val="00912CEF"/>
    <w:rsid w:val="00913CB7"/>
    <w:rsid w:val="0095667C"/>
    <w:rsid w:val="00965389"/>
    <w:rsid w:val="00973AA0"/>
    <w:rsid w:val="00986650"/>
    <w:rsid w:val="009C6117"/>
    <w:rsid w:val="009D7D07"/>
    <w:rsid w:val="009E09AF"/>
    <w:rsid w:val="00A46BF2"/>
    <w:rsid w:val="00A81CB4"/>
    <w:rsid w:val="00A834A3"/>
    <w:rsid w:val="00A91BF3"/>
    <w:rsid w:val="00AA4305"/>
    <w:rsid w:val="00AB6DA4"/>
    <w:rsid w:val="00AF1662"/>
    <w:rsid w:val="00B042C4"/>
    <w:rsid w:val="00B60F73"/>
    <w:rsid w:val="00B64A8D"/>
    <w:rsid w:val="00B74FC2"/>
    <w:rsid w:val="00B87B14"/>
    <w:rsid w:val="00B96281"/>
    <w:rsid w:val="00BA6D2D"/>
    <w:rsid w:val="00BB512C"/>
    <w:rsid w:val="00BD0E2A"/>
    <w:rsid w:val="00BE273C"/>
    <w:rsid w:val="00BE3626"/>
    <w:rsid w:val="00BF7D11"/>
    <w:rsid w:val="00C131E7"/>
    <w:rsid w:val="00C30D21"/>
    <w:rsid w:val="00C5171F"/>
    <w:rsid w:val="00C525A7"/>
    <w:rsid w:val="00C975CE"/>
    <w:rsid w:val="00CC18DE"/>
    <w:rsid w:val="00CE72B8"/>
    <w:rsid w:val="00CE7334"/>
    <w:rsid w:val="00D06059"/>
    <w:rsid w:val="00D375C2"/>
    <w:rsid w:val="00D45F50"/>
    <w:rsid w:val="00D54237"/>
    <w:rsid w:val="00D62B44"/>
    <w:rsid w:val="00D73124"/>
    <w:rsid w:val="00D749E9"/>
    <w:rsid w:val="00D7666A"/>
    <w:rsid w:val="00D8443C"/>
    <w:rsid w:val="00D9290A"/>
    <w:rsid w:val="00D9682F"/>
    <w:rsid w:val="00DE5892"/>
    <w:rsid w:val="00E00052"/>
    <w:rsid w:val="00E560A3"/>
    <w:rsid w:val="00E576EF"/>
    <w:rsid w:val="00E600B9"/>
    <w:rsid w:val="00EB17EC"/>
    <w:rsid w:val="00EC255B"/>
    <w:rsid w:val="00EC6DC3"/>
    <w:rsid w:val="00EE6D31"/>
    <w:rsid w:val="00EF63AE"/>
    <w:rsid w:val="00F72FAB"/>
    <w:rsid w:val="00FB3D95"/>
    <w:rsid w:val="00FB7433"/>
    <w:rsid w:val="00FE43E0"/>
    <w:rsid w:val="00FE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B7A38D2F-2FD9-4B3A-9781-6C14A0434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F72F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Основной текст Знак1"/>
    <w:uiPriority w:val="99"/>
    <w:semiHidden/>
    <w:locked/>
    <w:rsid w:val="00F72FAB"/>
    <w:rPr>
      <w:rFonts w:ascii="Bookman Old Style" w:eastAsia="Times New Roman" w:hAnsi="Bookman Old Style" w:cs="Times New Roman"/>
      <w:sz w:val="24"/>
      <w:szCs w:val="20"/>
      <w:lang w:val="x-none" w:eastAsia="x-none"/>
    </w:rPr>
  </w:style>
  <w:style w:type="table" w:styleId="a7">
    <w:name w:val="Table Grid"/>
    <w:basedOn w:val="a1"/>
    <w:uiPriority w:val="59"/>
    <w:rsid w:val="002C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Citation List,본문(내용),List Paragraph (numbered (a)),Colorful List - Accent 11"/>
    <w:basedOn w:val="a"/>
    <w:link w:val="a9"/>
    <w:uiPriority w:val="72"/>
    <w:qFormat/>
    <w:rsid w:val="002C247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FontStyle34">
    <w:name w:val="Font Style34"/>
    <w:rsid w:val="004F581E"/>
    <w:rPr>
      <w:rFonts w:ascii="Times New Roman" w:hAnsi="Times New Roman" w:cs="Times New Roman"/>
      <w:b/>
      <w:bCs/>
      <w:sz w:val="26"/>
      <w:szCs w:val="26"/>
    </w:rPr>
  </w:style>
  <w:style w:type="character" w:styleId="aa">
    <w:name w:val="Strong"/>
    <w:basedOn w:val="a0"/>
    <w:qFormat/>
    <w:rsid w:val="00533F33"/>
    <w:rPr>
      <w:b/>
      <w:bCs/>
    </w:rPr>
  </w:style>
  <w:style w:type="character" w:customStyle="1" w:styleId="11">
    <w:name w:val="Основной текст1"/>
    <w:basedOn w:val="ab"/>
    <w:qFormat/>
    <w:rsid w:val="00B74FC2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b">
    <w:name w:val="Основной текст_"/>
    <w:basedOn w:val="a0"/>
    <w:link w:val="4"/>
    <w:qFormat/>
    <w:rsid w:val="00B74FC2"/>
    <w:rPr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b"/>
    <w:qFormat/>
    <w:rsid w:val="00B74FC2"/>
    <w:pPr>
      <w:widowControl w:val="0"/>
      <w:shd w:val="clear" w:color="auto" w:fill="FFFFFF"/>
      <w:spacing w:after="180" w:line="346" w:lineRule="exact"/>
    </w:pPr>
    <w:rPr>
      <w:sz w:val="25"/>
      <w:szCs w:val="25"/>
    </w:rPr>
  </w:style>
  <w:style w:type="character" w:customStyle="1" w:styleId="0pt">
    <w:name w:val="Основной текст + Полужирный;Интервал 0 pt"/>
    <w:basedOn w:val="ab"/>
    <w:rsid w:val="00B74FC2"/>
    <w:rPr>
      <w:rFonts w:ascii="Times New Roman" w:eastAsia="Times New Roman" w:hAnsi="Times New Roman" w:cs="Times New Roman"/>
      <w:b/>
      <w:bCs/>
      <w:color w:val="000000"/>
      <w:spacing w:val="10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12">
    <w:name w:val="Без интервала1"/>
    <w:rsid w:val="00B74FC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13">
    <w:name w:val="Сетка таблицы1"/>
    <w:basedOn w:val="a1"/>
    <w:next w:val="a7"/>
    <w:uiPriority w:val="59"/>
    <w:rsid w:val="000B21F4"/>
    <w:pPr>
      <w:spacing w:after="0" w:line="240" w:lineRule="auto"/>
    </w:pPr>
    <w:rPr>
      <w:rFonts w:eastAsia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636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6366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4">
    <w:name w:val="Font Style54"/>
    <w:basedOn w:val="a0"/>
    <w:rsid w:val="00636677"/>
    <w:rPr>
      <w:rFonts w:ascii="Times New Roman" w:hAnsi="Times New Roman" w:cs="Times New Roman" w:hint="default"/>
      <w:sz w:val="26"/>
      <w:szCs w:val="26"/>
    </w:rPr>
  </w:style>
  <w:style w:type="paragraph" w:customStyle="1" w:styleId="ad">
    <w:basedOn w:val="a"/>
    <w:next w:val="ac"/>
    <w:uiPriority w:val="99"/>
    <w:rsid w:val="00636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Citation List Знак,본문(내용) Знак,List Paragraph (numbered (a)) Знак,Colorful List - Accent 11 Знак"/>
    <w:link w:val="a8"/>
    <w:uiPriority w:val="34"/>
    <w:locked/>
    <w:rsid w:val="00636677"/>
    <w:rPr>
      <w:rFonts w:ascii="Times New Roman" w:eastAsia="Calibri" w:hAnsi="Times New Roman" w:cs="Times New Roman"/>
      <w:sz w:val="30"/>
      <w:szCs w:val="20"/>
    </w:rPr>
  </w:style>
  <w:style w:type="paragraph" w:customStyle="1" w:styleId="21">
    <w:name w:val="Основной текст2"/>
    <w:basedOn w:val="a"/>
    <w:uiPriority w:val="99"/>
    <w:rsid w:val="00912CEF"/>
    <w:pPr>
      <w:shd w:val="clear" w:color="auto" w:fill="FFFFFF"/>
      <w:spacing w:after="0" w:line="240" w:lineRule="atLeast"/>
      <w:ind w:hanging="34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22">
    <w:name w:val="Основной текст (2)_"/>
    <w:link w:val="23"/>
    <w:rsid w:val="0095667C"/>
    <w:rPr>
      <w:b/>
      <w:bCs/>
      <w:spacing w:val="3"/>
      <w:sz w:val="21"/>
      <w:szCs w:val="21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95667C"/>
    <w:pPr>
      <w:widowControl w:val="0"/>
      <w:shd w:val="clear" w:color="auto" w:fill="FFFFFF"/>
      <w:spacing w:after="0" w:line="278" w:lineRule="exact"/>
    </w:pPr>
    <w:rPr>
      <w:b/>
      <w:bCs/>
      <w:spacing w:val="3"/>
      <w:sz w:val="21"/>
      <w:szCs w:val="21"/>
    </w:rPr>
  </w:style>
  <w:style w:type="character" w:customStyle="1" w:styleId="3">
    <w:name w:val="Заголовок №3_"/>
    <w:link w:val="30"/>
    <w:rsid w:val="0095667C"/>
    <w:rPr>
      <w:b/>
      <w:bCs/>
      <w:spacing w:val="3"/>
      <w:sz w:val="21"/>
      <w:szCs w:val="21"/>
      <w:shd w:val="clear" w:color="auto" w:fill="FFFFFF"/>
    </w:rPr>
  </w:style>
  <w:style w:type="paragraph" w:customStyle="1" w:styleId="30">
    <w:name w:val="Заголовок №3"/>
    <w:basedOn w:val="a"/>
    <w:link w:val="3"/>
    <w:rsid w:val="0095667C"/>
    <w:pPr>
      <w:widowControl w:val="0"/>
      <w:shd w:val="clear" w:color="auto" w:fill="FFFFFF"/>
      <w:spacing w:before="480" w:after="0" w:line="274" w:lineRule="exact"/>
      <w:outlineLvl w:val="2"/>
    </w:pPr>
    <w:rPr>
      <w:b/>
      <w:bCs/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19</cp:revision>
  <cp:lastPrinted>2023-10-19T11:39:00Z</cp:lastPrinted>
  <dcterms:created xsi:type="dcterms:W3CDTF">2026-02-23T12:29:00Z</dcterms:created>
  <dcterms:modified xsi:type="dcterms:W3CDTF">2026-06-09T08:04:00Z</dcterms:modified>
</cp:coreProperties>
</file>